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6D2" w:rsidRDefault="00E836D2" w:rsidP="0080448C">
      <w:pPr>
        <w:jc w:val="center"/>
        <w:rPr>
          <w:sz w:val="28"/>
        </w:rPr>
      </w:pPr>
      <w:r>
        <w:rPr>
          <w:sz w:val="28"/>
        </w:rPr>
        <w:t xml:space="preserve">федеральное государственное бюджетное образовательное учреждение </w:t>
      </w:r>
    </w:p>
    <w:p w:rsidR="00E836D2" w:rsidRPr="004B2C94" w:rsidRDefault="00E836D2" w:rsidP="0080448C">
      <w:pPr>
        <w:jc w:val="center"/>
        <w:rPr>
          <w:sz w:val="28"/>
        </w:rPr>
      </w:pPr>
      <w:r>
        <w:rPr>
          <w:sz w:val="28"/>
        </w:rPr>
        <w:t>высшего образования</w:t>
      </w:r>
    </w:p>
    <w:p w:rsidR="00E836D2" w:rsidRDefault="00E836D2" w:rsidP="0080448C">
      <w:pPr>
        <w:jc w:val="center"/>
        <w:rPr>
          <w:sz w:val="28"/>
        </w:rPr>
      </w:pPr>
      <w:r w:rsidRPr="004B2C94">
        <w:rPr>
          <w:sz w:val="28"/>
        </w:rPr>
        <w:t xml:space="preserve">«Оренбургский </w:t>
      </w:r>
      <w:r>
        <w:rPr>
          <w:sz w:val="28"/>
        </w:rPr>
        <w:t>государственный медицинский университет»</w:t>
      </w:r>
    </w:p>
    <w:p w:rsidR="00E836D2" w:rsidRPr="004B2C94" w:rsidRDefault="00E836D2" w:rsidP="0080448C">
      <w:pPr>
        <w:jc w:val="center"/>
        <w:rPr>
          <w:sz w:val="28"/>
        </w:rPr>
      </w:pPr>
      <w:r>
        <w:rPr>
          <w:sz w:val="28"/>
        </w:rPr>
        <w:t>Министерства здравоохранения Российской Федерации</w:t>
      </w:r>
    </w:p>
    <w:p w:rsidR="007E7400" w:rsidRPr="003D3F82" w:rsidRDefault="007E7400" w:rsidP="0080448C">
      <w:pPr>
        <w:rPr>
          <w:b/>
          <w:color w:val="000000"/>
          <w:sz w:val="28"/>
          <w:szCs w:val="28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  <w:highlight w:val="yellow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  <w:highlight w:val="yellow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  <w:highlight w:val="yellow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  <w:highlight w:val="yellow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  <w:highlight w:val="yellow"/>
        </w:rPr>
      </w:pPr>
    </w:p>
    <w:p w:rsidR="007E7400" w:rsidRDefault="007E7400" w:rsidP="0080448C">
      <w:pPr>
        <w:rPr>
          <w:b/>
          <w:color w:val="000000"/>
          <w:sz w:val="28"/>
          <w:szCs w:val="28"/>
        </w:rPr>
      </w:pPr>
    </w:p>
    <w:p w:rsidR="00850BD8" w:rsidRDefault="00850BD8" w:rsidP="0080448C">
      <w:pPr>
        <w:rPr>
          <w:b/>
          <w:color w:val="000000"/>
          <w:sz w:val="28"/>
          <w:szCs w:val="28"/>
        </w:rPr>
      </w:pPr>
    </w:p>
    <w:p w:rsidR="00850BD8" w:rsidRPr="003D3F82" w:rsidRDefault="00850BD8" w:rsidP="0080448C">
      <w:pPr>
        <w:rPr>
          <w:b/>
          <w:color w:val="000000"/>
          <w:sz w:val="28"/>
          <w:szCs w:val="28"/>
        </w:rPr>
      </w:pPr>
    </w:p>
    <w:p w:rsidR="007E7400" w:rsidRPr="007156AF" w:rsidRDefault="00E836D2" w:rsidP="0080448C">
      <w:pPr>
        <w:jc w:val="center"/>
        <w:rPr>
          <w:b/>
          <w:color w:val="000000"/>
          <w:sz w:val="32"/>
          <w:szCs w:val="28"/>
        </w:rPr>
      </w:pPr>
      <w:r w:rsidRPr="007156AF">
        <w:rPr>
          <w:b/>
          <w:color w:val="000000"/>
          <w:sz w:val="32"/>
          <w:szCs w:val="28"/>
        </w:rPr>
        <w:t xml:space="preserve">ФОНД ОЦЕНОЧНЫХ СРЕДСТВ </w:t>
      </w:r>
    </w:p>
    <w:p w:rsidR="007E7400" w:rsidRPr="007156AF" w:rsidRDefault="00E836D2" w:rsidP="0080448C">
      <w:pPr>
        <w:jc w:val="center"/>
        <w:rPr>
          <w:b/>
          <w:color w:val="000000"/>
          <w:sz w:val="32"/>
          <w:szCs w:val="28"/>
        </w:rPr>
      </w:pPr>
      <w:r w:rsidRPr="007156AF">
        <w:rPr>
          <w:b/>
          <w:color w:val="000000"/>
          <w:sz w:val="32"/>
          <w:szCs w:val="28"/>
        </w:rPr>
        <w:t xml:space="preserve">ДЛЯ ПРОВЕДЕНИЯ ТЕКУЩЕГО </w:t>
      </w:r>
    </w:p>
    <w:p w:rsidR="00850BD8" w:rsidRPr="00C11CE6" w:rsidRDefault="00E836D2" w:rsidP="00850BD8">
      <w:pPr>
        <w:jc w:val="center"/>
        <w:rPr>
          <w:b/>
          <w:caps/>
          <w:sz w:val="32"/>
          <w:szCs w:val="32"/>
        </w:rPr>
      </w:pPr>
      <w:r w:rsidRPr="007156AF">
        <w:rPr>
          <w:b/>
          <w:color w:val="000000"/>
          <w:sz w:val="32"/>
          <w:szCs w:val="28"/>
        </w:rPr>
        <w:t xml:space="preserve">КОНТРОЛЯ УСПЕВАЕМОСТИ И ПРОМЕЖУТОЧНОЙ </w:t>
      </w:r>
      <w:proofErr w:type="gramStart"/>
      <w:r w:rsidRPr="007156AF">
        <w:rPr>
          <w:b/>
          <w:color w:val="000000"/>
          <w:sz w:val="32"/>
          <w:szCs w:val="28"/>
        </w:rPr>
        <w:t>АТТЕСТАЦИИ</w:t>
      </w:r>
      <w:proofErr w:type="gramEnd"/>
      <w:r w:rsidRPr="007156AF">
        <w:rPr>
          <w:b/>
          <w:color w:val="000000"/>
          <w:sz w:val="32"/>
          <w:szCs w:val="28"/>
        </w:rPr>
        <w:t xml:space="preserve"> ОБУЧАЮЩИХСЯ ПО ДИСЦИПЛИНЕ</w:t>
      </w:r>
      <w:r w:rsidR="00850BD8" w:rsidRPr="007156AF">
        <w:rPr>
          <w:b/>
          <w:color w:val="000000"/>
          <w:sz w:val="32"/>
          <w:szCs w:val="28"/>
        </w:rPr>
        <w:t xml:space="preserve"> </w:t>
      </w:r>
      <w:r w:rsidR="00850BD8" w:rsidRPr="00C11CE6">
        <w:rPr>
          <w:b/>
          <w:caps/>
          <w:sz w:val="32"/>
          <w:szCs w:val="32"/>
        </w:rPr>
        <w:t>«</w:t>
      </w:r>
      <w:r w:rsidR="00D851EB">
        <w:rPr>
          <w:b/>
          <w:caps/>
          <w:sz w:val="32"/>
          <w:szCs w:val="32"/>
        </w:rPr>
        <w:t>симуляционный курс</w:t>
      </w:r>
      <w:r w:rsidR="00850BD8" w:rsidRPr="00C11CE6">
        <w:rPr>
          <w:b/>
          <w:caps/>
          <w:sz w:val="32"/>
          <w:szCs w:val="32"/>
        </w:rPr>
        <w:t>»</w:t>
      </w:r>
      <w:r w:rsidR="00850BD8">
        <w:rPr>
          <w:b/>
          <w:caps/>
          <w:sz w:val="32"/>
          <w:szCs w:val="32"/>
        </w:rPr>
        <w:t xml:space="preserve"> </w:t>
      </w:r>
      <w:r w:rsidR="00850BD8" w:rsidRPr="00C11CE6">
        <w:rPr>
          <w:b/>
          <w:caps/>
          <w:sz w:val="32"/>
          <w:szCs w:val="32"/>
        </w:rPr>
        <w:t>по специальности</w:t>
      </w:r>
      <w:r w:rsidR="00850BD8">
        <w:rPr>
          <w:b/>
          <w:caps/>
          <w:sz w:val="32"/>
          <w:szCs w:val="32"/>
        </w:rPr>
        <w:t xml:space="preserve"> </w:t>
      </w:r>
      <w:r w:rsidR="00850BD8" w:rsidRPr="00C11CE6">
        <w:rPr>
          <w:b/>
          <w:caps/>
          <w:sz w:val="32"/>
          <w:szCs w:val="32"/>
        </w:rPr>
        <w:t>31.08.69 «Челюстно-лицевая хирургия»</w:t>
      </w:r>
    </w:p>
    <w:p w:rsidR="007E7400" w:rsidRPr="00E836D2" w:rsidRDefault="007E7400" w:rsidP="0080448C">
      <w:pPr>
        <w:jc w:val="center"/>
        <w:rPr>
          <w:b/>
          <w:color w:val="000000"/>
          <w:sz w:val="28"/>
          <w:szCs w:val="28"/>
        </w:rPr>
      </w:pPr>
    </w:p>
    <w:p w:rsidR="00E836D2" w:rsidRPr="004B2C94" w:rsidRDefault="00E836D2" w:rsidP="0080448C">
      <w:pPr>
        <w:jc w:val="center"/>
        <w:rPr>
          <w:sz w:val="28"/>
        </w:rPr>
      </w:pPr>
    </w:p>
    <w:p w:rsidR="007E7400" w:rsidRDefault="007E7400" w:rsidP="0080448C">
      <w:pPr>
        <w:jc w:val="right"/>
        <w:rPr>
          <w:b/>
          <w:color w:val="000000"/>
          <w:sz w:val="28"/>
          <w:szCs w:val="28"/>
          <w:highlight w:val="yellow"/>
        </w:rPr>
      </w:pPr>
    </w:p>
    <w:p w:rsidR="007E7400" w:rsidRDefault="007E7400" w:rsidP="0080448C">
      <w:pPr>
        <w:jc w:val="right"/>
        <w:rPr>
          <w:b/>
          <w:color w:val="000000"/>
          <w:sz w:val="28"/>
          <w:szCs w:val="28"/>
          <w:highlight w:val="yellow"/>
        </w:rPr>
      </w:pPr>
    </w:p>
    <w:p w:rsidR="007E7400" w:rsidRDefault="007E7400" w:rsidP="0080448C">
      <w:pPr>
        <w:jc w:val="right"/>
        <w:rPr>
          <w:b/>
          <w:color w:val="000000"/>
          <w:sz w:val="28"/>
          <w:szCs w:val="28"/>
          <w:highlight w:val="yellow"/>
        </w:rPr>
      </w:pPr>
    </w:p>
    <w:p w:rsidR="00E836D2" w:rsidRDefault="00E836D2" w:rsidP="0080448C">
      <w:pPr>
        <w:jc w:val="right"/>
        <w:rPr>
          <w:b/>
          <w:color w:val="000000"/>
          <w:sz w:val="28"/>
          <w:szCs w:val="28"/>
          <w:highlight w:val="yellow"/>
        </w:rPr>
      </w:pPr>
    </w:p>
    <w:p w:rsidR="00E836D2" w:rsidRDefault="00E836D2" w:rsidP="0080448C">
      <w:pPr>
        <w:jc w:val="right"/>
        <w:rPr>
          <w:b/>
          <w:color w:val="000000"/>
          <w:sz w:val="28"/>
          <w:szCs w:val="28"/>
          <w:highlight w:val="yellow"/>
        </w:rPr>
      </w:pPr>
    </w:p>
    <w:p w:rsidR="007E7400" w:rsidRDefault="007E7400" w:rsidP="0080448C">
      <w:pPr>
        <w:jc w:val="right"/>
        <w:rPr>
          <w:b/>
          <w:color w:val="000000"/>
          <w:sz w:val="28"/>
          <w:szCs w:val="28"/>
          <w:highlight w:val="yellow"/>
        </w:rPr>
      </w:pPr>
    </w:p>
    <w:p w:rsidR="007E7400" w:rsidRPr="003D3F82" w:rsidRDefault="007E7400" w:rsidP="0080448C">
      <w:pPr>
        <w:jc w:val="right"/>
        <w:rPr>
          <w:b/>
          <w:color w:val="000000"/>
          <w:sz w:val="28"/>
          <w:szCs w:val="28"/>
          <w:highlight w:val="yellow"/>
        </w:rPr>
      </w:pPr>
    </w:p>
    <w:p w:rsidR="007E7400" w:rsidRPr="0014206A" w:rsidRDefault="007E7400" w:rsidP="0080448C">
      <w:pPr>
        <w:jc w:val="right"/>
        <w:rPr>
          <w:color w:val="000000"/>
          <w:sz w:val="28"/>
          <w:szCs w:val="28"/>
          <w:highlight w:val="yellow"/>
        </w:rPr>
      </w:pPr>
    </w:p>
    <w:p w:rsidR="00850BD8" w:rsidRPr="00CF7355" w:rsidRDefault="00850BD8" w:rsidP="00850BD8">
      <w:pPr>
        <w:ind w:firstLine="709"/>
        <w:jc w:val="both"/>
        <w:rPr>
          <w:color w:val="000000"/>
        </w:rPr>
      </w:pPr>
      <w:r w:rsidRPr="00CF7355">
        <w:rPr>
          <w:color w:val="000000"/>
        </w:rPr>
        <w:t xml:space="preserve">Является частью основной профессиональной образовательной программы высшего образования </w:t>
      </w:r>
      <w:r w:rsidRPr="000C11F4">
        <w:rPr>
          <w:color w:val="000000"/>
        </w:rPr>
        <w:t>по направлению подготовки (специальности)</w:t>
      </w:r>
      <w:r w:rsidRPr="00CF7355">
        <w:rPr>
          <w:color w:val="000000"/>
        </w:rPr>
        <w:t xml:space="preserve"> </w:t>
      </w:r>
      <w:r>
        <w:rPr>
          <w:color w:val="000000"/>
        </w:rPr>
        <w:t xml:space="preserve">31.08.69 «Челюстно-лицевая хирургия», </w:t>
      </w:r>
      <w:r w:rsidRPr="00CF7355">
        <w:rPr>
          <w:color w:val="000000"/>
        </w:rPr>
        <w:t xml:space="preserve">утвержденной ученым советом ФГБОУ ВО </w:t>
      </w:r>
      <w:proofErr w:type="spellStart"/>
      <w:r w:rsidRPr="00CF7355">
        <w:rPr>
          <w:color w:val="000000"/>
        </w:rPr>
        <w:t>ОрГМУ</w:t>
      </w:r>
      <w:proofErr w:type="spellEnd"/>
      <w:r w:rsidRPr="00CF7355">
        <w:rPr>
          <w:color w:val="000000"/>
        </w:rPr>
        <w:t xml:space="preserve"> Минздрава России</w:t>
      </w:r>
    </w:p>
    <w:p w:rsidR="00850BD8" w:rsidRPr="00CF7355" w:rsidRDefault="00850BD8" w:rsidP="00850BD8">
      <w:pPr>
        <w:ind w:firstLine="709"/>
        <w:jc w:val="both"/>
        <w:rPr>
          <w:color w:val="000000"/>
        </w:rPr>
      </w:pPr>
    </w:p>
    <w:p w:rsidR="00850BD8" w:rsidRPr="004B2C94" w:rsidRDefault="00850BD8" w:rsidP="00850BD8">
      <w:pPr>
        <w:ind w:firstLine="709"/>
        <w:jc w:val="center"/>
        <w:rPr>
          <w:sz w:val="28"/>
        </w:rPr>
      </w:pPr>
      <w:r w:rsidRPr="00CF7355">
        <w:rPr>
          <w:color w:val="000000"/>
        </w:rPr>
        <w:t xml:space="preserve">протокол № </w:t>
      </w:r>
      <w:r>
        <w:rPr>
          <w:color w:val="000000"/>
        </w:rPr>
        <w:t>11</w:t>
      </w:r>
      <w:r w:rsidRPr="00CF7355">
        <w:rPr>
          <w:color w:val="000000"/>
        </w:rPr>
        <w:t xml:space="preserve">  от «</w:t>
      </w:r>
      <w:r>
        <w:rPr>
          <w:color w:val="000000"/>
        </w:rPr>
        <w:t>22</w:t>
      </w:r>
      <w:r w:rsidRPr="00CF7355">
        <w:rPr>
          <w:color w:val="000000"/>
        </w:rPr>
        <w:t xml:space="preserve">» </w:t>
      </w:r>
      <w:r>
        <w:rPr>
          <w:color w:val="000000"/>
        </w:rPr>
        <w:t xml:space="preserve">июня </w:t>
      </w:r>
      <w:r w:rsidRPr="00CF7355">
        <w:rPr>
          <w:color w:val="000000"/>
        </w:rPr>
        <w:t>20</w:t>
      </w:r>
      <w:r>
        <w:rPr>
          <w:color w:val="000000"/>
        </w:rPr>
        <w:t>18 г</w:t>
      </w:r>
    </w:p>
    <w:p w:rsidR="00E836D2" w:rsidRDefault="00E836D2" w:rsidP="0080448C">
      <w:pPr>
        <w:jc w:val="center"/>
        <w:rPr>
          <w:sz w:val="28"/>
        </w:rPr>
      </w:pPr>
    </w:p>
    <w:p w:rsidR="00850BD8" w:rsidRDefault="00850BD8" w:rsidP="0080448C">
      <w:pPr>
        <w:jc w:val="center"/>
        <w:rPr>
          <w:sz w:val="28"/>
        </w:rPr>
      </w:pPr>
    </w:p>
    <w:p w:rsidR="00850BD8" w:rsidRDefault="00850BD8" w:rsidP="0080448C">
      <w:pPr>
        <w:jc w:val="center"/>
        <w:rPr>
          <w:sz w:val="28"/>
        </w:rPr>
      </w:pPr>
    </w:p>
    <w:p w:rsidR="00850BD8" w:rsidRDefault="00850BD8" w:rsidP="0080448C">
      <w:pPr>
        <w:jc w:val="center"/>
        <w:rPr>
          <w:sz w:val="28"/>
        </w:rPr>
      </w:pPr>
    </w:p>
    <w:p w:rsidR="00850BD8" w:rsidRDefault="00850BD8" w:rsidP="0080448C">
      <w:pPr>
        <w:jc w:val="center"/>
        <w:rPr>
          <w:sz w:val="28"/>
        </w:rPr>
      </w:pPr>
    </w:p>
    <w:p w:rsidR="00850BD8" w:rsidRDefault="00850BD8" w:rsidP="0080448C">
      <w:pPr>
        <w:jc w:val="center"/>
        <w:rPr>
          <w:sz w:val="28"/>
        </w:rPr>
      </w:pPr>
    </w:p>
    <w:p w:rsidR="0036177E" w:rsidRDefault="0036177E" w:rsidP="0080448C">
      <w:pPr>
        <w:jc w:val="center"/>
        <w:rPr>
          <w:sz w:val="28"/>
        </w:rPr>
      </w:pPr>
      <w:bookmarkStart w:id="0" w:name="_GoBack"/>
      <w:bookmarkEnd w:id="0"/>
    </w:p>
    <w:p w:rsidR="00F52FF0" w:rsidRDefault="00F52FF0" w:rsidP="0080448C">
      <w:pPr>
        <w:jc w:val="center"/>
        <w:rPr>
          <w:sz w:val="28"/>
        </w:rPr>
      </w:pPr>
    </w:p>
    <w:p w:rsidR="00E836D2" w:rsidRDefault="00E836D2" w:rsidP="0080448C">
      <w:pPr>
        <w:jc w:val="center"/>
        <w:rPr>
          <w:sz w:val="28"/>
        </w:rPr>
      </w:pPr>
      <w:r>
        <w:rPr>
          <w:sz w:val="28"/>
        </w:rPr>
        <w:t>Оренбург</w:t>
      </w:r>
    </w:p>
    <w:p w:rsidR="00D851EB" w:rsidRDefault="00D851EB" w:rsidP="002242DB">
      <w:pPr>
        <w:spacing w:line="259" w:lineRule="auto"/>
        <w:ind w:firstLine="709"/>
        <w:outlineLvl w:val="0"/>
        <w:rPr>
          <w:b/>
          <w:color w:val="000000"/>
        </w:rPr>
      </w:pPr>
      <w:bookmarkStart w:id="1" w:name="_Toc535164689"/>
    </w:p>
    <w:p w:rsidR="007E7400" w:rsidRDefault="002242DB" w:rsidP="002242DB">
      <w:pPr>
        <w:spacing w:line="259" w:lineRule="auto"/>
        <w:ind w:firstLine="709"/>
        <w:outlineLvl w:val="0"/>
        <w:rPr>
          <w:b/>
          <w:color w:val="000000"/>
        </w:rPr>
      </w:pPr>
      <w:r>
        <w:rPr>
          <w:b/>
          <w:color w:val="000000"/>
        </w:rPr>
        <w:lastRenderedPageBreak/>
        <w:t xml:space="preserve">1. </w:t>
      </w:r>
      <w:r w:rsidR="007E7400" w:rsidRPr="002242DB">
        <w:rPr>
          <w:b/>
          <w:color w:val="000000"/>
        </w:rPr>
        <w:t>Паспорт фонда оценочных средств</w:t>
      </w:r>
      <w:bookmarkEnd w:id="1"/>
    </w:p>
    <w:p w:rsidR="002242DB" w:rsidRPr="002242DB" w:rsidRDefault="002242DB" w:rsidP="002242DB">
      <w:pPr>
        <w:spacing w:line="259" w:lineRule="auto"/>
        <w:outlineLvl w:val="0"/>
        <w:rPr>
          <w:b/>
          <w:color w:val="000000"/>
        </w:rPr>
      </w:pPr>
    </w:p>
    <w:p w:rsidR="007E7400" w:rsidRPr="007102AD" w:rsidRDefault="007E7400" w:rsidP="00E836D2">
      <w:pPr>
        <w:pStyle w:val="a5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7102AD">
        <w:rPr>
          <w:rFonts w:ascii="Times New Roman" w:hAnsi="Times New Roman"/>
          <w:color w:val="000000"/>
          <w:sz w:val="24"/>
          <w:szCs w:val="24"/>
        </w:rPr>
        <w:t>Фонд оценочных средств по дисциплине</w:t>
      </w:r>
      <w:r w:rsidR="00E836D2" w:rsidRPr="007102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02AD">
        <w:rPr>
          <w:rFonts w:ascii="Times New Roman" w:hAnsi="Times New Roman"/>
          <w:color w:val="000000"/>
          <w:sz w:val="24"/>
          <w:szCs w:val="24"/>
        </w:rPr>
        <w:t xml:space="preserve">содержит </w:t>
      </w:r>
      <w:r w:rsidR="004338C5" w:rsidRPr="007102AD">
        <w:rPr>
          <w:rFonts w:ascii="Times New Roman" w:hAnsi="Times New Roman"/>
          <w:color w:val="000000"/>
          <w:sz w:val="24"/>
          <w:szCs w:val="24"/>
        </w:rPr>
        <w:t xml:space="preserve">типовые </w:t>
      </w:r>
      <w:r w:rsidRPr="007102AD">
        <w:rPr>
          <w:rFonts w:ascii="Times New Roman" w:hAnsi="Times New Roman"/>
          <w:color w:val="000000"/>
          <w:sz w:val="24"/>
          <w:szCs w:val="24"/>
        </w:rPr>
        <w:t>контрольно-оценочные материалы для текущего контроля успеваемости обучающихся, в том числе контроля самос</w:t>
      </w:r>
      <w:r w:rsidR="004A5C19" w:rsidRPr="007102AD">
        <w:rPr>
          <w:rFonts w:ascii="Times New Roman" w:hAnsi="Times New Roman"/>
          <w:color w:val="000000"/>
          <w:sz w:val="24"/>
          <w:szCs w:val="24"/>
        </w:rPr>
        <w:t>тоятельной работы обучающихся, а также</w:t>
      </w:r>
      <w:r w:rsidRPr="007102AD">
        <w:rPr>
          <w:rFonts w:ascii="Times New Roman" w:hAnsi="Times New Roman"/>
          <w:color w:val="000000"/>
          <w:sz w:val="24"/>
          <w:szCs w:val="24"/>
        </w:rPr>
        <w:t xml:space="preserve"> для контроля сформированных в процессе изучения дисциплины результатов обучения на промежуточной аттестации в форме </w:t>
      </w:r>
      <w:r w:rsidR="00850BD8" w:rsidRPr="007102AD">
        <w:rPr>
          <w:rFonts w:ascii="Times New Roman" w:hAnsi="Times New Roman"/>
          <w:color w:val="000000"/>
          <w:sz w:val="24"/>
          <w:szCs w:val="24"/>
        </w:rPr>
        <w:t>зачета</w:t>
      </w:r>
      <w:r w:rsidRPr="007102AD">
        <w:rPr>
          <w:rFonts w:ascii="Times New Roman" w:hAnsi="Times New Roman"/>
          <w:color w:val="000000"/>
          <w:sz w:val="24"/>
          <w:szCs w:val="24"/>
        </w:rPr>
        <w:t xml:space="preserve">.  </w:t>
      </w:r>
      <w:r w:rsidR="006F10CE" w:rsidRPr="007102AD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</w:t>
      </w:r>
      <w:r w:rsidRPr="007102AD"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 w:rsidR="007E7400" w:rsidRPr="007102AD" w:rsidRDefault="007E7400" w:rsidP="00E836D2">
      <w:pPr>
        <w:pStyle w:val="a5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7102AD">
        <w:rPr>
          <w:rFonts w:ascii="Times New Roman" w:hAnsi="Times New Roman"/>
          <w:color w:val="000000"/>
          <w:sz w:val="24"/>
          <w:szCs w:val="24"/>
        </w:rPr>
        <w:t xml:space="preserve">Контрольно-оценочные материалы текущего контроля успеваемости распределены по темам дисциплины и сопровождаются указанием используемых форм контроля и критериев оценивания. </w:t>
      </w:r>
      <w:proofErr w:type="gramStart"/>
      <w:r w:rsidRPr="007102AD">
        <w:rPr>
          <w:rFonts w:ascii="Times New Roman" w:hAnsi="Times New Roman"/>
          <w:color w:val="000000"/>
          <w:sz w:val="24"/>
          <w:szCs w:val="24"/>
        </w:rPr>
        <w:t>Контрольно</w:t>
      </w:r>
      <w:r w:rsidR="00850BD8" w:rsidRPr="007102AD">
        <w:rPr>
          <w:rFonts w:ascii="Times New Roman" w:hAnsi="Times New Roman"/>
          <w:color w:val="000000"/>
          <w:sz w:val="24"/>
          <w:szCs w:val="24"/>
        </w:rPr>
        <w:t>-</w:t>
      </w:r>
      <w:r w:rsidRPr="007102AD">
        <w:rPr>
          <w:rFonts w:ascii="Times New Roman" w:hAnsi="Times New Roman"/>
          <w:color w:val="000000"/>
          <w:sz w:val="24"/>
          <w:szCs w:val="24"/>
        </w:rPr>
        <w:t>оценочные материалы для промежуточной аттестации соответствуют форме промежуточной аттестации по дисциплине, определенной в учебной плане О</w:t>
      </w:r>
      <w:r w:rsidR="00E836D2" w:rsidRPr="007102AD">
        <w:rPr>
          <w:rFonts w:ascii="Times New Roman" w:hAnsi="Times New Roman"/>
          <w:color w:val="000000"/>
          <w:sz w:val="24"/>
          <w:szCs w:val="24"/>
        </w:rPr>
        <w:t>П</w:t>
      </w:r>
      <w:r w:rsidRPr="007102AD">
        <w:rPr>
          <w:rFonts w:ascii="Times New Roman" w:hAnsi="Times New Roman"/>
          <w:color w:val="000000"/>
          <w:sz w:val="24"/>
          <w:szCs w:val="24"/>
        </w:rPr>
        <w:t xml:space="preserve">ОП и направлены на проверку </w:t>
      </w:r>
      <w:proofErr w:type="spellStart"/>
      <w:r w:rsidRPr="007102AD">
        <w:rPr>
          <w:rFonts w:ascii="Times New Roman" w:hAnsi="Times New Roman"/>
          <w:color w:val="000000"/>
          <w:sz w:val="24"/>
          <w:szCs w:val="24"/>
        </w:rPr>
        <w:t>сформированности</w:t>
      </w:r>
      <w:proofErr w:type="spellEnd"/>
      <w:r w:rsidRPr="007102AD">
        <w:rPr>
          <w:rFonts w:ascii="Times New Roman" w:hAnsi="Times New Roman"/>
          <w:color w:val="000000"/>
          <w:sz w:val="24"/>
          <w:szCs w:val="24"/>
        </w:rPr>
        <w:t xml:space="preserve"> знаний, умений и навыков по каждой компетенции, установленной в рабочей программе дисциплины.  </w:t>
      </w:r>
      <w:proofErr w:type="gramEnd"/>
    </w:p>
    <w:p w:rsidR="007E7400" w:rsidRPr="007102AD" w:rsidRDefault="007E7400" w:rsidP="00E836D2">
      <w:pPr>
        <w:pStyle w:val="a5"/>
        <w:ind w:left="0" w:firstLine="709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7102AD">
        <w:rPr>
          <w:rFonts w:ascii="Times New Roman" w:hAnsi="Times New Roman"/>
          <w:color w:val="000000"/>
          <w:sz w:val="24"/>
          <w:szCs w:val="24"/>
        </w:rPr>
        <w:t xml:space="preserve">В результате изучения дисциплины у обучающегося формируются </w:t>
      </w:r>
      <w:r w:rsidRPr="007102AD">
        <w:rPr>
          <w:rFonts w:ascii="Times New Roman" w:hAnsi="Times New Roman"/>
          <w:b/>
          <w:color w:val="000000"/>
          <w:sz w:val="24"/>
          <w:szCs w:val="24"/>
        </w:rPr>
        <w:t>следующие компетенции:</w:t>
      </w:r>
      <w:proofErr w:type="gramEnd"/>
    </w:p>
    <w:p w:rsidR="007E7400" w:rsidRPr="00F06E9A" w:rsidRDefault="002242DB" w:rsidP="002242DB">
      <w:pPr>
        <w:ind w:firstLine="709"/>
        <w:jc w:val="both"/>
      </w:pPr>
      <w:r w:rsidRPr="00F06E9A">
        <w:t xml:space="preserve">УК-1 </w:t>
      </w:r>
      <w:r w:rsidR="007E7400" w:rsidRPr="00F06E9A">
        <w:t xml:space="preserve"> </w:t>
      </w:r>
      <w:r w:rsidRPr="00F06E9A">
        <w:t>готовностью к абстрактному мышлению, анализу, синтезу</w:t>
      </w:r>
    </w:p>
    <w:p w:rsidR="007E7400" w:rsidRPr="00F06E9A" w:rsidRDefault="002242DB" w:rsidP="002242DB">
      <w:pPr>
        <w:ind w:firstLine="709"/>
        <w:jc w:val="both"/>
      </w:pPr>
      <w:r w:rsidRPr="00F06E9A">
        <w:t>П</w:t>
      </w:r>
      <w:r w:rsidR="007E7400" w:rsidRPr="00F06E9A">
        <w:t>К-</w:t>
      </w:r>
      <w:r w:rsidRPr="00F06E9A">
        <w:t>5 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</w:t>
      </w:r>
    </w:p>
    <w:p w:rsidR="007E7400" w:rsidRPr="00F06E9A" w:rsidRDefault="007E7400" w:rsidP="002242DB">
      <w:pPr>
        <w:ind w:firstLine="709"/>
        <w:jc w:val="both"/>
      </w:pPr>
      <w:r w:rsidRPr="00F06E9A">
        <w:t>ПК-</w:t>
      </w:r>
      <w:r w:rsidR="002242DB" w:rsidRPr="00F06E9A">
        <w:t>6 готовность к ведению и лечению пациентов с заболеваниями челюстно-лицевой области, нуждающихся в оказании хирургической медицинской помощи</w:t>
      </w:r>
    </w:p>
    <w:p w:rsidR="007E7400" w:rsidRPr="00F06E9A" w:rsidRDefault="007E7400" w:rsidP="002242DB">
      <w:pPr>
        <w:ind w:firstLine="709"/>
        <w:jc w:val="both"/>
      </w:pPr>
      <w:r w:rsidRPr="00F06E9A">
        <w:t>ПК-</w:t>
      </w:r>
      <w:r w:rsidR="002242DB" w:rsidRPr="00F06E9A">
        <w:t>11 готовность к участию в оценке качества оказания медицинской помощи с использованием основных медико-статистических показателей</w:t>
      </w:r>
    </w:p>
    <w:p w:rsidR="007E7400" w:rsidRPr="007102AD" w:rsidRDefault="007E7400" w:rsidP="00E836D2">
      <w:pPr>
        <w:pStyle w:val="a5"/>
        <w:ind w:left="0" w:firstLine="709"/>
        <w:rPr>
          <w:rFonts w:ascii="Times New Roman" w:hAnsi="Times New Roman"/>
          <w:color w:val="000000"/>
          <w:sz w:val="24"/>
          <w:szCs w:val="24"/>
        </w:rPr>
      </w:pPr>
    </w:p>
    <w:p w:rsidR="007E7400" w:rsidRDefault="002242DB" w:rsidP="002242DB">
      <w:pPr>
        <w:ind w:firstLine="709"/>
        <w:outlineLvl w:val="0"/>
        <w:rPr>
          <w:b/>
          <w:color w:val="000000"/>
        </w:rPr>
      </w:pPr>
      <w:bookmarkStart w:id="2" w:name="_Toc535164690"/>
      <w:r>
        <w:rPr>
          <w:b/>
          <w:color w:val="000000"/>
        </w:rPr>
        <w:t xml:space="preserve">2. </w:t>
      </w:r>
      <w:r w:rsidR="007E7400" w:rsidRPr="002242DB">
        <w:rPr>
          <w:b/>
          <w:color w:val="000000"/>
        </w:rPr>
        <w:t xml:space="preserve">Оценочные материалы текущего контроля успеваемости </w:t>
      </w:r>
      <w:proofErr w:type="gramStart"/>
      <w:r w:rsidR="007E7400" w:rsidRPr="002242DB">
        <w:rPr>
          <w:b/>
          <w:color w:val="000000"/>
        </w:rPr>
        <w:t>обучающихся</w:t>
      </w:r>
      <w:bookmarkEnd w:id="2"/>
      <w:proofErr w:type="gramEnd"/>
    </w:p>
    <w:p w:rsidR="00876450" w:rsidRPr="007102AD" w:rsidRDefault="007E7400" w:rsidP="00E836D2">
      <w:pPr>
        <w:pStyle w:val="a5"/>
        <w:ind w:left="0"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7102AD">
        <w:rPr>
          <w:rFonts w:ascii="Times New Roman" w:hAnsi="Times New Roman"/>
          <w:b/>
          <w:color w:val="000000"/>
          <w:sz w:val="24"/>
          <w:szCs w:val="24"/>
        </w:rPr>
        <w:t xml:space="preserve">Оценочные материалы по каждой теме дисциплины </w:t>
      </w:r>
    </w:p>
    <w:p w:rsidR="00D851EB" w:rsidRPr="00314411" w:rsidRDefault="00D851EB" w:rsidP="00D851EB">
      <w:pPr>
        <w:jc w:val="center"/>
        <w:rPr>
          <w:b/>
        </w:rPr>
      </w:pPr>
      <w:r w:rsidRPr="00314411">
        <w:rPr>
          <w:b/>
        </w:rPr>
        <w:t>Модуль 1. Основы анестезии, удаления зубов и оперативной техники на лице</w:t>
      </w:r>
    </w:p>
    <w:p w:rsidR="007E7400" w:rsidRDefault="007F07B4" w:rsidP="000E7D68">
      <w:pPr>
        <w:jc w:val="center"/>
        <w:rPr>
          <w:color w:val="000000"/>
        </w:rPr>
      </w:pPr>
      <w:r w:rsidRPr="007F07B4">
        <w:rPr>
          <w:color w:val="000000"/>
        </w:rPr>
        <w:t xml:space="preserve">Практическое занятие </w:t>
      </w:r>
      <w:r w:rsidR="001B75EB">
        <w:rPr>
          <w:color w:val="000000"/>
        </w:rPr>
        <w:t>№</w:t>
      </w:r>
      <w:r w:rsidRPr="007F07B4">
        <w:rPr>
          <w:color w:val="000000"/>
        </w:rPr>
        <w:t>1</w:t>
      </w:r>
    </w:p>
    <w:p w:rsidR="00BD257B" w:rsidRPr="007F07B4" w:rsidRDefault="00BD257B" w:rsidP="00BD257B">
      <w:pPr>
        <w:ind w:firstLine="709"/>
        <w:jc w:val="both"/>
        <w:rPr>
          <w:i/>
          <w:color w:val="000000"/>
        </w:rPr>
      </w:pPr>
      <w:r>
        <w:rPr>
          <w:color w:val="000000"/>
        </w:rPr>
        <w:t>Тема:</w:t>
      </w:r>
      <w:r w:rsidR="00F550A6" w:rsidRPr="00F550A6">
        <w:t xml:space="preserve"> </w:t>
      </w:r>
      <w:r w:rsidR="00D851EB" w:rsidRPr="001D0263">
        <w:t>Использование универсальных алгоритмов работы при проведении хирургических вмешательств на лице и ротовой полости.</w:t>
      </w:r>
    </w:p>
    <w:p w:rsidR="007E7400" w:rsidRPr="007102AD" w:rsidRDefault="007E7400" w:rsidP="00E836D2">
      <w:pPr>
        <w:ind w:firstLine="709"/>
        <w:jc w:val="both"/>
        <w:rPr>
          <w:i/>
          <w:color w:val="000000"/>
        </w:rPr>
      </w:pPr>
      <w:r w:rsidRPr="00BD257B">
        <w:rPr>
          <w:color w:val="000000"/>
        </w:rPr>
        <w:t>Форм</w:t>
      </w:r>
      <w:proofErr w:type="gramStart"/>
      <w:r w:rsidRPr="00BD257B">
        <w:rPr>
          <w:color w:val="000000"/>
        </w:rPr>
        <w:t>а(</w:t>
      </w:r>
      <w:proofErr w:type="gramEnd"/>
      <w:r w:rsidRPr="00BD257B">
        <w:rPr>
          <w:color w:val="000000"/>
        </w:rPr>
        <w:t>ы) текущего контроля успеваемости</w:t>
      </w:r>
      <w:r w:rsidRPr="007102AD">
        <w:rPr>
          <w:i/>
          <w:color w:val="000000"/>
        </w:rPr>
        <w:t xml:space="preserve"> </w:t>
      </w:r>
      <w:r w:rsidR="00747645" w:rsidRPr="00747645">
        <w:rPr>
          <w:color w:val="000000"/>
        </w:rPr>
        <w:t>(у</w:t>
      </w:r>
      <w:r w:rsidR="00747645" w:rsidRPr="00C1680F">
        <w:t>стный опрос</w:t>
      </w:r>
      <w:r w:rsidR="0051453F">
        <w:t>, прием практического навыка</w:t>
      </w:r>
      <w:r w:rsidRPr="00747645">
        <w:rPr>
          <w:color w:val="000000"/>
        </w:rPr>
        <w:t>).</w:t>
      </w:r>
    </w:p>
    <w:p w:rsidR="001929FB" w:rsidRDefault="001929FB" w:rsidP="00E836D2">
      <w:pPr>
        <w:ind w:firstLine="709"/>
        <w:jc w:val="both"/>
        <w:rPr>
          <w:b/>
          <w:color w:val="000000"/>
        </w:rPr>
      </w:pPr>
    </w:p>
    <w:p w:rsidR="007E7400" w:rsidRDefault="007E7400" w:rsidP="00E836D2">
      <w:pPr>
        <w:ind w:firstLine="709"/>
        <w:jc w:val="both"/>
        <w:rPr>
          <w:i/>
          <w:color w:val="000000"/>
        </w:rPr>
      </w:pPr>
      <w:r w:rsidRPr="007102AD">
        <w:rPr>
          <w:b/>
          <w:color w:val="000000"/>
        </w:rPr>
        <w:t>Оценочные материалы текущего контроля успеваемости</w:t>
      </w:r>
      <w:r w:rsidRPr="007102AD">
        <w:rPr>
          <w:i/>
          <w:color w:val="000000"/>
        </w:rPr>
        <w:t xml:space="preserve"> </w:t>
      </w:r>
    </w:p>
    <w:p w:rsidR="00747645" w:rsidRPr="001929FB" w:rsidRDefault="00747645" w:rsidP="00747645">
      <w:pPr>
        <w:ind w:firstLine="709"/>
        <w:outlineLvl w:val="0"/>
        <w:rPr>
          <w:b/>
          <w:color w:val="000000"/>
        </w:rPr>
      </w:pPr>
      <w:r w:rsidRPr="001929FB">
        <w:rPr>
          <w:b/>
          <w:color w:val="000000"/>
        </w:rPr>
        <w:t>Вопросы для устного опроса:</w:t>
      </w:r>
    </w:p>
    <w:p w:rsidR="00257F84" w:rsidRPr="0073004B" w:rsidRDefault="00257F84" w:rsidP="0048017D">
      <w:pPr>
        <w:numPr>
          <w:ilvl w:val="0"/>
          <w:numId w:val="1"/>
        </w:numPr>
        <w:jc w:val="both"/>
      </w:pPr>
      <w:r w:rsidRPr="0073004B">
        <w:t>Опрос больных с патологией челюстно-лицевой области (выяснение жалоб, анамнеза заболевания и жизни больного, выяснение сопутствующих заболеваний).</w:t>
      </w:r>
    </w:p>
    <w:p w:rsidR="00257F84" w:rsidRPr="0073004B" w:rsidRDefault="00257F84" w:rsidP="0048017D">
      <w:pPr>
        <w:numPr>
          <w:ilvl w:val="0"/>
          <w:numId w:val="1"/>
        </w:numPr>
        <w:jc w:val="both"/>
      </w:pPr>
      <w:r w:rsidRPr="0073004B">
        <w:t>Методика осмотра челюстно-лицевой области (лица, полости рта).</w:t>
      </w:r>
    </w:p>
    <w:p w:rsidR="00257F84" w:rsidRPr="0073004B" w:rsidRDefault="00257F84" w:rsidP="0048017D">
      <w:pPr>
        <w:numPr>
          <w:ilvl w:val="0"/>
          <w:numId w:val="1"/>
        </w:numPr>
        <w:jc w:val="both"/>
      </w:pPr>
      <w:r w:rsidRPr="0073004B">
        <w:t>Дополнительные методы исследования и их значение в обследовании больных с патологией челюстно-лицевой области.</w:t>
      </w:r>
    </w:p>
    <w:p w:rsidR="00257F84" w:rsidRPr="0073004B" w:rsidRDefault="00257F84" w:rsidP="0048017D">
      <w:pPr>
        <w:numPr>
          <w:ilvl w:val="0"/>
          <w:numId w:val="1"/>
        </w:numPr>
        <w:jc w:val="both"/>
      </w:pPr>
      <w:r w:rsidRPr="0073004B">
        <w:t>Последовательность заполнения медицинской  карты стоматологического больного при обследовании стоматологического больного и постановке диагноза.</w:t>
      </w:r>
    </w:p>
    <w:p w:rsidR="00257F84" w:rsidRPr="0073004B" w:rsidRDefault="00257F84" w:rsidP="0048017D">
      <w:pPr>
        <w:numPr>
          <w:ilvl w:val="0"/>
          <w:numId w:val="1"/>
        </w:numPr>
        <w:jc w:val="both"/>
      </w:pPr>
      <w:r w:rsidRPr="0073004B">
        <w:t>Методика обработки рук стоматолога-хирурга в поликлинике.</w:t>
      </w:r>
    </w:p>
    <w:p w:rsidR="00257F84" w:rsidRPr="0073004B" w:rsidRDefault="00257F84" w:rsidP="0048017D">
      <w:pPr>
        <w:numPr>
          <w:ilvl w:val="0"/>
          <w:numId w:val="1"/>
        </w:numPr>
        <w:jc w:val="both"/>
      </w:pPr>
      <w:r w:rsidRPr="0073004B">
        <w:t>Классификация методов местной анестезии.</w:t>
      </w:r>
    </w:p>
    <w:p w:rsidR="00257F84" w:rsidRPr="0073004B" w:rsidRDefault="00257F84" w:rsidP="0048017D">
      <w:pPr>
        <w:numPr>
          <w:ilvl w:val="0"/>
          <w:numId w:val="1"/>
        </w:numPr>
        <w:jc w:val="both"/>
      </w:pPr>
      <w:r w:rsidRPr="0073004B">
        <w:t xml:space="preserve">Классификация анестетиков местного действия.  Медикаментозные средства, обладающие </w:t>
      </w:r>
      <w:proofErr w:type="spellStart"/>
      <w:r w:rsidRPr="0073004B">
        <w:t>местноанестезирующим</w:t>
      </w:r>
      <w:proofErr w:type="spellEnd"/>
      <w:r w:rsidRPr="0073004B">
        <w:t xml:space="preserve"> действием. Их физико-химические свойства.</w:t>
      </w:r>
    </w:p>
    <w:p w:rsidR="00257F84" w:rsidRPr="0073004B" w:rsidRDefault="00257F84" w:rsidP="0048017D">
      <w:pPr>
        <w:numPr>
          <w:ilvl w:val="0"/>
          <w:numId w:val="1"/>
        </w:numPr>
        <w:jc w:val="both"/>
      </w:pPr>
      <w:r w:rsidRPr="0073004B">
        <w:t>Способы введения местных анестетиков. Аппликационное и инфильтрационное  обезболивание. Проводниковое обезболивание. Преимущества и недостатки каждого вида обезболивания.</w:t>
      </w:r>
    </w:p>
    <w:p w:rsidR="001C0EF4" w:rsidRDefault="001C0EF4" w:rsidP="00E836D2">
      <w:pPr>
        <w:ind w:firstLine="709"/>
        <w:jc w:val="both"/>
        <w:rPr>
          <w:color w:val="000000"/>
        </w:rPr>
      </w:pPr>
    </w:p>
    <w:p w:rsidR="00810C43" w:rsidRPr="00DA55D8" w:rsidRDefault="00810C43" w:rsidP="00810C43">
      <w:pPr>
        <w:ind w:firstLine="709"/>
        <w:jc w:val="both"/>
        <w:rPr>
          <w:b/>
          <w:color w:val="000000"/>
        </w:rPr>
      </w:pPr>
      <w:r w:rsidRPr="00DA55D8">
        <w:rPr>
          <w:b/>
          <w:color w:val="000000"/>
        </w:rPr>
        <w:t>Проверка практических навыков:</w:t>
      </w:r>
    </w:p>
    <w:p w:rsidR="00D851EB" w:rsidRPr="00D851EB" w:rsidRDefault="00D851EB" w:rsidP="0057407D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851EB">
        <w:rPr>
          <w:rFonts w:ascii="Times New Roman" w:hAnsi="Times New Roman"/>
          <w:sz w:val="24"/>
          <w:szCs w:val="24"/>
        </w:rPr>
        <w:t>Подготовка рабочего места.</w:t>
      </w:r>
    </w:p>
    <w:p w:rsidR="00D851EB" w:rsidRPr="00D851EB" w:rsidRDefault="00D851EB" w:rsidP="0057407D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851EB">
        <w:rPr>
          <w:rFonts w:ascii="Times New Roman" w:hAnsi="Times New Roman"/>
          <w:sz w:val="24"/>
          <w:szCs w:val="24"/>
        </w:rPr>
        <w:t>Выполнение инфильтрационной анестезии.</w:t>
      </w:r>
    </w:p>
    <w:p w:rsidR="00D851EB" w:rsidRPr="00D851EB" w:rsidRDefault="00D851EB" w:rsidP="0057407D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851EB">
        <w:rPr>
          <w:rFonts w:ascii="Times New Roman" w:hAnsi="Times New Roman"/>
          <w:sz w:val="24"/>
          <w:szCs w:val="24"/>
        </w:rPr>
        <w:lastRenderedPageBreak/>
        <w:t>Выполнение проводниковой анестезии.</w:t>
      </w:r>
    </w:p>
    <w:p w:rsidR="00D851EB" w:rsidRPr="00D851EB" w:rsidRDefault="00D851EB" w:rsidP="0057407D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851EB">
        <w:rPr>
          <w:rFonts w:ascii="Times New Roman" w:hAnsi="Times New Roman"/>
          <w:sz w:val="24"/>
          <w:szCs w:val="24"/>
        </w:rPr>
        <w:t>Инструменты для удаления зубов и корней зубов.</w:t>
      </w:r>
    </w:p>
    <w:p w:rsidR="00D851EB" w:rsidRPr="00D851EB" w:rsidRDefault="00D851EB" w:rsidP="0057407D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851EB">
        <w:rPr>
          <w:rFonts w:ascii="Times New Roman" w:hAnsi="Times New Roman"/>
          <w:sz w:val="24"/>
          <w:szCs w:val="24"/>
        </w:rPr>
        <w:t>Выполнение операции удаления зуба.</w:t>
      </w:r>
    </w:p>
    <w:p w:rsidR="0097532B" w:rsidRDefault="0097532B" w:rsidP="00E836D2">
      <w:pPr>
        <w:ind w:firstLine="709"/>
        <w:jc w:val="both"/>
        <w:rPr>
          <w:color w:val="000000"/>
        </w:rPr>
      </w:pPr>
    </w:p>
    <w:p w:rsidR="00221167" w:rsidRDefault="00221167" w:rsidP="00E836D2">
      <w:pPr>
        <w:ind w:firstLine="709"/>
        <w:jc w:val="both"/>
        <w:rPr>
          <w:color w:val="000000"/>
        </w:rPr>
      </w:pPr>
    </w:p>
    <w:p w:rsidR="00D851EB" w:rsidRPr="00314411" w:rsidRDefault="00D851EB" w:rsidP="00D851EB">
      <w:pPr>
        <w:jc w:val="center"/>
        <w:rPr>
          <w:b/>
        </w:rPr>
      </w:pPr>
      <w:r w:rsidRPr="00314411">
        <w:rPr>
          <w:b/>
        </w:rPr>
        <w:t>Модуль 2. Хирургический шов в челюстно-лицевой хирургии</w:t>
      </w:r>
    </w:p>
    <w:p w:rsidR="007B32BB" w:rsidRDefault="007B32BB" w:rsidP="000E7D68">
      <w:pPr>
        <w:jc w:val="center"/>
        <w:rPr>
          <w:color w:val="000000"/>
        </w:rPr>
      </w:pPr>
      <w:r w:rsidRPr="007F07B4">
        <w:rPr>
          <w:color w:val="000000"/>
        </w:rPr>
        <w:t xml:space="preserve">Практическое занятие </w:t>
      </w:r>
      <w:r w:rsidR="001B75EB">
        <w:rPr>
          <w:color w:val="000000"/>
        </w:rPr>
        <w:t>№</w:t>
      </w:r>
      <w:r>
        <w:rPr>
          <w:color w:val="000000"/>
        </w:rPr>
        <w:t>2</w:t>
      </w:r>
    </w:p>
    <w:p w:rsidR="007B32BB" w:rsidRPr="007F07B4" w:rsidRDefault="007B32BB" w:rsidP="007B32BB">
      <w:pPr>
        <w:ind w:firstLine="709"/>
        <w:jc w:val="both"/>
        <w:rPr>
          <w:i/>
          <w:color w:val="000000"/>
        </w:rPr>
      </w:pPr>
      <w:r>
        <w:rPr>
          <w:color w:val="000000"/>
        </w:rPr>
        <w:t xml:space="preserve">Тема: </w:t>
      </w:r>
      <w:r w:rsidR="00D851EB" w:rsidRPr="001D0263">
        <w:t xml:space="preserve">Отработка </w:t>
      </w:r>
      <w:r w:rsidR="00D851EB">
        <w:t>практических навыков по наложению различных видов швов</w:t>
      </w:r>
      <w:r w:rsidR="00D851EB" w:rsidRPr="001D0263">
        <w:t>.</w:t>
      </w:r>
    </w:p>
    <w:p w:rsidR="007B32BB" w:rsidRPr="007102AD" w:rsidRDefault="007B32BB" w:rsidP="007B32BB">
      <w:pPr>
        <w:ind w:firstLine="709"/>
        <w:jc w:val="both"/>
        <w:rPr>
          <w:i/>
          <w:color w:val="000000"/>
        </w:rPr>
      </w:pPr>
      <w:r w:rsidRPr="00BD257B">
        <w:rPr>
          <w:color w:val="000000"/>
        </w:rPr>
        <w:t>Форм</w:t>
      </w:r>
      <w:proofErr w:type="gramStart"/>
      <w:r w:rsidRPr="00BD257B">
        <w:rPr>
          <w:color w:val="000000"/>
        </w:rPr>
        <w:t>а(</w:t>
      </w:r>
      <w:proofErr w:type="gramEnd"/>
      <w:r w:rsidRPr="00BD257B">
        <w:rPr>
          <w:color w:val="000000"/>
        </w:rPr>
        <w:t>ы) текущего контроля успеваемости</w:t>
      </w:r>
      <w:r w:rsidRPr="007102AD">
        <w:rPr>
          <w:i/>
          <w:color w:val="000000"/>
        </w:rPr>
        <w:t xml:space="preserve"> </w:t>
      </w:r>
      <w:r w:rsidRPr="00747645">
        <w:rPr>
          <w:color w:val="000000"/>
        </w:rPr>
        <w:t>(у</w:t>
      </w:r>
      <w:r w:rsidRPr="00C1680F">
        <w:t>стный опрос</w:t>
      </w:r>
      <w:r>
        <w:t xml:space="preserve">, </w:t>
      </w:r>
      <w:r w:rsidR="005B0429" w:rsidRPr="009B0F8E">
        <w:t>проверка</w:t>
      </w:r>
      <w:r w:rsidRPr="009B0F8E">
        <w:t xml:space="preserve"> практическ</w:t>
      </w:r>
      <w:r w:rsidR="005B0429" w:rsidRPr="009B0F8E">
        <w:t>их</w:t>
      </w:r>
      <w:r w:rsidRPr="009B0F8E">
        <w:t xml:space="preserve"> навык</w:t>
      </w:r>
      <w:r w:rsidR="005B0429" w:rsidRPr="009B0F8E">
        <w:t>ов</w:t>
      </w:r>
      <w:r w:rsidRPr="00747645">
        <w:rPr>
          <w:color w:val="000000"/>
        </w:rPr>
        <w:t>).</w:t>
      </w:r>
    </w:p>
    <w:p w:rsidR="001929FB" w:rsidRDefault="001929FB" w:rsidP="007B32BB">
      <w:pPr>
        <w:ind w:firstLine="709"/>
        <w:jc w:val="both"/>
        <w:rPr>
          <w:b/>
          <w:color w:val="000000"/>
        </w:rPr>
      </w:pPr>
    </w:p>
    <w:p w:rsidR="007B32BB" w:rsidRDefault="007B32BB" w:rsidP="007B32BB">
      <w:pPr>
        <w:ind w:firstLine="709"/>
        <w:jc w:val="both"/>
        <w:rPr>
          <w:b/>
          <w:color w:val="000000"/>
        </w:rPr>
      </w:pPr>
      <w:r w:rsidRPr="007102AD">
        <w:rPr>
          <w:b/>
          <w:color w:val="000000"/>
        </w:rPr>
        <w:t>Оценочные материалы текущего контроля успеваемости</w:t>
      </w:r>
    </w:p>
    <w:p w:rsidR="007B32BB" w:rsidRPr="001929FB" w:rsidRDefault="007B32BB" w:rsidP="007B32BB">
      <w:pPr>
        <w:ind w:firstLine="709"/>
        <w:outlineLvl w:val="0"/>
        <w:rPr>
          <w:b/>
          <w:color w:val="000000"/>
        </w:rPr>
      </w:pPr>
      <w:r w:rsidRPr="001929FB">
        <w:rPr>
          <w:b/>
          <w:color w:val="000000"/>
        </w:rPr>
        <w:t>Вопросы для устного опроса:</w:t>
      </w:r>
    </w:p>
    <w:p w:rsidR="00A21676" w:rsidRPr="00F06E9A" w:rsidRDefault="00F06E9A" w:rsidP="0057407D">
      <w:pPr>
        <w:pStyle w:val="a5"/>
        <w:numPr>
          <w:ilvl w:val="0"/>
          <w:numId w:val="20"/>
        </w:numPr>
        <w:rPr>
          <w:rFonts w:ascii="Times New Roman" w:hAnsi="Times New Roman"/>
          <w:color w:val="000000"/>
          <w:sz w:val="24"/>
        </w:rPr>
      </w:pPr>
      <w:r w:rsidRPr="00F06E9A">
        <w:rPr>
          <w:rFonts w:ascii="Times New Roman" w:hAnsi="Times New Roman"/>
          <w:color w:val="000000"/>
          <w:sz w:val="24"/>
        </w:rPr>
        <w:t xml:space="preserve">Виды </w:t>
      </w:r>
      <w:proofErr w:type="gramStart"/>
      <w:r w:rsidRPr="00F06E9A">
        <w:rPr>
          <w:rFonts w:ascii="Times New Roman" w:hAnsi="Times New Roman"/>
          <w:color w:val="000000"/>
          <w:sz w:val="24"/>
        </w:rPr>
        <w:t>шовного</w:t>
      </w:r>
      <w:proofErr w:type="gramEnd"/>
      <w:r w:rsidRPr="00F06E9A">
        <w:rPr>
          <w:rFonts w:ascii="Times New Roman" w:hAnsi="Times New Roman"/>
          <w:color w:val="000000"/>
          <w:sz w:val="24"/>
        </w:rPr>
        <w:t xml:space="preserve"> материалы.</w:t>
      </w:r>
    </w:p>
    <w:p w:rsidR="00F06E9A" w:rsidRPr="00F06E9A" w:rsidRDefault="00F06E9A" w:rsidP="0057407D">
      <w:pPr>
        <w:pStyle w:val="a5"/>
        <w:numPr>
          <w:ilvl w:val="0"/>
          <w:numId w:val="20"/>
        </w:numPr>
        <w:rPr>
          <w:rFonts w:ascii="Times New Roman" w:hAnsi="Times New Roman"/>
          <w:color w:val="000000"/>
          <w:sz w:val="24"/>
        </w:rPr>
      </w:pPr>
      <w:r w:rsidRPr="00F06E9A">
        <w:rPr>
          <w:rFonts w:ascii="Times New Roman" w:hAnsi="Times New Roman"/>
          <w:color w:val="000000"/>
          <w:sz w:val="24"/>
        </w:rPr>
        <w:t>Лигатурный узел.</w:t>
      </w:r>
    </w:p>
    <w:p w:rsidR="00F06E9A" w:rsidRPr="00F06E9A" w:rsidRDefault="00F06E9A" w:rsidP="0057407D">
      <w:pPr>
        <w:pStyle w:val="a5"/>
        <w:numPr>
          <w:ilvl w:val="0"/>
          <w:numId w:val="20"/>
        </w:numPr>
        <w:rPr>
          <w:rFonts w:ascii="Times New Roman" w:hAnsi="Times New Roman"/>
          <w:color w:val="000000"/>
          <w:sz w:val="24"/>
        </w:rPr>
      </w:pPr>
      <w:r w:rsidRPr="00F06E9A">
        <w:rPr>
          <w:rFonts w:ascii="Times New Roman" w:hAnsi="Times New Roman"/>
          <w:color w:val="000000"/>
          <w:sz w:val="24"/>
        </w:rPr>
        <w:t>Виды швов в челюстно-лицевой области.</w:t>
      </w:r>
    </w:p>
    <w:p w:rsidR="007B32BB" w:rsidRDefault="007B32BB" w:rsidP="00E836D2">
      <w:pPr>
        <w:ind w:firstLine="709"/>
        <w:jc w:val="both"/>
        <w:rPr>
          <w:color w:val="000000"/>
        </w:rPr>
      </w:pPr>
    </w:p>
    <w:p w:rsidR="00DA55D8" w:rsidRPr="00DA55D8" w:rsidRDefault="00DA55D8" w:rsidP="00DA55D8">
      <w:pPr>
        <w:ind w:firstLine="709"/>
        <w:jc w:val="both"/>
        <w:rPr>
          <w:b/>
          <w:color w:val="000000"/>
        </w:rPr>
      </w:pPr>
      <w:r w:rsidRPr="00DA55D8">
        <w:rPr>
          <w:b/>
          <w:color w:val="000000"/>
        </w:rPr>
        <w:t>Проверка практических навыков:</w:t>
      </w:r>
    </w:p>
    <w:p w:rsidR="00D851EB" w:rsidRPr="00D851EB" w:rsidRDefault="00D851EB" w:rsidP="0057407D">
      <w:pPr>
        <w:pStyle w:val="a5"/>
        <w:numPr>
          <w:ilvl w:val="0"/>
          <w:numId w:val="5"/>
        </w:numPr>
        <w:rPr>
          <w:rFonts w:ascii="Times New Roman" w:hAnsi="Times New Roman"/>
          <w:sz w:val="24"/>
        </w:rPr>
      </w:pPr>
      <w:r w:rsidRPr="00D851EB">
        <w:rPr>
          <w:rFonts w:ascii="Times New Roman" w:hAnsi="Times New Roman"/>
          <w:sz w:val="24"/>
        </w:rPr>
        <w:t>Выбор шовного материала и размера иглы.</w:t>
      </w:r>
    </w:p>
    <w:p w:rsidR="00D851EB" w:rsidRPr="00D851EB" w:rsidRDefault="00D851EB" w:rsidP="0057407D">
      <w:pPr>
        <w:pStyle w:val="a5"/>
        <w:numPr>
          <w:ilvl w:val="0"/>
          <w:numId w:val="5"/>
        </w:numPr>
        <w:rPr>
          <w:rFonts w:ascii="Times New Roman" w:hAnsi="Times New Roman"/>
          <w:sz w:val="24"/>
        </w:rPr>
      </w:pPr>
      <w:r w:rsidRPr="00D851EB">
        <w:rPr>
          <w:rFonts w:ascii="Times New Roman" w:hAnsi="Times New Roman"/>
          <w:sz w:val="24"/>
        </w:rPr>
        <w:t>Зарядка иглы нитью.</w:t>
      </w:r>
    </w:p>
    <w:p w:rsidR="00D851EB" w:rsidRPr="00D851EB" w:rsidRDefault="00D851EB" w:rsidP="0057407D">
      <w:pPr>
        <w:pStyle w:val="a5"/>
        <w:numPr>
          <w:ilvl w:val="0"/>
          <w:numId w:val="5"/>
        </w:numPr>
        <w:rPr>
          <w:rFonts w:ascii="Times New Roman" w:hAnsi="Times New Roman"/>
          <w:sz w:val="24"/>
        </w:rPr>
      </w:pPr>
      <w:r w:rsidRPr="00D851EB">
        <w:rPr>
          <w:rFonts w:ascii="Times New Roman" w:hAnsi="Times New Roman"/>
          <w:sz w:val="24"/>
        </w:rPr>
        <w:t>Формирование лигатурного узла.</w:t>
      </w:r>
    </w:p>
    <w:p w:rsidR="00D851EB" w:rsidRPr="00D851EB" w:rsidRDefault="00D851EB" w:rsidP="0057407D">
      <w:pPr>
        <w:pStyle w:val="a5"/>
        <w:numPr>
          <w:ilvl w:val="0"/>
          <w:numId w:val="5"/>
        </w:numPr>
        <w:rPr>
          <w:rFonts w:ascii="Times New Roman" w:hAnsi="Times New Roman"/>
          <w:sz w:val="24"/>
        </w:rPr>
      </w:pPr>
      <w:r w:rsidRPr="00D851EB">
        <w:rPr>
          <w:rFonts w:ascii="Times New Roman" w:hAnsi="Times New Roman"/>
          <w:sz w:val="24"/>
        </w:rPr>
        <w:t>Формирование узла на инструменте.</w:t>
      </w:r>
    </w:p>
    <w:p w:rsidR="00D851EB" w:rsidRPr="00D851EB" w:rsidRDefault="00D851EB" w:rsidP="0057407D">
      <w:pPr>
        <w:pStyle w:val="a5"/>
        <w:numPr>
          <w:ilvl w:val="0"/>
          <w:numId w:val="5"/>
        </w:numPr>
        <w:rPr>
          <w:rFonts w:ascii="Times New Roman" w:hAnsi="Times New Roman"/>
          <w:sz w:val="24"/>
        </w:rPr>
      </w:pPr>
      <w:r w:rsidRPr="00D851EB">
        <w:rPr>
          <w:rFonts w:ascii="Times New Roman" w:hAnsi="Times New Roman"/>
          <w:sz w:val="24"/>
        </w:rPr>
        <w:t>Формирование узла при помощи инструмента.</w:t>
      </w:r>
    </w:p>
    <w:p w:rsidR="00D851EB" w:rsidRPr="00D851EB" w:rsidRDefault="00D851EB" w:rsidP="0057407D">
      <w:pPr>
        <w:pStyle w:val="a5"/>
        <w:numPr>
          <w:ilvl w:val="0"/>
          <w:numId w:val="5"/>
        </w:numPr>
        <w:rPr>
          <w:rFonts w:ascii="Times New Roman" w:hAnsi="Times New Roman"/>
          <w:sz w:val="24"/>
        </w:rPr>
      </w:pPr>
      <w:r w:rsidRPr="00D851EB">
        <w:rPr>
          <w:rFonts w:ascii="Times New Roman" w:hAnsi="Times New Roman"/>
          <w:sz w:val="24"/>
        </w:rPr>
        <w:t>Косметический шов в челюстно-лицевой области.</w:t>
      </w:r>
    </w:p>
    <w:p w:rsidR="00DA55D8" w:rsidRDefault="00DA55D8" w:rsidP="00E836D2">
      <w:pPr>
        <w:ind w:firstLine="709"/>
        <w:jc w:val="both"/>
        <w:rPr>
          <w:color w:val="000000"/>
        </w:rPr>
      </w:pPr>
    </w:p>
    <w:p w:rsidR="00A8324A" w:rsidRDefault="00A8324A" w:rsidP="00E836D2">
      <w:pPr>
        <w:ind w:firstLine="709"/>
        <w:jc w:val="both"/>
        <w:rPr>
          <w:color w:val="000000"/>
        </w:rPr>
      </w:pPr>
    </w:p>
    <w:p w:rsidR="0091501A" w:rsidRPr="00314411" w:rsidRDefault="0091501A" w:rsidP="0091501A">
      <w:pPr>
        <w:jc w:val="center"/>
        <w:rPr>
          <w:b/>
        </w:rPr>
      </w:pPr>
      <w:r w:rsidRPr="00314411">
        <w:rPr>
          <w:b/>
        </w:rPr>
        <w:t>Модуль 3. Хирургические методы лечения периодонтитов</w:t>
      </w:r>
    </w:p>
    <w:p w:rsidR="001929FB" w:rsidRDefault="001929FB" w:rsidP="000E7D68">
      <w:pPr>
        <w:jc w:val="center"/>
        <w:rPr>
          <w:color w:val="000000"/>
        </w:rPr>
      </w:pPr>
      <w:r w:rsidRPr="007F07B4">
        <w:rPr>
          <w:color w:val="000000"/>
        </w:rPr>
        <w:t xml:space="preserve">Практическое занятие </w:t>
      </w:r>
      <w:r w:rsidR="001B75EB">
        <w:rPr>
          <w:color w:val="000000"/>
        </w:rPr>
        <w:t>№</w:t>
      </w:r>
      <w:r>
        <w:rPr>
          <w:color w:val="000000"/>
        </w:rPr>
        <w:t>3</w:t>
      </w:r>
    </w:p>
    <w:p w:rsidR="0091501A" w:rsidRPr="001D0263" w:rsidRDefault="001929FB" w:rsidP="0091501A">
      <w:pPr>
        <w:ind w:firstLine="708"/>
        <w:jc w:val="both"/>
      </w:pPr>
      <w:r>
        <w:rPr>
          <w:color w:val="000000"/>
        </w:rPr>
        <w:t>Тема:</w:t>
      </w:r>
      <w:r w:rsidR="00322CE4" w:rsidRPr="00322CE4">
        <w:t xml:space="preserve"> </w:t>
      </w:r>
      <w:r w:rsidR="0091501A" w:rsidRPr="001D0263">
        <w:t xml:space="preserve">Оказание </w:t>
      </w:r>
      <w:r w:rsidR="0091501A">
        <w:t>хирургической стоматологической помощи</w:t>
      </w:r>
      <w:r w:rsidR="0091501A" w:rsidRPr="001D0263">
        <w:t xml:space="preserve"> при лечени</w:t>
      </w:r>
      <w:r w:rsidR="0091501A">
        <w:t>и периодонтитов</w:t>
      </w:r>
      <w:r w:rsidR="0091501A" w:rsidRPr="001D0263">
        <w:t>.</w:t>
      </w:r>
    </w:p>
    <w:p w:rsidR="001929FB" w:rsidRPr="007102AD" w:rsidRDefault="001929FB" w:rsidP="0091501A">
      <w:pPr>
        <w:ind w:firstLine="708"/>
        <w:jc w:val="both"/>
        <w:rPr>
          <w:i/>
          <w:color w:val="000000"/>
        </w:rPr>
      </w:pPr>
      <w:r w:rsidRPr="00BD257B">
        <w:rPr>
          <w:color w:val="000000"/>
        </w:rPr>
        <w:t>Форм</w:t>
      </w:r>
      <w:proofErr w:type="gramStart"/>
      <w:r w:rsidRPr="00BD257B">
        <w:rPr>
          <w:color w:val="000000"/>
        </w:rPr>
        <w:t>а(</w:t>
      </w:r>
      <w:proofErr w:type="gramEnd"/>
      <w:r w:rsidRPr="00BD257B">
        <w:rPr>
          <w:color w:val="000000"/>
        </w:rPr>
        <w:t>ы) текущего контроля успеваемости</w:t>
      </w:r>
      <w:r w:rsidRPr="007102AD">
        <w:rPr>
          <w:i/>
          <w:color w:val="000000"/>
        </w:rPr>
        <w:t xml:space="preserve"> </w:t>
      </w:r>
      <w:r w:rsidRPr="00747645">
        <w:rPr>
          <w:color w:val="000000"/>
        </w:rPr>
        <w:t>(</w:t>
      </w:r>
      <w:r w:rsidRPr="00D16613">
        <w:rPr>
          <w:color w:val="000000"/>
        </w:rPr>
        <w:t>у</w:t>
      </w:r>
      <w:r w:rsidRPr="00D16613">
        <w:t>стный опрос, прием практического навыка</w:t>
      </w:r>
      <w:r w:rsidRPr="00747645">
        <w:rPr>
          <w:color w:val="000000"/>
        </w:rPr>
        <w:t>).</w:t>
      </w:r>
    </w:p>
    <w:p w:rsidR="001929FB" w:rsidRDefault="001929FB" w:rsidP="001929FB">
      <w:pPr>
        <w:ind w:firstLine="709"/>
        <w:jc w:val="both"/>
        <w:rPr>
          <w:b/>
          <w:color w:val="000000"/>
        </w:rPr>
      </w:pPr>
    </w:p>
    <w:p w:rsidR="001929FB" w:rsidRDefault="001929FB" w:rsidP="001929FB">
      <w:pPr>
        <w:ind w:firstLine="709"/>
        <w:jc w:val="both"/>
        <w:rPr>
          <w:b/>
          <w:color w:val="000000"/>
        </w:rPr>
      </w:pPr>
      <w:r w:rsidRPr="007102AD">
        <w:rPr>
          <w:b/>
          <w:color w:val="000000"/>
        </w:rPr>
        <w:t>Оценочные материалы текущего контроля успеваемости</w:t>
      </w:r>
    </w:p>
    <w:p w:rsidR="001929FB" w:rsidRPr="001929FB" w:rsidRDefault="001929FB" w:rsidP="001929FB">
      <w:pPr>
        <w:ind w:firstLine="709"/>
        <w:outlineLvl w:val="0"/>
        <w:rPr>
          <w:b/>
          <w:color w:val="000000"/>
        </w:rPr>
      </w:pPr>
      <w:r w:rsidRPr="001929FB">
        <w:rPr>
          <w:b/>
          <w:color w:val="000000"/>
        </w:rPr>
        <w:t>Вопросы для устного опроса:</w:t>
      </w:r>
    </w:p>
    <w:p w:rsidR="00BA7C01" w:rsidRDefault="00BA7C01" w:rsidP="0057407D">
      <w:pPr>
        <w:pStyle w:val="a5"/>
        <w:numPr>
          <w:ilvl w:val="0"/>
          <w:numId w:val="6"/>
        </w:numPr>
        <w:rPr>
          <w:rFonts w:ascii="Times New Roman" w:hAnsi="Times New Roman"/>
          <w:sz w:val="24"/>
        </w:rPr>
      </w:pPr>
      <w:r w:rsidRPr="0091501A">
        <w:rPr>
          <w:rFonts w:ascii="Times New Roman" w:hAnsi="Times New Roman"/>
          <w:bCs/>
          <w:sz w:val="24"/>
        </w:rPr>
        <w:t>Резекция верхушки корня зуба (</w:t>
      </w:r>
      <w:proofErr w:type="spellStart"/>
      <w:r w:rsidRPr="0091501A">
        <w:rPr>
          <w:rFonts w:ascii="Times New Roman" w:hAnsi="Times New Roman"/>
          <w:sz w:val="24"/>
        </w:rPr>
        <w:t>апексэктомия</w:t>
      </w:r>
      <w:proofErr w:type="spellEnd"/>
      <w:r w:rsidRPr="0091501A">
        <w:rPr>
          <w:rFonts w:ascii="Times New Roman" w:hAnsi="Times New Roman"/>
          <w:sz w:val="24"/>
        </w:rPr>
        <w:t>).</w:t>
      </w:r>
      <w:r>
        <w:rPr>
          <w:rFonts w:ascii="Times New Roman" w:hAnsi="Times New Roman"/>
          <w:sz w:val="24"/>
        </w:rPr>
        <w:t xml:space="preserve"> Показания, противопоказания.</w:t>
      </w:r>
    </w:p>
    <w:p w:rsidR="00BA7C01" w:rsidRPr="0091501A" w:rsidRDefault="00BA7C01" w:rsidP="0057407D">
      <w:pPr>
        <w:pStyle w:val="a5"/>
        <w:numPr>
          <w:ilvl w:val="0"/>
          <w:numId w:val="6"/>
        </w:numPr>
        <w:rPr>
          <w:rFonts w:ascii="Times New Roman" w:hAnsi="Times New Roman"/>
          <w:sz w:val="24"/>
        </w:rPr>
      </w:pPr>
      <w:r w:rsidRPr="0091501A">
        <w:rPr>
          <w:rFonts w:ascii="Times New Roman" w:hAnsi="Times New Roman"/>
          <w:bCs/>
          <w:sz w:val="24"/>
        </w:rPr>
        <w:t>Резекция верхушки корня зуба (</w:t>
      </w:r>
      <w:proofErr w:type="spellStart"/>
      <w:r w:rsidRPr="0091501A">
        <w:rPr>
          <w:rFonts w:ascii="Times New Roman" w:hAnsi="Times New Roman"/>
          <w:sz w:val="24"/>
        </w:rPr>
        <w:t>апексэктомия</w:t>
      </w:r>
      <w:proofErr w:type="spellEnd"/>
      <w:r w:rsidRPr="0091501A">
        <w:rPr>
          <w:rFonts w:ascii="Times New Roman" w:hAnsi="Times New Roman"/>
          <w:sz w:val="24"/>
        </w:rPr>
        <w:t>).</w:t>
      </w:r>
      <w:r>
        <w:rPr>
          <w:rFonts w:ascii="Times New Roman" w:hAnsi="Times New Roman"/>
          <w:sz w:val="24"/>
        </w:rPr>
        <w:t xml:space="preserve"> Этапы операции.</w:t>
      </w:r>
    </w:p>
    <w:p w:rsidR="00BA7C01" w:rsidRDefault="00BA7C01" w:rsidP="0057407D">
      <w:pPr>
        <w:pStyle w:val="a5"/>
        <w:numPr>
          <w:ilvl w:val="0"/>
          <w:numId w:val="6"/>
        </w:numPr>
        <w:rPr>
          <w:rFonts w:ascii="Times New Roman" w:hAnsi="Times New Roman"/>
          <w:sz w:val="24"/>
        </w:rPr>
      </w:pPr>
      <w:r w:rsidRPr="0091501A">
        <w:rPr>
          <w:rFonts w:ascii="Times New Roman" w:hAnsi="Times New Roman"/>
          <w:sz w:val="24"/>
        </w:rPr>
        <w:t>Ампутация корня зуба.</w:t>
      </w:r>
      <w:r>
        <w:rPr>
          <w:rFonts w:ascii="Times New Roman" w:hAnsi="Times New Roman"/>
          <w:sz w:val="24"/>
        </w:rPr>
        <w:t xml:space="preserve"> Показания, противопоказания.</w:t>
      </w:r>
    </w:p>
    <w:p w:rsidR="00BA7C01" w:rsidRPr="0091501A" w:rsidRDefault="00BA7C01" w:rsidP="0057407D">
      <w:pPr>
        <w:pStyle w:val="a5"/>
        <w:numPr>
          <w:ilvl w:val="0"/>
          <w:numId w:val="6"/>
        </w:numPr>
        <w:rPr>
          <w:rFonts w:ascii="Times New Roman" w:hAnsi="Times New Roman"/>
          <w:sz w:val="24"/>
        </w:rPr>
      </w:pPr>
      <w:r w:rsidRPr="0091501A">
        <w:rPr>
          <w:rFonts w:ascii="Times New Roman" w:hAnsi="Times New Roman"/>
          <w:sz w:val="24"/>
        </w:rPr>
        <w:t>Ампутация корня зуба.</w:t>
      </w:r>
      <w:r>
        <w:rPr>
          <w:rFonts w:ascii="Times New Roman" w:hAnsi="Times New Roman"/>
          <w:sz w:val="24"/>
        </w:rPr>
        <w:t xml:space="preserve"> Этапы операции.</w:t>
      </w:r>
    </w:p>
    <w:p w:rsidR="00BA7C01" w:rsidRDefault="00BA7C01" w:rsidP="0057407D">
      <w:pPr>
        <w:pStyle w:val="a5"/>
        <w:numPr>
          <w:ilvl w:val="0"/>
          <w:numId w:val="6"/>
        </w:numPr>
        <w:rPr>
          <w:rFonts w:ascii="Times New Roman" w:hAnsi="Times New Roman"/>
          <w:bCs/>
          <w:sz w:val="24"/>
        </w:rPr>
      </w:pPr>
      <w:proofErr w:type="spellStart"/>
      <w:r w:rsidRPr="0091501A">
        <w:rPr>
          <w:rFonts w:ascii="Times New Roman" w:hAnsi="Times New Roman"/>
          <w:bCs/>
          <w:sz w:val="24"/>
        </w:rPr>
        <w:t>Гемисекция</w:t>
      </w:r>
      <w:proofErr w:type="spellEnd"/>
      <w:r w:rsidRPr="0091501A">
        <w:rPr>
          <w:rFonts w:ascii="Times New Roman" w:hAnsi="Times New Roman"/>
          <w:bCs/>
          <w:sz w:val="24"/>
        </w:rPr>
        <w:t>.</w:t>
      </w:r>
      <w:r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sz w:val="24"/>
        </w:rPr>
        <w:t>Показания, противопоказания.</w:t>
      </w:r>
    </w:p>
    <w:p w:rsidR="00BA7C01" w:rsidRDefault="00BA7C01" w:rsidP="0057407D">
      <w:pPr>
        <w:pStyle w:val="a5"/>
        <w:numPr>
          <w:ilvl w:val="0"/>
          <w:numId w:val="6"/>
        </w:numPr>
        <w:rPr>
          <w:rFonts w:ascii="Times New Roman" w:hAnsi="Times New Roman"/>
          <w:bCs/>
          <w:sz w:val="24"/>
        </w:rPr>
      </w:pPr>
      <w:proofErr w:type="spellStart"/>
      <w:r w:rsidRPr="0091501A">
        <w:rPr>
          <w:rFonts w:ascii="Times New Roman" w:hAnsi="Times New Roman"/>
          <w:bCs/>
          <w:sz w:val="24"/>
        </w:rPr>
        <w:t>Гемисекция</w:t>
      </w:r>
      <w:proofErr w:type="spellEnd"/>
      <w:r w:rsidRPr="0091501A">
        <w:rPr>
          <w:rFonts w:ascii="Times New Roman" w:hAnsi="Times New Roman"/>
          <w:bCs/>
          <w:sz w:val="24"/>
        </w:rPr>
        <w:t>.</w:t>
      </w:r>
      <w:r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sz w:val="24"/>
        </w:rPr>
        <w:t>Этапы операции.</w:t>
      </w:r>
    </w:p>
    <w:p w:rsidR="00BA7C01" w:rsidRDefault="00BA7C01" w:rsidP="0057407D">
      <w:pPr>
        <w:pStyle w:val="a5"/>
        <w:numPr>
          <w:ilvl w:val="0"/>
          <w:numId w:val="6"/>
        </w:numPr>
        <w:rPr>
          <w:rFonts w:ascii="Times New Roman" w:hAnsi="Times New Roman"/>
          <w:bCs/>
          <w:sz w:val="24"/>
        </w:rPr>
      </w:pPr>
      <w:r w:rsidRPr="0091501A">
        <w:rPr>
          <w:rFonts w:ascii="Times New Roman" w:hAnsi="Times New Roman"/>
          <w:bCs/>
          <w:sz w:val="24"/>
        </w:rPr>
        <w:t>Гемостаз.</w:t>
      </w:r>
      <w:r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sz w:val="24"/>
        </w:rPr>
        <w:t>Показания, противопоказания.</w:t>
      </w:r>
    </w:p>
    <w:p w:rsidR="00BA7C01" w:rsidRDefault="00BA7C01" w:rsidP="0057407D">
      <w:pPr>
        <w:pStyle w:val="a5"/>
        <w:numPr>
          <w:ilvl w:val="0"/>
          <w:numId w:val="6"/>
        </w:numPr>
        <w:rPr>
          <w:rFonts w:ascii="Times New Roman" w:hAnsi="Times New Roman"/>
          <w:bCs/>
          <w:sz w:val="24"/>
        </w:rPr>
      </w:pPr>
      <w:r w:rsidRPr="0091501A">
        <w:rPr>
          <w:rFonts w:ascii="Times New Roman" w:hAnsi="Times New Roman"/>
          <w:bCs/>
          <w:sz w:val="24"/>
        </w:rPr>
        <w:t>Гемостаз.</w:t>
      </w:r>
      <w:r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sz w:val="24"/>
        </w:rPr>
        <w:t>Этапы операции.</w:t>
      </w:r>
    </w:p>
    <w:p w:rsidR="00BA7C01" w:rsidRDefault="00BA7C01" w:rsidP="0057407D">
      <w:pPr>
        <w:pStyle w:val="a5"/>
        <w:numPr>
          <w:ilvl w:val="0"/>
          <w:numId w:val="6"/>
        </w:numPr>
        <w:rPr>
          <w:rFonts w:ascii="Times New Roman" w:hAnsi="Times New Roman"/>
          <w:bCs/>
          <w:iCs/>
          <w:sz w:val="24"/>
        </w:rPr>
      </w:pPr>
      <w:r w:rsidRPr="0091501A">
        <w:rPr>
          <w:rFonts w:ascii="Times New Roman" w:hAnsi="Times New Roman"/>
          <w:bCs/>
          <w:iCs/>
          <w:sz w:val="24"/>
        </w:rPr>
        <w:t>Трепанация.</w:t>
      </w:r>
      <w:r>
        <w:rPr>
          <w:rFonts w:ascii="Times New Roman" w:hAnsi="Times New Roman"/>
          <w:bCs/>
          <w:iCs/>
          <w:sz w:val="24"/>
        </w:rPr>
        <w:t xml:space="preserve"> </w:t>
      </w:r>
      <w:r>
        <w:rPr>
          <w:rFonts w:ascii="Times New Roman" w:hAnsi="Times New Roman"/>
          <w:sz w:val="24"/>
        </w:rPr>
        <w:t>Показания, противопоказания.</w:t>
      </w:r>
    </w:p>
    <w:p w:rsidR="00BA7C01" w:rsidRPr="0073004B" w:rsidRDefault="00BA7C01" w:rsidP="0057407D">
      <w:pPr>
        <w:pStyle w:val="a5"/>
        <w:numPr>
          <w:ilvl w:val="0"/>
          <w:numId w:val="6"/>
        </w:numPr>
      </w:pPr>
      <w:r w:rsidRPr="00BA7C01">
        <w:rPr>
          <w:rFonts w:ascii="Times New Roman" w:hAnsi="Times New Roman"/>
          <w:bCs/>
          <w:iCs/>
          <w:sz w:val="24"/>
        </w:rPr>
        <w:t>Трепанация.</w:t>
      </w:r>
      <w:r>
        <w:rPr>
          <w:rFonts w:ascii="Times New Roman" w:hAnsi="Times New Roman"/>
          <w:bCs/>
          <w:iCs/>
          <w:sz w:val="24"/>
        </w:rPr>
        <w:t xml:space="preserve"> </w:t>
      </w:r>
      <w:r>
        <w:rPr>
          <w:rFonts w:ascii="Times New Roman" w:hAnsi="Times New Roman"/>
          <w:sz w:val="24"/>
        </w:rPr>
        <w:t>Этапы операции.</w:t>
      </w:r>
    </w:p>
    <w:p w:rsidR="00257F84" w:rsidRDefault="00257F84" w:rsidP="00E836D2">
      <w:pPr>
        <w:ind w:firstLine="709"/>
        <w:jc w:val="both"/>
        <w:rPr>
          <w:b/>
          <w:color w:val="000000"/>
        </w:rPr>
      </w:pPr>
    </w:p>
    <w:p w:rsidR="00DA55D8" w:rsidRPr="00DA55D8" w:rsidRDefault="00DA55D8" w:rsidP="00DA55D8">
      <w:pPr>
        <w:ind w:firstLine="709"/>
        <w:jc w:val="both"/>
        <w:rPr>
          <w:b/>
          <w:color w:val="000000"/>
        </w:rPr>
      </w:pPr>
      <w:r w:rsidRPr="00DA55D8">
        <w:rPr>
          <w:b/>
          <w:color w:val="000000"/>
        </w:rPr>
        <w:t>Проверка практических навыков:</w:t>
      </w:r>
    </w:p>
    <w:p w:rsidR="0091501A" w:rsidRPr="0091501A" w:rsidRDefault="0091501A" w:rsidP="0057407D">
      <w:pPr>
        <w:pStyle w:val="a5"/>
        <w:numPr>
          <w:ilvl w:val="0"/>
          <w:numId w:val="19"/>
        </w:numPr>
        <w:rPr>
          <w:rFonts w:ascii="Times New Roman" w:hAnsi="Times New Roman"/>
          <w:sz w:val="24"/>
        </w:rPr>
      </w:pPr>
      <w:r w:rsidRPr="0091501A">
        <w:rPr>
          <w:rFonts w:ascii="Times New Roman" w:hAnsi="Times New Roman"/>
          <w:bCs/>
          <w:sz w:val="24"/>
        </w:rPr>
        <w:t>Резекция верхушки корня зуба (</w:t>
      </w:r>
      <w:proofErr w:type="spellStart"/>
      <w:r w:rsidRPr="0091501A">
        <w:rPr>
          <w:rFonts w:ascii="Times New Roman" w:hAnsi="Times New Roman"/>
          <w:sz w:val="24"/>
        </w:rPr>
        <w:t>апексэктомия</w:t>
      </w:r>
      <w:proofErr w:type="spellEnd"/>
      <w:r w:rsidRPr="0091501A">
        <w:rPr>
          <w:rFonts w:ascii="Times New Roman" w:hAnsi="Times New Roman"/>
          <w:sz w:val="24"/>
        </w:rPr>
        <w:t>).</w:t>
      </w:r>
    </w:p>
    <w:p w:rsidR="0091501A" w:rsidRPr="0091501A" w:rsidRDefault="0091501A" w:rsidP="0057407D">
      <w:pPr>
        <w:pStyle w:val="a5"/>
        <w:numPr>
          <w:ilvl w:val="0"/>
          <w:numId w:val="19"/>
        </w:numPr>
        <w:rPr>
          <w:rFonts w:ascii="Times New Roman" w:hAnsi="Times New Roman"/>
          <w:sz w:val="24"/>
        </w:rPr>
      </w:pPr>
      <w:r w:rsidRPr="0091501A">
        <w:rPr>
          <w:rFonts w:ascii="Times New Roman" w:hAnsi="Times New Roman"/>
          <w:sz w:val="24"/>
        </w:rPr>
        <w:t>Ампутация корня зуба.</w:t>
      </w:r>
    </w:p>
    <w:p w:rsidR="0091501A" w:rsidRPr="0091501A" w:rsidRDefault="0091501A" w:rsidP="0057407D">
      <w:pPr>
        <w:pStyle w:val="a5"/>
        <w:numPr>
          <w:ilvl w:val="0"/>
          <w:numId w:val="19"/>
        </w:numPr>
        <w:rPr>
          <w:rFonts w:ascii="Times New Roman" w:hAnsi="Times New Roman"/>
          <w:bCs/>
          <w:sz w:val="24"/>
        </w:rPr>
      </w:pPr>
      <w:proofErr w:type="spellStart"/>
      <w:r w:rsidRPr="0091501A">
        <w:rPr>
          <w:rFonts w:ascii="Times New Roman" w:hAnsi="Times New Roman"/>
          <w:bCs/>
          <w:sz w:val="24"/>
        </w:rPr>
        <w:t>Гемисекция</w:t>
      </w:r>
      <w:proofErr w:type="spellEnd"/>
      <w:r w:rsidRPr="0091501A">
        <w:rPr>
          <w:rFonts w:ascii="Times New Roman" w:hAnsi="Times New Roman"/>
          <w:bCs/>
          <w:sz w:val="24"/>
        </w:rPr>
        <w:t>.</w:t>
      </w:r>
    </w:p>
    <w:p w:rsidR="0091501A" w:rsidRPr="0091501A" w:rsidRDefault="0091501A" w:rsidP="0057407D">
      <w:pPr>
        <w:pStyle w:val="a5"/>
        <w:numPr>
          <w:ilvl w:val="0"/>
          <w:numId w:val="19"/>
        </w:numPr>
        <w:rPr>
          <w:rFonts w:ascii="Times New Roman" w:hAnsi="Times New Roman"/>
          <w:bCs/>
          <w:sz w:val="24"/>
        </w:rPr>
      </w:pPr>
      <w:r w:rsidRPr="0091501A">
        <w:rPr>
          <w:rFonts w:ascii="Times New Roman" w:hAnsi="Times New Roman"/>
          <w:bCs/>
          <w:sz w:val="24"/>
        </w:rPr>
        <w:t>Гемостаз.</w:t>
      </w:r>
    </w:p>
    <w:p w:rsidR="0091501A" w:rsidRPr="0091501A" w:rsidRDefault="0091501A" w:rsidP="0057407D">
      <w:pPr>
        <w:pStyle w:val="a5"/>
        <w:numPr>
          <w:ilvl w:val="0"/>
          <w:numId w:val="19"/>
        </w:numPr>
        <w:rPr>
          <w:rFonts w:ascii="Times New Roman" w:hAnsi="Times New Roman"/>
          <w:bCs/>
          <w:iCs/>
          <w:sz w:val="24"/>
        </w:rPr>
      </w:pPr>
      <w:r w:rsidRPr="0091501A">
        <w:rPr>
          <w:rFonts w:ascii="Times New Roman" w:hAnsi="Times New Roman"/>
          <w:bCs/>
          <w:iCs/>
          <w:sz w:val="24"/>
        </w:rPr>
        <w:t>Трепанация.</w:t>
      </w:r>
    </w:p>
    <w:p w:rsidR="0091501A" w:rsidRPr="00314411" w:rsidRDefault="0091501A" w:rsidP="0091501A">
      <w:pPr>
        <w:jc w:val="center"/>
        <w:rPr>
          <w:b/>
        </w:rPr>
      </w:pPr>
      <w:r w:rsidRPr="00314411">
        <w:rPr>
          <w:b/>
        </w:rPr>
        <w:lastRenderedPageBreak/>
        <w:t>Модуль 4. Основы оказания экстренной медицинской помощи</w:t>
      </w:r>
    </w:p>
    <w:p w:rsidR="001929FB" w:rsidRDefault="001929FB" w:rsidP="000E7D68">
      <w:pPr>
        <w:jc w:val="center"/>
        <w:rPr>
          <w:color w:val="000000"/>
        </w:rPr>
      </w:pPr>
      <w:r w:rsidRPr="007F07B4">
        <w:rPr>
          <w:color w:val="000000"/>
        </w:rPr>
        <w:t xml:space="preserve">Практическое занятие </w:t>
      </w:r>
      <w:r w:rsidR="001B75EB">
        <w:rPr>
          <w:color w:val="000000"/>
        </w:rPr>
        <w:t>№</w:t>
      </w:r>
      <w:r>
        <w:rPr>
          <w:color w:val="000000"/>
        </w:rPr>
        <w:t>4</w:t>
      </w:r>
    </w:p>
    <w:p w:rsidR="0091501A" w:rsidRPr="001D0263" w:rsidRDefault="001929FB" w:rsidP="0091501A">
      <w:pPr>
        <w:ind w:firstLine="708"/>
        <w:jc w:val="both"/>
      </w:pPr>
      <w:r>
        <w:rPr>
          <w:color w:val="000000"/>
        </w:rPr>
        <w:t>Тема:</w:t>
      </w:r>
      <w:r w:rsidR="00322CE4" w:rsidRPr="00322CE4">
        <w:t xml:space="preserve"> </w:t>
      </w:r>
      <w:r w:rsidR="0091501A" w:rsidRPr="001D0263">
        <w:t>Алгоритм оказания экстренной помощи при остановк</w:t>
      </w:r>
      <w:r w:rsidR="0091501A">
        <w:t>е</w:t>
      </w:r>
      <w:r w:rsidR="0091501A" w:rsidRPr="001D0263">
        <w:t xml:space="preserve"> кровообращения для обеспечения увеличения выживаемости и улучшения прогноза и качества жизни у пациентов, перенесших остановку кровообращения. Выполнять качественную реанимацию до прибытия реанимационной бригады и при необходимости работать в качестве члена этой бригады.</w:t>
      </w:r>
    </w:p>
    <w:p w:rsidR="001929FB" w:rsidRPr="007102AD" w:rsidRDefault="001929FB" w:rsidP="001929FB">
      <w:pPr>
        <w:ind w:firstLine="709"/>
        <w:jc w:val="both"/>
        <w:rPr>
          <w:i/>
          <w:color w:val="000000"/>
        </w:rPr>
      </w:pPr>
      <w:r w:rsidRPr="00BD257B">
        <w:rPr>
          <w:color w:val="000000"/>
        </w:rPr>
        <w:t>Форм</w:t>
      </w:r>
      <w:proofErr w:type="gramStart"/>
      <w:r w:rsidRPr="00BD257B">
        <w:rPr>
          <w:color w:val="000000"/>
        </w:rPr>
        <w:t>а(</w:t>
      </w:r>
      <w:proofErr w:type="gramEnd"/>
      <w:r w:rsidRPr="00BD257B">
        <w:rPr>
          <w:color w:val="000000"/>
        </w:rPr>
        <w:t>ы) текущего контроля успеваемости</w:t>
      </w:r>
      <w:r w:rsidRPr="007102AD">
        <w:rPr>
          <w:i/>
          <w:color w:val="000000"/>
        </w:rPr>
        <w:t xml:space="preserve"> </w:t>
      </w:r>
      <w:r w:rsidRPr="00747645">
        <w:rPr>
          <w:color w:val="000000"/>
        </w:rPr>
        <w:t>(</w:t>
      </w:r>
      <w:r w:rsidRPr="00567527">
        <w:rPr>
          <w:color w:val="000000"/>
        </w:rPr>
        <w:t>у</w:t>
      </w:r>
      <w:r w:rsidRPr="00567527">
        <w:t xml:space="preserve">стный опрос, </w:t>
      </w:r>
      <w:r w:rsidR="00567527" w:rsidRPr="00567527">
        <w:t>письменный опрос</w:t>
      </w:r>
      <w:r w:rsidRPr="00567527">
        <w:t xml:space="preserve">, </w:t>
      </w:r>
      <w:r w:rsidR="0063311B" w:rsidRPr="00567527">
        <w:t>проверка практических навыков</w:t>
      </w:r>
      <w:r w:rsidRPr="00747645">
        <w:rPr>
          <w:color w:val="000000"/>
        </w:rPr>
        <w:t>).</w:t>
      </w:r>
    </w:p>
    <w:p w:rsidR="001929FB" w:rsidRDefault="001929FB" w:rsidP="001929FB">
      <w:pPr>
        <w:ind w:firstLine="709"/>
        <w:jc w:val="both"/>
        <w:rPr>
          <w:b/>
          <w:color w:val="000000"/>
        </w:rPr>
      </w:pPr>
    </w:p>
    <w:p w:rsidR="001929FB" w:rsidRDefault="001929FB" w:rsidP="001929FB">
      <w:pPr>
        <w:ind w:firstLine="709"/>
        <w:jc w:val="both"/>
        <w:rPr>
          <w:b/>
          <w:color w:val="000000"/>
        </w:rPr>
      </w:pPr>
      <w:r w:rsidRPr="007102AD">
        <w:rPr>
          <w:b/>
          <w:color w:val="000000"/>
        </w:rPr>
        <w:t>Оценочные материалы текущего контроля успеваемости</w:t>
      </w:r>
    </w:p>
    <w:p w:rsidR="001929FB" w:rsidRPr="001929FB" w:rsidRDefault="001929FB" w:rsidP="001929FB">
      <w:pPr>
        <w:ind w:firstLine="709"/>
        <w:outlineLvl w:val="0"/>
        <w:rPr>
          <w:b/>
          <w:color w:val="000000"/>
        </w:rPr>
      </w:pPr>
      <w:r w:rsidRPr="001929FB">
        <w:rPr>
          <w:b/>
          <w:color w:val="000000"/>
        </w:rPr>
        <w:t>Вопросы для устного опроса:</w:t>
      </w:r>
    </w:p>
    <w:p w:rsidR="0091501A" w:rsidRPr="005A766D" w:rsidRDefault="0091501A" w:rsidP="0057407D">
      <w:pPr>
        <w:pStyle w:val="a5"/>
        <w:numPr>
          <w:ilvl w:val="0"/>
          <w:numId w:val="7"/>
        </w:numPr>
        <w:rPr>
          <w:rFonts w:ascii="Times New Roman" w:hAnsi="Times New Roman"/>
          <w:sz w:val="24"/>
        </w:rPr>
      </w:pPr>
      <w:r w:rsidRPr="005A766D">
        <w:rPr>
          <w:rFonts w:ascii="Times New Roman" w:hAnsi="Times New Roman"/>
          <w:sz w:val="24"/>
        </w:rPr>
        <w:t xml:space="preserve">Алгоритм оказания экстренной помощи </w:t>
      </w:r>
      <w:r w:rsidR="005A766D" w:rsidRPr="005A766D">
        <w:rPr>
          <w:rFonts w:ascii="Times New Roman" w:hAnsi="Times New Roman"/>
          <w:sz w:val="24"/>
        </w:rPr>
        <w:t>для обеспечения увеличения выживаемости и улучшения прогноза и качества жизни у пациентов.</w:t>
      </w:r>
    </w:p>
    <w:p w:rsidR="0091501A" w:rsidRDefault="0091501A" w:rsidP="00D16613">
      <w:pPr>
        <w:jc w:val="both"/>
        <w:rPr>
          <w:color w:val="000000"/>
        </w:rPr>
      </w:pPr>
    </w:p>
    <w:p w:rsidR="009B0F8E" w:rsidRPr="00DA55D8" w:rsidRDefault="009B0F8E" w:rsidP="009B0F8E">
      <w:pPr>
        <w:ind w:firstLine="709"/>
        <w:jc w:val="both"/>
        <w:rPr>
          <w:b/>
          <w:color w:val="000000"/>
        </w:rPr>
      </w:pPr>
      <w:r w:rsidRPr="00DA55D8">
        <w:rPr>
          <w:b/>
          <w:color w:val="000000"/>
        </w:rPr>
        <w:t>Проверка практических навыков:</w:t>
      </w:r>
    </w:p>
    <w:p w:rsidR="0091501A" w:rsidRPr="005A766D" w:rsidRDefault="0091501A" w:rsidP="0057407D">
      <w:pPr>
        <w:pStyle w:val="a5"/>
        <w:numPr>
          <w:ilvl w:val="0"/>
          <w:numId w:val="8"/>
        </w:numPr>
        <w:rPr>
          <w:rFonts w:ascii="Times New Roman" w:hAnsi="Times New Roman"/>
          <w:sz w:val="24"/>
        </w:rPr>
      </w:pPr>
      <w:r w:rsidRPr="005A766D">
        <w:rPr>
          <w:rFonts w:ascii="Times New Roman" w:hAnsi="Times New Roman"/>
          <w:sz w:val="24"/>
        </w:rPr>
        <w:t>Остановка кровообращения.</w:t>
      </w:r>
    </w:p>
    <w:p w:rsidR="0091501A" w:rsidRPr="005A766D" w:rsidRDefault="0091501A" w:rsidP="0057407D">
      <w:pPr>
        <w:pStyle w:val="a5"/>
        <w:numPr>
          <w:ilvl w:val="0"/>
          <w:numId w:val="8"/>
        </w:numPr>
        <w:rPr>
          <w:rFonts w:ascii="Times New Roman" w:hAnsi="Times New Roman"/>
          <w:sz w:val="24"/>
        </w:rPr>
      </w:pPr>
      <w:r w:rsidRPr="005A766D">
        <w:rPr>
          <w:rFonts w:ascii="Times New Roman" w:hAnsi="Times New Roman"/>
          <w:sz w:val="24"/>
        </w:rPr>
        <w:t>Острый коронарный синдром.</w:t>
      </w:r>
    </w:p>
    <w:p w:rsidR="0091501A" w:rsidRPr="005A766D" w:rsidRDefault="0091501A" w:rsidP="0057407D">
      <w:pPr>
        <w:pStyle w:val="a5"/>
        <w:numPr>
          <w:ilvl w:val="0"/>
          <w:numId w:val="8"/>
        </w:numPr>
        <w:rPr>
          <w:rFonts w:ascii="Times New Roman" w:hAnsi="Times New Roman"/>
          <w:sz w:val="24"/>
        </w:rPr>
      </w:pPr>
      <w:r w:rsidRPr="005A766D">
        <w:rPr>
          <w:rFonts w:ascii="Times New Roman" w:hAnsi="Times New Roman"/>
          <w:sz w:val="24"/>
        </w:rPr>
        <w:t>Виды шока.</w:t>
      </w:r>
    </w:p>
    <w:p w:rsidR="0091501A" w:rsidRPr="005A766D" w:rsidRDefault="0091501A" w:rsidP="0057407D">
      <w:pPr>
        <w:pStyle w:val="a5"/>
        <w:numPr>
          <w:ilvl w:val="0"/>
          <w:numId w:val="8"/>
        </w:numPr>
        <w:rPr>
          <w:rFonts w:ascii="Times New Roman" w:hAnsi="Times New Roman"/>
          <w:sz w:val="24"/>
        </w:rPr>
      </w:pPr>
      <w:r w:rsidRPr="005A766D">
        <w:rPr>
          <w:rFonts w:ascii="Times New Roman" w:hAnsi="Times New Roman"/>
          <w:sz w:val="24"/>
        </w:rPr>
        <w:t>Приступ бронхиальной астмы.</w:t>
      </w:r>
    </w:p>
    <w:p w:rsidR="0091501A" w:rsidRPr="005A766D" w:rsidRDefault="0091501A" w:rsidP="0057407D">
      <w:pPr>
        <w:pStyle w:val="a5"/>
        <w:numPr>
          <w:ilvl w:val="0"/>
          <w:numId w:val="8"/>
        </w:numPr>
        <w:rPr>
          <w:rFonts w:ascii="Times New Roman" w:hAnsi="Times New Roman"/>
          <w:sz w:val="24"/>
        </w:rPr>
      </w:pPr>
      <w:r w:rsidRPr="005A766D">
        <w:rPr>
          <w:rFonts w:ascii="Times New Roman" w:hAnsi="Times New Roman"/>
          <w:sz w:val="24"/>
        </w:rPr>
        <w:t>Острое нарушение мозгового кровообращения.</w:t>
      </w:r>
    </w:p>
    <w:p w:rsidR="0091501A" w:rsidRPr="005A766D" w:rsidRDefault="0091501A" w:rsidP="0057407D">
      <w:pPr>
        <w:pStyle w:val="a5"/>
        <w:numPr>
          <w:ilvl w:val="0"/>
          <w:numId w:val="8"/>
        </w:numPr>
        <w:rPr>
          <w:rFonts w:ascii="Times New Roman" w:hAnsi="Times New Roman"/>
          <w:sz w:val="24"/>
        </w:rPr>
      </w:pPr>
      <w:proofErr w:type="gramStart"/>
      <w:r w:rsidRPr="005A766D">
        <w:rPr>
          <w:rFonts w:ascii="Times New Roman" w:hAnsi="Times New Roman"/>
          <w:sz w:val="24"/>
        </w:rPr>
        <w:t>Гипогликемическая</w:t>
      </w:r>
      <w:proofErr w:type="gramEnd"/>
      <w:r w:rsidRPr="005A766D">
        <w:rPr>
          <w:rFonts w:ascii="Times New Roman" w:hAnsi="Times New Roman"/>
          <w:sz w:val="24"/>
        </w:rPr>
        <w:t xml:space="preserve"> кома.</w:t>
      </w:r>
    </w:p>
    <w:p w:rsidR="0091501A" w:rsidRPr="005A766D" w:rsidRDefault="0091501A" w:rsidP="0057407D">
      <w:pPr>
        <w:pStyle w:val="a5"/>
        <w:numPr>
          <w:ilvl w:val="0"/>
          <w:numId w:val="8"/>
        </w:numPr>
        <w:rPr>
          <w:rFonts w:ascii="Times New Roman" w:hAnsi="Times New Roman"/>
          <w:sz w:val="24"/>
        </w:rPr>
      </w:pPr>
      <w:r w:rsidRPr="005A766D">
        <w:rPr>
          <w:rFonts w:ascii="Times New Roman" w:hAnsi="Times New Roman"/>
          <w:sz w:val="24"/>
        </w:rPr>
        <w:t>Острая кровопотеря.</w:t>
      </w:r>
    </w:p>
    <w:p w:rsidR="0091501A" w:rsidRPr="005A766D" w:rsidRDefault="0091501A" w:rsidP="0057407D">
      <w:pPr>
        <w:pStyle w:val="a5"/>
        <w:numPr>
          <w:ilvl w:val="0"/>
          <w:numId w:val="8"/>
        </w:numPr>
        <w:rPr>
          <w:rFonts w:ascii="Times New Roman" w:hAnsi="Times New Roman"/>
          <w:sz w:val="24"/>
        </w:rPr>
      </w:pPr>
      <w:r w:rsidRPr="005A766D">
        <w:rPr>
          <w:rFonts w:ascii="Times New Roman" w:hAnsi="Times New Roman"/>
          <w:sz w:val="24"/>
        </w:rPr>
        <w:t>Спонтанный пневмоторакс.</w:t>
      </w:r>
    </w:p>
    <w:p w:rsidR="0091501A" w:rsidRPr="005A766D" w:rsidRDefault="0091501A" w:rsidP="0057407D">
      <w:pPr>
        <w:pStyle w:val="a5"/>
        <w:numPr>
          <w:ilvl w:val="0"/>
          <w:numId w:val="8"/>
        </w:numPr>
        <w:rPr>
          <w:rFonts w:ascii="Times New Roman" w:hAnsi="Times New Roman"/>
          <w:sz w:val="24"/>
        </w:rPr>
      </w:pPr>
      <w:r w:rsidRPr="005A766D">
        <w:rPr>
          <w:rFonts w:ascii="Times New Roman" w:hAnsi="Times New Roman"/>
          <w:sz w:val="24"/>
        </w:rPr>
        <w:t>Тромбоэмболия легочной артерии.</w:t>
      </w:r>
    </w:p>
    <w:p w:rsidR="0091501A" w:rsidRPr="005A766D" w:rsidRDefault="0091501A" w:rsidP="0057407D">
      <w:pPr>
        <w:pStyle w:val="a5"/>
        <w:numPr>
          <w:ilvl w:val="0"/>
          <w:numId w:val="8"/>
        </w:numPr>
        <w:rPr>
          <w:rFonts w:ascii="Times New Roman" w:hAnsi="Times New Roman"/>
          <w:sz w:val="24"/>
        </w:rPr>
      </w:pPr>
      <w:r w:rsidRPr="005A766D">
        <w:rPr>
          <w:rFonts w:ascii="Times New Roman" w:hAnsi="Times New Roman"/>
          <w:sz w:val="24"/>
        </w:rPr>
        <w:t>Анафилактический шок.</w:t>
      </w:r>
    </w:p>
    <w:p w:rsidR="00980750" w:rsidRPr="00980750" w:rsidRDefault="00980750" w:rsidP="00980750">
      <w:pPr>
        <w:pStyle w:val="a5"/>
        <w:ind w:firstLine="0"/>
        <w:rPr>
          <w:rFonts w:ascii="Times New Roman" w:hAnsi="Times New Roman"/>
          <w:color w:val="000000"/>
          <w:sz w:val="24"/>
        </w:rPr>
      </w:pPr>
    </w:p>
    <w:p w:rsidR="007E7400" w:rsidRPr="007102AD" w:rsidRDefault="007E7400" w:rsidP="00E836D2">
      <w:pPr>
        <w:ind w:firstLine="709"/>
        <w:jc w:val="center"/>
        <w:rPr>
          <w:b/>
          <w:color w:val="000000"/>
        </w:rPr>
      </w:pPr>
      <w:r w:rsidRPr="007102AD">
        <w:rPr>
          <w:b/>
          <w:color w:val="000000"/>
        </w:rPr>
        <w:t xml:space="preserve">Критерии оценивания, применяемые при текущем контроле успеваемости, в том числе при контроле самостоятельной работы </w:t>
      </w:r>
      <w:proofErr w:type="gramStart"/>
      <w:r w:rsidRPr="007102AD">
        <w:rPr>
          <w:b/>
          <w:color w:val="000000"/>
        </w:rPr>
        <w:t>обучающихся</w:t>
      </w:r>
      <w:proofErr w:type="gramEnd"/>
    </w:p>
    <w:p w:rsidR="000B1ACC" w:rsidRPr="007102AD" w:rsidRDefault="000B1ACC" w:rsidP="00E836D2">
      <w:pPr>
        <w:ind w:firstLine="709"/>
        <w:jc w:val="center"/>
        <w:rPr>
          <w:b/>
          <w:color w:val="000000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943"/>
        <w:gridCol w:w="6946"/>
      </w:tblGrid>
      <w:tr w:rsidR="007E7400" w:rsidRPr="007102AD" w:rsidTr="00E814FD">
        <w:tc>
          <w:tcPr>
            <w:tcW w:w="2943" w:type="dxa"/>
          </w:tcPr>
          <w:p w:rsidR="007E7400" w:rsidRPr="000239FC" w:rsidRDefault="007E7400" w:rsidP="002F1CA2">
            <w:pPr>
              <w:jc w:val="center"/>
              <w:rPr>
                <w:b/>
                <w:color w:val="000000"/>
              </w:rPr>
            </w:pPr>
            <w:r w:rsidRPr="000239FC">
              <w:rPr>
                <w:b/>
                <w:color w:val="000000"/>
              </w:rPr>
              <w:t xml:space="preserve">Форма контроля </w:t>
            </w:r>
          </w:p>
        </w:tc>
        <w:tc>
          <w:tcPr>
            <w:tcW w:w="6946" w:type="dxa"/>
          </w:tcPr>
          <w:p w:rsidR="007E7400" w:rsidRPr="000239FC" w:rsidRDefault="007E7400" w:rsidP="00E836D2">
            <w:pPr>
              <w:ind w:firstLine="709"/>
              <w:jc w:val="center"/>
              <w:rPr>
                <w:b/>
                <w:color w:val="000000"/>
              </w:rPr>
            </w:pPr>
            <w:r w:rsidRPr="000239FC">
              <w:rPr>
                <w:b/>
                <w:color w:val="000000"/>
              </w:rPr>
              <w:t>Критерии оценивания</w:t>
            </w:r>
          </w:p>
        </w:tc>
      </w:tr>
      <w:tr w:rsidR="007E7400" w:rsidRPr="007102AD" w:rsidTr="00E814FD">
        <w:tc>
          <w:tcPr>
            <w:tcW w:w="2943" w:type="dxa"/>
            <w:vMerge w:val="restart"/>
          </w:tcPr>
          <w:p w:rsidR="007E7400" w:rsidRPr="000239FC" w:rsidRDefault="001E59D5" w:rsidP="002F1CA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</w:t>
            </w:r>
            <w:r w:rsidR="007E7400" w:rsidRPr="000239FC">
              <w:rPr>
                <w:b/>
                <w:color w:val="000000"/>
              </w:rPr>
              <w:t>стный опрос</w:t>
            </w:r>
          </w:p>
          <w:p w:rsidR="007E7400" w:rsidRPr="000239FC" w:rsidRDefault="007E7400" w:rsidP="002F1CA2">
            <w:pPr>
              <w:jc w:val="center"/>
              <w:rPr>
                <w:b/>
                <w:color w:val="000000"/>
              </w:rPr>
            </w:pPr>
          </w:p>
          <w:p w:rsidR="007E7400" w:rsidRPr="000239FC" w:rsidRDefault="007E7400" w:rsidP="002F1CA2">
            <w:pPr>
              <w:jc w:val="center"/>
              <w:rPr>
                <w:b/>
                <w:color w:val="000000"/>
              </w:rPr>
            </w:pPr>
          </w:p>
          <w:p w:rsidR="007E7400" w:rsidRPr="000239FC" w:rsidRDefault="007E7400" w:rsidP="002F1CA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946" w:type="dxa"/>
          </w:tcPr>
          <w:p w:rsidR="007E7400" w:rsidRPr="000239FC" w:rsidRDefault="007E7400" w:rsidP="00A91734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0239FC">
              <w:rPr>
                <w:color w:val="000000"/>
              </w:rPr>
              <w:t xml:space="preserve">Оценкой </w:t>
            </w:r>
            <w:r w:rsidR="00A91734" w:rsidRPr="00A91734">
              <w:rPr>
                <w:b/>
                <w:color w:val="000000"/>
              </w:rPr>
              <w:t>«</w:t>
            </w:r>
            <w:r w:rsidRPr="00A91734">
              <w:rPr>
                <w:b/>
                <w:color w:val="000000"/>
              </w:rPr>
              <w:t>ОТЛИЧНО</w:t>
            </w:r>
            <w:r w:rsidR="00A91734" w:rsidRPr="00A91734">
              <w:rPr>
                <w:b/>
                <w:color w:val="000000"/>
              </w:rPr>
              <w:t>»</w:t>
            </w:r>
            <w:r w:rsidRPr="000239FC">
              <w:rPr>
                <w:color w:val="000000"/>
              </w:rPr>
              <w:t xml:space="preserve"> оценивается ответ, который показывает прочные знания основных вопросов изучаемого материала, отличается глубиной и полнотой раскрытия темы; владение терминологическим аппаратом; умение объяснять сущность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</w:t>
            </w:r>
          </w:p>
        </w:tc>
      </w:tr>
      <w:tr w:rsidR="007E7400" w:rsidRPr="007102AD" w:rsidTr="00E814FD">
        <w:tc>
          <w:tcPr>
            <w:tcW w:w="2943" w:type="dxa"/>
            <w:vMerge/>
          </w:tcPr>
          <w:p w:rsidR="007E7400" w:rsidRPr="000239FC" w:rsidRDefault="007E7400" w:rsidP="002F1CA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946" w:type="dxa"/>
            <w:shd w:val="clear" w:color="auto" w:fill="auto"/>
          </w:tcPr>
          <w:p w:rsidR="007E7400" w:rsidRPr="000239FC" w:rsidRDefault="007E7400" w:rsidP="00A9173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239FC">
              <w:rPr>
                <w:color w:val="000000"/>
              </w:rPr>
              <w:t xml:space="preserve">Оценкой </w:t>
            </w:r>
            <w:r w:rsidR="00A91734" w:rsidRPr="00A91734">
              <w:rPr>
                <w:b/>
                <w:color w:val="000000"/>
              </w:rPr>
              <w:t>«</w:t>
            </w:r>
            <w:r w:rsidRPr="00A91734">
              <w:rPr>
                <w:b/>
                <w:color w:val="000000"/>
              </w:rPr>
              <w:t>ХОРОШО</w:t>
            </w:r>
            <w:r w:rsidR="00A91734" w:rsidRPr="00A91734">
              <w:rPr>
                <w:b/>
                <w:color w:val="000000"/>
              </w:rPr>
              <w:t>»</w:t>
            </w:r>
            <w:r w:rsidRPr="000239FC">
              <w:rPr>
                <w:color w:val="000000"/>
              </w:rPr>
              <w:t xml:space="preserve"> оценивается ответ, обнаруживающий прочные знания основных вопросов изучаемого материла, отличается глубиной и полнотой раскрытия темы; владение терминологическим аппаратом; умение объяснять сущность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Однако допускается одна - две неточности в ответе.</w:t>
            </w:r>
          </w:p>
        </w:tc>
      </w:tr>
      <w:tr w:rsidR="007E7400" w:rsidRPr="007102AD" w:rsidTr="00E814FD">
        <w:tc>
          <w:tcPr>
            <w:tcW w:w="2943" w:type="dxa"/>
            <w:vMerge/>
          </w:tcPr>
          <w:p w:rsidR="007E7400" w:rsidRPr="000239FC" w:rsidRDefault="007E7400" w:rsidP="002F1CA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946" w:type="dxa"/>
          </w:tcPr>
          <w:p w:rsidR="007E7400" w:rsidRPr="000239FC" w:rsidRDefault="007E7400" w:rsidP="00A9173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239FC">
              <w:rPr>
                <w:color w:val="000000"/>
              </w:rPr>
              <w:t xml:space="preserve">Оценкой </w:t>
            </w:r>
            <w:r w:rsidR="00A91734" w:rsidRPr="00A91734">
              <w:rPr>
                <w:b/>
                <w:color w:val="000000"/>
              </w:rPr>
              <w:t>«</w:t>
            </w:r>
            <w:r w:rsidRPr="00A91734">
              <w:rPr>
                <w:b/>
                <w:color w:val="000000"/>
              </w:rPr>
              <w:t>УДОВЛЕТВОРИТЕЛЬНО</w:t>
            </w:r>
            <w:r w:rsidR="00A91734" w:rsidRPr="00A91734">
              <w:rPr>
                <w:b/>
                <w:color w:val="000000"/>
              </w:rPr>
              <w:t>»</w:t>
            </w:r>
            <w:r w:rsidRPr="000239FC">
              <w:rPr>
                <w:color w:val="000000"/>
              </w:rPr>
              <w:t xml:space="preserve"> оценивается ответ, свидетельствующий в основном о знании изучаемого материала, отличающийся недостаточной глубиной и полнотой раскрытия темы; знанием основных вопросов теории; слабо </w:t>
            </w:r>
            <w:r w:rsidRPr="000239FC">
              <w:rPr>
                <w:color w:val="000000"/>
              </w:rPr>
              <w:lastRenderedPageBreak/>
              <w:t>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ответа. Допускается несколько ошибок в содержании ответа.</w:t>
            </w:r>
          </w:p>
        </w:tc>
      </w:tr>
      <w:tr w:rsidR="007E7400" w:rsidRPr="007102AD" w:rsidTr="00E814FD">
        <w:tc>
          <w:tcPr>
            <w:tcW w:w="2943" w:type="dxa"/>
            <w:vMerge/>
          </w:tcPr>
          <w:p w:rsidR="007E7400" w:rsidRPr="000239FC" w:rsidRDefault="007E7400" w:rsidP="002F1CA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946" w:type="dxa"/>
          </w:tcPr>
          <w:p w:rsidR="001C4A7C" w:rsidRDefault="007E7400" w:rsidP="00A9173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239FC">
              <w:rPr>
                <w:color w:val="000000"/>
              </w:rPr>
              <w:t xml:space="preserve">Оценкой </w:t>
            </w:r>
            <w:r w:rsidR="00A91734" w:rsidRPr="00A91734">
              <w:rPr>
                <w:b/>
                <w:color w:val="000000"/>
              </w:rPr>
              <w:t>«</w:t>
            </w:r>
            <w:r w:rsidRPr="00A91734">
              <w:rPr>
                <w:b/>
                <w:color w:val="000000"/>
              </w:rPr>
              <w:t>НЕУДОВЛЕТВОРИТЕЛЬНО</w:t>
            </w:r>
            <w:r w:rsidR="00A91734" w:rsidRPr="00A91734">
              <w:rPr>
                <w:b/>
                <w:color w:val="000000"/>
              </w:rPr>
              <w:t>»</w:t>
            </w:r>
            <w:r w:rsidRPr="000239FC">
              <w:rPr>
                <w:color w:val="000000"/>
              </w:rPr>
              <w:t xml:space="preserve"> оценивается ответ, обнаруживающий незнание изучаемого материла, отличающийся неглубоким раскрытие</w:t>
            </w:r>
          </w:p>
          <w:p w:rsidR="007E7400" w:rsidRPr="000239FC" w:rsidRDefault="007E7400" w:rsidP="00A9173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239FC">
              <w:rPr>
                <w:color w:val="000000"/>
              </w:rPr>
              <w:t>м темы;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последовательности. Допускаются серьезные ошибки в содержании ответа.</w:t>
            </w:r>
          </w:p>
        </w:tc>
      </w:tr>
      <w:tr w:rsidR="007E7400" w:rsidRPr="007102AD" w:rsidTr="00E814FD">
        <w:tc>
          <w:tcPr>
            <w:tcW w:w="2943" w:type="dxa"/>
            <w:vMerge w:val="restart"/>
          </w:tcPr>
          <w:p w:rsidR="007E7400" w:rsidRPr="00E814FD" w:rsidRDefault="001E59D5" w:rsidP="002F1CA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</w:t>
            </w:r>
            <w:r w:rsidR="007E7400" w:rsidRPr="00E814FD">
              <w:rPr>
                <w:b/>
                <w:color w:val="000000"/>
              </w:rPr>
              <w:t xml:space="preserve">ешение </w:t>
            </w:r>
            <w:proofErr w:type="gramStart"/>
            <w:r>
              <w:rPr>
                <w:b/>
                <w:color w:val="000000"/>
              </w:rPr>
              <w:t>проблемно-</w:t>
            </w:r>
            <w:r w:rsidR="007E7400" w:rsidRPr="00E814FD">
              <w:rPr>
                <w:b/>
                <w:color w:val="000000"/>
              </w:rPr>
              <w:t>ситуационных</w:t>
            </w:r>
            <w:proofErr w:type="gramEnd"/>
            <w:r w:rsidR="007E7400" w:rsidRPr="00E814FD">
              <w:rPr>
                <w:b/>
                <w:color w:val="000000"/>
              </w:rPr>
              <w:t xml:space="preserve"> </w:t>
            </w:r>
          </w:p>
          <w:p w:rsidR="007E7400" w:rsidRPr="00E814FD" w:rsidRDefault="007E7400" w:rsidP="002F1CA2">
            <w:pPr>
              <w:jc w:val="center"/>
              <w:rPr>
                <w:b/>
                <w:color w:val="000000"/>
              </w:rPr>
            </w:pPr>
            <w:r w:rsidRPr="00E814FD">
              <w:rPr>
                <w:b/>
                <w:color w:val="000000"/>
              </w:rPr>
              <w:t>задач</w:t>
            </w:r>
          </w:p>
          <w:p w:rsidR="007E7400" w:rsidRPr="00E814FD" w:rsidRDefault="007E7400" w:rsidP="002F1CA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946" w:type="dxa"/>
          </w:tcPr>
          <w:p w:rsidR="007E7400" w:rsidRPr="00E814FD" w:rsidRDefault="007E7400" w:rsidP="00A91734">
            <w:pPr>
              <w:jc w:val="both"/>
              <w:rPr>
                <w:b/>
              </w:rPr>
            </w:pPr>
            <w:r w:rsidRPr="00E814FD">
              <w:t xml:space="preserve">Оценка </w:t>
            </w:r>
            <w:r w:rsidRPr="00826202">
              <w:rPr>
                <w:b/>
              </w:rPr>
              <w:t>«ОТЛИЧНО»</w:t>
            </w:r>
            <w:r w:rsidRPr="00E814FD">
              <w:t xml:space="preserve"> выставляется если обучающимся дан правильный ответ на вопрос задачи. Объяснение хода ее решения подробное, последовательное, грамотное, с теоретическими обоснованиями (в т.</w:t>
            </w:r>
            <w:r w:rsidR="00826202">
              <w:t xml:space="preserve"> </w:t>
            </w:r>
            <w:r w:rsidRPr="00E814FD">
              <w:t>ч. из лекционного курса), с необходимым схематическими изображениями и демонстрациями практических умений, с правильным и свободным владением терминологией; ответы на дополнительные вопросы верные, четкие.</w:t>
            </w:r>
          </w:p>
        </w:tc>
      </w:tr>
      <w:tr w:rsidR="007E7400" w:rsidRPr="007102AD" w:rsidTr="00E814FD">
        <w:tc>
          <w:tcPr>
            <w:tcW w:w="2943" w:type="dxa"/>
            <w:vMerge/>
          </w:tcPr>
          <w:p w:rsidR="007E7400" w:rsidRPr="00E814FD" w:rsidRDefault="007E7400" w:rsidP="002F1CA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946" w:type="dxa"/>
          </w:tcPr>
          <w:p w:rsidR="007E7400" w:rsidRPr="00E814FD" w:rsidRDefault="007E7400" w:rsidP="00A91734">
            <w:pPr>
              <w:jc w:val="both"/>
            </w:pPr>
            <w:r w:rsidRPr="00E814FD">
              <w:t xml:space="preserve">Оценка </w:t>
            </w:r>
            <w:r w:rsidRPr="00826202">
              <w:rPr>
                <w:b/>
              </w:rPr>
              <w:t xml:space="preserve">«ХОРОШО» </w:t>
            </w:r>
            <w:r w:rsidRPr="00E814FD">
              <w:t>выставляется если обучающимся дан правильный ответ на вопрос задачи.</w:t>
            </w:r>
            <w:r w:rsidRPr="00E814FD">
              <w:rPr>
                <w:shd w:val="clear" w:color="auto" w:fill="FFFFFF"/>
              </w:rPr>
              <w:t xml:space="preserve"> Объяснение хода ее решения подробное, но недостаточно логичное, с единичными ошибками в деталях, некоторыми затруднениями в теоретическом обосновании (в т.</w:t>
            </w:r>
            <w:r w:rsidR="00826202">
              <w:rPr>
                <w:shd w:val="clear" w:color="auto" w:fill="FFFFFF"/>
              </w:rPr>
              <w:t xml:space="preserve"> </w:t>
            </w:r>
            <w:r w:rsidRPr="00E814FD">
              <w:rPr>
                <w:shd w:val="clear" w:color="auto" w:fill="FFFFFF"/>
              </w:rPr>
              <w:t>ч. из лекционного материала), в схематических изображениях и демонстрациях практических действий, ответы на дополнительные вопросы верные, но недостаточно четкие.</w:t>
            </w:r>
          </w:p>
        </w:tc>
      </w:tr>
      <w:tr w:rsidR="007E7400" w:rsidRPr="007102AD" w:rsidTr="00E814FD">
        <w:tc>
          <w:tcPr>
            <w:tcW w:w="2943" w:type="dxa"/>
            <w:vMerge/>
          </w:tcPr>
          <w:p w:rsidR="007E7400" w:rsidRPr="00E814FD" w:rsidRDefault="007E7400" w:rsidP="002F1CA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946" w:type="dxa"/>
          </w:tcPr>
          <w:p w:rsidR="007E7400" w:rsidRPr="00E814FD" w:rsidRDefault="007E7400" w:rsidP="00A91734">
            <w:pPr>
              <w:jc w:val="both"/>
            </w:pPr>
            <w:r w:rsidRPr="00E814FD">
              <w:t xml:space="preserve">Оценка </w:t>
            </w:r>
            <w:r w:rsidRPr="00826202">
              <w:rPr>
                <w:b/>
              </w:rPr>
              <w:t xml:space="preserve">«УДОВЛЕТВОРИТЕЛЬНО» </w:t>
            </w:r>
            <w:r w:rsidRPr="00E814FD">
              <w:t>выставляется если обучающимся дан правильный ответ на вопрос задачи.</w:t>
            </w:r>
            <w:r w:rsidRPr="00E814FD">
              <w:rPr>
                <w:shd w:val="clear" w:color="auto" w:fill="FFFFFF"/>
              </w:rPr>
              <w:t xml:space="preserve"> Объяснение хода ее решения недостаточно полное, непоследовательное, с ошибками, слабым теоретическим обоснованием (в т.</w:t>
            </w:r>
            <w:r w:rsidR="00A91734">
              <w:rPr>
                <w:shd w:val="clear" w:color="auto" w:fill="FFFFFF"/>
              </w:rPr>
              <w:t xml:space="preserve"> </w:t>
            </w:r>
            <w:r w:rsidRPr="00E814FD">
              <w:rPr>
                <w:shd w:val="clear" w:color="auto" w:fill="FFFFFF"/>
              </w:rPr>
              <w:t>ч. лекционным материалом), со значительными затруднениями и ошибками в схематических изображениях и демонстрацией практических умений, ответы на дополнительные вопросы недостаточно четкие, с ошибками в деталях.</w:t>
            </w:r>
          </w:p>
        </w:tc>
      </w:tr>
      <w:tr w:rsidR="007E7400" w:rsidRPr="007102AD" w:rsidTr="00E814FD">
        <w:tc>
          <w:tcPr>
            <w:tcW w:w="2943" w:type="dxa"/>
            <w:vMerge/>
          </w:tcPr>
          <w:p w:rsidR="007E7400" w:rsidRPr="00E814FD" w:rsidRDefault="007E7400" w:rsidP="002F1CA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946" w:type="dxa"/>
          </w:tcPr>
          <w:p w:rsidR="007E7400" w:rsidRPr="00E814FD" w:rsidRDefault="007E7400" w:rsidP="00E836D2">
            <w:pPr>
              <w:ind w:firstLine="709"/>
              <w:jc w:val="both"/>
            </w:pPr>
            <w:r w:rsidRPr="00E814FD">
              <w:t xml:space="preserve">Оценка </w:t>
            </w:r>
            <w:r w:rsidRPr="00826202">
              <w:rPr>
                <w:b/>
              </w:rPr>
              <w:t>«НЕУДОВЛЕТВОРИТЕЛЬНО»</w:t>
            </w:r>
            <w:r w:rsidRPr="00E814FD">
              <w:t xml:space="preserve"> выставляется если обучающимся дан правильный ответ на вопрос задачи</w:t>
            </w:r>
            <w:r w:rsidRPr="00E814FD">
              <w:rPr>
                <w:shd w:val="clear" w:color="auto" w:fill="FFFFFF"/>
              </w:rPr>
              <w:t>. Объяснение хода ее решения дано неполное, непоследовательное, с грубыми ошибками, без теоретического обоснования (в т.</w:t>
            </w:r>
            <w:r w:rsidR="00826202">
              <w:rPr>
                <w:shd w:val="clear" w:color="auto" w:fill="FFFFFF"/>
              </w:rPr>
              <w:t xml:space="preserve"> </w:t>
            </w:r>
            <w:r w:rsidRPr="00E814FD">
              <w:rPr>
                <w:shd w:val="clear" w:color="auto" w:fill="FFFFFF"/>
              </w:rPr>
              <w:t>ч. лекционным материалом), без умения схематических изображений и демонстраций практических умений или с большим количеством ошибок, ответы на дополнительные вопросы неправильные или отсутствуют.</w:t>
            </w:r>
          </w:p>
        </w:tc>
      </w:tr>
    </w:tbl>
    <w:p w:rsidR="00F06E9A" w:rsidRDefault="00F06E9A" w:rsidP="00826202">
      <w:pPr>
        <w:ind w:firstLine="709"/>
        <w:outlineLvl w:val="0"/>
        <w:rPr>
          <w:b/>
          <w:color w:val="000000"/>
        </w:rPr>
      </w:pPr>
      <w:bookmarkStart w:id="3" w:name="_Toc535164691"/>
    </w:p>
    <w:p w:rsidR="00F06E9A" w:rsidRDefault="00F06E9A" w:rsidP="00826202">
      <w:pPr>
        <w:ind w:firstLine="709"/>
        <w:outlineLvl w:val="0"/>
        <w:rPr>
          <w:b/>
          <w:color w:val="000000"/>
        </w:rPr>
      </w:pPr>
    </w:p>
    <w:p w:rsidR="00F06E9A" w:rsidRDefault="00F06E9A" w:rsidP="00826202">
      <w:pPr>
        <w:ind w:firstLine="709"/>
        <w:outlineLvl w:val="0"/>
        <w:rPr>
          <w:b/>
          <w:color w:val="000000"/>
        </w:rPr>
      </w:pPr>
    </w:p>
    <w:p w:rsidR="00F06E9A" w:rsidRDefault="00F06E9A" w:rsidP="00826202">
      <w:pPr>
        <w:ind w:firstLine="709"/>
        <w:outlineLvl w:val="0"/>
        <w:rPr>
          <w:b/>
          <w:color w:val="000000"/>
        </w:rPr>
      </w:pPr>
    </w:p>
    <w:p w:rsidR="007E7400" w:rsidRPr="00826202" w:rsidRDefault="00826202" w:rsidP="00826202">
      <w:pPr>
        <w:ind w:firstLine="709"/>
        <w:outlineLvl w:val="0"/>
        <w:rPr>
          <w:b/>
          <w:color w:val="000000"/>
        </w:rPr>
      </w:pPr>
      <w:r>
        <w:rPr>
          <w:b/>
          <w:color w:val="000000"/>
        </w:rPr>
        <w:lastRenderedPageBreak/>
        <w:t xml:space="preserve">3. </w:t>
      </w:r>
      <w:r w:rsidR="007E7400" w:rsidRPr="00826202">
        <w:rPr>
          <w:b/>
          <w:color w:val="000000"/>
        </w:rPr>
        <w:t>Оценочные материалы промежуточной аттестации обучающихся</w:t>
      </w:r>
      <w:bookmarkEnd w:id="3"/>
    </w:p>
    <w:p w:rsidR="007E7400" w:rsidRPr="007102AD" w:rsidRDefault="007E7400" w:rsidP="005C71E4">
      <w:pPr>
        <w:pStyle w:val="a5"/>
        <w:tabs>
          <w:tab w:val="left" w:pos="0"/>
        </w:tabs>
        <w:ind w:left="0" w:firstLine="0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7102AD">
        <w:rPr>
          <w:rFonts w:ascii="Times New Roman" w:hAnsi="Times New Roman"/>
          <w:b/>
          <w:color w:val="000000"/>
          <w:sz w:val="24"/>
          <w:szCs w:val="24"/>
        </w:rPr>
        <w:t>Вопросы для проверки теоретических знаний по дисциплине</w:t>
      </w:r>
    </w:p>
    <w:p w:rsidR="006115EF" w:rsidRPr="001828B6" w:rsidRDefault="006115EF" w:rsidP="0057407D">
      <w:pPr>
        <w:pStyle w:val="a5"/>
        <w:widowControl/>
        <w:numPr>
          <w:ilvl w:val="0"/>
          <w:numId w:val="9"/>
        </w:numPr>
        <w:tabs>
          <w:tab w:val="clear" w:pos="720"/>
        </w:tabs>
        <w:ind w:left="284"/>
        <w:rPr>
          <w:rFonts w:ascii="Times New Roman" w:hAnsi="Times New Roman"/>
          <w:sz w:val="24"/>
          <w:szCs w:val="24"/>
        </w:rPr>
      </w:pPr>
      <w:r w:rsidRPr="001828B6">
        <w:rPr>
          <w:rFonts w:ascii="Times New Roman" w:hAnsi="Times New Roman"/>
          <w:sz w:val="24"/>
          <w:szCs w:val="24"/>
        </w:rPr>
        <w:t xml:space="preserve">Апикальная анестезия под надкостницу на нижней челюсти с вестибулярной стороны. Обезболивание резцов, клыков, </w:t>
      </w:r>
      <w:proofErr w:type="spellStart"/>
      <w:r w:rsidRPr="001828B6">
        <w:rPr>
          <w:rFonts w:ascii="Times New Roman" w:hAnsi="Times New Roman"/>
          <w:sz w:val="24"/>
          <w:szCs w:val="24"/>
        </w:rPr>
        <w:t>премоляров</w:t>
      </w:r>
      <w:proofErr w:type="spellEnd"/>
      <w:r w:rsidRPr="001828B6">
        <w:rPr>
          <w:rFonts w:ascii="Times New Roman" w:hAnsi="Times New Roman"/>
          <w:sz w:val="24"/>
          <w:szCs w:val="24"/>
        </w:rPr>
        <w:t xml:space="preserve"> и моляров на нижней челюсти.</w:t>
      </w:r>
    </w:p>
    <w:p w:rsidR="006115EF" w:rsidRPr="001828B6" w:rsidRDefault="006115EF" w:rsidP="0057407D">
      <w:pPr>
        <w:pStyle w:val="a5"/>
        <w:widowControl/>
        <w:numPr>
          <w:ilvl w:val="0"/>
          <w:numId w:val="9"/>
        </w:numPr>
        <w:tabs>
          <w:tab w:val="clear" w:pos="720"/>
        </w:tabs>
        <w:ind w:left="284"/>
        <w:rPr>
          <w:rFonts w:ascii="Times New Roman" w:hAnsi="Times New Roman"/>
          <w:sz w:val="24"/>
          <w:szCs w:val="24"/>
        </w:rPr>
      </w:pPr>
      <w:r w:rsidRPr="001828B6">
        <w:rPr>
          <w:rFonts w:ascii="Times New Roman" w:hAnsi="Times New Roman"/>
          <w:sz w:val="24"/>
          <w:szCs w:val="24"/>
        </w:rPr>
        <w:t>Показания к местному обезболиванию в терапевтической, хирургической и ортопедической стоматологии и стоматологии детского возраста.</w:t>
      </w:r>
    </w:p>
    <w:p w:rsidR="006115EF" w:rsidRPr="001828B6" w:rsidRDefault="006115EF" w:rsidP="0057407D">
      <w:pPr>
        <w:pStyle w:val="a5"/>
        <w:widowControl/>
        <w:numPr>
          <w:ilvl w:val="0"/>
          <w:numId w:val="9"/>
        </w:numPr>
        <w:tabs>
          <w:tab w:val="clear" w:pos="720"/>
        </w:tabs>
        <w:ind w:left="284"/>
        <w:rPr>
          <w:rFonts w:ascii="Times New Roman" w:hAnsi="Times New Roman"/>
          <w:sz w:val="24"/>
          <w:szCs w:val="24"/>
        </w:rPr>
      </w:pPr>
      <w:r w:rsidRPr="001828B6">
        <w:rPr>
          <w:rFonts w:ascii="Times New Roman" w:hAnsi="Times New Roman"/>
          <w:sz w:val="24"/>
          <w:szCs w:val="24"/>
        </w:rPr>
        <w:t xml:space="preserve">Обезболивание нижних резцов. Обезболивание центрального и бокового резцов. Обезболивание нижних резцов, клыка и </w:t>
      </w:r>
      <w:proofErr w:type="spellStart"/>
      <w:r w:rsidRPr="001828B6">
        <w:rPr>
          <w:rFonts w:ascii="Times New Roman" w:hAnsi="Times New Roman"/>
          <w:sz w:val="24"/>
          <w:szCs w:val="24"/>
        </w:rPr>
        <w:t>премоляров</w:t>
      </w:r>
      <w:proofErr w:type="spellEnd"/>
      <w:r w:rsidRPr="001828B6">
        <w:rPr>
          <w:rFonts w:ascii="Times New Roman" w:hAnsi="Times New Roman"/>
          <w:sz w:val="24"/>
          <w:szCs w:val="24"/>
        </w:rPr>
        <w:t>.</w:t>
      </w:r>
    </w:p>
    <w:p w:rsidR="006115EF" w:rsidRPr="001828B6" w:rsidRDefault="006115EF" w:rsidP="0057407D">
      <w:pPr>
        <w:pStyle w:val="a5"/>
        <w:widowControl/>
        <w:numPr>
          <w:ilvl w:val="0"/>
          <w:numId w:val="9"/>
        </w:numPr>
        <w:tabs>
          <w:tab w:val="clear" w:pos="720"/>
        </w:tabs>
        <w:ind w:left="284"/>
        <w:rPr>
          <w:rFonts w:ascii="Times New Roman" w:hAnsi="Times New Roman"/>
          <w:sz w:val="24"/>
          <w:szCs w:val="24"/>
        </w:rPr>
      </w:pPr>
      <w:r w:rsidRPr="001828B6">
        <w:rPr>
          <w:rFonts w:ascii="Times New Roman" w:hAnsi="Times New Roman"/>
          <w:sz w:val="24"/>
          <w:szCs w:val="24"/>
        </w:rPr>
        <w:t>Инструменты для проведения местной анестезии в стоматологии. Многоразовые шприцы. Одноразовые пластмассовые шприцы, их подготовка к работе.</w:t>
      </w:r>
    </w:p>
    <w:p w:rsidR="006115EF" w:rsidRPr="001828B6" w:rsidRDefault="006115EF" w:rsidP="0057407D">
      <w:pPr>
        <w:pStyle w:val="a5"/>
        <w:widowControl/>
        <w:numPr>
          <w:ilvl w:val="0"/>
          <w:numId w:val="9"/>
        </w:numPr>
        <w:tabs>
          <w:tab w:val="clear" w:pos="720"/>
        </w:tabs>
        <w:ind w:left="284"/>
        <w:rPr>
          <w:rFonts w:ascii="Times New Roman" w:hAnsi="Times New Roman"/>
          <w:sz w:val="24"/>
          <w:szCs w:val="24"/>
        </w:rPr>
      </w:pPr>
      <w:proofErr w:type="spellStart"/>
      <w:r w:rsidRPr="001828B6">
        <w:rPr>
          <w:rFonts w:ascii="Times New Roman" w:hAnsi="Times New Roman"/>
          <w:sz w:val="24"/>
          <w:szCs w:val="24"/>
        </w:rPr>
        <w:t>Параапикальное</w:t>
      </w:r>
      <w:proofErr w:type="spellEnd"/>
      <w:r w:rsidRPr="001828B6">
        <w:rPr>
          <w:rFonts w:ascii="Times New Roman" w:hAnsi="Times New Roman"/>
          <w:sz w:val="24"/>
          <w:szCs w:val="24"/>
        </w:rPr>
        <w:t xml:space="preserve"> обезболивание первого, второго, третьего нижнего моляра. </w:t>
      </w:r>
    </w:p>
    <w:p w:rsidR="006115EF" w:rsidRPr="001828B6" w:rsidRDefault="006115EF" w:rsidP="0057407D">
      <w:pPr>
        <w:pStyle w:val="a5"/>
        <w:widowControl/>
        <w:numPr>
          <w:ilvl w:val="0"/>
          <w:numId w:val="9"/>
        </w:numPr>
        <w:tabs>
          <w:tab w:val="clear" w:pos="720"/>
        </w:tabs>
        <w:ind w:left="284"/>
        <w:rPr>
          <w:rFonts w:ascii="Times New Roman" w:hAnsi="Times New Roman"/>
          <w:sz w:val="24"/>
          <w:szCs w:val="24"/>
        </w:rPr>
      </w:pPr>
      <w:r w:rsidRPr="001828B6">
        <w:rPr>
          <w:rFonts w:ascii="Times New Roman" w:hAnsi="Times New Roman"/>
          <w:sz w:val="24"/>
          <w:szCs w:val="24"/>
        </w:rPr>
        <w:t>Методика комбинированного инфильтрационного обезболивания — введение обезболивающего раствора под слизистую оболочку и под надкостницу.</w:t>
      </w:r>
    </w:p>
    <w:p w:rsidR="006115EF" w:rsidRPr="001828B6" w:rsidRDefault="006115EF" w:rsidP="0057407D">
      <w:pPr>
        <w:pStyle w:val="a5"/>
        <w:widowControl/>
        <w:numPr>
          <w:ilvl w:val="0"/>
          <w:numId w:val="9"/>
        </w:numPr>
        <w:tabs>
          <w:tab w:val="clear" w:pos="720"/>
        </w:tabs>
        <w:autoSpaceDE/>
        <w:autoSpaceDN/>
        <w:adjustRightInd/>
        <w:ind w:left="284"/>
        <w:rPr>
          <w:sz w:val="22"/>
        </w:rPr>
      </w:pPr>
      <w:r w:rsidRPr="001828B6">
        <w:rPr>
          <w:rFonts w:ascii="Times New Roman" w:hAnsi="Times New Roman"/>
          <w:sz w:val="24"/>
          <w:szCs w:val="24"/>
        </w:rPr>
        <w:t>Показания и противопоказания к проведению сердечно-легочной реанимации.</w:t>
      </w:r>
    </w:p>
    <w:p w:rsidR="006115EF" w:rsidRPr="001828B6" w:rsidRDefault="006115EF" w:rsidP="0057407D">
      <w:pPr>
        <w:pStyle w:val="a5"/>
        <w:widowControl/>
        <w:numPr>
          <w:ilvl w:val="0"/>
          <w:numId w:val="9"/>
        </w:numPr>
        <w:tabs>
          <w:tab w:val="clear" w:pos="720"/>
        </w:tabs>
        <w:ind w:left="284"/>
        <w:rPr>
          <w:rFonts w:ascii="Times New Roman" w:hAnsi="Times New Roman"/>
          <w:sz w:val="24"/>
          <w:szCs w:val="24"/>
        </w:rPr>
      </w:pPr>
      <w:r w:rsidRPr="001828B6">
        <w:rPr>
          <w:rFonts w:ascii="Times New Roman" w:hAnsi="Times New Roman"/>
          <w:sz w:val="24"/>
          <w:szCs w:val="24"/>
        </w:rPr>
        <w:t xml:space="preserve">Модификации </w:t>
      </w:r>
      <w:proofErr w:type="spellStart"/>
      <w:r w:rsidRPr="001828B6">
        <w:rPr>
          <w:rFonts w:ascii="Times New Roman" w:hAnsi="Times New Roman"/>
          <w:sz w:val="24"/>
          <w:szCs w:val="24"/>
        </w:rPr>
        <w:t>спонгиозной</w:t>
      </w:r>
      <w:proofErr w:type="spellEnd"/>
      <w:r w:rsidRPr="001828B6">
        <w:rPr>
          <w:rFonts w:ascii="Times New Roman" w:hAnsi="Times New Roman"/>
          <w:sz w:val="24"/>
          <w:szCs w:val="24"/>
        </w:rPr>
        <w:t xml:space="preserve"> анестезии. </w:t>
      </w:r>
      <w:proofErr w:type="spellStart"/>
      <w:r w:rsidRPr="001828B6">
        <w:rPr>
          <w:rFonts w:ascii="Times New Roman" w:hAnsi="Times New Roman"/>
          <w:sz w:val="24"/>
          <w:szCs w:val="24"/>
        </w:rPr>
        <w:t>Спонгиозная</w:t>
      </w:r>
      <w:proofErr w:type="spellEnd"/>
      <w:r w:rsidRPr="001828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28B6">
        <w:rPr>
          <w:rFonts w:ascii="Times New Roman" w:hAnsi="Times New Roman"/>
          <w:sz w:val="24"/>
          <w:szCs w:val="24"/>
        </w:rPr>
        <w:t>интрасептальная</w:t>
      </w:r>
      <w:proofErr w:type="spellEnd"/>
      <w:r w:rsidRPr="001828B6">
        <w:rPr>
          <w:rFonts w:ascii="Times New Roman" w:hAnsi="Times New Roman"/>
          <w:sz w:val="24"/>
          <w:szCs w:val="24"/>
        </w:rPr>
        <w:t xml:space="preserve"> анестезия нижних моляров.</w:t>
      </w:r>
    </w:p>
    <w:p w:rsidR="006115EF" w:rsidRPr="001828B6" w:rsidRDefault="006115EF" w:rsidP="0057407D">
      <w:pPr>
        <w:pStyle w:val="a5"/>
        <w:widowControl/>
        <w:numPr>
          <w:ilvl w:val="0"/>
          <w:numId w:val="9"/>
        </w:numPr>
        <w:tabs>
          <w:tab w:val="clear" w:pos="720"/>
        </w:tabs>
        <w:ind w:left="284"/>
        <w:rPr>
          <w:rFonts w:ascii="Times New Roman" w:hAnsi="Times New Roman"/>
          <w:sz w:val="24"/>
          <w:szCs w:val="24"/>
        </w:rPr>
      </w:pPr>
      <w:r w:rsidRPr="001828B6">
        <w:rPr>
          <w:rFonts w:ascii="Times New Roman" w:hAnsi="Times New Roman"/>
          <w:sz w:val="24"/>
          <w:szCs w:val="24"/>
        </w:rPr>
        <w:t xml:space="preserve">Виды </w:t>
      </w:r>
      <w:proofErr w:type="spellStart"/>
      <w:r w:rsidRPr="001828B6">
        <w:rPr>
          <w:rFonts w:ascii="Times New Roman" w:hAnsi="Times New Roman"/>
          <w:sz w:val="24"/>
          <w:szCs w:val="24"/>
        </w:rPr>
        <w:t>инъекторов</w:t>
      </w:r>
      <w:proofErr w:type="spellEnd"/>
      <w:r w:rsidRPr="001828B6">
        <w:rPr>
          <w:rFonts w:ascii="Times New Roman" w:hAnsi="Times New Roman"/>
          <w:sz w:val="24"/>
          <w:szCs w:val="24"/>
        </w:rPr>
        <w:t xml:space="preserve">. Компьютеризированный и </w:t>
      </w:r>
      <w:proofErr w:type="spellStart"/>
      <w:r w:rsidRPr="001828B6">
        <w:rPr>
          <w:rFonts w:ascii="Times New Roman" w:hAnsi="Times New Roman"/>
          <w:sz w:val="24"/>
          <w:szCs w:val="24"/>
        </w:rPr>
        <w:t>безигольный</w:t>
      </w:r>
      <w:proofErr w:type="spellEnd"/>
      <w:r w:rsidRPr="001828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28B6">
        <w:rPr>
          <w:rFonts w:ascii="Times New Roman" w:hAnsi="Times New Roman"/>
          <w:sz w:val="24"/>
          <w:szCs w:val="24"/>
        </w:rPr>
        <w:t>инъекторы</w:t>
      </w:r>
      <w:proofErr w:type="spellEnd"/>
      <w:r w:rsidRPr="001828B6">
        <w:rPr>
          <w:rFonts w:ascii="Times New Roman" w:hAnsi="Times New Roman"/>
          <w:sz w:val="24"/>
          <w:szCs w:val="24"/>
        </w:rPr>
        <w:t>. Показания и противопоказания к их применению. Клинико-фармакологическая характеристика новокаина (</w:t>
      </w:r>
      <w:proofErr w:type="spellStart"/>
      <w:r w:rsidRPr="001828B6">
        <w:rPr>
          <w:rFonts w:ascii="Times New Roman" w:hAnsi="Times New Roman"/>
          <w:sz w:val="24"/>
          <w:szCs w:val="24"/>
        </w:rPr>
        <w:t>прокаина</w:t>
      </w:r>
      <w:proofErr w:type="spellEnd"/>
      <w:r w:rsidRPr="001828B6">
        <w:rPr>
          <w:rFonts w:ascii="Times New Roman" w:hAnsi="Times New Roman"/>
          <w:sz w:val="24"/>
          <w:szCs w:val="24"/>
        </w:rPr>
        <w:t>).</w:t>
      </w:r>
    </w:p>
    <w:p w:rsidR="006115EF" w:rsidRPr="001828B6" w:rsidRDefault="006115EF" w:rsidP="0057407D">
      <w:pPr>
        <w:pStyle w:val="a5"/>
        <w:widowControl/>
        <w:numPr>
          <w:ilvl w:val="0"/>
          <w:numId w:val="9"/>
        </w:numPr>
        <w:tabs>
          <w:tab w:val="clear" w:pos="720"/>
        </w:tabs>
        <w:ind w:left="284"/>
        <w:rPr>
          <w:rFonts w:ascii="Times New Roman" w:hAnsi="Times New Roman"/>
          <w:sz w:val="24"/>
          <w:szCs w:val="24"/>
        </w:rPr>
      </w:pPr>
      <w:r w:rsidRPr="001828B6">
        <w:rPr>
          <w:rFonts w:ascii="Times New Roman" w:hAnsi="Times New Roman"/>
          <w:sz w:val="24"/>
          <w:szCs w:val="24"/>
        </w:rPr>
        <w:t>Правила проведения проводниковой анестезии. Показания к проводниковой анестезии.</w:t>
      </w:r>
    </w:p>
    <w:p w:rsidR="006115EF" w:rsidRPr="001828B6" w:rsidRDefault="006115EF" w:rsidP="0057407D">
      <w:pPr>
        <w:pStyle w:val="a5"/>
        <w:widowControl/>
        <w:numPr>
          <w:ilvl w:val="0"/>
          <w:numId w:val="9"/>
        </w:numPr>
        <w:tabs>
          <w:tab w:val="clear" w:pos="720"/>
        </w:tabs>
        <w:ind w:left="284"/>
        <w:rPr>
          <w:rFonts w:ascii="Times New Roman" w:hAnsi="Times New Roman"/>
          <w:sz w:val="24"/>
          <w:szCs w:val="24"/>
        </w:rPr>
      </w:pPr>
      <w:r w:rsidRPr="001828B6">
        <w:rPr>
          <w:rFonts w:ascii="Times New Roman" w:hAnsi="Times New Roman"/>
          <w:sz w:val="24"/>
          <w:szCs w:val="24"/>
        </w:rPr>
        <w:t>Клинико-фармакологическая характеристика местных анестетиков группы амидов [</w:t>
      </w:r>
      <w:proofErr w:type="spellStart"/>
      <w:r w:rsidRPr="001828B6">
        <w:rPr>
          <w:rFonts w:ascii="Times New Roman" w:hAnsi="Times New Roman"/>
          <w:sz w:val="24"/>
          <w:szCs w:val="24"/>
        </w:rPr>
        <w:t>лидокаин</w:t>
      </w:r>
      <w:proofErr w:type="spellEnd"/>
      <w:r w:rsidRPr="001828B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28B6">
        <w:rPr>
          <w:rFonts w:ascii="Times New Roman" w:hAnsi="Times New Roman"/>
          <w:sz w:val="24"/>
          <w:szCs w:val="24"/>
        </w:rPr>
        <w:t>прилокаин</w:t>
      </w:r>
      <w:proofErr w:type="spellEnd"/>
      <w:r w:rsidRPr="001828B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828B6">
        <w:rPr>
          <w:rFonts w:ascii="Times New Roman" w:hAnsi="Times New Roman"/>
          <w:sz w:val="24"/>
          <w:szCs w:val="24"/>
        </w:rPr>
        <w:t>ксилонест</w:t>
      </w:r>
      <w:proofErr w:type="spellEnd"/>
      <w:r w:rsidRPr="001828B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28B6">
        <w:rPr>
          <w:rFonts w:ascii="Times New Roman" w:hAnsi="Times New Roman"/>
          <w:sz w:val="24"/>
          <w:szCs w:val="24"/>
        </w:rPr>
        <w:t>цитонест</w:t>
      </w:r>
      <w:proofErr w:type="spellEnd"/>
      <w:r w:rsidRPr="001828B6">
        <w:rPr>
          <w:rFonts w:ascii="Times New Roman" w:hAnsi="Times New Roman"/>
          <w:sz w:val="24"/>
          <w:szCs w:val="24"/>
        </w:rPr>
        <w:t>)].</w:t>
      </w:r>
    </w:p>
    <w:p w:rsidR="006115EF" w:rsidRPr="001828B6" w:rsidRDefault="006115EF" w:rsidP="0057407D">
      <w:pPr>
        <w:pStyle w:val="a5"/>
        <w:widowControl/>
        <w:numPr>
          <w:ilvl w:val="0"/>
          <w:numId w:val="9"/>
        </w:numPr>
        <w:tabs>
          <w:tab w:val="clear" w:pos="720"/>
        </w:tabs>
        <w:ind w:left="284"/>
        <w:rPr>
          <w:rFonts w:ascii="Times New Roman" w:hAnsi="Times New Roman"/>
          <w:sz w:val="24"/>
          <w:szCs w:val="24"/>
        </w:rPr>
      </w:pPr>
      <w:proofErr w:type="spellStart"/>
      <w:r w:rsidRPr="001828B6">
        <w:rPr>
          <w:rFonts w:ascii="Times New Roman" w:hAnsi="Times New Roman"/>
          <w:sz w:val="24"/>
          <w:szCs w:val="24"/>
        </w:rPr>
        <w:t>Инфраорбитальная</w:t>
      </w:r>
      <w:proofErr w:type="spellEnd"/>
      <w:r w:rsidRPr="001828B6">
        <w:rPr>
          <w:rFonts w:ascii="Times New Roman" w:hAnsi="Times New Roman"/>
          <w:sz w:val="24"/>
          <w:szCs w:val="24"/>
        </w:rPr>
        <w:t xml:space="preserve"> анестезия. Техника проведения </w:t>
      </w:r>
      <w:proofErr w:type="spellStart"/>
      <w:r w:rsidRPr="001828B6">
        <w:rPr>
          <w:rFonts w:ascii="Times New Roman" w:hAnsi="Times New Roman"/>
          <w:sz w:val="24"/>
          <w:szCs w:val="24"/>
        </w:rPr>
        <w:t>внутриротовой</w:t>
      </w:r>
      <w:proofErr w:type="spellEnd"/>
      <w:r w:rsidRPr="001828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28B6">
        <w:rPr>
          <w:rFonts w:ascii="Times New Roman" w:hAnsi="Times New Roman"/>
          <w:sz w:val="24"/>
          <w:szCs w:val="24"/>
        </w:rPr>
        <w:t>инфраорбитальной</w:t>
      </w:r>
      <w:proofErr w:type="spellEnd"/>
      <w:r w:rsidRPr="001828B6">
        <w:rPr>
          <w:rFonts w:ascii="Times New Roman" w:hAnsi="Times New Roman"/>
          <w:sz w:val="24"/>
          <w:szCs w:val="24"/>
        </w:rPr>
        <w:t xml:space="preserve"> анестезии между центральным и боковым резцами.</w:t>
      </w:r>
    </w:p>
    <w:p w:rsidR="006115EF" w:rsidRPr="001828B6" w:rsidRDefault="006115EF" w:rsidP="0057407D">
      <w:pPr>
        <w:pStyle w:val="a5"/>
        <w:widowControl/>
        <w:numPr>
          <w:ilvl w:val="0"/>
          <w:numId w:val="9"/>
        </w:numPr>
        <w:tabs>
          <w:tab w:val="clear" w:pos="720"/>
        </w:tabs>
        <w:ind w:left="284"/>
        <w:rPr>
          <w:rFonts w:ascii="Times New Roman" w:hAnsi="Times New Roman"/>
          <w:sz w:val="24"/>
          <w:szCs w:val="24"/>
        </w:rPr>
      </w:pPr>
      <w:r w:rsidRPr="001828B6">
        <w:rPr>
          <w:rFonts w:ascii="Times New Roman" w:hAnsi="Times New Roman"/>
          <w:sz w:val="24"/>
          <w:szCs w:val="24"/>
        </w:rPr>
        <w:t>Препараты для местного обезболивания. Клинико-фармакологическая характеристика местных анестетиков группы сложных эфиров [кокаин, дикаин (</w:t>
      </w:r>
      <w:proofErr w:type="spellStart"/>
      <w:r w:rsidRPr="001828B6">
        <w:rPr>
          <w:rFonts w:ascii="Times New Roman" w:hAnsi="Times New Roman"/>
          <w:sz w:val="24"/>
          <w:szCs w:val="24"/>
        </w:rPr>
        <w:t>тетракаин</w:t>
      </w:r>
      <w:proofErr w:type="spellEnd"/>
      <w:r w:rsidRPr="001828B6">
        <w:rPr>
          <w:rFonts w:ascii="Times New Roman" w:hAnsi="Times New Roman"/>
          <w:sz w:val="24"/>
          <w:szCs w:val="24"/>
        </w:rPr>
        <w:t>), анестезин (</w:t>
      </w:r>
      <w:proofErr w:type="spellStart"/>
      <w:r w:rsidRPr="001828B6">
        <w:rPr>
          <w:rFonts w:ascii="Times New Roman" w:hAnsi="Times New Roman"/>
          <w:sz w:val="24"/>
          <w:szCs w:val="24"/>
        </w:rPr>
        <w:t>анесталгин</w:t>
      </w:r>
      <w:proofErr w:type="spellEnd"/>
      <w:r w:rsidRPr="001828B6">
        <w:rPr>
          <w:rFonts w:ascii="Times New Roman" w:hAnsi="Times New Roman"/>
          <w:sz w:val="24"/>
          <w:szCs w:val="24"/>
        </w:rPr>
        <w:t>), новокаин (</w:t>
      </w:r>
      <w:proofErr w:type="spellStart"/>
      <w:r w:rsidRPr="001828B6">
        <w:rPr>
          <w:rFonts w:ascii="Times New Roman" w:hAnsi="Times New Roman"/>
          <w:sz w:val="24"/>
          <w:szCs w:val="24"/>
        </w:rPr>
        <w:t>прокаин</w:t>
      </w:r>
      <w:proofErr w:type="spellEnd"/>
      <w:r w:rsidRPr="001828B6">
        <w:rPr>
          <w:rFonts w:ascii="Times New Roman" w:hAnsi="Times New Roman"/>
          <w:sz w:val="24"/>
          <w:szCs w:val="24"/>
        </w:rPr>
        <w:t>)].</w:t>
      </w:r>
    </w:p>
    <w:p w:rsidR="006115EF" w:rsidRPr="001828B6" w:rsidRDefault="006115EF" w:rsidP="0057407D">
      <w:pPr>
        <w:pStyle w:val="a5"/>
        <w:widowControl/>
        <w:numPr>
          <w:ilvl w:val="0"/>
          <w:numId w:val="9"/>
        </w:numPr>
        <w:tabs>
          <w:tab w:val="clear" w:pos="720"/>
        </w:tabs>
        <w:ind w:left="284"/>
        <w:rPr>
          <w:rFonts w:ascii="Times New Roman" w:hAnsi="Times New Roman"/>
          <w:sz w:val="24"/>
          <w:szCs w:val="24"/>
        </w:rPr>
      </w:pPr>
      <w:proofErr w:type="spellStart"/>
      <w:r w:rsidRPr="001828B6">
        <w:rPr>
          <w:rFonts w:ascii="Times New Roman" w:hAnsi="Times New Roman"/>
          <w:sz w:val="24"/>
          <w:szCs w:val="24"/>
        </w:rPr>
        <w:t>Внеротовой</w:t>
      </w:r>
      <w:proofErr w:type="spellEnd"/>
      <w:r w:rsidRPr="001828B6">
        <w:rPr>
          <w:rFonts w:ascii="Times New Roman" w:hAnsi="Times New Roman"/>
          <w:sz w:val="24"/>
          <w:szCs w:val="24"/>
        </w:rPr>
        <w:t xml:space="preserve"> классический метод </w:t>
      </w:r>
      <w:proofErr w:type="spellStart"/>
      <w:r w:rsidRPr="001828B6">
        <w:rPr>
          <w:rFonts w:ascii="Times New Roman" w:hAnsi="Times New Roman"/>
          <w:sz w:val="24"/>
          <w:szCs w:val="24"/>
        </w:rPr>
        <w:t>инфраорбитальной</w:t>
      </w:r>
      <w:proofErr w:type="spellEnd"/>
      <w:r w:rsidRPr="001828B6">
        <w:rPr>
          <w:rFonts w:ascii="Times New Roman" w:hAnsi="Times New Roman"/>
          <w:sz w:val="24"/>
          <w:szCs w:val="24"/>
        </w:rPr>
        <w:t xml:space="preserve"> анестезии. </w:t>
      </w:r>
      <w:proofErr w:type="spellStart"/>
      <w:r w:rsidRPr="001828B6">
        <w:rPr>
          <w:rFonts w:ascii="Times New Roman" w:hAnsi="Times New Roman"/>
          <w:sz w:val="24"/>
          <w:szCs w:val="24"/>
        </w:rPr>
        <w:t>Внеротовой</w:t>
      </w:r>
      <w:proofErr w:type="spellEnd"/>
      <w:r w:rsidRPr="001828B6">
        <w:rPr>
          <w:rFonts w:ascii="Times New Roman" w:hAnsi="Times New Roman"/>
          <w:sz w:val="24"/>
          <w:szCs w:val="24"/>
        </w:rPr>
        <w:t xml:space="preserve"> метод </w:t>
      </w:r>
      <w:proofErr w:type="spellStart"/>
      <w:r w:rsidRPr="001828B6">
        <w:rPr>
          <w:rFonts w:ascii="Times New Roman" w:hAnsi="Times New Roman"/>
          <w:sz w:val="24"/>
          <w:szCs w:val="24"/>
        </w:rPr>
        <w:t>инфраорбитальной</w:t>
      </w:r>
      <w:proofErr w:type="spellEnd"/>
      <w:r w:rsidRPr="001828B6">
        <w:rPr>
          <w:rFonts w:ascii="Times New Roman" w:hAnsi="Times New Roman"/>
          <w:sz w:val="24"/>
          <w:szCs w:val="24"/>
        </w:rPr>
        <w:t xml:space="preserve"> анестезии.</w:t>
      </w:r>
    </w:p>
    <w:p w:rsidR="006115EF" w:rsidRPr="001828B6" w:rsidRDefault="006115EF" w:rsidP="0057407D">
      <w:pPr>
        <w:pStyle w:val="a5"/>
        <w:widowControl/>
        <w:numPr>
          <w:ilvl w:val="0"/>
          <w:numId w:val="9"/>
        </w:numPr>
        <w:tabs>
          <w:tab w:val="clear" w:pos="720"/>
        </w:tabs>
        <w:ind w:left="284"/>
        <w:rPr>
          <w:rFonts w:ascii="Times New Roman" w:hAnsi="Times New Roman"/>
          <w:sz w:val="24"/>
          <w:szCs w:val="24"/>
        </w:rPr>
      </w:pPr>
      <w:r w:rsidRPr="001828B6">
        <w:rPr>
          <w:rFonts w:ascii="Times New Roman" w:hAnsi="Times New Roman"/>
          <w:sz w:val="24"/>
          <w:szCs w:val="24"/>
        </w:rPr>
        <w:t>Клинико-фармакологическая характеристика местных анестетиков группы амидов [</w:t>
      </w:r>
      <w:proofErr w:type="spellStart"/>
      <w:r w:rsidRPr="001828B6">
        <w:rPr>
          <w:rFonts w:ascii="Times New Roman" w:hAnsi="Times New Roman"/>
          <w:sz w:val="24"/>
          <w:szCs w:val="24"/>
        </w:rPr>
        <w:t>мепивакаин</w:t>
      </w:r>
      <w:proofErr w:type="spellEnd"/>
      <w:r w:rsidRPr="001828B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828B6">
        <w:rPr>
          <w:rFonts w:ascii="Times New Roman" w:hAnsi="Times New Roman"/>
          <w:sz w:val="24"/>
          <w:szCs w:val="24"/>
        </w:rPr>
        <w:t>карбокаин</w:t>
      </w:r>
      <w:proofErr w:type="spellEnd"/>
      <w:r w:rsidRPr="001828B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28B6">
        <w:rPr>
          <w:rFonts w:ascii="Times New Roman" w:hAnsi="Times New Roman"/>
          <w:sz w:val="24"/>
          <w:szCs w:val="24"/>
        </w:rPr>
        <w:t>мепивастезин</w:t>
      </w:r>
      <w:proofErr w:type="spellEnd"/>
      <w:r w:rsidRPr="001828B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28B6">
        <w:rPr>
          <w:rFonts w:ascii="Times New Roman" w:hAnsi="Times New Roman"/>
          <w:sz w:val="24"/>
          <w:szCs w:val="24"/>
        </w:rPr>
        <w:t>скандонест</w:t>
      </w:r>
      <w:proofErr w:type="spellEnd"/>
      <w:r w:rsidRPr="001828B6">
        <w:rPr>
          <w:rFonts w:ascii="Times New Roman" w:hAnsi="Times New Roman"/>
          <w:sz w:val="24"/>
          <w:szCs w:val="24"/>
        </w:rPr>
        <w:t>)].</w:t>
      </w:r>
    </w:p>
    <w:p w:rsidR="006115EF" w:rsidRPr="001828B6" w:rsidRDefault="006115EF" w:rsidP="0057407D">
      <w:pPr>
        <w:pStyle w:val="a5"/>
        <w:widowControl/>
        <w:numPr>
          <w:ilvl w:val="0"/>
          <w:numId w:val="9"/>
        </w:numPr>
        <w:tabs>
          <w:tab w:val="clear" w:pos="720"/>
        </w:tabs>
        <w:ind w:left="284"/>
        <w:jc w:val="left"/>
        <w:rPr>
          <w:rFonts w:ascii="Times New Roman" w:hAnsi="Times New Roman"/>
          <w:sz w:val="24"/>
          <w:szCs w:val="24"/>
        </w:rPr>
      </w:pPr>
      <w:proofErr w:type="spellStart"/>
      <w:r w:rsidRPr="001828B6">
        <w:rPr>
          <w:rFonts w:ascii="Times New Roman" w:hAnsi="Times New Roman"/>
          <w:sz w:val="24"/>
          <w:szCs w:val="24"/>
        </w:rPr>
        <w:t>Палатинальная</w:t>
      </w:r>
      <w:proofErr w:type="spellEnd"/>
      <w:r w:rsidRPr="001828B6">
        <w:rPr>
          <w:rFonts w:ascii="Times New Roman" w:hAnsi="Times New Roman"/>
          <w:sz w:val="24"/>
          <w:szCs w:val="24"/>
        </w:rPr>
        <w:t xml:space="preserve"> анестезия. Техника проведения анестезии.</w:t>
      </w:r>
    </w:p>
    <w:p w:rsidR="006115EF" w:rsidRPr="001828B6" w:rsidRDefault="006115EF" w:rsidP="0057407D">
      <w:pPr>
        <w:pStyle w:val="a5"/>
        <w:widowControl/>
        <w:numPr>
          <w:ilvl w:val="0"/>
          <w:numId w:val="9"/>
        </w:numPr>
        <w:tabs>
          <w:tab w:val="clear" w:pos="720"/>
        </w:tabs>
        <w:ind w:left="284"/>
        <w:rPr>
          <w:rFonts w:ascii="Times New Roman" w:hAnsi="Times New Roman"/>
          <w:sz w:val="24"/>
          <w:szCs w:val="24"/>
        </w:rPr>
      </w:pPr>
      <w:r w:rsidRPr="001828B6">
        <w:rPr>
          <w:rFonts w:ascii="Times New Roman" w:hAnsi="Times New Roman"/>
          <w:sz w:val="24"/>
          <w:szCs w:val="24"/>
        </w:rPr>
        <w:t>Препараты для местной анестезии группы амидов [</w:t>
      </w:r>
      <w:proofErr w:type="spellStart"/>
      <w:r w:rsidRPr="001828B6">
        <w:rPr>
          <w:rFonts w:ascii="Times New Roman" w:hAnsi="Times New Roman"/>
          <w:sz w:val="24"/>
          <w:szCs w:val="24"/>
        </w:rPr>
        <w:t>бупивакаин</w:t>
      </w:r>
      <w:proofErr w:type="spellEnd"/>
      <w:r w:rsidRPr="001828B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828B6">
        <w:rPr>
          <w:rFonts w:ascii="Times New Roman" w:hAnsi="Times New Roman"/>
          <w:sz w:val="24"/>
          <w:szCs w:val="24"/>
        </w:rPr>
        <w:t>маркаин</w:t>
      </w:r>
      <w:proofErr w:type="spellEnd"/>
      <w:r w:rsidRPr="001828B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28B6">
        <w:rPr>
          <w:rFonts w:ascii="Times New Roman" w:hAnsi="Times New Roman"/>
          <w:sz w:val="24"/>
          <w:szCs w:val="24"/>
        </w:rPr>
        <w:t>дуракаин</w:t>
      </w:r>
      <w:proofErr w:type="spellEnd"/>
      <w:r w:rsidRPr="001828B6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1828B6">
        <w:rPr>
          <w:rFonts w:ascii="Times New Roman" w:hAnsi="Times New Roman"/>
          <w:sz w:val="24"/>
          <w:szCs w:val="24"/>
        </w:rPr>
        <w:t>этидокаин</w:t>
      </w:r>
      <w:proofErr w:type="spellEnd"/>
      <w:r w:rsidRPr="001828B6">
        <w:rPr>
          <w:rFonts w:ascii="Times New Roman" w:hAnsi="Times New Roman"/>
          <w:sz w:val="24"/>
          <w:szCs w:val="24"/>
        </w:rPr>
        <w:t>]. Показания и противопоказания к применению сосудосуживающих сре</w:t>
      </w:r>
      <w:proofErr w:type="gramStart"/>
      <w:r w:rsidRPr="001828B6">
        <w:rPr>
          <w:rFonts w:ascii="Times New Roman" w:hAnsi="Times New Roman"/>
          <w:sz w:val="24"/>
          <w:szCs w:val="24"/>
        </w:rPr>
        <w:t>дств пр</w:t>
      </w:r>
      <w:proofErr w:type="gramEnd"/>
      <w:r w:rsidRPr="001828B6">
        <w:rPr>
          <w:rFonts w:ascii="Times New Roman" w:hAnsi="Times New Roman"/>
          <w:sz w:val="24"/>
          <w:szCs w:val="24"/>
        </w:rPr>
        <w:t>и местной анестезии.</w:t>
      </w:r>
    </w:p>
    <w:p w:rsidR="006115EF" w:rsidRPr="001828B6" w:rsidRDefault="006115EF" w:rsidP="0057407D">
      <w:pPr>
        <w:pStyle w:val="a5"/>
        <w:widowControl/>
        <w:numPr>
          <w:ilvl w:val="0"/>
          <w:numId w:val="9"/>
        </w:numPr>
        <w:tabs>
          <w:tab w:val="clear" w:pos="720"/>
        </w:tabs>
        <w:ind w:left="284"/>
        <w:rPr>
          <w:rFonts w:ascii="Times New Roman" w:hAnsi="Times New Roman"/>
          <w:sz w:val="24"/>
          <w:szCs w:val="24"/>
        </w:rPr>
      </w:pPr>
      <w:r w:rsidRPr="001828B6">
        <w:rPr>
          <w:rFonts w:ascii="Times New Roman" w:hAnsi="Times New Roman"/>
          <w:sz w:val="24"/>
          <w:szCs w:val="24"/>
        </w:rPr>
        <w:t xml:space="preserve">Техника введения анестетика в </w:t>
      </w:r>
      <w:proofErr w:type="spellStart"/>
      <w:r w:rsidRPr="001828B6">
        <w:rPr>
          <w:rFonts w:ascii="Times New Roman" w:hAnsi="Times New Roman"/>
          <w:sz w:val="24"/>
          <w:szCs w:val="24"/>
        </w:rPr>
        <w:t>крылонебный</w:t>
      </w:r>
      <w:proofErr w:type="spellEnd"/>
      <w:r w:rsidRPr="001828B6">
        <w:rPr>
          <w:rFonts w:ascii="Times New Roman" w:hAnsi="Times New Roman"/>
          <w:sz w:val="24"/>
          <w:szCs w:val="24"/>
        </w:rPr>
        <w:t xml:space="preserve"> канал. </w:t>
      </w:r>
      <w:proofErr w:type="spellStart"/>
      <w:r w:rsidRPr="001828B6">
        <w:rPr>
          <w:rFonts w:ascii="Times New Roman" w:hAnsi="Times New Roman"/>
          <w:sz w:val="24"/>
          <w:szCs w:val="24"/>
        </w:rPr>
        <w:t>Внеротовой</w:t>
      </w:r>
      <w:proofErr w:type="spellEnd"/>
      <w:r w:rsidRPr="001828B6">
        <w:rPr>
          <w:rFonts w:ascii="Times New Roman" w:hAnsi="Times New Roman"/>
          <w:sz w:val="24"/>
          <w:szCs w:val="24"/>
        </w:rPr>
        <w:t xml:space="preserve"> доступ по П.М. Егорову.</w:t>
      </w:r>
    </w:p>
    <w:p w:rsidR="006115EF" w:rsidRPr="001828B6" w:rsidRDefault="006115EF" w:rsidP="0057407D">
      <w:pPr>
        <w:pStyle w:val="a5"/>
        <w:widowControl/>
        <w:numPr>
          <w:ilvl w:val="0"/>
          <w:numId w:val="9"/>
        </w:numPr>
        <w:tabs>
          <w:tab w:val="clear" w:pos="720"/>
        </w:tabs>
        <w:ind w:left="284"/>
        <w:rPr>
          <w:rFonts w:ascii="Times New Roman" w:hAnsi="Times New Roman"/>
          <w:sz w:val="24"/>
          <w:szCs w:val="24"/>
        </w:rPr>
      </w:pPr>
      <w:proofErr w:type="spellStart"/>
      <w:r w:rsidRPr="001828B6">
        <w:rPr>
          <w:rFonts w:ascii="Times New Roman" w:hAnsi="Times New Roman"/>
          <w:sz w:val="24"/>
          <w:szCs w:val="24"/>
        </w:rPr>
        <w:t>Неинъекционная</w:t>
      </w:r>
      <w:proofErr w:type="spellEnd"/>
      <w:r w:rsidRPr="001828B6">
        <w:rPr>
          <w:rFonts w:ascii="Times New Roman" w:hAnsi="Times New Roman"/>
          <w:sz w:val="24"/>
          <w:szCs w:val="24"/>
        </w:rPr>
        <w:t xml:space="preserve"> анестезия слизистой оболочки полости рта.</w:t>
      </w:r>
    </w:p>
    <w:p w:rsidR="006115EF" w:rsidRPr="001828B6" w:rsidRDefault="006115EF" w:rsidP="0057407D">
      <w:pPr>
        <w:pStyle w:val="a5"/>
        <w:widowControl/>
        <w:numPr>
          <w:ilvl w:val="0"/>
          <w:numId w:val="9"/>
        </w:numPr>
        <w:tabs>
          <w:tab w:val="clear" w:pos="720"/>
        </w:tabs>
        <w:ind w:left="284"/>
        <w:rPr>
          <w:rFonts w:ascii="Times New Roman" w:hAnsi="Times New Roman"/>
          <w:sz w:val="24"/>
          <w:szCs w:val="28"/>
        </w:rPr>
      </w:pPr>
      <w:r w:rsidRPr="001828B6">
        <w:rPr>
          <w:rFonts w:ascii="Times New Roman" w:hAnsi="Times New Roman"/>
          <w:sz w:val="24"/>
          <w:szCs w:val="28"/>
        </w:rPr>
        <w:t>Виды и способы обезболивания в стоматологии.</w:t>
      </w:r>
    </w:p>
    <w:p w:rsidR="006115EF" w:rsidRPr="001828B6" w:rsidRDefault="006115EF" w:rsidP="0057407D">
      <w:pPr>
        <w:pStyle w:val="a5"/>
        <w:widowControl/>
        <w:numPr>
          <w:ilvl w:val="0"/>
          <w:numId w:val="9"/>
        </w:numPr>
        <w:tabs>
          <w:tab w:val="clear" w:pos="720"/>
        </w:tabs>
        <w:ind w:left="284"/>
        <w:rPr>
          <w:rFonts w:ascii="Times New Roman" w:hAnsi="Times New Roman"/>
          <w:sz w:val="24"/>
          <w:szCs w:val="28"/>
        </w:rPr>
      </w:pPr>
      <w:r w:rsidRPr="001828B6">
        <w:rPr>
          <w:rFonts w:ascii="Times New Roman" w:hAnsi="Times New Roman"/>
          <w:sz w:val="24"/>
          <w:szCs w:val="28"/>
        </w:rPr>
        <w:t xml:space="preserve">Техника проведения </w:t>
      </w:r>
      <w:proofErr w:type="spellStart"/>
      <w:r w:rsidRPr="001828B6">
        <w:rPr>
          <w:rFonts w:ascii="Times New Roman" w:hAnsi="Times New Roman"/>
          <w:sz w:val="24"/>
          <w:szCs w:val="28"/>
        </w:rPr>
        <w:t>мандибулярной</w:t>
      </w:r>
      <w:proofErr w:type="spellEnd"/>
      <w:r w:rsidRPr="001828B6">
        <w:rPr>
          <w:rFonts w:ascii="Times New Roman" w:hAnsi="Times New Roman"/>
          <w:sz w:val="24"/>
          <w:szCs w:val="28"/>
        </w:rPr>
        <w:t xml:space="preserve"> анестезии. </w:t>
      </w:r>
      <w:proofErr w:type="spellStart"/>
      <w:r w:rsidRPr="001828B6">
        <w:rPr>
          <w:rFonts w:ascii="Times New Roman" w:hAnsi="Times New Roman"/>
          <w:sz w:val="24"/>
          <w:szCs w:val="28"/>
        </w:rPr>
        <w:t>Аподактильная</w:t>
      </w:r>
      <w:proofErr w:type="spellEnd"/>
      <w:r w:rsidRPr="001828B6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1828B6">
        <w:rPr>
          <w:rFonts w:ascii="Times New Roman" w:hAnsi="Times New Roman"/>
          <w:sz w:val="24"/>
          <w:szCs w:val="28"/>
        </w:rPr>
        <w:t>мандибулярная</w:t>
      </w:r>
      <w:proofErr w:type="spellEnd"/>
      <w:r w:rsidRPr="001828B6">
        <w:rPr>
          <w:rFonts w:ascii="Times New Roman" w:hAnsi="Times New Roman"/>
          <w:sz w:val="24"/>
          <w:szCs w:val="28"/>
        </w:rPr>
        <w:t xml:space="preserve"> анестезия.</w:t>
      </w:r>
    </w:p>
    <w:p w:rsidR="006115EF" w:rsidRPr="001828B6" w:rsidRDefault="006115EF" w:rsidP="0057407D">
      <w:pPr>
        <w:pStyle w:val="a5"/>
        <w:widowControl/>
        <w:numPr>
          <w:ilvl w:val="0"/>
          <w:numId w:val="9"/>
        </w:numPr>
        <w:tabs>
          <w:tab w:val="clear" w:pos="720"/>
        </w:tabs>
        <w:ind w:left="284"/>
        <w:rPr>
          <w:rFonts w:ascii="Times New Roman" w:hAnsi="Times New Roman"/>
          <w:sz w:val="24"/>
          <w:szCs w:val="24"/>
        </w:rPr>
      </w:pPr>
      <w:proofErr w:type="spellStart"/>
      <w:r w:rsidRPr="001828B6">
        <w:rPr>
          <w:rFonts w:ascii="Times New Roman" w:hAnsi="Times New Roman"/>
          <w:sz w:val="24"/>
          <w:szCs w:val="24"/>
        </w:rPr>
        <w:t>Торусальная</w:t>
      </w:r>
      <w:proofErr w:type="spellEnd"/>
      <w:r w:rsidRPr="001828B6">
        <w:rPr>
          <w:rFonts w:ascii="Times New Roman" w:hAnsi="Times New Roman"/>
          <w:sz w:val="24"/>
          <w:szCs w:val="24"/>
        </w:rPr>
        <w:t xml:space="preserve"> анестезия по М.М. </w:t>
      </w:r>
      <w:proofErr w:type="spellStart"/>
      <w:r w:rsidRPr="001828B6">
        <w:rPr>
          <w:rFonts w:ascii="Times New Roman" w:hAnsi="Times New Roman"/>
          <w:sz w:val="24"/>
          <w:szCs w:val="24"/>
        </w:rPr>
        <w:t>Вейсбрему</w:t>
      </w:r>
      <w:proofErr w:type="spellEnd"/>
      <w:r w:rsidRPr="001828B6">
        <w:rPr>
          <w:rFonts w:ascii="Times New Roman" w:hAnsi="Times New Roman"/>
          <w:sz w:val="24"/>
          <w:szCs w:val="24"/>
        </w:rPr>
        <w:t>. Методика «высокой» анестезии нижнеальвеолярного нерва.</w:t>
      </w:r>
    </w:p>
    <w:p w:rsidR="006115EF" w:rsidRPr="001828B6" w:rsidRDefault="006115EF" w:rsidP="0057407D">
      <w:pPr>
        <w:pStyle w:val="a5"/>
        <w:widowControl/>
        <w:numPr>
          <w:ilvl w:val="0"/>
          <w:numId w:val="9"/>
        </w:numPr>
        <w:tabs>
          <w:tab w:val="clear" w:pos="720"/>
        </w:tabs>
        <w:ind w:left="284"/>
        <w:rPr>
          <w:rFonts w:ascii="Times New Roman" w:hAnsi="Times New Roman"/>
          <w:sz w:val="24"/>
          <w:szCs w:val="24"/>
        </w:rPr>
      </w:pPr>
      <w:r w:rsidRPr="001828B6">
        <w:rPr>
          <w:rFonts w:ascii="Times New Roman" w:hAnsi="Times New Roman"/>
          <w:sz w:val="24"/>
          <w:szCs w:val="24"/>
        </w:rPr>
        <w:t>Инфильтрационное обезболивание. Методика и виды инфильтрационного обезболивания.</w:t>
      </w:r>
    </w:p>
    <w:p w:rsidR="006115EF" w:rsidRPr="001828B6" w:rsidRDefault="006115EF" w:rsidP="0057407D">
      <w:pPr>
        <w:pStyle w:val="a5"/>
        <w:widowControl/>
        <w:numPr>
          <w:ilvl w:val="0"/>
          <w:numId w:val="9"/>
        </w:numPr>
        <w:tabs>
          <w:tab w:val="clear" w:pos="720"/>
        </w:tabs>
        <w:ind w:left="284"/>
        <w:rPr>
          <w:rFonts w:ascii="Times New Roman" w:hAnsi="Times New Roman"/>
          <w:sz w:val="24"/>
          <w:szCs w:val="24"/>
        </w:rPr>
      </w:pPr>
      <w:r w:rsidRPr="001828B6">
        <w:rPr>
          <w:rFonts w:ascii="Times New Roman" w:hAnsi="Times New Roman"/>
          <w:sz w:val="24"/>
          <w:szCs w:val="24"/>
        </w:rPr>
        <w:t xml:space="preserve">Ментальная анестезия. Модификация </w:t>
      </w:r>
      <w:proofErr w:type="spellStart"/>
      <w:r w:rsidRPr="001828B6">
        <w:rPr>
          <w:rFonts w:ascii="Times New Roman" w:hAnsi="Times New Roman"/>
          <w:sz w:val="24"/>
          <w:szCs w:val="24"/>
        </w:rPr>
        <w:t>внутриротовой</w:t>
      </w:r>
      <w:proofErr w:type="spellEnd"/>
      <w:r w:rsidRPr="001828B6">
        <w:rPr>
          <w:rFonts w:ascii="Times New Roman" w:hAnsi="Times New Roman"/>
          <w:sz w:val="24"/>
          <w:szCs w:val="24"/>
        </w:rPr>
        <w:t xml:space="preserve"> ментальной анестезии. </w:t>
      </w:r>
      <w:proofErr w:type="spellStart"/>
      <w:r w:rsidRPr="001828B6">
        <w:rPr>
          <w:rFonts w:ascii="Times New Roman" w:hAnsi="Times New Roman"/>
          <w:sz w:val="24"/>
          <w:szCs w:val="24"/>
        </w:rPr>
        <w:t>Внутриротовой</w:t>
      </w:r>
      <w:proofErr w:type="spellEnd"/>
      <w:r w:rsidRPr="001828B6">
        <w:rPr>
          <w:rFonts w:ascii="Times New Roman" w:hAnsi="Times New Roman"/>
          <w:sz w:val="24"/>
          <w:szCs w:val="24"/>
        </w:rPr>
        <w:t xml:space="preserve"> классический способ ментальной анестезии. Модификация </w:t>
      </w:r>
      <w:proofErr w:type="spellStart"/>
      <w:r w:rsidRPr="001828B6">
        <w:rPr>
          <w:rFonts w:ascii="Times New Roman" w:hAnsi="Times New Roman"/>
          <w:sz w:val="24"/>
          <w:szCs w:val="24"/>
        </w:rPr>
        <w:t>внутриротовой</w:t>
      </w:r>
      <w:proofErr w:type="spellEnd"/>
      <w:r w:rsidRPr="001828B6">
        <w:rPr>
          <w:rFonts w:ascii="Times New Roman" w:hAnsi="Times New Roman"/>
          <w:sz w:val="24"/>
          <w:szCs w:val="24"/>
        </w:rPr>
        <w:t xml:space="preserve"> ментальной анестезии.</w:t>
      </w:r>
    </w:p>
    <w:p w:rsidR="006115EF" w:rsidRPr="001828B6" w:rsidRDefault="006115EF" w:rsidP="0057407D">
      <w:pPr>
        <w:pStyle w:val="a5"/>
        <w:widowControl/>
        <w:numPr>
          <w:ilvl w:val="0"/>
          <w:numId w:val="9"/>
        </w:numPr>
        <w:tabs>
          <w:tab w:val="clear" w:pos="720"/>
        </w:tabs>
        <w:ind w:left="284"/>
        <w:rPr>
          <w:rFonts w:ascii="Times New Roman" w:hAnsi="Times New Roman"/>
          <w:sz w:val="24"/>
          <w:szCs w:val="24"/>
        </w:rPr>
      </w:pPr>
      <w:r w:rsidRPr="001828B6">
        <w:rPr>
          <w:rFonts w:ascii="Times New Roman" w:hAnsi="Times New Roman"/>
          <w:sz w:val="24"/>
          <w:szCs w:val="24"/>
        </w:rPr>
        <w:t>Виды инфильтрационной анестезии в полости рта.</w:t>
      </w:r>
    </w:p>
    <w:p w:rsidR="006115EF" w:rsidRPr="001828B6" w:rsidRDefault="006115EF" w:rsidP="0057407D">
      <w:pPr>
        <w:pStyle w:val="a5"/>
        <w:widowControl/>
        <w:numPr>
          <w:ilvl w:val="0"/>
          <w:numId w:val="9"/>
        </w:numPr>
        <w:tabs>
          <w:tab w:val="clear" w:pos="720"/>
        </w:tabs>
        <w:ind w:left="284"/>
        <w:rPr>
          <w:rFonts w:ascii="Times New Roman" w:hAnsi="Times New Roman"/>
          <w:sz w:val="24"/>
          <w:szCs w:val="24"/>
        </w:rPr>
      </w:pPr>
      <w:proofErr w:type="spellStart"/>
      <w:r w:rsidRPr="001828B6">
        <w:rPr>
          <w:rFonts w:ascii="Times New Roman" w:hAnsi="Times New Roman"/>
          <w:sz w:val="24"/>
          <w:szCs w:val="24"/>
        </w:rPr>
        <w:t>Поднадкостничная</w:t>
      </w:r>
      <w:proofErr w:type="spellEnd"/>
      <w:r w:rsidRPr="001828B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28B6">
        <w:rPr>
          <w:rFonts w:ascii="Times New Roman" w:hAnsi="Times New Roman"/>
          <w:sz w:val="24"/>
          <w:szCs w:val="24"/>
        </w:rPr>
        <w:t>интрасептальная</w:t>
      </w:r>
      <w:proofErr w:type="spellEnd"/>
      <w:r w:rsidRPr="001828B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28B6">
        <w:rPr>
          <w:rFonts w:ascii="Times New Roman" w:hAnsi="Times New Roman"/>
          <w:sz w:val="24"/>
          <w:szCs w:val="24"/>
        </w:rPr>
        <w:t>интралигаментарная</w:t>
      </w:r>
      <w:proofErr w:type="spellEnd"/>
      <w:r w:rsidRPr="001828B6">
        <w:rPr>
          <w:rFonts w:ascii="Times New Roman" w:hAnsi="Times New Roman"/>
          <w:sz w:val="24"/>
          <w:szCs w:val="24"/>
        </w:rPr>
        <w:t xml:space="preserve"> анестезии. Техника обезболивания.</w:t>
      </w:r>
    </w:p>
    <w:p w:rsidR="006115EF" w:rsidRPr="001828B6" w:rsidRDefault="006115EF" w:rsidP="0057407D">
      <w:pPr>
        <w:pStyle w:val="a5"/>
        <w:widowControl/>
        <w:numPr>
          <w:ilvl w:val="0"/>
          <w:numId w:val="9"/>
        </w:numPr>
        <w:tabs>
          <w:tab w:val="clear" w:pos="720"/>
        </w:tabs>
        <w:ind w:left="284"/>
        <w:rPr>
          <w:rFonts w:ascii="Times New Roman" w:hAnsi="Times New Roman"/>
          <w:sz w:val="24"/>
          <w:szCs w:val="24"/>
        </w:rPr>
      </w:pPr>
      <w:r w:rsidRPr="001828B6">
        <w:rPr>
          <w:rFonts w:ascii="Times New Roman" w:hAnsi="Times New Roman"/>
          <w:sz w:val="24"/>
          <w:szCs w:val="24"/>
        </w:rPr>
        <w:t>Обезболивание на верхней челюсти.</w:t>
      </w:r>
    </w:p>
    <w:p w:rsidR="006115EF" w:rsidRPr="001828B6" w:rsidRDefault="006115EF" w:rsidP="0057407D">
      <w:pPr>
        <w:pStyle w:val="a5"/>
        <w:widowControl/>
        <w:numPr>
          <w:ilvl w:val="0"/>
          <w:numId w:val="9"/>
        </w:numPr>
        <w:tabs>
          <w:tab w:val="clear" w:pos="720"/>
        </w:tabs>
        <w:ind w:left="284"/>
        <w:rPr>
          <w:rFonts w:ascii="Times New Roman" w:hAnsi="Times New Roman"/>
          <w:sz w:val="24"/>
          <w:szCs w:val="24"/>
        </w:rPr>
      </w:pPr>
      <w:r w:rsidRPr="001828B6">
        <w:rPr>
          <w:rFonts w:ascii="Times New Roman" w:hAnsi="Times New Roman"/>
          <w:sz w:val="24"/>
          <w:szCs w:val="24"/>
        </w:rPr>
        <w:t>Осложнения местного обезболивания, вызванные неправильным выбором препарата.</w:t>
      </w:r>
    </w:p>
    <w:p w:rsidR="006115EF" w:rsidRPr="001828B6" w:rsidRDefault="006115EF" w:rsidP="0057407D">
      <w:pPr>
        <w:pStyle w:val="a5"/>
        <w:widowControl/>
        <w:numPr>
          <w:ilvl w:val="0"/>
          <w:numId w:val="9"/>
        </w:numPr>
        <w:tabs>
          <w:tab w:val="clear" w:pos="720"/>
        </w:tabs>
        <w:ind w:left="284"/>
        <w:rPr>
          <w:rFonts w:ascii="Times New Roman" w:hAnsi="Times New Roman"/>
          <w:sz w:val="24"/>
          <w:szCs w:val="24"/>
        </w:rPr>
      </w:pPr>
      <w:r w:rsidRPr="001828B6">
        <w:rPr>
          <w:rFonts w:ascii="Times New Roman" w:hAnsi="Times New Roman"/>
          <w:sz w:val="24"/>
          <w:szCs w:val="24"/>
        </w:rPr>
        <w:t>Тактика врача при неудачном местном обезболивании. Правовая ответственность врача.</w:t>
      </w:r>
    </w:p>
    <w:p w:rsidR="006115EF" w:rsidRPr="001828B6" w:rsidRDefault="006115EF" w:rsidP="0057407D">
      <w:pPr>
        <w:pStyle w:val="a5"/>
        <w:widowControl/>
        <w:numPr>
          <w:ilvl w:val="0"/>
          <w:numId w:val="9"/>
        </w:numPr>
        <w:tabs>
          <w:tab w:val="clear" w:pos="720"/>
        </w:tabs>
        <w:ind w:left="284"/>
        <w:rPr>
          <w:rFonts w:ascii="Times New Roman" w:hAnsi="Times New Roman"/>
          <w:sz w:val="24"/>
          <w:szCs w:val="24"/>
        </w:rPr>
      </w:pPr>
      <w:r w:rsidRPr="001828B6">
        <w:rPr>
          <w:rFonts w:ascii="Times New Roman" w:hAnsi="Times New Roman"/>
          <w:sz w:val="24"/>
          <w:szCs w:val="24"/>
        </w:rPr>
        <w:lastRenderedPageBreak/>
        <w:t xml:space="preserve">Принципы купирования неотложных состояний. Диагностика, принципы организации первой врачебной помощи при ангионевротическом отеке </w:t>
      </w:r>
      <w:proofErr w:type="spellStart"/>
      <w:r w:rsidRPr="001828B6">
        <w:rPr>
          <w:rFonts w:ascii="Times New Roman" w:hAnsi="Times New Roman"/>
          <w:sz w:val="24"/>
          <w:szCs w:val="24"/>
        </w:rPr>
        <w:t>Квинке</w:t>
      </w:r>
      <w:proofErr w:type="spellEnd"/>
      <w:r w:rsidRPr="001828B6">
        <w:rPr>
          <w:rFonts w:ascii="Times New Roman" w:hAnsi="Times New Roman"/>
          <w:sz w:val="24"/>
          <w:szCs w:val="24"/>
        </w:rPr>
        <w:t>, бронхиальной астме.</w:t>
      </w:r>
    </w:p>
    <w:p w:rsidR="006115EF" w:rsidRPr="001828B6" w:rsidRDefault="006115EF" w:rsidP="0057407D">
      <w:pPr>
        <w:pStyle w:val="a5"/>
        <w:widowControl/>
        <w:numPr>
          <w:ilvl w:val="0"/>
          <w:numId w:val="9"/>
        </w:numPr>
        <w:tabs>
          <w:tab w:val="clear" w:pos="720"/>
        </w:tabs>
        <w:ind w:left="284"/>
        <w:rPr>
          <w:rFonts w:ascii="Times New Roman" w:hAnsi="Times New Roman"/>
          <w:sz w:val="24"/>
          <w:szCs w:val="24"/>
        </w:rPr>
      </w:pPr>
      <w:proofErr w:type="spellStart"/>
      <w:r w:rsidRPr="001828B6">
        <w:rPr>
          <w:rFonts w:ascii="Times New Roman" w:hAnsi="Times New Roman"/>
          <w:sz w:val="24"/>
          <w:szCs w:val="24"/>
        </w:rPr>
        <w:t>Карпульный</w:t>
      </w:r>
      <w:proofErr w:type="spellEnd"/>
      <w:r w:rsidRPr="001828B6">
        <w:rPr>
          <w:rFonts w:ascii="Times New Roman" w:hAnsi="Times New Roman"/>
          <w:sz w:val="24"/>
          <w:szCs w:val="24"/>
        </w:rPr>
        <w:t xml:space="preserve"> шприц. Иглы к </w:t>
      </w:r>
      <w:proofErr w:type="spellStart"/>
      <w:r w:rsidRPr="001828B6">
        <w:rPr>
          <w:rFonts w:ascii="Times New Roman" w:hAnsi="Times New Roman"/>
          <w:sz w:val="24"/>
          <w:szCs w:val="24"/>
        </w:rPr>
        <w:t>карпульным</w:t>
      </w:r>
      <w:proofErr w:type="spellEnd"/>
      <w:r w:rsidRPr="001828B6">
        <w:rPr>
          <w:rFonts w:ascii="Times New Roman" w:hAnsi="Times New Roman"/>
          <w:sz w:val="24"/>
          <w:szCs w:val="24"/>
        </w:rPr>
        <w:t xml:space="preserve"> шприцам. Виды игл. </w:t>
      </w:r>
      <w:proofErr w:type="spellStart"/>
      <w:r w:rsidRPr="001828B6">
        <w:rPr>
          <w:rFonts w:ascii="Times New Roman" w:hAnsi="Times New Roman"/>
          <w:sz w:val="24"/>
          <w:szCs w:val="24"/>
        </w:rPr>
        <w:t>Карпулы</w:t>
      </w:r>
      <w:proofErr w:type="spellEnd"/>
      <w:r w:rsidRPr="001828B6">
        <w:rPr>
          <w:rFonts w:ascii="Times New Roman" w:hAnsi="Times New Roman"/>
          <w:sz w:val="24"/>
          <w:szCs w:val="24"/>
        </w:rPr>
        <w:t xml:space="preserve">. Подготовка </w:t>
      </w:r>
      <w:proofErr w:type="spellStart"/>
      <w:r w:rsidRPr="001828B6">
        <w:rPr>
          <w:rFonts w:ascii="Times New Roman" w:hAnsi="Times New Roman"/>
          <w:sz w:val="24"/>
          <w:szCs w:val="24"/>
        </w:rPr>
        <w:t>карпульного</w:t>
      </w:r>
      <w:proofErr w:type="spellEnd"/>
      <w:r w:rsidRPr="001828B6">
        <w:rPr>
          <w:rFonts w:ascii="Times New Roman" w:hAnsi="Times New Roman"/>
          <w:sz w:val="24"/>
          <w:szCs w:val="24"/>
        </w:rPr>
        <w:t xml:space="preserve"> шприца к работе.</w:t>
      </w:r>
    </w:p>
    <w:p w:rsidR="006115EF" w:rsidRPr="001828B6" w:rsidRDefault="006115EF" w:rsidP="0057407D">
      <w:pPr>
        <w:pStyle w:val="a5"/>
        <w:widowControl/>
        <w:numPr>
          <w:ilvl w:val="0"/>
          <w:numId w:val="9"/>
        </w:numPr>
        <w:tabs>
          <w:tab w:val="clear" w:pos="720"/>
        </w:tabs>
        <w:ind w:left="284"/>
        <w:rPr>
          <w:rFonts w:ascii="Times New Roman" w:hAnsi="Times New Roman"/>
          <w:sz w:val="24"/>
          <w:szCs w:val="24"/>
        </w:rPr>
      </w:pPr>
      <w:r w:rsidRPr="001828B6">
        <w:rPr>
          <w:rFonts w:ascii="Times New Roman" w:hAnsi="Times New Roman"/>
          <w:sz w:val="24"/>
          <w:szCs w:val="24"/>
        </w:rPr>
        <w:t xml:space="preserve">Принципы купирования неотложных состояний. Диагностика, принципы организации первой врачебной помощи при случайном инъекционном введении агрессивных жидкостей, </w:t>
      </w:r>
      <w:proofErr w:type="spellStart"/>
      <w:r w:rsidRPr="001828B6">
        <w:rPr>
          <w:rFonts w:ascii="Times New Roman" w:hAnsi="Times New Roman"/>
          <w:sz w:val="24"/>
          <w:szCs w:val="24"/>
        </w:rPr>
        <w:t>обтурационной</w:t>
      </w:r>
      <w:proofErr w:type="spellEnd"/>
      <w:r w:rsidRPr="001828B6">
        <w:rPr>
          <w:rFonts w:ascii="Times New Roman" w:hAnsi="Times New Roman"/>
          <w:sz w:val="24"/>
          <w:szCs w:val="24"/>
        </w:rPr>
        <w:t xml:space="preserve"> асфиксии.</w:t>
      </w:r>
    </w:p>
    <w:p w:rsidR="006115EF" w:rsidRPr="001828B6" w:rsidRDefault="006115EF" w:rsidP="0057407D">
      <w:pPr>
        <w:pStyle w:val="a5"/>
        <w:widowControl/>
        <w:numPr>
          <w:ilvl w:val="0"/>
          <w:numId w:val="9"/>
        </w:numPr>
        <w:tabs>
          <w:tab w:val="clear" w:pos="720"/>
        </w:tabs>
        <w:ind w:left="284"/>
        <w:rPr>
          <w:rFonts w:ascii="Times New Roman" w:hAnsi="Times New Roman"/>
          <w:sz w:val="24"/>
          <w:szCs w:val="24"/>
        </w:rPr>
      </w:pPr>
      <w:r w:rsidRPr="001828B6">
        <w:rPr>
          <w:rFonts w:ascii="Times New Roman" w:hAnsi="Times New Roman"/>
          <w:sz w:val="24"/>
          <w:szCs w:val="24"/>
        </w:rPr>
        <w:t>Клинико-фармакологическая характеристика местных анестетиков группы амидов [</w:t>
      </w:r>
      <w:proofErr w:type="spellStart"/>
      <w:r w:rsidRPr="001828B6">
        <w:rPr>
          <w:rFonts w:ascii="Times New Roman" w:hAnsi="Times New Roman"/>
          <w:sz w:val="24"/>
          <w:szCs w:val="24"/>
        </w:rPr>
        <w:t>артикаин</w:t>
      </w:r>
      <w:proofErr w:type="spellEnd"/>
      <w:r w:rsidRPr="001828B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828B6">
        <w:rPr>
          <w:rFonts w:ascii="Times New Roman" w:hAnsi="Times New Roman"/>
          <w:sz w:val="24"/>
          <w:szCs w:val="24"/>
        </w:rPr>
        <w:t>ультракаин</w:t>
      </w:r>
      <w:proofErr w:type="spellEnd"/>
      <w:r w:rsidRPr="001828B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28B6">
        <w:rPr>
          <w:rFonts w:ascii="Times New Roman" w:hAnsi="Times New Roman"/>
          <w:sz w:val="24"/>
          <w:szCs w:val="24"/>
        </w:rPr>
        <w:t>септонест</w:t>
      </w:r>
      <w:proofErr w:type="spellEnd"/>
      <w:r w:rsidRPr="001828B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28B6">
        <w:rPr>
          <w:rFonts w:ascii="Times New Roman" w:hAnsi="Times New Roman"/>
          <w:sz w:val="24"/>
          <w:szCs w:val="24"/>
        </w:rPr>
        <w:t>альфакаин</w:t>
      </w:r>
      <w:proofErr w:type="spellEnd"/>
      <w:r w:rsidRPr="001828B6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1828B6">
        <w:rPr>
          <w:rFonts w:ascii="Times New Roman" w:hAnsi="Times New Roman"/>
          <w:sz w:val="24"/>
          <w:szCs w:val="24"/>
        </w:rPr>
        <w:t>бупивакаин</w:t>
      </w:r>
      <w:proofErr w:type="spellEnd"/>
      <w:r w:rsidRPr="001828B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828B6">
        <w:rPr>
          <w:rFonts w:ascii="Times New Roman" w:hAnsi="Times New Roman"/>
          <w:sz w:val="24"/>
          <w:szCs w:val="24"/>
        </w:rPr>
        <w:t>маркаин</w:t>
      </w:r>
      <w:proofErr w:type="spellEnd"/>
      <w:r w:rsidRPr="001828B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28B6">
        <w:rPr>
          <w:rFonts w:ascii="Times New Roman" w:hAnsi="Times New Roman"/>
          <w:sz w:val="24"/>
          <w:szCs w:val="24"/>
        </w:rPr>
        <w:t>дуракаин</w:t>
      </w:r>
      <w:proofErr w:type="spellEnd"/>
      <w:r w:rsidRPr="001828B6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1828B6">
        <w:rPr>
          <w:rFonts w:ascii="Times New Roman" w:hAnsi="Times New Roman"/>
          <w:sz w:val="24"/>
          <w:szCs w:val="24"/>
        </w:rPr>
        <w:t>этидокаин</w:t>
      </w:r>
      <w:proofErr w:type="spellEnd"/>
      <w:r w:rsidRPr="001828B6">
        <w:rPr>
          <w:rFonts w:ascii="Times New Roman" w:hAnsi="Times New Roman"/>
          <w:sz w:val="24"/>
          <w:szCs w:val="24"/>
        </w:rPr>
        <w:t>].</w:t>
      </w:r>
    </w:p>
    <w:p w:rsidR="006115EF" w:rsidRPr="001828B6" w:rsidRDefault="006115EF" w:rsidP="0057407D">
      <w:pPr>
        <w:pStyle w:val="a5"/>
        <w:widowControl/>
        <w:numPr>
          <w:ilvl w:val="0"/>
          <w:numId w:val="9"/>
        </w:numPr>
        <w:tabs>
          <w:tab w:val="clear" w:pos="720"/>
        </w:tabs>
        <w:ind w:left="284"/>
        <w:rPr>
          <w:rFonts w:ascii="Times New Roman" w:hAnsi="Times New Roman"/>
          <w:sz w:val="24"/>
          <w:szCs w:val="24"/>
        </w:rPr>
      </w:pPr>
      <w:r w:rsidRPr="001828B6">
        <w:rPr>
          <w:rFonts w:ascii="Times New Roman" w:hAnsi="Times New Roman"/>
          <w:sz w:val="24"/>
          <w:szCs w:val="24"/>
        </w:rPr>
        <w:t>Диагностика ранних и поздних признаков клинической смерти. Приемы восстановления и поддержки проходимости верхних дыхательных путей.</w:t>
      </w:r>
    </w:p>
    <w:p w:rsidR="006115EF" w:rsidRPr="001828B6" w:rsidRDefault="006115EF" w:rsidP="0057407D">
      <w:pPr>
        <w:pStyle w:val="a5"/>
        <w:widowControl/>
        <w:numPr>
          <w:ilvl w:val="0"/>
          <w:numId w:val="9"/>
        </w:numPr>
        <w:tabs>
          <w:tab w:val="clear" w:pos="720"/>
        </w:tabs>
        <w:ind w:left="284"/>
        <w:rPr>
          <w:rFonts w:ascii="Times New Roman" w:hAnsi="Times New Roman"/>
          <w:sz w:val="24"/>
          <w:szCs w:val="24"/>
        </w:rPr>
      </w:pPr>
      <w:r w:rsidRPr="001828B6">
        <w:rPr>
          <w:rFonts w:ascii="Times New Roman" w:hAnsi="Times New Roman"/>
          <w:sz w:val="24"/>
          <w:szCs w:val="24"/>
        </w:rPr>
        <w:t>Клинико-фармакологическая характеристика местных анестетиков группы амидов [</w:t>
      </w:r>
      <w:proofErr w:type="spellStart"/>
      <w:r w:rsidRPr="001828B6">
        <w:rPr>
          <w:rFonts w:ascii="Times New Roman" w:hAnsi="Times New Roman"/>
          <w:sz w:val="24"/>
          <w:szCs w:val="24"/>
        </w:rPr>
        <w:t>лидокаин</w:t>
      </w:r>
      <w:proofErr w:type="spellEnd"/>
      <w:r w:rsidRPr="001828B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28B6">
        <w:rPr>
          <w:rFonts w:ascii="Times New Roman" w:hAnsi="Times New Roman"/>
          <w:sz w:val="24"/>
          <w:szCs w:val="24"/>
        </w:rPr>
        <w:t>прилокаин</w:t>
      </w:r>
      <w:proofErr w:type="spellEnd"/>
      <w:r w:rsidRPr="001828B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828B6">
        <w:rPr>
          <w:rFonts w:ascii="Times New Roman" w:hAnsi="Times New Roman"/>
          <w:sz w:val="24"/>
          <w:szCs w:val="24"/>
        </w:rPr>
        <w:t>ксилонест</w:t>
      </w:r>
      <w:proofErr w:type="spellEnd"/>
      <w:r w:rsidRPr="001828B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28B6">
        <w:rPr>
          <w:rFonts w:ascii="Times New Roman" w:hAnsi="Times New Roman"/>
          <w:sz w:val="24"/>
          <w:szCs w:val="24"/>
        </w:rPr>
        <w:t>цитонест</w:t>
      </w:r>
      <w:proofErr w:type="spellEnd"/>
      <w:r w:rsidRPr="001828B6">
        <w:rPr>
          <w:rFonts w:ascii="Times New Roman" w:hAnsi="Times New Roman"/>
          <w:sz w:val="24"/>
          <w:szCs w:val="24"/>
        </w:rPr>
        <w:t>)].</w:t>
      </w:r>
    </w:p>
    <w:p w:rsidR="006115EF" w:rsidRPr="001828B6" w:rsidRDefault="006115EF" w:rsidP="0057407D">
      <w:pPr>
        <w:pStyle w:val="a5"/>
        <w:widowControl/>
        <w:numPr>
          <w:ilvl w:val="0"/>
          <w:numId w:val="9"/>
        </w:numPr>
        <w:tabs>
          <w:tab w:val="clear" w:pos="720"/>
        </w:tabs>
        <w:ind w:left="284"/>
        <w:rPr>
          <w:rFonts w:ascii="Times New Roman" w:hAnsi="Times New Roman"/>
          <w:sz w:val="24"/>
          <w:szCs w:val="24"/>
        </w:rPr>
      </w:pPr>
      <w:r w:rsidRPr="001828B6">
        <w:rPr>
          <w:rFonts w:ascii="Times New Roman" w:hAnsi="Times New Roman"/>
          <w:sz w:val="24"/>
          <w:szCs w:val="24"/>
        </w:rPr>
        <w:t>Техника проведения непрямого массажа сердца (НМС).</w:t>
      </w:r>
    </w:p>
    <w:p w:rsidR="006115EF" w:rsidRPr="001828B6" w:rsidRDefault="006115EF" w:rsidP="0057407D">
      <w:pPr>
        <w:pStyle w:val="a5"/>
        <w:widowControl/>
        <w:numPr>
          <w:ilvl w:val="0"/>
          <w:numId w:val="9"/>
        </w:numPr>
        <w:tabs>
          <w:tab w:val="clear" w:pos="720"/>
        </w:tabs>
        <w:ind w:left="284"/>
        <w:rPr>
          <w:rFonts w:ascii="Times New Roman" w:hAnsi="Times New Roman"/>
          <w:sz w:val="24"/>
          <w:szCs w:val="24"/>
        </w:rPr>
      </w:pPr>
      <w:r w:rsidRPr="001828B6">
        <w:rPr>
          <w:rFonts w:ascii="Times New Roman" w:hAnsi="Times New Roman"/>
          <w:sz w:val="24"/>
          <w:szCs w:val="24"/>
        </w:rPr>
        <w:t xml:space="preserve">Инфильтрационная анестезия зубов под слизистую оболочку на нижней челюсти. Обезболивание нижних резцов, клыков, </w:t>
      </w:r>
      <w:proofErr w:type="spellStart"/>
      <w:r w:rsidRPr="001828B6">
        <w:rPr>
          <w:rFonts w:ascii="Times New Roman" w:hAnsi="Times New Roman"/>
          <w:sz w:val="24"/>
          <w:szCs w:val="24"/>
        </w:rPr>
        <w:t>премоляров</w:t>
      </w:r>
      <w:proofErr w:type="spellEnd"/>
      <w:r w:rsidRPr="001828B6">
        <w:rPr>
          <w:rFonts w:ascii="Times New Roman" w:hAnsi="Times New Roman"/>
          <w:sz w:val="24"/>
          <w:szCs w:val="24"/>
        </w:rPr>
        <w:t xml:space="preserve"> и моляров.</w:t>
      </w:r>
    </w:p>
    <w:p w:rsidR="006115EF" w:rsidRPr="001828B6" w:rsidRDefault="006115EF" w:rsidP="0057407D">
      <w:pPr>
        <w:pStyle w:val="a5"/>
        <w:widowControl/>
        <w:numPr>
          <w:ilvl w:val="0"/>
          <w:numId w:val="9"/>
        </w:numPr>
        <w:tabs>
          <w:tab w:val="clear" w:pos="720"/>
        </w:tabs>
        <w:ind w:left="284"/>
        <w:rPr>
          <w:rFonts w:ascii="Times New Roman" w:hAnsi="Times New Roman"/>
          <w:sz w:val="24"/>
          <w:szCs w:val="28"/>
        </w:rPr>
      </w:pPr>
      <w:r w:rsidRPr="001828B6">
        <w:rPr>
          <w:rFonts w:ascii="Times New Roman" w:hAnsi="Times New Roman"/>
          <w:sz w:val="24"/>
          <w:szCs w:val="28"/>
        </w:rPr>
        <w:t xml:space="preserve">Инфильтрационная анестезия зубов под слизистую оболочку на нижней челюсти. Обезболивание нижних резцов. Обезболивание нижнего клыка, </w:t>
      </w:r>
      <w:proofErr w:type="spellStart"/>
      <w:r w:rsidRPr="001828B6">
        <w:rPr>
          <w:rFonts w:ascii="Times New Roman" w:hAnsi="Times New Roman"/>
          <w:sz w:val="24"/>
          <w:szCs w:val="28"/>
        </w:rPr>
        <w:t>премоляров</w:t>
      </w:r>
      <w:proofErr w:type="spellEnd"/>
      <w:r w:rsidRPr="001828B6">
        <w:rPr>
          <w:rFonts w:ascii="Times New Roman" w:hAnsi="Times New Roman"/>
          <w:sz w:val="24"/>
          <w:szCs w:val="28"/>
        </w:rPr>
        <w:t xml:space="preserve"> и нижних моляров.</w:t>
      </w:r>
    </w:p>
    <w:p w:rsidR="00270FAA" w:rsidRPr="00676A72" w:rsidRDefault="00270FAA" w:rsidP="0057407D">
      <w:pPr>
        <w:widowControl w:val="0"/>
        <w:numPr>
          <w:ilvl w:val="0"/>
          <w:numId w:val="9"/>
        </w:numPr>
        <w:tabs>
          <w:tab w:val="clear" w:pos="720"/>
          <w:tab w:val="left" w:pos="284"/>
          <w:tab w:val="num" w:pos="567"/>
        </w:tabs>
        <w:suppressAutoHyphens/>
        <w:ind w:left="284" w:hanging="357"/>
        <w:jc w:val="both"/>
      </w:pPr>
      <w:r w:rsidRPr="00676A72">
        <w:t>Гипертонический криз у больного на приеме у врача стоматолога-хирурга. Этиология, клиническая картина, лечение.</w:t>
      </w:r>
    </w:p>
    <w:p w:rsidR="00270FAA" w:rsidRPr="00676A72" w:rsidRDefault="00270FAA" w:rsidP="0057407D">
      <w:pPr>
        <w:widowControl w:val="0"/>
        <w:numPr>
          <w:ilvl w:val="0"/>
          <w:numId w:val="9"/>
        </w:numPr>
        <w:tabs>
          <w:tab w:val="clear" w:pos="720"/>
          <w:tab w:val="left" w:pos="284"/>
          <w:tab w:val="num" w:pos="567"/>
        </w:tabs>
        <w:suppressAutoHyphens/>
        <w:ind w:left="284"/>
        <w:jc w:val="both"/>
        <w:rPr>
          <w:szCs w:val="28"/>
        </w:rPr>
      </w:pPr>
      <w:r w:rsidRPr="00676A72">
        <w:rPr>
          <w:szCs w:val="28"/>
        </w:rPr>
        <w:t>Принципы сердечно-легочной реанимации в амбулаторной практике.</w:t>
      </w:r>
    </w:p>
    <w:p w:rsidR="00270FAA" w:rsidRPr="00676A72" w:rsidRDefault="00270FAA" w:rsidP="0057407D">
      <w:pPr>
        <w:widowControl w:val="0"/>
        <w:numPr>
          <w:ilvl w:val="0"/>
          <w:numId w:val="9"/>
        </w:numPr>
        <w:tabs>
          <w:tab w:val="clear" w:pos="720"/>
          <w:tab w:val="left" w:pos="284"/>
          <w:tab w:val="num" w:pos="567"/>
        </w:tabs>
        <w:suppressAutoHyphens/>
        <w:ind w:left="284"/>
        <w:contextualSpacing/>
        <w:jc w:val="both"/>
      </w:pPr>
      <w:r w:rsidRPr="00676A72">
        <w:t xml:space="preserve">Патогенез и виды шока. </w:t>
      </w:r>
    </w:p>
    <w:p w:rsidR="00270FAA" w:rsidRPr="00676A72" w:rsidRDefault="00270FAA" w:rsidP="0057407D">
      <w:pPr>
        <w:widowControl w:val="0"/>
        <w:numPr>
          <w:ilvl w:val="0"/>
          <w:numId w:val="9"/>
        </w:numPr>
        <w:tabs>
          <w:tab w:val="clear" w:pos="720"/>
          <w:tab w:val="left" w:pos="284"/>
          <w:tab w:val="num" w:pos="567"/>
        </w:tabs>
        <w:suppressAutoHyphens/>
        <w:ind w:left="284"/>
        <w:jc w:val="both"/>
      </w:pPr>
      <w:r w:rsidRPr="00676A72">
        <w:t>Бронхиальная астма. Этиология, клиническая картина, лечение. Помощь при возникновении приступа во время приема у врача стоматолога-хирурга.</w:t>
      </w:r>
    </w:p>
    <w:p w:rsidR="00270FAA" w:rsidRPr="00676A72" w:rsidRDefault="00270FAA" w:rsidP="0057407D">
      <w:pPr>
        <w:widowControl w:val="0"/>
        <w:numPr>
          <w:ilvl w:val="0"/>
          <w:numId w:val="9"/>
        </w:numPr>
        <w:tabs>
          <w:tab w:val="clear" w:pos="720"/>
          <w:tab w:val="left" w:pos="284"/>
          <w:tab w:val="num" w:pos="567"/>
        </w:tabs>
        <w:suppressAutoHyphens/>
        <w:ind w:left="284"/>
        <w:jc w:val="both"/>
      </w:pPr>
      <w:r w:rsidRPr="00676A72">
        <w:t>Классификация неотложных состояний в амбулаторной стоматологической практике.</w:t>
      </w:r>
    </w:p>
    <w:p w:rsidR="00270FAA" w:rsidRPr="00676A72" w:rsidRDefault="00270FAA" w:rsidP="0057407D">
      <w:pPr>
        <w:widowControl w:val="0"/>
        <w:numPr>
          <w:ilvl w:val="0"/>
          <w:numId w:val="9"/>
        </w:numPr>
        <w:tabs>
          <w:tab w:val="clear" w:pos="720"/>
          <w:tab w:val="left" w:pos="284"/>
          <w:tab w:val="num" w:pos="567"/>
        </w:tabs>
        <w:suppressAutoHyphens/>
        <w:ind w:left="284"/>
        <w:contextualSpacing/>
        <w:jc w:val="both"/>
      </w:pPr>
      <w:r w:rsidRPr="00676A72">
        <w:t>Оказание помощи при судорожном приступе.</w:t>
      </w:r>
    </w:p>
    <w:p w:rsidR="00270FAA" w:rsidRPr="00676A72" w:rsidRDefault="00270FAA" w:rsidP="0057407D">
      <w:pPr>
        <w:widowControl w:val="0"/>
        <w:numPr>
          <w:ilvl w:val="0"/>
          <w:numId w:val="9"/>
        </w:numPr>
        <w:tabs>
          <w:tab w:val="clear" w:pos="720"/>
          <w:tab w:val="left" w:pos="284"/>
          <w:tab w:val="num" w:pos="567"/>
        </w:tabs>
        <w:suppressAutoHyphens/>
        <w:ind w:left="284"/>
        <w:jc w:val="both"/>
      </w:pPr>
      <w:r w:rsidRPr="00676A72">
        <w:rPr>
          <w:szCs w:val="28"/>
        </w:rPr>
        <w:t xml:space="preserve">Инфаркт миокарда. </w:t>
      </w:r>
      <w:r w:rsidRPr="00676A72">
        <w:t xml:space="preserve">Этиология, клиническая картина, лечение. </w:t>
      </w:r>
      <w:r w:rsidRPr="00676A72">
        <w:rPr>
          <w:szCs w:val="28"/>
        </w:rPr>
        <w:t xml:space="preserve">Оказание помощи при инфаркте </w:t>
      </w:r>
      <w:proofErr w:type="spellStart"/>
      <w:r w:rsidRPr="00676A72">
        <w:rPr>
          <w:szCs w:val="28"/>
        </w:rPr>
        <w:t>миокардав</w:t>
      </w:r>
      <w:proofErr w:type="spellEnd"/>
      <w:r w:rsidRPr="00676A72">
        <w:rPr>
          <w:szCs w:val="28"/>
        </w:rPr>
        <w:t xml:space="preserve"> условиях стоматологической поликлиники.</w:t>
      </w:r>
    </w:p>
    <w:p w:rsidR="00270FAA" w:rsidRPr="00676A72" w:rsidRDefault="00270FAA" w:rsidP="0057407D">
      <w:pPr>
        <w:widowControl w:val="0"/>
        <w:numPr>
          <w:ilvl w:val="0"/>
          <w:numId w:val="9"/>
        </w:numPr>
        <w:tabs>
          <w:tab w:val="clear" w:pos="720"/>
          <w:tab w:val="left" w:pos="284"/>
          <w:tab w:val="num" w:pos="567"/>
        </w:tabs>
        <w:suppressAutoHyphens/>
        <w:ind w:left="284"/>
        <w:jc w:val="both"/>
      </w:pPr>
      <w:r w:rsidRPr="00676A72">
        <w:t>Обморок, коллапс. Этиология, клиническая картина, лечение.</w:t>
      </w:r>
    </w:p>
    <w:p w:rsidR="00270FAA" w:rsidRPr="00676A72" w:rsidRDefault="00270FAA" w:rsidP="0057407D">
      <w:pPr>
        <w:widowControl w:val="0"/>
        <w:numPr>
          <w:ilvl w:val="0"/>
          <w:numId w:val="9"/>
        </w:numPr>
        <w:tabs>
          <w:tab w:val="clear" w:pos="720"/>
          <w:tab w:val="left" w:pos="284"/>
          <w:tab w:val="num" w:pos="567"/>
        </w:tabs>
        <w:suppressAutoHyphens/>
        <w:ind w:left="284"/>
        <w:jc w:val="both"/>
      </w:pPr>
      <w:r w:rsidRPr="00676A72">
        <w:t>Особенности оказания помощи больным с черепно-мозговой травмой. Предупреждение осложнений.</w:t>
      </w:r>
    </w:p>
    <w:p w:rsidR="00270FAA" w:rsidRPr="00676A72" w:rsidRDefault="00270FAA" w:rsidP="0057407D">
      <w:pPr>
        <w:widowControl w:val="0"/>
        <w:numPr>
          <w:ilvl w:val="0"/>
          <w:numId w:val="9"/>
        </w:numPr>
        <w:tabs>
          <w:tab w:val="clear" w:pos="720"/>
          <w:tab w:val="left" w:pos="284"/>
          <w:tab w:val="num" w:pos="567"/>
        </w:tabs>
        <w:suppressAutoHyphens/>
        <w:ind w:left="284"/>
        <w:contextualSpacing/>
        <w:jc w:val="both"/>
      </w:pPr>
      <w:r w:rsidRPr="00676A72">
        <w:t>Клиническая картина, оказание помощи при приступе стенокардии.</w:t>
      </w:r>
    </w:p>
    <w:p w:rsidR="00270FAA" w:rsidRPr="00676A72" w:rsidRDefault="00270FAA" w:rsidP="0057407D">
      <w:pPr>
        <w:widowControl w:val="0"/>
        <w:numPr>
          <w:ilvl w:val="0"/>
          <w:numId w:val="9"/>
        </w:numPr>
        <w:tabs>
          <w:tab w:val="clear" w:pos="720"/>
          <w:tab w:val="left" w:pos="284"/>
          <w:tab w:val="num" w:pos="567"/>
        </w:tabs>
        <w:suppressAutoHyphens/>
        <w:ind w:left="284"/>
        <w:contextualSpacing/>
        <w:jc w:val="both"/>
      </w:pPr>
      <w:r w:rsidRPr="00676A72">
        <w:t>Классификация и патогенез аллергических реакций.</w:t>
      </w:r>
    </w:p>
    <w:p w:rsidR="00270FAA" w:rsidRPr="00676A72" w:rsidRDefault="00270FAA" w:rsidP="0057407D">
      <w:pPr>
        <w:widowControl w:val="0"/>
        <w:numPr>
          <w:ilvl w:val="0"/>
          <w:numId w:val="9"/>
        </w:numPr>
        <w:tabs>
          <w:tab w:val="clear" w:pos="720"/>
          <w:tab w:val="left" w:pos="284"/>
          <w:tab w:val="num" w:pos="567"/>
        </w:tabs>
        <w:suppressAutoHyphens/>
        <w:ind w:left="284"/>
        <w:jc w:val="both"/>
      </w:pPr>
      <w:r w:rsidRPr="00676A72">
        <w:t>Оказание помощи при септическом шоке.</w:t>
      </w:r>
    </w:p>
    <w:p w:rsidR="00270FAA" w:rsidRPr="00676A72" w:rsidRDefault="00270FAA" w:rsidP="0057407D">
      <w:pPr>
        <w:widowControl w:val="0"/>
        <w:numPr>
          <w:ilvl w:val="0"/>
          <w:numId w:val="9"/>
        </w:numPr>
        <w:tabs>
          <w:tab w:val="clear" w:pos="720"/>
          <w:tab w:val="left" w:pos="284"/>
          <w:tab w:val="num" w:pos="567"/>
        </w:tabs>
        <w:suppressAutoHyphens/>
        <w:ind w:left="284"/>
        <w:contextualSpacing/>
        <w:jc w:val="both"/>
        <w:rPr>
          <w:szCs w:val="32"/>
        </w:rPr>
      </w:pPr>
      <w:r w:rsidRPr="00676A72">
        <w:rPr>
          <w:szCs w:val="32"/>
        </w:rPr>
        <w:t>Классификация шока. Стадии развития.</w:t>
      </w:r>
    </w:p>
    <w:p w:rsidR="00270FAA" w:rsidRPr="00676A72" w:rsidRDefault="00270FAA" w:rsidP="0057407D">
      <w:pPr>
        <w:widowControl w:val="0"/>
        <w:numPr>
          <w:ilvl w:val="0"/>
          <w:numId w:val="9"/>
        </w:numPr>
        <w:tabs>
          <w:tab w:val="clear" w:pos="720"/>
          <w:tab w:val="left" w:pos="284"/>
          <w:tab w:val="num" w:pos="567"/>
        </w:tabs>
        <w:suppressAutoHyphens/>
        <w:ind w:left="284"/>
        <w:jc w:val="both"/>
      </w:pPr>
      <w:r w:rsidRPr="00676A72">
        <w:t>Клиническая смерть. Определение понятия. Признаки. Оказание помощи пациенту на стоматологическом приеме.</w:t>
      </w:r>
    </w:p>
    <w:p w:rsidR="00270FAA" w:rsidRPr="00676A72" w:rsidRDefault="00270FAA" w:rsidP="0057407D">
      <w:pPr>
        <w:widowControl w:val="0"/>
        <w:numPr>
          <w:ilvl w:val="0"/>
          <w:numId w:val="9"/>
        </w:numPr>
        <w:tabs>
          <w:tab w:val="clear" w:pos="720"/>
          <w:tab w:val="left" w:pos="284"/>
          <w:tab w:val="num" w:pos="567"/>
        </w:tabs>
        <w:suppressAutoHyphens/>
        <w:ind w:left="284"/>
        <w:jc w:val="both"/>
      </w:pPr>
      <w:r w:rsidRPr="00676A72">
        <w:t>Классификация коматозных состояний. Признаки, диагностика.</w:t>
      </w:r>
    </w:p>
    <w:p w:rsidR="00270FAA" w:rsidRPr="00676A72" w:rsidRDefault="00270FAA" w:rsidP="0057407D">
      <w:pPr>
        <w:widowControl w:val="0"/>
        <w:numPr>
          <w:ilvl w:val="0"/>
          <w:numId w:val="9"/>
        </w:numPr>
        <w:tabs>
          <w:tab w:val="clear" w:pos="720"/>
          <w:tab w:val="left" w:pos="284"/>
          <w:tab w:val="num" w:pos="567"/>
        </w:tabs>
        <w:suppressAutoHyphens/>
        <w:ind w:left="284"/>
        <w:contextualSpacing/>
        <w:jc w:val="both"/>
        <w:rPr>
          <w:szCs w:val="32"/>
        </w:rPr>
      </w:pPr>
      <w:r w:rsidRPr="00676A72">
        <w:rPr>
          <w:szCs w:val="32"/>
        </w:rPr>
        <w:t>Особенности оказания неотложной стоматологической помощи беременным.</w:t>
      </w:r>
    </w:p>
    <w:p w:rsidR="00270FAA" w:rsidRPr="00676A72" w:rsidRDefault="00270FAA" w:rsidP="0057407D">
      <w:pPr>
        <w:widowControl w:val="0"/>
        <w:numPr>
          <w:ilvl w:val="0"/>
          <w:numId w:val="9"/>
        </w:numPr>
        <w:tabs>
          <w:tab w:val="clear" w:pos="720"/>
          <w:tab w:val="left" w:pos="284"/>
          <w:tab w:val="num" w:pos="567"/>
        </w:tabs>
        <w:suppressAutoHyphens/>
        <w:ind w:left="284"/>
        <w:jc w:val="both"/>
      </w:pPr>
      <w:r w:rsidRPr="00676A72">
        <w:t>Анафилактический шок. Этиология, патогенез, клиническая картина, лечение.</w:t>
      </w:r>
    </w:p>
    <w:p w:rsidR="00270FAA" w:rsidRPr="00676A72" w:rsidRDefault="00270FAA" w:rsidP="0057407D">
      <w:pPr>
        <w:widowControl w:val="0"/>
        <w:numPr>
          <w:ilvl w:val="0"/>
          <w:numId w:val="9"/>
        </w:numPr>
        <w:tabs>
          <w:tab w:val="clear" w:pos="720"/>
          <w:tab w:val="left" w:pos="284"/>
          <w:tab w:val="num" w:pos="567"/>
        </w:tabs>
        <w:suppressAutoHyphens/>
        <w:ind w:left="284"/>
        <w:jc w:val="both"/>
      </w:pPr>
      <w:r w:rsidRPr="00676A72">
        <w:t>Неотложная помощь при обмороке, коллапсе, шоке.</w:t>
      </w:r>
    </w:p>
    <w:p w:rsidR="00270FAA" w:rsidRPr="00676A72" w:rsidRDefault="00270FAA" w:rsidP="0057407D">
      <w:pPr>
        <w:widowControl w:val="0"/>
        <w:numPr>
          <w:ilvl w:val="0"/>
          <w:numId w:val="9"/>
        </w:numPr>
        <w:tabs>
          <w:tab w:val="clear" w:pos="720"/>
          <w:tab w:val="left" w:pos="284"/>
          <w:tab w:val="num" w:pos="567"/>
        </w:tabs>
        <w:suppressAutoHyphens/>
        <w:ind w:left="284"/>
        <w:jc w:val="both"/>
      </w:pPr>
      <w:r w:rsidRPr="00676A72">
        <w:t>Острое нарушение мозгового кровообращения. Этиология, клиническая картина, лечение.</w:t>
      </w:r>
    </w:p>
    <w:p w:rsidR="00270FAA" w:rsidRPr="00676A72" w:rsidRDefault="00270FAA" w:rsidP="0057407D">
      <w:pPr>
        <w:widowControl w:val="0"/>
        <w:numPr>
          <w:ilvl w:val="0"/>
          <w:numId w:val="9"/>
        </w:numPr>
        <w:tabs>
          <w:tab w:val="clear" w:pos="720"/>
          <w:tab w:val="left" w:pos="284"/>
          <w:tab w:val="num" w:pos="567"/>
        </w:tabs>
        <w:suppressAutoHyphens/>
        <w:ind w:left="284"/>
        <w:jc w:val="both"/>
        <w:rPr>
          <w:szCs w:val="32"/>
        </w:rPr>
      </w:pPr>
      <w:r w:rsidRPr="00676A72">
        <w:rPr>
          <w:szCs w:val="32"/>
        </w:rPr>
        <w:t>Общие принципы реанимации и интенсивной терапии пациентам при комах различной этиологии.</w:t>
      </w:r>
    </w:p>
    <w:p w:rsidR="00270FAA" w:rsidRPr="00676A72" w:rsidRDefault="00270FAA" w:rsidP="0057407D">
      <w:pPr>
        <w:widowControl w:val="0"/>
        <w:numPr>
          <w:ilvl w:val="0"/>
          <w:numId w:val="9"/>
        </w:numPr>
        <w:tabs>
          <w:tab w:val="clear" w:pos="720"/>
          <w:tab w:val="left" w:pos="284"/>
          <w:tab w:val="num" w:pos="567"/>
        </w:tabs>
        <w:suppressAutoHyphens/>
        <w:ind w:left="284"/>
        <w:jc w:val="both"/>
      </w:pPr>
      <w:r w:rsidRPr="00676A72">
        <w:rPr>
          <w:color w:val="000000"/>
          <w:szCs w:val="32"/>
        </w:rPr>
        <w:t xml:space="preserve">Острая дыхательная недостаточность. </w:t>
      </w:r>
      <w:r w:rsidRPr="00676A72">
        <w:t>Этиология, клиническая картина, лечение.</w:t>
      </w:r>
    </w:p>
    <w:p w:rsidR="00270FAA" w:rsidRPr="00676A72" w:rsidRDefault="00270FAA" w:rsidP="0057407D">
      <w:pPr>
        <w:widowControl w:val="0"/>
        <w:numPr>
          <w:ilvl w:val="0"/>
          <w:numId w:val="9"/>
        </w:numPr>
        <w:tabs>
          <w:tab w:val="clear" w:pos="720"/>
          <w:tab w:val="left" w:pos="284"/>
          <w:tab w:val="num" w:pos="567"/>
        </w:tabs>
        <w:suppressAutoHyphens/>
        <w:ind w:left="284"/>
        <w:jc w:val="both"/>
      </w:pPr>
      <w:r w:rsidRPr="00676A72">
        <w:t>Особенности оказания стоматологической помощи при осложненном течении сахарного диабета.</w:t>
      </w:r>
    </w:p>
    <w:p w:rsidR="00270FAA" w:rsidRPr="00676A72" w:rsidRDefault="00270FAA" w:rsidP="0057407D">
      <w:pPr>
        <w:widowControl w:val="0"/>
        <w:numPr>
          <w:ilvl w:val="0"/>
          <w:numId w:val="9"/>
        </w:numPr>
        <w:tabs>
          <w:tab w:val="clear" w:pos="720"/>
          <w:tab w:val="left" w:pos="284"/>
          <w:tab w:val="num" w:pos="567"/>
        </w:tabs>
        <w:suppressAutoHyphens/>
        <w:ind w:left="284"/>
        <w:jc w:val="both"/>
      </w:pPr>
      <w:r w:rsidRPr="00676A72">
        <w:t>Коллапс. Этиология, патогенез, клиническая картина, лечение.</w:t>
      </w:r>
    </w:p>
    <w:p w:rsidR="00270FAA" w:rsidRPr="00676A72" w:rsidRDefault="00270FAA" w:rsidP="0057407D">
      <w:pPr>
        <w:numPr>
          <w:ilvl w:val="0"/>
          <w:numId w:val="9"/>
        </w:numPr>
        <w:tabs>
          <w:tab w:val="clear" w:pos="720"/>
          <w:tab w:val="left" w:pos="284"/>
          <w:tab w:val="num" w:pos="567"/>
        </w:tabs>
        <w:ind w:left="284"/>
        <w:jc w:val="both"/>
        <w:rPr>
          <w:color w:val="000000"/>
          <w:szCs w:val="32"/>
        </w:rPr>
      </w:pPr>
      <w:r w:rsidRPr="00676A72">
        <w:rPr>
          <w:color w:val="000000"/>
          <w:szCs w:val="32"/>
        </w:rPr>
        <w:t>Эпилепсия. Оказание помощи при возникновении судорожного приступа.</w:t>
      </w:r>
    </w:p>
    <w:p w:rsidR="00270FAA" w:rsidRPr="00676A72" w:rsidRDefault="00270FAA" w:rsidP="0057407D">
      <w:pPr>
        <w:widowControl w:val="0"/>
        <w:numPr>
          <w:ilvl w:val="0"/>
          <w:numId w:val="9"/>
        </w:numPr>
        <w:tabs>
          <w:tab w:val="clear" w:pos="720"/>
          <w:tab w:val="left" w:pos="284"/>
          <w:tab w:val="num" w:pos="567"/>
        </w:tabs>
        <w:suppressAutoHyphens/>
        <w:ind w:left="284"/>
        <w:jc w:val="both"/>
        <w:rPr>
          <w:szCs w:val="32"/>
        </w:rPr>
      </w:pPr>
      <w:r w:rsidRPr="00676A72">
        <w:t>Клиническая смерть, биологическая смерть. Признаки. Тактика врача.</w:t>
      </w:r>
      <w:r w:rsidRPr="00676A72">
        <w:rPr>
          <w:szCs w:val="32"/>
        </w:rPr>
        <w:t xml:space="preserve"> </w:t>
      </w:r>
    </w:p>
    <w:p w:rsidR="00270FAA" w:rsidRPr="00676A72" w:rsidRDefault="00270FAA" w:rsidP="0057407D">
      <w:pPr>
        <w:widowControl w:val="0"/>
        <w:numPr>
          <w:ilvl w:val="0"/>
          <w:numId w:val="9"/>
        </w:numPr>
        <w:tabs>
          <w:tab w:val="clear" w:pos="720"/>
          <w:tab w:val="left" w:pos="284"/>
          <w:tab w:val="num" w:pos="567"/>
        </w:tabs>
        <w:suppressAutoHyphens/>
        <w:ind w:left="284"/>
        <w:jc w:val="both"/>
        <w:rPr>
          <w:szCs w:val="32"/>
        </w:rPr>
      </w:pPr>
      <w:r w:rsidRPr="00676A72">
        <w:rPr>
          <w:szCs w:val="32"/>
        </w:rPr>
        <w:lastRenderedPageBreak/>
        <w:t>Диагностика, профилактика и лечение неотложных состояний в амбулаторной стоматологической практике (ишемическая болезнь сердца, стенокардия, инфаркт миокарда, эпилепсия).</w:t>
      </w:r>
    </w:p>
    <w:p w:rsidR="00270FAA" w:rsidRPr="00676A72" w:rsidRDefault="00270FAA" w:rsidP="0057407D">
      <w:pPr>
        <w:widowControl w:val="0"/>
        <w:numPr>
          <w:ilvl w:val="0"/>
          <w:numId w:val="9"/>
        </w:numPr>
        <w:tabs>
          <w:tab w:val="clear" w:pos="720"/>
          <w:tab w:val="left" w:pos="284"/>
          <w:tab w:val="num" w:pos="567"/>
        </w:tabs>
        <w:suppressAutoHyphens/>
        <w:ind w:left="284"/>
        <w:jc w:val="both"/>
      </w:pPr>
      <w:r w:rsidRPr="00676A72">
        <w:t>Дыхательная недостаточность. Виды. Оказание помощи при попадании инородных тел в дыхательные пути пациентов во время стоматологического приема.</w:t>
      </w:r>
    </w:p>
    <w:p w:rsidR="00270FAA" w:rsidRPr="00676A72" w:rsidRDefault="00270FAA" w:rsidP="0057407D">
      <w:pPr>
        <w:widowControl w:val="0"/>
        <w:numPr>
          <w:ilvl w:val="0"/>
          <w:numId w:val="9"/>
        </w:numPr>
        <w:tabs>
          <w:tab w:val="clear" w:pos="720"/>
          <w:tab w:val="left" w:pos="284"/>
          <w:tab w:val="num" w:pos="567"/>
        </w:tabs>
        <w:suppressAutoHyphens/>
        <w:ind w:left="284"/>
        <w:jc w:val="both"/>
      </w:pPr>
      <w:r w:rsidRPr="00676A72">
        <w:t xml:space="preserve">Острая </w:t>
      </w:r>
      <w:proofErr w:type="gramStart"/>
      <w:r w:rsidRPr="00676A72">
        <w:t>сердечно-сосудистая</w:t>
      </w:r>
      <w:proofErr w:type="gramEnd"/>
      <w:r w:rsidRPr="00676A72">
        <w:t xml:space="preserve"> недостаточность. Этиология, клиническая картина, лечение.</w:t>
      </w:r>
    </w:p>
    <w:p w:rsidR="00270FAA" w:rsidRPr="00676A72" w:rsidRDefault="00270FAA" w:rsidP="0057407D">
      <w:pPr>
        <w:widowControl w:val="0"/>
        <w:numPr>
          <w:ilvl w:val="0"/>
          <w:numId w:val="9"/>
        </w:numPr>
        <w:tabs>
          <w:tab w:val="clear" w:pos="720"/>
          <w:tab w:val="left" w:pos="284"/>
          <w:tab w:val="num" w:pos="567"/>
        </w:tabs>
        <w:suppressAutoHyphens/>
        <w:ind w:left="284"/>
        <w:jc w:val="both"/>
      </w:pPr>
      <w:r w:rsidRPr="00676A72">
        <w:t>Ишемическая болезнь сердца. Клиническая картина. Предупреждение осложнений в амбулаторной стоматологической практике.</w:t>
      </w:r>
    </w:p>
    <w:p w:rsidR="00270FAA" w:rsidRPr="00676A72" w:rsidRDefault="00270FAA" w:rsidP="0057407D">
      <w:pPr>
        <w:widowControl w:val="0"/>
        <w:numPr>
          <w:ilvl w:val="0"/>
          <w:numId w:val="9"/>
        </w:numPr>
        <w:tabs>
          <w:tab w:val="clear" w:pos="720"/>
          <w:tab w:val="left" w:pos="284"/>
          <w:tab w:val="num" w:pos="567"/>
        </w:tabs>
        <w:suppressAutoHyphens/>
        <w:ind w:left="284"/>
        <w:jc w:val="both"/>
      </w:pPr>
      <w:r w:rsidRPr="00676A72">
        <w:t>Кожные аллергические реакции. Клиническая картина, лечение.</w:t>
      </w:r>
    </w:p>
    <w:p w:rsidR="00270FAA" w:rsidRPr="00676A72" w:rsidRDefault="00270FAA" w:rsidP="0057407D">
      <w:pPr>
        <w:widowControl w:val="0"/>
        <w:numPr>
          <w:ilvl w:val="0"/>
          <w:numId w:val="9"/>
        </w:numPr>
        <w:tabs>
          <w:tab w:val="clear" w:pos="720"/>
          <w:tab w:val="left" w:pos="284"/>
          <w:tab w:val="num" w:pos="567"/>
        </w:tabs>
        <w:suppressAutoHyphens/>
        <w:ind w:left="284"/>
        <w:jc w:val="both"/>
      </w:pPr>
      <w:proofErr w:type="spellStart"/>
      <w:r w:rsidRPr="00676A72">
        <w:t>Электротравма</w:t>
      </w:r>
      <w:proofErr w:type="spellEnd"/>
      <w:r w:rsidRPr="00676A72">
        <w:t>. Патогенез, клиническая картина. Реанимационные мероприятия.</w:t>
      </w:r>
    </w:p>
    <w:p w:rsidR="00270FAA" w:rsidRPr="00676A72" w:rsidRDefault="00270FAA" w:rsidP="0057407D">
      <w:pPr>
        <w:numPr>
          <w:ilvl w:val="0"/>
          <w:numId w:val="9"/>
        </w:numPr>
        <w:tabs>
          <w:tab w:val="clear" w:pos="720"/>
          <w:tab w:val="left" w:pos="284"/>
          <w:tab w:val="num" w:pos="567"/>
        </w:tabs>
        <w:ind w:left="284"/>
        <w:jc w:val="both"/>
        <w:rPr>
          <w:szCs w:val="32"/>
        </w:rPr>
      </w:pPr>
      <w:r w:rsidRPr="00676A72">
        <w:rPr>
          <w:szCs w:val="32"/>
        </w:rPr>
        <w:t>Коматозные состояния при сахарном диабете. Оказание помощи в условиях стоматологической поликлиники.</w:t>
      </w:r>
    </w:p>
    <w:p w:rsidR="00270FAA" w:rsidRPr="00676A72" w:rsidRDefault="00270FAA" w:rsidP="0057407D">
      <w:pPr>
        <w:numPr>
          <w:ilvl w:val="0"/>
          <w:numId w:val="9"/>
        </w:numPr>
        <w:tabs>
          <w:tab w:val="clear" w:pos="720"/>
          <w:tab w:val="left" w:pos="284"/>
          <w:tab w:val="num" w:pos="567"/>
        </w:tabs>
        <w:ind w:left="284"/>
        <w:jc w:val="both"/>
        <w:rPr>
          <w:szCs w:val="32"/>
        </w:rPr>
      </w:pPr>
      <w:r w:rsidRPr="00676A72">
        <w:rPr>
          <w:szCs w:val="32"/>
        </w:rPr>
        <w:t>Кардиогенный шок. Диагностика, клиническая картина. Оказание неотложной помощи на амбулаторном стоматологическом приеме.</w:t>
      </w:r>
    </w:p>
    <w:p w:rsidR="00270FAA" w:rsidRPr="00676A72" w:rsidRDefault="00270FAA" w:rsidP="0057407D">
      <w:pPr>
        <w:widowControl w:val="0"/>
        <w:numPr>
          <w:ilvl w:val="0"/>
          <w:numId w:val="9"/>
        </w:numPr>
        <w:tabs>
          <w:tab w:val="clear" w:pos="720"/>
          <w:tab w:val="left" w:pos="284"/>
          <w:tab w:val="num" w:pos="567"/>
        </w:tabs>
        <w:suppressAutoHyphens/>
        <w:ind w:left="284"/>
        <w:jc w:val="both"/>
      </w:pPr>
      <w:r w:rsidRPr="00676A72">
        <w:t>Асфиксия. Виды. Этиология, оказание неотложной помощи.</w:t>
      </w:r>
    </w:p>
    <w:p w:rsidR="00270FAA" w:rsidRPr="00676A72" w:rsidRDefault="00270FAA" w:rsidP="0057407D">
      <w:pPr>
        <w:widowControl w:val="0"/>
        <w:numPr>
          <w:ilvl w:val="0"/>
          <w:numId w:val="9"/>
        </w:numPr>
        <w:tabs>
          <w:tab w:val="clear" w:pos="720"/>
          <w:tab w:val="left" w:pos="284"/>
          <w:tab w:val="num" w:pos="567"/>
        </w:tabs>
        <w:suppressAutoHyphens/>
        <w:ind w:left="284"/>
        <w:jc w:val="both"/>
      </w:pPr>
      <w:r w:rsidRPr="00676A72">
        <w:t>Клиника токсической реакции при введении лекарственных препаратов. Оказание неотложной помощи. Лекарственные препараты неотложной помощи, используемые в условиях стоматологического приема.</w:t>
      </w:r>
    </w:p>
    <w:p w:rsidR="00270FAA" w:rsidRPr="00676A72" w:rsidRDefault="00270FAA" w:rsidP="0057407D">
      <w:pPr>
        <w:widowControl w:val="0"/>
        <w:numPr>
          <w:ilvl w:val="0"/>
          <w:numId w:val="9"/>
        </w:numPr>
        <w:tabs>
          <w:tab w:val="clear" w:pos="720"/>
          <w:tab w:val="left" w:pos="284"/>
          <w:tab w:val="num" w:pos="567"/>
        </w:tabs>
        <w:suppressAutoHyphens/>
        <w:ind w:left="284"/>
        <w:jc w:val="both"/>
      </w:pPr>
      <w:r w:rsidRPr="00676A72">
        <w:t>Алгоритм оказания сердечно-легочной реанимации в условиях поликлиники.</w:t>
      </w:r>
    </w:p>
    <w:p w:rsidR="00270FAA" w:rsidRPr="00676A72" w:rsidRDefault="00270FAA" w:rsidP="0057407D">
      <w:pPr>
        <w:widowControl w:val="0"/>
        <w:numPr>
          <w:ilvl w:val="0"/>
          <w:numId w:val="9"/>
        </w:numPr>
        <w:tabs>
          <w:tab w:val="clear" w:pos="720"/>
          <w:tab w:val="left" w:pos="284"/>
          <w:tab w:val="num" w:pos="567"/>
        </w:tabs>
        <w:suppressAutoHyphens/>
        <w:ind w:left="284"/>
        <w:jc w:val="both"/>
      </w:pPr>
      <w:r w:rsidRPr="00676A72">
        <w:t xml:space="preserve">Виды аллергических реакций. Патогенез. Оказание неотложной помощи при возникновении аллергического отека </w:t>
      </w:r>
      <w:proofErr w:type="spellStart"/>
      <w:r w:rsidRPr="00676A72">
        <w:t>Квинке</w:t>
      </w:r>
      <w:proofErr w:type="spellEnd"/>
      <w:r w:rsidRPr="00676A72">
        <w:t>.</w:t>
      </w:r>
    </w:p>
    <w:p w:rsidR="00270FAA" w:rsidRPr="00676A72" w:rsidRDefault="00270FAA" w:rsidP="0057407D">
      <w:pPr>
        <w:widowControl w:val="0"/>
        <w:numPr>
          <w:ilvl w:val="0"/>
          <w:numId w:val="9"/>
        </w:numPr>
        <w:tabs>
          <w:tab w:val="clear" w:pos="720"/>
          <w:tab w:val="left" w:pos="284"/>
          <w:tab w:val="num" w:pos="567"/>
        </w:tabs>
        <w:suppressAutoHyphens/>
        <w:ind w:left="284"/>
        <w:jc w:val="both"/>
      </w:pPr>
      <w:r w:rsidRPr="00676A72">
        <w:t>Осложненные формы гипертонической болезни. Тактика врача при возникновении. Предупреждение осложнений.</w:t>
      </w:r>
    </w:p>
    <w:p w:rsidR="00270FAA" w:rsidRPr="00676A72" w:rsidRDefault="00270FAA" w:rsidP="0057407D">
      <w:pPr>
        <w:widowControl w:val="0"/>
        <w:numPr>
          <w:ilvl w:val="0"/>
          <w:numId w:val="9"/>
        </w:numPr>
        <w:tabs>
          <w:tab w:val="clear" w:pos="720"/>
          <w:tab w:val="left" w:pos="284"/>
          <w:tab w:val="num" w:pos="567"/>
        </w:tabs>
        <w:suppressAutoHyphens/>
        <w:ind w:left="284"/>
        <w:jc w:val="both"/>
      </w:pPr>
      <w:r w:rsidRPr="00676A72">
        <w:t>Оказание амбулаторной стоматологической помощи у лиц с сопутствующей патологией (тиреотоксикоз, гипотиреоз, сахарный диабет).</w:t>
      </w:r>
    </w:p>
    <w:p w:rsidR="00270FAA" w:rsidRPr="00676A72" w:rsidRDefault="00270FAA" w:rsidP="0057407D">
      <w:pPr>
        <w:widowControl w:val="0"/>
        <w:numPr>
          <w:ilvl w:val="0"/>
          <w:numId w:val="9"/>
        </w:numPr>
        <w:tabs>
          <w:tab w:val="clear" w:pos="720"/>
          <w:tab w:val="left" w:pos="284"/>
          <w:tab w:val="num" w:pos="567"/>
        </w:tabs>
        <w:suppressAutoHyphens/>
        <w:ind w:left="284"/>
        <w:jc w:val="both"/>
      </w:pPr>
      <w:r w:rsidRPr="00676A72">
        <w:t xml:space="preserve">Особенности оказания помощи больным с патологией </w:t>
      </w:r>
      <w:proofErr w:type="gramStart"/>
      <w:r w:rsidRPr="00676A72">
        <w:t>сердечно-сосудистой</w:t>
      </w:r>
      <w:proofErr w:type="gramEnd"/>
      <w:r w:rsidRPr="00676A72">
        <w:t xml:space="preserve"> системы. Предупреждение осложнений.</w:t>
      </w:r>
    </w:p>
    <w:p w:rsidR="007C4E52" w:rsidRDefault="007C4E52" w:rsidP="007C4E52">
      <w:pPr>
        <w:pStyle w:val="a5"/>
        <w:ind w:left="0" w:firstLine="709"/>
        <w:rPr>
          <w:rFonts w:ascii="Times New Roman" w:hAnsi="Times New Roman"/>
          <w:color w:val="000000"/>
          <w:sz w:val="24"/>
          <w:szCs w:val="24"/>
        </w:rPr>
      </w:pPr>
    </w:p>
    <w:p w:rsidR="00070036" w:rsidRDefault="00070036" w:rsidP="00070036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4"/>
          <w:szCs w:val="28"/>
        </w:rPr>
      </w:pPr>
      <w:r w:rsidRPr="00B43B78">
        <w:rPr>
          <w:rFonts w:ascii="Times New Roman" w:hAnsi="Times New Roman"/>
          <w:b/>
          <w:color w:val="000000"/>
          <w:sz w:val="24"/>
          <w:szCs w:val="28"/>
        </w:rPr>
        <w:t>Практические задания для проверки сформированных умений и навыков</w:t>
      </w:r>
    </w:p>
    <w:p w:rsidR="00270FAA" w:rsidRPr="00CC7776" w:rsidRDefault="00270FAA" w:rsidP="00270FAA">
      <w:pPr>
        <w:ind w:firstLine="708"/>
        <w:jc w:val="both"/>
      </w:pPr>
      <w:r w:rsidRPr="00CC7776">
        <w:rPr>
          <w:b/>
          <w:color w:val="000000"/>
        </w:rPr>
        <w:t>Задача 1.</w:t>
      </w:r>
      <w:r w:rsidRPr="00CC7776">
        <w:rPr>
          <w:color w:val="000000"/>
        </w:rPr>
        <w:t xml:space="preserve"> Вы, заведующий хирургическим стоматологическим отделением, инструктируете средний медицинский персонал о приготовлении местно</w:t>
      </w:r>
      <w:r w:rsidRPr="00CC7776">
        <w:rPr>
          <w:color w:val="000000"/>
        </w:rPr>
        <w:softHyphen/>
        <w:t>го анестетика на рабочую смену для трех стоматологических мест.</w:t>
      </w:r>
    </w:p>
    <w:p w:rsidR="00270FAA" w:rsidRPr="00CC7776" w:rsidRDefault="00270FAA" w:rsidP="0057407D">
      <w:pPr>
        <w:numPr>
          <w:ilvl w:val="0"/>
          <w:numId w:val="2"/>
        </w:numPr>
        <w:ind w:left="709" w:hanging="349"/>
        <w:jc w:val="both"/>
        <w:rPr>
          <w:color w:val="000000"/>
        </w:rPr>
      </w:pPr>
      <w:r w:rsidRPr="00CC7776">
        <w:rPr>
          <w:color w:val="000000"/>
        </w:rPr>
        <w:t>Укажите, какой концентрации анестетики должны быть на стерильном столе?</w:t>
      </w:r>
    </w:p>
    <w:p w:rsidR="00270FAA" w:rsidRPr="00CC7776" w:rsidRDefault="00270FAA" w:rsidP="0057407D">
      <w:pPr>
        <w:numPr>
          <w:ilvl w:val="0"/>
          <w:numId w:val="2"/>
        </w:numPr>
        <w:ind w:left="709" w:hanging="349"/>
        <w:jc w:val="both"/>
        <w:rPr>
          <w:color w:val="000000"/>
        </w:rPr>
      </w:pPr>
      <w:r w:rsidRPr="00CC7776">
        <w:rPr>
          <w:color w:val="000000"/>
        </w:rPr>
        <w:t>В каком из них должен быть вазоконстриктор?</w:t>
      </w:r>
    </w:p>
    <w:p w:rsidR="00270FAA" w:rsidRDefault="00270FAA" w:rsidP="00270FAA">
      <w:pPr>
        <w:jc w:val="both"/>
        <w:rPr>
          <w:color w:val="000000"/>
        </w:rPr>
      </w:pPr>
    </w:p>
    <w:p w:rsidR="00270FAA" w:rsidRPr="00576C4F" w:rsidRDefault="00270FAA" w:rsidP="00270FAA">
      <w:pPr>
        <w:ind w:firstLine="709"/>
        <w:jc w:val="both"/>
        <w:rPr>
          <w:b/>
          <w:color w:val="000000"/>
        </w:rPr>
      </w:pPr>
      <w:r w:rsidRPr="00576C4F">
        <w:rPr>
          <w:b/>
          <w:color w:val="000000"/>
        </w:rPr>
        <w:t xml:space="preserve">Ответ к задаче 1. </w:t>
      </w:r>
    </w:p>
    <w:p w:rsidR="00270FAA" w:rsidRPr="00EF1DBD" w:rsidRDefault="00270FAA" w:rsidP="0057407D">
      <w:pPr>
        <w:pStyle w:val="a5"/>
        <w:numPr>
          <w:ilvl w:val="0"/>
          <w:numId w:val="13"/>
        </w:numPr>
        <w:rPr>
          <w:rFonts w:ascii="Times New Roman" w:hAnsi="Times New Roman"/>
          <w:color w:val="000000"/>
          <w:sz w:val="24"/>
        </w:rPr>
      </w:pPr>
      <w:r w:rsidRPr="00EF1DBD">
        <w:rPr>
          <w:rFonts w:ascii="Times New Roman" w:hAnsi="Times New Roman"/>
          <w:color w:val="000000"/>
          <w:sz w:val="24"/>
        </w:rPr>
        <w:t>0,5%; 1%; 2%.</w:t>
      </w:r>
    </w:p>
    <w:p w:rsidR="00270FAA" w:rsidRPr="00EF1DBD" w:rsidRDefault="00270FAA" w:rsidP="0057407D">
      <w:pPr>
        <w:pStyle w:val="a5"/>
        <w:numPr>
          <w:ilvl w:val="0"/>
          <w:numId w:val="13"/>
        </w:numPr>
        <w:rPr>
          <w:rFonts w:ascii="Times New Roman" w:hAnsi="Times New Roman"/>
          <w:color w:val="000000"/>
          <w:sz w:val="24"/>
        </w:rPr>
      </w:pPr>
      <w:r w:rsidRPr="00EF1DBD">
        <w:rPr>
          <w:rFonts w:ascii="Times New Roman" w:hAnsi="Times New Roman"/>
          <w:color w:val="000000"/>
          <w:sz w:val="24"/>
        </w:rPr>
        <w:t>В 1-2% растворах вазоконстриктор должен быть в концентрации 1:100 000, 1:200 000.</w:t>
      </w:r>
    </w:p>
    <w:p w:rsidR="00270FAA" w:rsidRDefault="00270FAA" w:rsidP="00270FAA">
      <w:pPr>
        <w:pStyle w:val="a4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70FAA" w:rsidRPr="00E65EC6" w:rsidRDefault="00270FAA" w:rsidP="00270FAA">
      <w:pPr>
        <w:pStyle w:val="a4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E65EC6">
        <w:rPr>
          <w:rFonts w:ascii="Times New Roman" w:hAnsi="Times New Roman"/>
          <w:b/>
          <w:bCs/>
          <w:color w:val="000000"/>
          <w:sz w:val="24"/>
          <w:szCs w:val="24"/>
        </w:rPr>
        <w:t xml:space="preserve">Задача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2. </w:t>
      </w:r>
      <w:r w:rsidRPr="00E65EC6">
        <w:rPr>
          <w:rFonts w:ascii="Times New Roman" w:hAnsi="Times New Roman"/>
          <w:color w:val="000000"/>
          <w:sz w:val="24"/>
          <w:szCs w:val="24"/>
        </w:rPr>
        <w:t>Больной обратился к зубному врачу хирургического кабинета стоматологической поликлиники с целью удаления зуба. Из анамнеза установлено, что у больного была аллергическая реакция на инъекцию пенициллина.</w:t>
      </w:r>
    </w:p>
    <w:p w:rsidR="00270FAA" w:rsidRPr="00E65EC6" w:rsidRDefault="00270FAA" w:rsidP="00270FAA">
      <w:pPr>
        <w:pStyle w:val="a4"/>
        <w:shd w:val="clear" w:color="auto" w:fill="FFFFFF"/>
        <w:spacing w:before="0" w:beforeAutospacing="0" w:after="0" w:afterAutospacing="0"/>
        <w:ind w:firstLine="562"/>
        <w:rPr>
          <w:rFonts w:ascii="Times New Roman" w:hAnsi="Times New Roman"/>
          <w:color w:val="000000"/>
          <w:sz w:val="24"/>
          <w:szCs w:val="24"/>
        </w:rPr>
      </w:pPr>
      <w:r w:rsidRPr="00E65EC6">
        <w:rPr>
          <w:rFonts w:ascii="Times New Roman" w:hAnsi="Times New Roman"/>
          <w:color w:val="000000"/>
          <w:sz w:val="24"/>
          <w:szCs w:val="24"/>
        </w:rPr>
        <w:t>Больному проведена анестезия 2% раствором новокаина. Через 3-5 минут состояние больного ухудшилось.</w:t>
      </w:r>
    </w:p>
    <w:p w:rsidR="00270FAA" w:rsidRPr="00E65EC6" w:rsidRDefault="00270FAA" w:rsidP="00270FAA">
      <w:pPr>
        <w:pStyle w:val="a4"/>
        <w:shd w:val="clear" w:color="auto" w:fill="FFFFFF"/>
        <w:spacing w:before="0" w:beforeAutospacing="0" w:after="0" w:afterAutospacing="0"/>
        <w:ind w:firstLine="562"/>
        <w:rPr>
          <w:rFonts w:ascii="Times New Roman" w:hAnsi="Times New Roman"/>
          <w:color w:val="000000"/>
          <w:sz w:val="24"/>
          <w:szCs w:val="24"/>
        </w:rPr>
      </w:pPr>
      <w:r w:rsidRPr="00E65EC6">
        <w:rPr>
          <w:rFonts w:ascii="Times New Roman" w:hAnsi="Times New Roman"/>
          <w:i/>
          <w:iCs/>
          <w:color w:val="000000"/>
          <w:sz w:val="24"/>
          <w:szCs w:val="24"/>
        </w:rPr>
        <w:t>Объективные данные</w:t>
      </w:r>
      <w:r w:rsidRPr="00E65EC6">
        <w:rPr>
          <w:rFonts w:ascii="Times New Roman" w:hAnsi="Times New Roman"/>
          <w:color w:val="000000"/>
          <w:sz w:val="24"/>
          <w:szCs w:val="24"/>
        </w:rPr>
        <w:t>: выраженная бледность, цианоз, обильный пот, тахикардия, артериальное давление резко снизилось; появилось ощущение покалывания, зуд кожи лица, чувство страха, ощущение тяжести за грудиной и затрудненное дыхание.</w:t>
      </w:r>
    </w:p>
    <w:p w:rsidR="00270FAA" w:rsidRPr="00E65EC6" w:rsidRDefault="00270FAA" w:rsidP="0057407D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09"/>
        <w:rPr>
          <w:rFonts w:ascii="Times New Roman" w:hAnsi="Times New Roman"/>
          <w:color w:val="000000"/>
          <w:sz w:val="24"/>
          <w:szCs w:val="24"/>
        </w:rPr>
      </w:pPr>
      <w:r w:rsidRPr="00E65EC6">
        <w:rPr>
          <w:rFonts w:ascii="Times New Roman" w:hAnsi="Times New Roman"/>
          <w:color w:val="000000"/>
          <w:sz w:val="24"/>
          <w:szCs w:val="24"/>
        </w:rPr>
        <w:t>Определите неотложное состояние пациента.</w:t>
      </w:r>
    </w:p>
    <w:p w:rsidR="00270FAA" w:rsidRPr="00E65EC6" w:rsidRDefault="00270FAA" w:rsidP="0057407D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09"/>
        <w:rPr>
          <w:rFonts w:ascii="Times New Roman" w:hAnsi="Times New Roman"/>
          <w:color w:val="000000"/>
          <w:sz w:val="24"/>
          <w:szCs w:val="24"/>
        </w:rPr>
      </w:pPr>
      <w:r w:rsidRPr="00E65EC6">
        <w:rPr>
          <w:rFonts w:ascii="Times New Roman" w:hAnsi="Times New Roman"/>
          <w:color w:val="000000"/>
          <w:sz w:val="24"/>
          <w:szCs w:val="24"/>
        </w:rPr>
        <w:t>Составьте алгоритм оказания неотложной помощи.</w:t>
      </w:r>
    </w:p>
    <w:p w:rsidR="00270FAA" w:rsidRDefault="00270FAA" w:rsidP="00270FAA">
      <w:pPr>
        <w:pStyle w:val="3"/>
        <w:shd w:val="clear" w:color="auto" w:fill="FFFFFF"/>
        <w:spacing w:before="0"/>
        <w:ind w:firstLine="708"/>
        <w:rPr>
          <w:rFonts w:ascii="Times New Roman" w:hAnsi="Times New Roman" w:cs="Times New Roman"/>
          <w:color w:val="000000"/>
        </w:rPr>
      </w:pPr>
    </w:p>
    <w:p w:rsidR="00270FAA" w:rsidRPr="00E65EC6" w:rsidRDefault="00270FAA" w:rsidP="00270FAA">
      <w:pPr>
        <w:pStyle w:val="a4"/>
        <w:shd w:val="clear" w:color="auto" w:fill="FFFFFF"/>
        <w:spacing w:before="0" w:beforeAutospacing="0" w:after="0" w:afterAutospacing="0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E65EC6">
        <w:rPr>
          <w:rFonts w:ascii="Times New Roman" w:hAnsi="Times New Roman"/>
          <w:b/>
          <w:color w:val="000000"/>
          <w:sz w:val="24"/>
          <w:szCs w:val="24"/>
        </w:rPr>
        <w:t xml:space="preserve">Задача </w:t>
      </w:r>
      <w:r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E65EC6">
        <w:rPr>
          <w:rFonts w:ascii="Times New Roman" w:hAnsi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65EC6">
        <w:rPr>
          <w:rFonts w:ascii="Times New Roman" w:hAnsi="Times New Roman"/>
          <w:color w:val="000000"/>
          <w:sz w:val="24"/>
          <w:szCs w:val="24"/>
        </w:rPr>
        <w:t xml:space="preserve">К зубному врачу хирургического кабинета обратился больной с целью санации полости рта. После проведения </w:t>
      </w:r>
      <w:proofErr w:type="spellStart"/>
      <w:r w:rsidRPr="00E65EC6">
        <w:rPr>
          <w:rFonts w:ascii="Times New Roman" w:hAnsi="Times New Roman"/>
          <w:color w:val="000000"/>
          <w:sz w:val="24"/>
          <w:szCs w:val="24"/>
        </w:rPr>
        <w:t>туберальной</w:t>
      </w:r>
      <w:proofErr w:type="spellEnd"/>
      <w:r w:rsidRPr="00E65EC6">
        <w:rPr>
          <w:rFonts w:ascii="Times New Roman" w:hAnsi="Times New Roman"/>
          <w:color w:val="000000"/>
          <w:sz w:val="24"/>
          <w:szCs w:val="24"/>
        </w:rPr>
        <w:t xml:space="preserve"> анестезии у больного появились </w:t>
      </w:r>
      <w:r w:rsidRPr="00E65EC6">
        <w:rPr>
          <w:rFonts w:ascii="Times New Roman" w:hAnsi="Times New Roman"/>
          <w:color w:val="000000"/>
          <w:sz w:val="24"/>
          <w:szCs w:val="24"/>
        </w:rPr>
        <w:lastRenderedPageBreak/>
        <w:t>головокружение, тошнота, чувство стеснения в груди, судороги, артериальное давление 80/40 мм рт. ст., пульс 120 ударов в минуту.</w:t>
      </w:r>
    </w:p>
    <w:p w:rsidR="00270FAA" w:rsidRPr="00E65EC6" w:rsidRDefault="00270FAA" w:rsidP="0057407D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09"/>
        <w:rPr>
          <w:rFonts w:ascii="Times New Roman" w:hAnsi="Times New Roman"/>
          <w:color w:val="000000"/>
          <w:sz w:val="24"/>
          <w:szCs w:val="24"/>
        </w:rPr>
      </w:pPr>
      <w:r w:rsidRPr="00E65EC6">
        <w:rPr>
          <w:rFonts w:ascii="Times New Roman" w:hAnsi="Times New Roman"/>
          <w:color w:val="000000"/>
          <w:sz w:val="24"/>
          <w:szCs w:val="24"/>
        </w:rPr>
        <w:t>Определите неотложное состояние пациента.</w:t>
      </w:r>
    </w:p>
    <w:p w:rsidR="00270FAA" w:rsidRPr="00E65EC6" w:rsidRDefault="00270FAA" w:rsidP="0057407D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09"/>
        <w:rPr>
          <w:rFonts w:ascii="Times New Roman" w:hAnsi="Times New Roman"/>
          <w:color w:val="000000"/>
          <w:sz w:val="24"/>
          <w:szCs w:val="24"/>
        </w:rPr>
      </w:pPr>
      <w:r w:rsidRPr="00E65EC6">
        <w:rPr>
          <w:rFonts w:ascii="Times New Roman" w:hAnsi="Times New Roman"/>
          <w:color w:val="000000"/>
          <w:sz w:val="24"/>
          <w:szCs w:val="24"/>
        </w:rPr>
        <w:t>Составьте алгоритм оказания неотложной помощи.</w:t>
      </w:r>
    </w:p>
    <w:p w:rsidR="00270FAA" w:rsidRDefault="00270FAA" w:rsidP="00270FAA">
      <w:pPr>
        <w:pStyle w:val="3"/>
        <w:shd w:val="clear" w:color="auto" w:fill="FFFFFF"/>
        <w:spacing w:before="0"/>
        <w:ind w:firstLine="708"/>
        <w:rPr>
          <w:rFonts w:ascii="Times New Roman" w:hAnsi="Times New Roman" w:cs="Times New Roman"/>
          <w:color w:val="000000"/>
        </w:rPr>
      </w:pPr>
    </w:p>
    <w:p w:rsidR="00270FAA" w:rsidRPr="00E65EC6" w:rsidRDefault="00270FAA" w:rsidP="00270FAA">
      <w:pPr>
        <w:pStyle w:val="a4"/>
        <w:shd w:val="clear" w:color="auto" w:fill="FFFFFF"/>
        <w:spacing w:before="0" w:beforeAutospacing="0" w:after="0" w:afterAutospacing="0"/>
        <w:ind w:firstLine="706"/>
        <w:rPr>
          <w:rFonts w:ascii="Times New Roman" w:hAnsi="Times New Roman"/>
          <w:color w:val="000000"/>
          <w:sz w:val="24"/>
          <w:szCs w:val="24"/>
        </w:rPr>
      </w:pPr>
      <w:r w:rsidRPr="004F6DD2">
        <w:rPr>
          <w:rFonts w:ascii="Times New Roman" w:hAnsi="Times New Roman"/>
          <w:b/>
          <w:color w:val="000000"/>
          <w:sz w:val="24"/>
          <w:szCs w:val="24"/>
        </w:rPr>
        <w:t xml:space="preserve">Задача </w:t>
      </w:r>
      <w:r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4F6DD2">
        <w:rPr>
          <w:rFonts w:ascii="Times New Roman" w:hAnsi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65EC6">
        <w:rPr>
          <w:rFonts w:ascii="Times New Roman" w:hAnsi="Times New Roman"/>
          <w:color w:val="000000"/>
          <w:sz w:val="24"/>
          <w:szCs w:val="24"/>
        </w:rPr>
        <w:t>Больной С. обратился на прием к зубному врачу хирургического кабинета стоматологической поликлиники с целью удаления зуба. Из анамнеза установлено, что у больного аллергической реакции на лекарственные препараты не было.</w:t>
      </w:r>
    </w:p>
    <w:p w:rsidR="00270FAA" w:rsidRPr="00E65EC6" w:rsidRDefault="00270FAA" w:rsidP="00270FAA">
      <w:pPr>
        <w:pStyle w:val="a4"/>
        <w:shd w:val="clear" w:color="auto" w:fill="FFFFFF"/>
        <w:spacing w:before="0" w:beforeAutospacing="0" w:after="0" w:afterAutospacing="0"/>
        <w:ind w:firstLine="562"/>
        <w:rPr>
          <w:rFonts w:ascii="Times New Roman" w:hAnsi="Times New Roman"/>
          <w:color w:val="000000"/>
          <w:sz w:val="24"/>
          <w:szCs w:val="24"/>
        </w:rPr>
      </w:pPr>
      <w:r w:rsidRPr="00E65EC6">
        <w:rPr>
          <w:rFonts w:ascii="Times New Roman" w:hAnsi="Times New Roman"/>
          <w:color w:val="000000"/>
          <w:sz w:val="24"/>
          <w:szCs w:val="24"/>
        </w:rPr>
        <w:t xml:space="preserve">Через несколько минут после проведения </w:t>
      </w:r>
      <w:proofErr w:type="spellStart"/>
      <w:r w:rsidRPr="00E65EC6">
        <w:rPr>
          <w:rFonts w:ascii="Times New Roman" w:hAnsi="Times New Roman"/>
          <w:color w:val="000000"/>
          <w:sz w:val="24"/>
          <w:szCs w:val="24"/>
        </w:rPr>
        <w:t>туберальной</w:t>
      </w:r>
      <w:proofErr w:type="spellEnd"/>
      <w:r w:rsidRPr="00E65EC6">
        <w:rPr>
          <w:rFonts w:ascii="Times New Roman" w:hAnsi="Times New Roman"/>
          <w:color w:val="000000"/>
          <w:sz w:val="24"/>
          <w:szCs w:val="24"/>
        </w:rPr>
        <w:t xml:space="preserve"> анестезии больной предъявил жалобы на головокружение, головную боль, слабость, тошноту.</w:t>
      </w:r>
    </w:p>
    <w:p w:rsidR="00270FAA" w:rsidRPr="00E65EC6" w:rsidRDefault="00270FAA" w:rsidP="00270FAA">
      <w:pPr>
        <w:pStyle w:val="a4"/>
        <w:shd w:val="clear" w:color="auto" w:fill="FFFFFF"/>
        <w:spacing w:before="0" w:beforeAutospacing="0" w:after="0" w:afterAutospacing="0"/>
        <w:ind w:firstLine="562"/>
        <w:rPr>
          <w:rFonts w:ascii="Times New Roman" w:hAnsi="Times New Roman"/>
          <w:color w:val="000000"/>
          <w:sz w:val="24"/>
          <w:szCs w:val="24"/>
        </w:rPr>
      </w:pPr>
      <w:r w:rsidRPr="00E65EC6">
        <w:rPr>
          <w:rFonts w:ascii="Times New Roman" w:hAnsi="Times New Roman"/>
          <w:i/>
          <w:iCs/>
          <w:color w:val="000000"/>
          <w:sz w:val="24"/>
          <w:szCs w:val="24"/>
        </w:rPr>
        <w:t>Объективно</w:t>
      </w:r>
      <w:r w:rsidRPr="00E65EC6">
        <w:rPr>
          <w:rFonts w:ascii="Times New Roman" w:hAnsi="Times New Roman"/>
          <w:color w:val="000000"/>
          <w:sz w:val="24"/>
          <w:szCs w:val="24"/>
        </w:rPr>
        <w:t>: кожные покровы и слизистые оболочки бледные, холодный пот, частое поверхностное дыхание, резкое снижение артериального давления.</w:t>
      </w:r>
    </w:p>
    <w:p w:rsidR="00270FAA" w:rsidRPr="00E65EC6" w:rsidRDefault="00270FAA" w:rsidP="0057407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09"/>
        <w:rPr>
          <w:rFonts w:ascii="Times New Roman" w:hAnsi="Times New Roman"/>
          <w:color w:val="000000"/>
          <w:sz w:val="24"/>
          <w:szCs w:val="24"/>
        </w:rPr>
      </w:pPr>
      <w:r w:rsidRPr="00E65EC6">
        <w:rPr>
          <w:rFonts w:ascii="Times New Roman" w:hAnsi="Times New Roman"/>
          <w:color w:val="000000"/>
          <w:sz w:val="24"/>
          <w:szCs w:val="24"/>
        </w:rPr>
        <w:t>Определите неотложное состояние пациента.</w:t>
      </w:r>
    </w:p>
    <w:p w:rsidR="00270FAA" w:rsidRPr="00E65EC6" w:rsidRDefault="00270FAA" w:rsidP="0057407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09"/>
        <w:rPr>
          <w:rFonts w:ascii="Times New Roman" w:hAnsi="Times New Roman"/>
          <w:color w:val="000000"/>
          <w:sz w:val="24"/>
          <w:szCs w:val="24"/>
        </w:rPr>
      </w:pPr>
      <w:r w:rsidRPr="00E65EC6">
        <w:rPr>
          <w:rFonts w:ascii="Times New Roman" w:hAnsi="Times New Roman"/>
          <w:color w:val="000000"/>
          <w:sz w:val="24"/>
          <w:szCs w:val="24"/>
        </w:rPr>
        <w:t>Составьте алгоритм оказания неотложной помощи.</w:t>
      </w:r>
    </w:p>
    <w:p w:rsidR="004A4F61" w:rsidRPr="008A1C81" w:rsidRDefault="004A4F61" w:rsidP="008A1C81">
      <w:pPr>
        <w:jc w:val="both"/>
      </w:pPr>
    </w:p>
    <w:p w:rsidR="002F33DA" w:rsidRPr="00CC7776" w:rsidRDefault="000765D4" w:rsidP="002F33DA">
      <w:pPr>
        <w:ind w:firstLine="708"/>
        <w:jc w:val="both"/>
      </w:pPr>
      <w:r>
        <w:rPr>
          <w:b/>
          <w:color w:val="000000"/>
        </w:rPr>
        <w:t>Задача 5</w:t>
      </w:r>
      <w:r w:rsidR="002F33DA" w:rsidRPr="00CC7776">
        <w:rPr>
          <w:b/>
          <w:color w:val="000000"/>
        </w:rPr>
        <w:t>.</w:t>
      </w:r>
      <w:r w:rsidR="002F33DA" w:rsidRPr="00CC7776">
        <w:rPr>
          <w:color w:val="000000"/>
        </w:rPr>
        <w:t xml:space="preserve"> Достаточно ли будет </w:t>
      </w:r>
      <w:proofErr w:type="spellStart"/>
      <w:r w:rsidR="002F33DA" w:rsidRPr="00CC7776">
        <w:rPr>
          <w:color w:val="000000"/>
        </w:rPr>
        <w:t>туберальной</w:t>
      </w:r>
      <w:proofErr w:type="spellEnd"/>
      <w:r w:rsidR="002F33DA" w:rsidRPr="00CC7776">
        <w:rPr>
          <w:color w:val="000000"/>
        </w:rPr>
        <w:t xml:space="preserve"> анестезии для лечения хронического пульпита 16?</w:t>
      </w:r>
    </w:p>
    <w:p w:rsidR="002F33DA" w:rsidRPr="00CC7776" w:rsidRDefault="002F33DA" w:rsidP="0057407D">
      <w:pPr>
        <w:numPr>
          <w:ilvl w:val="0"/>
          <w:numId w:val="3"/>
        </w:numPr>
        <w:jc w:val="both"/>
        <w:rPr>
          <w:color w:val="000000"/>
        </w:rPr>
      </w:pPr>
      <w:r w:rsidRPr="00CC7776">
        <w:rPr>
          <w:color w:val="000000"/>
        </w:rPr>
        <w:t>Достаточно ли будет в данном случае инфильтрационной анестезии?</w:t>
      </w:r>
    </w:p>
    <w:p w:rsidR="002F33DA" w:rsidRPr="00CC7776" w:rsidRDefault="002F33DA" w:rsidP="0057407D">
      <w:pPr>
        <w:numPr>
          <w:ilvl w:val="0"/>
          <w:numId w:val="3"/>
        </w:numPr>
        <w:jc w:val="both"/>
        <w:rPr>
          <w:color w:val="000000"/>
        </w:rPr>
      </w:pPr>
      <w:r w:rsidRPr="00CC7776">
        <w:rPr>
          <w:color w:val="000000"/>
        </w:rPr>
        <w:t>Нужна ли при этом небная анестезия?</w:t>
      </w:r>
    </w:p>
    <w:p w:rsidR="008A1C81" w:rsidRDefault="008A1C81" w:rsidP="00070036">
      <w:pPr>
        <w:jc w:val="both"/>
        <w:rPr>
          <w:color w:val="000000"/>
          <w:sz w:val="22"/>
        </w:rPr>
      </w:pPr>
    </w:p>
    <w:p w:rsidR="000765D4" w:rsidRPr="00DC3978" w:rsidRDefault="000765D4" w:rsidP="000765D4">
      <w:pPr>
        <w:ind w:firstLine="708"/>
        <w:jc w:val="both"/>
        <w:rPr>
          <w:szCs w:val="28"/>
        </w:rPr>
      </w:pPr>
      <w:r w:rsidRPr="00DC3978">
        <w:rPr>
          <w:b/>
          <w:color w:val="000000"/>
          <w:szCs w:val="28"/>
        </w:rPr>
        <w:t xml:space="preserve">Задача </w:t>
      </w:r>
      <w:r>
        <w:rPr>
          <w:b/>
          <w:color w:val="000000"/>
          <w:szCs w:val="28"/>
        </w:rPr>
        <w:t>6</w:t>
      </w:r>
      <w:r w:rsidRPr="00DC3978">
        <w:rPr>
          <w:b/>
          <w:color w:val="000000"/>
          <w:szCs w:val="28"/>
        </w:rPr>
        <w:t xml:space="preserve">. </w:t>
      </w:r>
      <w:r w:rsidRPr="00DC3978">
        <w:rPr>
          <w:color w:val="000000"/>
          <w:szCs w:val="28"/>
        </w:rPr>
        <w:t xml:space="preserve">Пациентке, 20 лет, предстоит удаление </w:t>
      </w:r>
      <w:proofErr w:type="spellStart"/>
      <w:r w:rsidRPr="00DC3978">
        <w:rPr>
          <w:color w:val="000000"/>
          <w:szCs w:val="28"/>
        </w:rPr>
        <w:t>ретенированного</w:t>
      </w:r>
      <w:proofErr w:type="spellEnd"/>
      <w:r w:rsidRPr="00DC3978">
        <w:rPr>
          <w:color w:val="000000"/>
          <w:szCs w:val="28"/>
        </w:rPr>
        <w:t xml:space="preserve"> и </w:t>
      </w:r>
      <w:proofErr w:type="spellStart"/>
      <w:r w:rsidRPr="00DC3978">
        <w:rPr>
          <w:color w:val="000000"/>
          <w:szCs w:val="28"/>
        </w:rPr>
        <w:t>дистопированного</w:t>
      </w:r>
      <w:proofErr w:type="spellEnd"/>
      <w:r w:rsidRPr="00DC3978">
        <w:rPr>
          <w:color w:val="000000"/>
          <w:szCs w:val="28"/>
        </w:rPr>
        <w:t xml:space="preserve"> зуба 48. Сопутствующая патология отсутствует.</w:t>
      </w:r>
    </w:p>
    <w:p w:rsidR="000765D4" w:rsidRPr="00DC3978" w:rsidRDefault="000765D4" w:rsidP="0057407D">
      <w:pPr>
        <w:numPr>
          <w:ilvl w:val="0"/>
          <w:numId w:val="14"/>
        </w:numPr>
        <w:rPr>
          <w:color w:val="000000"/>
          <w:szCs w:val="28"/>
        </w:rPr>
      </w:pPr>
      <w:r w:rsidRPr="00DC3978">
        <w:rPr>
          <w:color w:val="000000"/>
          <w:szCs w:val="28"/>
        </w:rPr>
        <w:t>Какое обезболивание Вы используете для данного вмешательства?</w:t>
      </w:r>
    </w:p>
    <w:p w:rsidR="000765D4" w:rsidRPr="00DC3978" w:rsidRDefault="000765D4" w:rsidP="000765D4">
      <w:pPr>
        <w:rPr>
          <w:color w:val="000000"/>
          <w:szCs w:val="28"/>
        </w:rPr>
      </w:pPr>
    </w:p>
    <w:p w:rsidR="000765D4" w:rsidRPr="00DC3978" w:rsidRDefault="000765D4" w:rsidP="000765D4">
      <w:pPr>
        <w:ind w:firstLine="708"/>
        <w:jc w:val="both"/>
        <w:rPr>
          <w:szCs w:val="28"/>
        </w:rPr>
      </w:pPr>
      <w:r w:rsidRPr="00DC3978">
        <w:rPr>
          <w:b/>
          <w:color w:val="000000"/>
          <w:szCs w:val="28"/>
        </w:rPr>
        <w:t xml:space="preserve">Задача </w:t>
      </w:r>
      <w:r>
        <w:rPr>
          <w:b/>
          <w:color w:val="000000"/>
          <w:szCs w:val="28"/>
        </w:rPr>
        <w:t>7</w:t>
      </w:r>
      <w:r w:rsidRPr="00DC3978">
        <w:rPr>
          <w:b/>
          <w:color w:val="000000"/>
          <w:szCs w:val="28"/>
        </w:rPr>
        <w:t>.</w:t>
      </w:r>
      <w:r w:rsidRPr="00DC3978">
        <w:rPr>
          <w:color w:val="000000"/>
          <w:szCs w:val="28"/>
        </w:rPr>
        <w:t xml:space="preserve"> У Вас на приеме ребенок, 8 лет. Резко </w:t>
      </w:r>
      <w:proofErr w:type="gramStart"/>
      <w:r w:rsidRPr="00DC3978">
        <w:rPr>
          <w:color w:val="000000"/>
          <w:szCs w:val="28"/>
        </w:rPr>
        <w:t>возбужден</w:t>
      </w:r>
      <w:proofErr w:type="gramEnd"/>
      <w:r w:rsidRPr="00DC3978">
        <w:rPr>
          <w:color w:val="000000"/>
          <w:szCs w:val="28"/>
        </w:rPr>
        <w:t>, боится инъекции. Ему необходимо удалить 7</w:t>
      </w:r>
      <w:r w:rsidRPr="00DC3978">
        <w:rPr>
          <w:color w:val="000000"/>
          <w:szCs w:val="28"/>
          <w:lang w:val="en-US"/>
        </w:rPr>
        <w:t>I</w:t>
      </w:r>
      <w:r w:rsidRPr="00DC3978">
        <w:rPr>
          <w:color w:val="000000"/>
          <w:szCs w:val="28"/>
        </w:rPr>
        <w:t>, 7</w:t>
      </w:r>
      <w:r w:rsidRPr="00DC3978">
        <w:rPr>
          <w:color w:val="000000"/>
          <w:szCs w:val="28"/>
          <w:lang w:val="en-US"/>
        </w:rPr>
        <w:t>V</w:t>
      </w:r>
      <w:r w:rsidRPr="00DC3978">
        <w:rPr>
          <w:color w:val="000000"/>
          <w:szCs w:val="28"/>
        </w:rPr>
        <w:t xml:space="preserve"> зубы по поводу хронического периодонтита, ко</w:t>
      </w:r>
      <w:r w:rsidRPr="00DC3978">
        <w:rPr>
          <w:color w:val="000000"/>
          <w:szCs w:val="28"/>
        </w:rPr>
        <w:softHyphen/>
        <w:t>торый лечению не подлежит.</w:t>
      </w:r>
    </w:p>
    <w:p w:rsidR="000765D4" w:rsidRPr="00DC3978" w:rsidRDefault="000765D4" w:rsidP="0057407D">
      <w:pPr>
        <w:numPr>
          <w:ilvl w:val="0"/>
          <w:numId w:val="15"/>
        </w:numPr>
        <w:rPr>
          <w:color w:val="000000"/>
          <w:szCs w:val="28"/>
        </w:rPr>
      </w:pPr>
      <w:r w:rsidRPr="00DC3978">
        <w:rPr>
          <w:color w:val="000000"/>
          <w:szCs w:val="28"/>
        </w:rPr>
        <w:t>Ваши мероприятия по обезболиванию?</w:t>
      </w:r>
    </w:p>
    <w:p w:rsidR="000765D4" w:rsidRDefault="000765D4" w:rsidP="00070036">
      <w:pPr>
        <w:jc w:val="both"/>
        <w:rPr>
          <w:color w:val="000000"/>
          <w:sz w:val="22"/>
        </w:rPr>
      </w:pPr>
    </w:p>
    <w:p w:rsidR="000765D4" w:rsidRPr="00DC3978" w:rsidRDefault="000765D4" w:rsidP="000765D4">
      <w:pPr>
        <w:ind w:firstLine="708"/>
        <w:jc w:val="both"/>
        <w:rPr>
          <w:szCs w:val="28"/>
        </w:rPr>
      </w:pPr>
      <w:r w:rsidRPr="00DC3978">
        <w:rPr>
          <w:b/>
          <w:color w:val="000000"/>
          <w:szCs w:val="28"/>
        </w:rPr>
        <w:t xml:space="preserve">Задача </w:t>
      </w:r>
      <w:r>
        <w:rPr>
          <w:b/>
          <w:color w:val="000000"/>
          <w:szCs w:val="28"/>
        </w:rPr>
        <w:t>8</w:t>
      </w:r>
      <w:r w:rsidRPr="00DC3978">
        <w:rPr>
          <w:b/>
          <w:color w:val="000000"/>
          <w:szCs w:val="28"/>
        </w:rPr>
        <w:t>.</w:t>
      </w:r>
      <w:r w:rsidRPr="00DC3978">
        <w:rPr>
          <w:color w:val="000000"/>
          <w:szCs w:val="28"/>
        </w:rPr>
        <w:t xml:space="preserve"> </w:t>
      </w:r>
      <w:proofErr w:type="gramStart"/>
      <w:r w:rsidRPr="00DC3978">
        <w:rPr>
          <w:color w:val="000000"/>
          <w:szCs w:val="28"/>
        </w:rPr>
        <w:t>В течение рабочей смены в стоматологическом хирургическом отделений на амбулаторном приёме были отмечены осложнения во время и после местного обезболивания.</w:t>
      </w:r>
      <w:proofErr w:type="gramEnd"/>
      <w:r w:rsidRPr="00DC3978">
        <w:rPr>
          <w:color w:val="000000"/>
          <w:szCs w:val="28"/>
        </w:rPr>
        <w:t xml:space="preserve"> В одном случае был кратковременный обморок, а в другом - образование гематомы.</w:t>
      </w:r>
    </w:p>
    <w:p w:rsidR="000765D4" w:rsidRPr="00DC3978" w:rsidRDefault="000765D4" w:rsidP="0057407D">
      <w:pPr>
        <w:numPr>
          <w:ilvl w:val="0"/>
          <w:numId w:val="16"/>
        </w:numPr>
        <w:rPr>
          <w:szCs w:val="28"/>
        </w:rPr>
      </w:pPr>
      <w:r w:rsidRPr="00DC3978">
        <w:rPr>
          <w:color w:val="000000"/>
          <w:szCs w:val="28"/>
        </w:rPr>
        <w:t>Каковы будут ваши действия в первом и во втором случае?</w:t>
      </w:r>
    </w:p>
    <w:p w:rsidR="000765D4" w:rsidRPr="00DC3978" w:rsidRDefault="000765D4" w:rsidP="000765D4">
      <w:pPr>
        <w:rPr>
          <w:color w:val="000000"/>
          <w:szCs w:val="28"/>
        </w:rPr>
      </w:pPr>
    </w:p>
    <w:p w:rsidR="000765D4" w:rsidRPr="00DC3978" w:rsidRDefault="000765D4" w:rsidP="000765D4">
      <w:pPr>
        <w:ind w:firstLine="708"/>
        <w:jc w:val="both"/>
        <w:rPr>
          <w:szCs w:val="28"/>
        </w:rPr>
      </w:pPr>
      <w:r w:rsidRPr="00DC3978">
        <w:rPr>
          <w:b/>
          <w:color w:val="000000"/>
          <w:szCs w:val="28"/>
        </w:rPr>
        <w:t xml:space="preserve">Задача </w:t>
      </w:r>
      <w:r>
        <w:rPr>
          <w:b/>
          <w:color w:val="000000"/>
          <w:szCs w:val="28"/>
        </w:rPr>
        <w:t>9</w:t>
      </w:r>
      <w:r w:rsidRPr="00DC3978">
        <w:rPr>
          <w:b/>
          <w:color w:val="000000"/>
          <w:szCs w:val="28"/>
        </w:rPr>
        <w:t xml:space="preserve">. </w:t>
      </w:r>
      <w:r w:rsidRPr="00DC3978">
        <w:rPr>
          <w:color w:val="000000"/>
          <w:szCs w:val="28"/>
        </w:rPr>
        <w:t xml:space="preserve">Больному, 33 лет, проводилось удаление зуба 37 по поводу хронического периодонтита. Сразу после </w:t>
      </w:r>
      <w:proofErr w:type="spellStart"/>
      <w:r w:rsidRPr="00DC3978">
        <w:rPr>
          <w:color w:val="000000"/>
          <w:szCs w:val="28"/>
        </w:rPr>
        <w:t>инфильтрационой</w:t>
      </w:r>
      <w:proofErr w:type="spellEnd"/>
      <w:r w:rsidRPr="00DC3978">
        <w:rPr>
          <w:color w:val="000000"/>
          <w:szCs w:val="28"/>
        </w:rPr>
        <w:t xml:space="preserve"> анестезии образовалась гематома с вестибулярной стороны нижнего отдела щечной области слева, диаметром 4,0</w:t>
      </w:r>
      <w:r w:rsidRPr="00DC3978">
        <w:rPr>
          <w:color w:val="000000"/>
          <w:szCs w:val="28"/>
          <w:lang w:val="en-US"/>
        </w:rPr>
        <w:t>x</w:t>
      </w:r>
      <w:r w:rsidRPr="00DC3978">
        <w:rPr>
          <w:color w:val="000000"/>
          <w:szCs w:val="28"/>
        </w:rPr>
        <w:t>5,0 см. Удаление зуба проведено без особых технических осложнений, но гематома осталась.</w:t>
      </w:r>
    </w:p>
    <w:p w:rsidR="000765D4" w:rsidRPr="00DC3978" w:rsidRDefault="000765D4" w:rsidP="0057407D">
      <w:pPr>
        <w:numPr>
          <w:ilvl w:val="0"/>
          <w:numId w:val="17"/>
        </w:numPr>
        <w:jc w:val="both"/>
        <w:rPr>
          <w:color w:val="000000"/>
          <w:szCs w:val="28"/>
        </w:rPr>
      </w:pPr>
      <w:r w:rsidRPr="00DC3978">
        <w:rPr>
          <w:color w:val="000000"/>
          <w:szCs w:val="28"/>
        </w:rPr>
        <w:t>От чего возникла гематома?</w:t>
      </w:r>
    </w:p>
    <w:p w:rsidR="000765D4" w:rsidRPr="00DC3978" w:rsidRDefault="000765D4" w:rsidP="0057407D">
      <w:pPr>
        <w:numPr>
          <w:ilvl w:val="0"/>
          <w:numId w:val="17"/>
        </w:numPr>
        <w:jc w:val="both"/>
        <w:rPr>
          <w:color w:val="000000"/>
          <w:szCs w:val="28"/>
        </w:rPr>
      </w:pPr>
      <w:r w:rsidRPr="00DC3978">
        <w:rPr>
          <w:color w:val="000000"/>
          <w:szCs w:val="28"/>
        </w:rPr>
        <w:t>Какие действия необходимы для предотвращения нарастания гематомы?</w:t>
      </w:r>
    </w:p>
    <w:p w:rsidR="000765D4" w:rsidRPr="00DC3978" w:rsidRDefault="000765D4" w:rsidP="0057407D">
      <w:pPr>
        <w:numPr>
          <w:ilvl w:val="0"/>
          <w:numId w:val="17"/>
        </w:numPr>
        <w:rPr>
          <w:color w:val="000000"/>
          <w:szCs w:val="28"/>
        </w:rPr>
      </w:pPr>
      <w:r w:rsidRPr="00DC3978">
        <w:rPr>
          <w:color w:val="000000"/>
          <w:szCs w:val="28"/>
        </w:rPr>
        <w:t>Какие рекомендации должны быть даны пациенту?</w:t>
      </w:r>
    </w:p>
    <w:p w:rsidR="000765D4" w:rsidRPr="00DC3978" w:rsidRDefault="000765D4" w:rsidP="0057407D">
      <w:pPr>
        <w:numPr>
          <w:ilvl w:val="0"/>
          <w:numId w:val="17"/>
        </w:numPr>
        <w:jc w:val="both"/>
        <w:rPr>
          <w:szCs w:val="28"/>
        </w:rPr>
      </w:pPr>
      <w:r w:rsidRPr="00DC3978">
        <w:rPr>
          <w:color w:val="000000"/>
          <w:szCs w:val="28"/>
        </w:rPr>
        <w:t>Чем может осложниться гематома и в чем состоит лечение этого осложнения?</w:t>
      </w:r>
    </w:p>
    <w:p w:rsidR="000765D4" w:rsidRPr="00070036" w:rsidRDefault="000765D4" w:rsidP="00070036">
      <w:pPr>
        <w:jc w:val="both"/>
        <w:rPr>
          <w:color w:val="000000"/>
          <w:sz w:val="22"/>
        </w:rPr>
      </w:pPr>
    </w:p>
    <w:p w:rsidR="000765D4" w:rsidRPr="00DC3978" w:rsidRDefault="000765D4" w:rsidP="000765D4">
      <w:pPr>
        <w:ind w:firstLine="708"/>
        <w:jc w:val="both"/>
        <w:rPr>
          <w:color w:val="000000"/>
          <w:szCs w:val="28"/>
        </w:rPr>
      </w:pPr>
      <w:r w:rsidRPr="00DC3978">
        <w:rPr>
          <w:b/>
          <w:color w:val="000000"/>
          <w:szCs w:val="28"/>
        </w:rPr>
        <w:t>Задача 1</w:t>
      </w:r>
      <w:r>
        <w:rPr>
          <w:b/>
          <w:color w:val="000000"/>
          <w:szCs w:val="28"/>
        </w:rPr>
        <w:t>0</w:t>
      </w:r>
      <w:r w:rsidRPr="00DC3978">
        <w:rPr>
          <w:b/>
          <w:color w:val="000000"/>
          <w:szCs w:val="28"/>
        </w:rPr>
        <w:t xml:space="preserve">. </w:t>
      </w:r>
      <w:r w:rsidRPr="00DC3978">
        <w:rPr>
          <w:color w:val="000000"/>
          <w:szCs w:val="28"/>
        </w:rPr>
        <w:t>На амбулаторном приеме в стоматологическом кабинете после про</w:t>
      </w:r>
      <w:r w:rsidRPr="00DC3978">
        <w:rPr>
          <w:color w:val="000000"/>
          <w:szCs w:val="28"/>
        </w:rPr>
        <w:softHyphen/>
        <w:t xml:space="preserve">ведения инфильтрационной анестезии 3,0 мл 2% раствором новокаина с 0,1% раствором адреналина гидрохлорида по поводу лечения пульпита зуба 25 </w:t>
      </w:r>
      <w:proofErr w:type="gramStart"/>
      <w:r w:rsidRPr="00DC3978">
        <w:rPr>
          <w:color w:val="000000"/>
          <w:szCs w:val="28"/>
        </w:rPr>
        <w:t>стало резко ухудшатся</w:t>
      </w:r>
      <w:proofErr w:type="gramEnd"/>
      <w:r w:rsidRPr="00DC3978">
        <w:rPr>
          <w:color w:val="000000"/>
          <w:szCs w:val="28"/>
        </w:rPr>
        <w:t xml:space="preserve"> общее состояние пациента: появилась слабость, давящее чувство за грудиной, бледность кожных покровов лица, рук, вы</w:t>
      </w:r>
      <w:r w:rsidRPr="00DC3978">
        <w:rPr>
          <w:color w:val="000000"/>
          <w:szCs w:val="28"/>
        </w:rPr>
        <w:softHyphen/>
        <w:t>ступил холодный пот, появилась тошнота. Выраженная тахикардия, пульс слабый, артериальное давление резко падает. Появились судороги, потеря сознания. С момента появления первых неблагоприятных признаков прошло около 3-4 минут.</w:t>
      </w:r>
    </w:p>
    <w:p w:rsidR="000765D4" w:rsidRPr="00DC3978" w:rsidRDefault="000765D4" w:rsidP="0057407D">
      <w:pPr>
        <w:numPr>
          <w:ilvl w:val="0"/>
          <w:numId w:val="18"/>
        </w:numPr>
        <w:jc w:val="both"/>
        <w:rPr>
          <w:color w:val="000000"/>
          <w:szCs w:val="28"/>
        </w:rPr>
      </w:pPr>
      <w:r w:rsidRPr="00DC3978">
        <w:rPr>
          <w:color w:val="000000"/>
          <w:szCs w:val="28"/>
        </w:rPr>
        <w:t>О каком осложнении может идти речь?</w:t>
      </w:r>
    </w:p>
    <w:p w:rsidR="000765D4" w:rsidRPr="00DC3978" w:rsidRDefault="000765D4" w:rsidP="0057407D">
      <w:pPr>
        <w:numPr>
          <w:ilvl w:val="0"/>
          <w:numId w:val="18"/>
        </w:numPr>
        <w:jc w:val="both"/>
        <w:rPr>
          <w:color w:val="000000"/>
          <w:szCs w:val="28"/>
        </w:rPr>
      </w:pPr>
      <w:r w:rsidRPr="00DC3978">
        <w:rPr>
          <w:color w:val="000000"/>
          <w:szCs w:val="28"/>
        </w:rPr>
        <w:lastRenderedPageBreak/>
        <w:t>Кроме физических мероприятий, какое медикаментозное лечение должно быть незамедлительно предпринято?</w:t>
      </w:r>
    </w:p>
    <w:p w:rsidR="00322A7A" w:rsidRDefault="00322A7A" w:rsidP="007C4E52">
      <w:pPr>
        <w:pStyle w:val="a5"/>
        <w:ind w:left="0"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A5B53" w:rsidRPr="003D518C" w:rsidRDefault="00DA5B53" w:rsidP="00DA5B53">
      <w:pPr>
        <w:ind w:firstLine="708"/>
        <w:jc w:val="both"/>
      </w:pPr>
      <w:r w:rsidRPr="003D518C">
        <w:rPr>
          <w:b/>
          <w:bCs/>
          <w:color w:val="000000"/>
        </w:rPr>
        <w:t>Задача 1</w:t>
      </w:r>
      <w:r>
        <w:rPr>
          <w:b/>
          <w:bCs/>
          <w:color w:val="000000"/>
        </w:rPr>
        <w:t>1</w:t>
      </w:r>
      <w:r w:rsidRPr="003D518C">
        <w:rPr>
          <w:b/>
          <w:bCs/>
          <w:color w:val="000000"/>
        </w:rPr>
        <w:t xml:space="preserve">. </w:t>
      </w:r>
      <w:r w:rsidRPr="003D518C">
        <w:rPr>
          <w:color w:val="000000"/>
        </w:rPr>
        <w:t xml:space="preserve">Больной, 42 лет, обратился в клинику с жалобами на периодически возникающую припухлость в области зуба 14, связывает обострение процесса с простудными заболеваниями. В анамнезе: </w:t>
      </w:r>
      <w:proofErr w:type="gramStart"/>
      <w:r w:rsidRPr="003D518C">
        <w:rPr>
          <w:color w:val="000000"/>
        </w:rPr>
        <w:t>хронический</w:t>
      </w:r>
      <w:proofErr w:type="gramEnd"/>
      <w:r w:rsidRPr="003D518C">
        <w:rPr>
          <w:color w:val="000000"/>
        </w:rPr>
        <w:t xml:space="preserve"> пиелонефрит. </w:t>
      </w:r>
      <w:proofErr w:type="spellStart"/>
      <w:r w:rsidRPr="003D518C">
        <w:rPr>
          <w:color w:val="000000"/>
        </w:rPr>
        <w:t>Местно</w:t>
      </w:r>
      <w:proofErr w:type="spellEnd"/>
      <w:r w:rsidRPr="003D518C">
        <w:rPr>
          <w:color w:val="000000"/>
        </w:rPr>
        <w:t>: зуб 14 под пломбой, розового цвета, на уровне верхушки корня паль</w:t>
      </w:r>
      <w:r w:rsidRPr="003D518C">
        <w:rPr>
          <w:color w:val="000000"/>
        </w:rPr>
        <w:softHyphen/>
        <w:t>пация альвеолярного отростка верхней челюсти болезненна. Перкуссия зуба болезненна. При рентгенологическом исследовании отмечается тень пломбировочного материала в канале зуба 14 на 1/4 длины корня, у верхушки которого имеется разрежение костной ткани с четкими контурами, разме</w:t>
      </w:r>
      <w:r w:rsidRPr="003D518C">
        <w:rPr>
          <w:color w:val="000000"/>
        </w:rPr>
        <w:softHyphen/>
        <w:t>ром 0,2-0,3 см.</w:t>
      </w:r>
    </w:p>
    <w:p w:rsidR="00DA5B53" w:rsidRPr="003D518C" w:rsidRDefault="00DA5B53" w:rsidP="0057407D">
      <w:pPr>
        <w:numPr>
          <w:ilvl w:val="0"/>
          <w:numId w:val="22"/>
        </w:numPr>
        <w:jc w:val="both"/>
        <w:rPr>
          <w:color w:val="000000"/>
        </w:rPr>
      </w:pPr>
      <w:r w:rsidRPr="003D518C">
        <w:rPr>
          <w:color w:val="000000"/>
        </w:rPr>
        <w:t>Поставьте диагноз.</w:t>
      </w:r>
    </w:p>
    <w:p w:rsidR="00DA5B53" w:rsidRPr="003D518C" w:rsidRDefault="00DA5B53" w:rsidP="0057407D">
      <w:pPr>
        <w:numPr>
          <w:ilvl w:val="0"/>
          <w:numId w:val="22"/>
        </w:numPr>
        <w:jc w:val="both"/>
        <w:rPr>
          <w:color w:val="000000"/>
        </w:rPr>
      </w:pPr>
      <w:r w:rsidRPr="003D518C">
        <w:rPr>
          <w:color w:val="000000"/>
        </w:rPr>
        <w:t>Составьте план лечения.</w:t>
      </w:r>
    </w:p>
    <w:p w:rsidR="00DA5B53" w:rsidRPr="003D518C" w:rsidRDefault="00DA5B53" w:rsidP="0057407D">
      <w:pPr>
        <w:numPr>
          <w:ilvl w:val="0"/>
          <w:numId w:val="22"/>
        </w:numPr>
        <w:jc w:val="both"/>
        <w:rPr>
          <w:color w:val="000000"/>
        </w:rPr>
      </w:pPr>
      <w:r w:rsidRPr="003D518C">
        <w:rPr>
          <w:color w:val="000000"/>
        </w:rPr>
        <w:t>Решите вопрос о возможности сохранения зуба.</w:t>
      </w:r>
    </w:p>
    <w:p w:rsidR="00DA5B53" w:rsidRPr="003D518C" w:rsidRDefault="00DA5B53" w:rsidP="00DA5B53">
      <w:pPr>
        <w:rPr>
          <w:b/>
          <w:bCs/>
          <w:color w:val="000000"/>
        </w:rPr>
      </w:pPr>
    </w:p>
    <w:p w:rsidR="00DA5B53" w:rsidRPr="003D518C" w:rsidRDefault="00DA5B53" w:rsidP="00DA5B53">
      <w:pPr>
        <w:ind w:firstLine="708"/>
        <w:jc w:val="both"/>
      </w:pPr>
      <w:r w:rsidRPr="003D518C">
        <w:rPr>
          <w:b/>
          <w:bCs/>
          <w:color w:val="000000"/>
        </w:rPr>
        <w:t xml:space="preserve">Задача </w:t>
      </w:r>
      <w:r>
        <w:rPr>
          <w:b/>
          <w:bCs/>
          <w:color w:val="000000"/>
        </w:rPr>
        <w:t>1</w:t>
      </w:r>
      <w:r w:rsidRPr="003D518C">
        <w:rPr>
          <w:b/>
          <w:bCs/>
          <w:color w:val="000000"/>
        </w:rPr>
        <w:t xml:space="preserve">2. </w:t>
      </w:r>
      <w:r w:rsidRPr="003D518C">
        <w:rPr>
          <w:color w:val="000000"/>
        </w:rPr>
        <w:t>Больной, 52 лет, обратился с жалобами на боли в области зуба 16.</w:t>
      </w:r>
      <w:r w:rsidRPr="003D518C">
        <w:rPr>
          <w:b/>
          <w:bCs/>
          <w:color w:val="000000"/>
        </w:rPr>
        <w:t xml:space="preserve"> </w:t>
      </w:r>
      <w:r w:rsidRPr="003D518C">
        <w:rPr>
          <w:color w:val="000000"/>
        </w:rPr>
        <w:t xml:space="preserve">Зуб ранее лечен. Со слов больного, боли периодические, в основном, при </w:t>
      </w:r>
      <w:proofErr w:type="spellStart"/>
      <w:r w:rsidRPr="003D518C">
        <w:rPr>
          <w:color w:val="000000"/>
        </w:rPr>
        <w:t>на</w:t>
      </w:r>
      <w:r w:rsidRPr="003D518C">
        <w:rPr>
          <w:color w:val="000000"/>
        </w:rPr>
        <w:softHyphen/>
        <w:t>кусывании</w:t>
      </w:r>
      <w:proofErr w:type="spellEnd"/>
      <w:r w:rsidRPr="003D518C">
        <w:rPr>
          <w:color w:val="000000"/>
        </w:rPr>
        <w:t xml:space="preserve">. </w:t>
      </w:r>
      <w:proofErr w:type="spellStart"/>
      <w:r w:rsidRPr="003D518C">
        <w:rPr>
          <w:color w:val="000000"/>
        </w:rPr>
        <w:t>Местно</w:t>
      </w:r>
      <w:proofErr w:type="spellEnd"/>
      <w:r w:rsidRPr="003D518C">
        <w:rPr>
          <w:color w:val="000000"/>
        </w:rPr>
        <w:t>: зуб 16</w:t>
      </w:r>
      <w:r w:rsidRPr="003D518C">
        <w:rPr>
          <w:b/>
          <w:bCs/>
          <w:color w:val="000000"/>
        </w:rPr>
        <w:t xml:space="preserve"> </w:t>
      </w:r>
      <w:r w:rsidRPr="003D518C">
        <w:rPr>
          <w:color w:val="000000"/>
        </w:rPr>
        <w:t>розового цвета, под пломбой. При рентгенологи</w:t>
      </w:r>
      <w:r w:rsidRPr="003D518C">
        <w:rPr>
          <w:color w:val="000000"/>
        </w:rPr>
        <w:softHyphen/>
        <w:t>ческом исследовании отмечается тень пломбировочного материала в неб</w:t>
      </w:r>
      <w:r w:rsidRPr="003D518C">
        <w:rPr>
          <w:color w:val="000000"/>
        </w:rPr>
        <w:softHyphen/>
        <w:t xml:space="preserve">ном канале, а в медиальном щечном канале - тень инородного тела (часть </w:t>
      </w:r>
      <w:proofErr w:type="spellStart"/>
      <w:r w:rsidRPr="003D518C">
        <w:rPr>
          <w:color w:val="000000"/>
        </w:rPr>
        <w:t>дрильбора</w:t>
      </w:r>
      <w:proofErr w:type="spellEnd"/>
      <w:r w:rsidRPr="003D518C">
        <w:rPr>
          <w:color w:val="000000"/>
        </w:rPr>
        <w:t>). У верхушки медиального щечного корня зуба 16</w:t>
      </w:r>
      <w:r w:rsidRPr="003D518C">
        <w:rPr>
          <w:b/>
          <w:bCs/>
          <w:color w:val="000000"/>
        </w:rPr>
        <w:t xml:space="preserve"> </w:t>
      </w:r>
      <w:r w:rsidRPr="003D518C">
        <w:rPr>
          <w:color w:val="000000"/>
        </w:rPr>
        <w:t>- разрежение костной ткани, размером 0,3</w:t>
      </w:r>
      <w:r w:rsidRPr="003D518C">
        <w:rPr>
          <w:color w:val="000000"/>
          <w:lang w:val="en-US"/>
        </w:rPr>
        <w:t>x</w:t>
      </w:r>
      <w:r w:rsidRPr="003D518C">
        <w:rPr>
          <w:color w:val="000000"/>
        </w:rPr>
        <w:t>0,2 см, без четких границ.</w:t>
      </w:r>
    </w:p>
    <w:p w:rsidR="00DA5B53" w:rsidRPr="003D518C" w:rsidRDefault="00DA5B53" w:rsidP="0057407D">
      <w:pPr>
        <w:numPr>
          <w:ilvl w:val="0"/>
          <w:numId w:val="23"/>
        </w:numPr>
        <w:rPr>
          <w:color w:val="000000"/>
        </w:rPr>
      </w:pPr>
      <w:r w:rsidRPr="003D518C">
        <w:rPr>
          <w:color w:val="000000"/>
        </w:rPr>
        <w:t>Поставьте диагноз.</w:t>
      </w:r>
    </w:p>
    <w:p w:rsidR="00DA5B53" w:rsidRPr="003D518C" w:rsidRDefault="00DA5B53" w:rsidP="0057407D">
      <w:pPr>
        <w:numPr>
          <w:ilvl w:val="0"/>
          <w:numId w:val="23"/>
        </w:numPr>
        <w:rPr>
          <w:color w:val="000000"/>
        </w:rPr>
      </w:pPr>
      <w:r w:rsidRPr="003D518C">
        <w:rPr>
          <w:color w:val="000000"/>
        </w:rPr>
        <w:t>Составьте план лечения.</w:t>
      </w:r>
    </w:p>
    <w:p w:rsidR="00DA5B53" w:rsidRPr="003D518C" w:rsidRDefault="00DA5B53" w:rsidP="00DA5B53">
      <w:pPr>
        <w:rPr>
          <w:b/>
          <w:bCs/>
          <w:color w:val="000000"/>
        </w:rPr>
      </w:pPr>
    </w:p>
    <w:p w:rsidR="00DA5B53" w:rsidRPr="003D518C" w:rsidRDefault="00DA5B53" w:rsidP="00DA5B53">
      <w:pPr>
        <w:ind w:firstLine="708"/>
        <w:jc w:val="both"/>
      </w:pPr>
      <w:r w:rsidRPr="003D518C">
        <w:rPr>
          <w:b/>
          <w:bCs/>
          <w:color w:val="000000"/>
        </w:rPr>
        <w:t xml:space="preserve">Задача </w:t>
      </w:r>
      <w:r>
        <w:rPr>
          <w:b/>
          <w:bCs/>
          <w:color w:val="000000"/>
        </w:rPr>
        <w:t>1</w:t>
      </w:r>
      <w:r w:rsidRPr="003D518C">
        <w:rPr>
          <w:b/>
          <w:bCs/>
          <w:color w:val="000000"/>
        </w:rPr>
        <w:t xml:space="preserve">3. </w:t>
      </w:r>
      <w:r w:rsidRPr="003D518C">
        <w:rPr>
          <w:color w:val="000000"/>
        </w:rPr>
        <w:t>Больная, 28 лет, обратилась с жалобами на периодические и само</w:t>
      </w:r>
      <w:r w:rsidRPr="003D518C">
        <w:rPr>
          <w:color w:val="000000"/>
        </w:rPr>
        <w:softHyphen/>
        <w:t xml:space="preserve">произвольные боли, наличие свища в области зуба 46. Зуб ранее лечен. </w:t>
      </w:r>
      <w:proofErr w:type="spellStart"/>
      <w:r w:rsidRPr="003D518C">
        <w:rPr>
          <w:color w:val="000000"/>
        </w:rPr>
        <w:t>Местно</w:t>
      </w:r>
      <w:proofErr w:type="spellEnd"/>
      <w:r w:rsidRPr="003D518C">
        <w:rPr>
          <w:color w:val="000000"/>
        </w:rPr>
        <w:t xml:space="preserve">: зуб 46 под пломбой. На уровне бифуркации корней имеется свищевой ход с </w:t>
      </w:r>
      <w:proofErr w:type="gramStart"/>
      <w:r w:rsidRPr="003D518C">
        <w:rPr>
          <w:color w:val="000000"/>
        </w:rPr>
        <w:t>гнойным</w:t>
      </w:r>
      <w:proofErr w:type="gramEnd"/>
      <w:r w:rsidRPr="003D518C">
        <w:rPr>
          <w:color w:val="000000"/>
        </w:rPr>
        <w:t xml:space="preserve"> отделяемым. При рентгенологическом исследовании опреде</w:t>
      </w:r>
      <w:r w:rsidRPr="003D518C">
        <w:rPr>
          <w:color w:val="000000"/>
        </w:rPr>
        <w:softHyphen/>
        <w:t>ляется разрежение костной ткани, соответственно бифуркации зуба 46, в облас</w:t>
      </w:r>
      <w:r w:rsidRPr="003D518C">
        <w:rPr>
          <w:color w:val="000000"/>
        </w:rPr>
        <w:softHyphen/>
        <w:t>ти которого лежит тень пломбировочного материала.</w:t>
      </w:r>
    </w:p>
    <w:p w:rsidR="00DA5B53" w:rsidRPr="003D518C" w:rsidRDefault="00DA5B53" w:rsidP="0057407D">
      <w:pPr>
        <w:numPr>
          <w:ilvl w:val="0"/>
          <w:numId w:val="21"/>
        </w:numPr>
        <w:jc w:val="both"/>
        <w:rPr>
          <w:color w:val="000000"/>
        </w:rPr>
      </w:pPr>
      <w:r w:rsidRPr="003D518C">
        <w:rPr>
          <w:color w:val="000000"/>
        </w:rPr>
        <w:t>Поставьте диагноз.</w:t>
      </w:r>
    </w:p>
    <w:p w:rsidR="00DA5B53" w:rsidRPr="003D518C" w:rsidRDefault="00DA5B53" w:rsidP="0057407D">
      <w:pPr>
        <w:numPr>
          <w:ilvl w:val="0"/>
          <w:numId w:val="21"/>
        </w:numPr>
        <w:jc w:val="both"/>
        <w:rPr>
          <w:color w:val="000000"/>
        </w:rPr>
      </w:pPr>
      <w:r w:rsidRPr="003D518C">
        <w:rPr>
          <w:color w:val="000000"/>
        </w:rPr>
        <w:t>Составьте план лечения.</w:t>
      </w:r>
    </w:p>
    <w:p w:rsidR="00DA5B53" w:rsidRPr="003D518C" w:rsidRDefault="00DA5B53" w:rsidP="0057407D">
      <w:pPr>
        <w:numPr>
          <w:ilvl w:val="0"/>
          <w:numId w:val="21"/>
        </w:numPr>
        <w:jc w:val="both"/>
        <w:rPr>
          <w:color w:val="000000"/>
        </w:rPr>
      </w:pPr>
      <w:r w:rsidRPr="003D518C">
        <w:rPr>
          <w:color w:val="000000"/>
        </w:rPr>
        <w:t>Решите вопрос о возможности сохранения 46 зуба.</w:t>
      </w:r>
    </w:p>
    <w:p w:rsidR="00DA5B53" w:rsidRPr="003D518C" w:rsidRDefault="00DA5B53" w:rsidP="00DA5B53">
      <w:pPr>
        <w:jc w:val="both"/>
        <w:rPr>
          <w:color w:val="000000"/>
        </w:rPr>
      </w:pPr>
    </w:p>
    <w:p w:rsidR="00DA5B53" w:rsidRPr="003D518C" w:rsidRDefault="00DA5B53" w:rsidP="00DA5B53">
      <w:pPr>
        <w:ind w:firstLine="708"/>
        <w:jc w:val="both"/>
      </w:pPr>
      <w:r w:rsidRPr="003D518C">
        <w:rPr>
          <w:b/>
          <w:color w:val="000000"/>
        </w:rPr>
        <w:t xml:space="preserve">Задача </w:t>
      </w:r>
      <w:r>
        <w:rPr>
          <w:b/>
          <w:color w:val="000000"/>
        </w:rPr>
        <w:t>1</w:t>
      </w:r>
      <w:r w:rsidRPr="003D518C">
        <w:rPr>
          <w:b/>
          <w:color w:val="000000"/>
        </w:rPr>
        <w:t>4.</w:t>
      </w:r>
      <w:r w:rsidRPr="003D518C">
        <w:rPr>
          <w:color w:val="000000"/>
        </w:rPr>
        <w:t xml:space="preserve"> Больная, 30 лет, обратилась с жалобами на наличие свищевого хода в области альвеолярного отростка с вестибулярной стороны на уровне вер</w:t>
      </w:r>
      <w:r w:rsidRPr="003D518C">
        <w:rPr>
          <w:color w:val="000000"/>
        </w:rPr>
        <w:softHyphen/>
        <w:t>хушки корня зуба 22</w:t>
      </w:r>
      <w:r w:rsidRPr="003D518C">
        <w:rPr>
          <w:i/>
          <w:iCs/>
          <w:color w:val="000000"/>
        </w:rPr>
        <w:t>.</w:t>
      </w:r>
      <w:r w:rsidRPr="003D518C">
        <w:rPr>
          <w:color w:val="000000"/>
        </w:rPr>
        <w:t xml:space="preserve"> Зуб ранее не лечен. </w:t>
      </w:r>
      <w:proofErr w:type="spellStart"/>
      <w:r w:rsidRPr="003D518C">
        <w:rPr>
          <w:color w:val="000000"/>
        </w:rPr>
        <w:t>Местно</w:t>
      </w:r>
      <w:proofErr w:type="spellEnd"/>
      <w:r w:rsidRPr="003D518C">
        <w:rPr>
          <w:color w:val="000000"/>
        </w:rPr>
        <w:t>: зуб 22 изменен в цвете, перкус</w:t>
      </w:r>
      <w:r w:rsidRPr="003D518C">
        <w:rPr>
          <w:color w:val="000000"/>
        </w:rPr>
        <w:softHyphen/>
        <w:t>сия безболезненна. При рентгенологическом исследовании в области вер</w:t>
      </w:r>
      <w:r w:rsidRPr="003D518C">
        <w:rPr>
          <w:color w:val="000000"/>
        </w:rPr>
        <w:softHyphen/>
        <w:t xml:space="preserve">хушки корня </w:t>
      </w:r>
      <w:r w:rsidRPr="003D518C">
        <w:rPr>
          <w:iCs/>
          <w:color w:val="000000"/>
        </w:rPr>
        <w:t>зуба 22</w:t>
      </w:r>
      <w:r w:rsidRPr="003D518C">
        <w:rPr>
          <w:color w:val="000000"/>
        </w:rPr>
        <w:t xml:space="preserve"> определяется разрежение костной ткани с четкими грани</w:t>
      </w:r>
      <w:r w:rsidRPr="003D518C">
        <w:rPr>
          <w:color w:val="000000"/>
        </w:rPr>
        <w:softHyphen/>
        <w:t>цами с резорбцией костной ткани на 2/3 длины корня.</w:t>
      </w:r>
    </w:p>
    <w:p w:rsidR="00DA5B53" w:rsidRPr="003D518C" w:rsidRDefault="00DA5B53" w:rsidP="0057407D">
      <w:pPr>
        <w:numPr>
          <w:ilvl w:val="0"/>
          <w:numId w:val="24"/>
        </w:numPr>
        <w:rPr>
          <w:color w:val="000000"/>
        </w:rPr>
      </w:pPr>
      <w:r w:rsidRPr="003D518C">
        <w:rPr>
          <w:color w:val="000000"/>
        </w:rPr>
        <w:t>Поставьте диагноз.</w:t>
      </w:r>
    </w:p>
    <w:p w:rsidR="00DA5B53" w:rsidRPr="003D518C" w:rsidRDefault="00DA5B53" w:rsidP="0057407D">
      <w:pPr>
        <w:numPr>
          <w:ilvl w:val="0"/>
          <w:numId w:val="24"/>
        </w:numPr>
        <w:rPr>
          <w:color w:val="000000"/>
        </w:rPr>
      </w:pPr>
      <w:r w:rsidRPr="003D518C">
        <w:rPr>
          <w:color w:val="000000"/>
        </w:rPr>
        <w:t>Определите возможность сохранения зуба 22 и составьте план лечения.</w:t>
      </w:r>
    </w:p>
    <w:p w:rsidR="00DA5B53" w:rsidRPr="003D518C" w:rsidRDefault="00DA5B53" w:rsidP="00DA5B53">
      <w:pPr>
        <w:rPr>
          <w:b/>
          <w:bCs/>
          <w:color w:val="000000"/>
        </w:rPr>
      </w:pPr>
    </w:p>
    <w:p w:rsidR="00DA5B53" w:rsidRPr="003D518C" w:rsidRDefault="00DA5B53" w:rsidP="00DA5B53">
      <w:pPr>
        <w:ind w:firstLine="708"/>
        <w:jc w:val="both"/>
      </w:pPr>
      <w:r w:rsidRPr="003D518C">
        <w:rPr>
          <w:b/>
          <w:bCs/>
          <w:color w:val="000000"/>
        </w:rPr>
        <w:t xml:space="preserve">Задача </w:t>
      </w:r>
      <w:r>
        <w:rPr>
          <w:b/>
          <w:bCs/>
          <w:color w:val="000000"/>
        </w:rPr>
        <w:t>1</w:t>
      </w:r>
      <w:r w:rsidRPr="003D518C">
        <w:rPr>
          <w:b/>
          <w:bCs/>
          <w:color w:val="000000"/>
        </w:rPr>
        <w:t xml:space="preserve">5. </w:t>
      </w:r>
      <w:r w:rsidRPr="003D518C">
        <w:rPr>
          <w:color w:val="000000"/>
        </w:rPr>
        <w:t xml:space="preserve">Больная, 34 лет, обратилась с жалобами на резкие боли в области зуба 24 при </w:t>
      </w:r>
      <w:proofErr w:type="spellStart"/>
      <w:r w:rsidRPr="003D518C">
        <w:rPr>
          <w:color w:val="000000"/>
        </w:rPr>
        <w:t>накусывании</w:t>
      </w:r>
      <w:proofErr w:type="spellEnd"/>
      <w:r w:rsidRPr="003D518C">
        <w:rPr>
          <w:color w:val="000000"/>
        </w:rPr>
        <w:t>, озноб, температура до 40,5</w:t>
      </w:r>
      <w:proofErr w:type="gramStart"/>
      <w:r w:rsidRPr="003D518C">
        <w:rPr>
          <w:color w:val="000000"/>
        </w:rPr>
        <w:t>°С</w:t>
      </w:r>
      <w:proofErr w:type="gramEnd"/>
      <w:r w:rsidRPr="003D518C">
        <w:rPr>
          <w:color w:val="000000"/>
        </w:rPr>
        <w:t>, слабость, потливость, зуб запломбирован три дня назад. Конфигурация лица изменена за счет колла</w:t>
      </w:r>
      <w:r w:rsidRPr="003D518C">
        <w:rPr>
          <w:color w:val="000000"/>
        </w:rPr>
        <w:softHyphen/>
        <w:t xml:space="preserve">терального отека щечной области слева. </w:t>
      </w:r>
      <w:proofErr w:type="spellStart"/>
      <w:r w:rsidRPr="003D518C">
        <w:rPr>
          <w:color w:val="000000"/>
        </w:rPr>
        <w:t>Местно</w:t>
      </w:r>
      <w:proofErr w:type="spellEnd"/>
      <w:r w:rsidRPr="003D518C">
        <w:rPr>
          <w:color w:val="000000"/>
        </w:rPr>
        <w:t xml:space="preserve">: зуб 24 подвижен, слизистая оболочка в области </w:t>
      </w:r>
      <w:r w:rsidRPr="003D518C">
        <w:rPr>
          <w:bCs/>
          <w:color w:val="000000"/>
        </w:rPr>
        <w:t>зубов 23, 24, 25</w:t>
      </w:r>
      <w:r w:rsidRPr="003D518C">
        <w:rPr>
          <w:b/>
          <w:bCs/>
          <w:color w:val="000000"/>
        </w:rPr>
        <w:t xml:space="preserve"> </w:t>
      </w:r>
      <w:r w:rsidRPr="003D518C">
        <w:rPr>
          <w:color w:val="000000"/>
        </w:rPr>
        <w:t xml:space="preserve">гиперемирована, отечна, выбухает как со стороны </w:t>
      </w:r>
      <w:proofErr w:type="spellStart"/>
      <w:proofErr w:type="gramStart"/>
      <w:r w:rsidRPr="003D518C">
        <w:rPr>
          <w:color w:val="000000"/>
        </w:rPr>
        <w:t>предверия</w:t>
      </w:r>
      <w:proofErr w:type="spellEnd"/>
      <w:proofErr w:type="gramEnd"/>
      <w:r w:rsidRPr="003D518C">
        <w:rPr>
          <w:color w:val="000000"/>
        </w:rPr>
        <w:t xml:space="preserve"> так и с небной стороны. Перкуссия зуба резко болезненна. При рентгенологическом исследовании в области зуба 24 определяется разрежение костной ткани без четких границ, размером 0,3</w:t>
      </w:r>
      <w:r w:rsidRPr="003D518C">
        <w:rPr>
          <w:color w:val="000000"/>
          <w:lang w:val="en-US"/>
        </w:rPr>
        <w:t>x</w:t>
      </w:r>
      <w:r w:rsidRPr="003D518C">
        <w:rPr>
          <w:color w:val="000000"/>
        </w:rPr>
        <w:t>0,4 см.</w:t>
      </w:r>
    </w:p>
    <w:p w:rsidR="00DA5B53" w:rsidRPr="003D518C" w:rsidRDefault="00DA5B53" w:rsidP="0057407D">
      <w:pPr>
        <w:numPr>
          <w:ilvl w:val="0"/>
          <w:numId w:val="25"/>
        </w:numPr>
        <w:jc w:val="both"/>
        <w:rPr>
          <w:color w:val="000000"/>
        </w:rPr>
      </w:pPr>
      <w:r w:rsidRPr="003D518C">
        <w:rPr>
          <w:color w:val="000000"/>
        </w:rPr>
        <w:t>Поставьте диагноз.</w:t>
      </w:r>
    </w:p>
    <w:p w:rsidR="00DA5B53" w:rsidRPr="003D518C" w:rsidRDefault="00DA5B53" w:rsidP="0057407D">
      <w:pPr>
        <w:numPr>
          <w:ilvl w:val="0"/>
          <w:numId w:val="25"/>
        </w:numPr>
        <w:jc w:val="both"/>
        <w:rPr>
          <w:color w:val="000000"/>
        </w:rPr>
      </w:pPr>
      <w:r w:rsidRPr="003D518C">
        <w:rPr>
          <w:color w:val="000000"/>
        </w:rPr>
        <w:t>Составьте план лечения.</w:t>
      </w:r>
    </w:p>
    <w:p w:rsidR="00DA5B53" w:rsidRDefault="00DA5B53" w:rsidP="007C4E52">
      <w:pPr>
        <w:pStyle w:val="a5"/>
        <w:ind w:left="0"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A5B53" w:rsidRPr="003D518C" w:rsidRDefault="00DA5B53" w:rsidP="00DA5B53">
      <w:pPr>
        <w:ind w:firstLine="708"/>
        <w:jc w:val="both"/>
      </w:pPr>
      <w:r w:rsidRPr="003D518C">
        <w:rPr>
          <w:b/>
          <w:color w:val="000000"/>
        </w:rPr>
        <w:lastRenderedPageBreak/>
        <w:t xml:space="preserve">Задача </w:t>
      </w:r>
      <w:r>
        <w:rPr>
          <w:b/>
          <w:color w:val="000000"/>
        </w:rPr>
        <w:t>1</w:t>
      </w:r>
      <w:r w:rsidRPr="003D518C">
        <w:rPr>
          <w:b/>
          <w:color w:val="000000"/>
        </w:rPr>
        <w:t>6.</w:t>
      </w:r>
      <w:r w:rsidRPr="003D518C">
        <w:rPr>
          <w:color w:val="000000"/>
        </w:rPr>
        <w:t xml:space="preserve"> Больная, 60 лет, обратилась с жалобами на боли в области зуба 33, усили</w:t>
      </w:r>
      <w:r w:rsidRPr="003D518C">
        <w:rPr>
          <w:color w:val="000000"/>
        </w:rPr>
        <w:softHyphen/>
        <w:t xml:space="preserve">вающиеся при </w:t>
      </w:r>
      <w:proofErr w:type="spellStart"/>
      <w:r w:rsidRPr="003D518C">
        <w:rPr>
          <w:color w:val="000000"/>
        </w:rPr>
        <w:t>накусывании</w:t>
      </w:r>
      <w:proofErr w:type="spellEnd"/>
      <w:r w:rsidRPr="003D518C">
        <w:rPr>
          <w:color w:val="000000"/>
        </w:rPr>
        <w:t xml:space="preserve">. Ранее зуб лечен, периодически беспокоит, подвижен. </w:t>
      </w:r>
      <w:proofErr w:type="spellStart"/>
      <w:r w:rsidRPr="003D518C">
        <w:rPr>
          <w:color w:val="000000"/>
        </w:rPr>
        <w:t>Местно</w:t>
      </w:r>
      <w:proofErr w:type="spellEnd"/>
      <w:r w:rsidRPr="003D518C">
        <w:rPr>
          <w:color w:val="000000"/>
        </w:rPr>
        <w:t>: зуб 33 подвижность II степени, перкуссия слабо болезнен</w:t>
      </w:r>
      <w:r w:rsidRPr="003D518C">
        <w:rPr>
          <w:color w:val="000000"/>
        </w:rPr>
        <w:softHyphen/>
        <w:t>на. При рентгенологическом исследовании отмечается тень пломбировоч</w:t>
      </w:r>
      <w:r w:rsidRPr="003D518C">
        <w:rPr>
          <w:color w:val="000000"/>
        </w:rPr>
        <w:softHyphen/>
        <w:t>ного материала в канале зуба 33 на 2/3 длины корня, у верхушки корня имеется разрежение костной ткани с четкими контурами, размером 0,3-0,4 см.</w:t>
      </w:r>
    </w:p>
    <w:p w:rsidR="00DA5B53" w:rsidRPr="003D518C" w:rsidRDefault="00DA5B53" w:rsidP="0057407D">
      <w:pPr>
        <w:numPr>
          <w:ilvl w:val="0"/>
          <w:numId w:val="26"/>
        </w:numPr>
        <w:rPr>
          <w:color w:val="000000"/>
        </w:rPr>
      </w:pPr>
      <w:r w:rsidRPr="003D518C">
        <w:rPr>
          <w:color w:val="000000"/>
        </w:rPr>
        <w:t>Поставьте диагноз.</w:t>
      </w:r>
    </w:p>
    <w:p w:rsidR="00DA5B53" w:rsidRPr="003D518C" w:rsidRDefault="00DA5B53" w:rsidP="0057407D">
      <w:pPr>
        <w:numPr>
          <w:ilvl w:val="0"/>
          <w:numId w:val="26"/>
        </w:numPr>
        <w:rPr>
          <w:color w:val="000000"/>
        </w:rPr>
      </w:pPr>
      <w:r w:rsidRPr="003D518C">
        <w:rPr>
          <w:color w:val="000000"/>
        </w:rPr>
        <w:t>Какие щипцы используются для удаления зуба 33?</w:t>
      </w:r>
    </w:p>
    <w:p w:rsidR="00DA5B53" w:rsidRPr="003D518C" w:rsidRDefault="00DA5B53" w:rsidP="0057407D">
      <w:pPr>
        <w:numPr>
          <w:ilvl w:val="0"/>
          <w:numId w:val="26"/>
        </w:numPr>
        <w:rPr>
          <w:color w:val="000000"/>
        </w:rPr>
      </w:pPr>
      <w:r w:rsidRPr="003D518C">
        <w:rPr>
          <w:color w:val="000000"/>
        </w:rPr>
        <w:t>Положение врача и больного при удалении зуба 33.</w:t>
      </w:r>
    </w:p>
    <w:p w:rsidR="00DA5B53" w:rsidRPr="003D518C" w:rsidRDefault="00DA5B53" w:rsidP="0057407D">
      <w:pPr>
        <w:numPr>
          <w:ilvl w:val="0"/>
          <w:numId w:val="26"/>
        </w:numPr>
        <w:rPr>
          <w:color w:val="000000"/>
        </w:rPr>
      </w:pPr>
      <w:r w:rsidRPr="003D518C">
        <w:rPr>
          <w:color w:val="000000"/>
        </w:rPr>
        <w:t>Особенности удаления зуба 33.</w:t>
      </w:r>
    </w:p>
    <w:p w:rsidR="00DA5B53" w:rsidRPr="003D518C" w:rsidRDefault="00DA5B53" w:rsidP="00DA5B53">
      <w:pPr>
        <w:rPr>
          <w:color w:val="000000"/>
        </w:rPr>
      </w:pPr>
    </w:p>
    <w:p w:rsidR="00DA5B53" w:rsidRPr="003D518C" w:rsidRDefault="00DA5B53" w:rsidP="00DA5B53">
      <w:pPr>
        <w:ind w:firstLine="708"/>
      </w:pPr>
      <w:r w:rsidRPr="003D518C">
        <w:rPr>
          <w:b/>
          <w:color w:val="000000"/>
        </w:rPr>
        <w:t xml:space="preserve">Задача </w:t>
      </w:r>
      <w:r>
        <w:rPr>
          <w:b/>
          <w:color w:val="000000"/>
        </w:rPr>
        <w:t>1</w:t>
      </w:r>
      <w:r w:rsidRPr="003D518C">
        <w:rPr>
          <w:b/>
          <w:color w:val="000000"/>
        </w:rPr>
        <w:t xml:space="preserve">7. </w:t>
      </w:r>
      <w:r w:rsidRPr="003D518C">
        <w:rPr>
          <w:color w:val="000000"/>
        </w:rPr>
        <w:t xml:space="preserve">Больная, 68 лет, готовится к протезированию, обратилась с жалобами на подвижность зуба 44. </w:t>
      </w:r>
      <w:proofErr w:type="spellStart"/>
      <w:r w:rsidRPr="003D518C">
        <w:rPr>
          <w:color w:val="000000"/>
        </w:rPr>
        <w:t>Местно</w:t>
      </w:r>
      <w:proofErr w:type="spellEnd"/>
      <w:r w:rsidRPr="003D518C">
        <w:rPr>
          <w:color w:val="000000"/>
        </w:rPr>
        <w:t xml:space="preserve">: зуб 44 подвижность </w:t>
      </w:r>
      <w:r w:rsidRPr="003D518C">
        <w:rPr>
          <w:color w:val="000000"/>
          <w:lang w:val="en-US"/>
        </w:rPr>
        <w:t>III</w:t>
      </w:r>
      <w:r w:rsidRPr="003D518C">
        <w:rPr>
          <w:color w:val="000000"/>
        </w:rPr>
        <w:t xml:space="preserve"> степени. </w:t>
      </w:r>
      <w:proofErr w:type="spellStart"/>
      <w:r w:rsidRPr="003D518C">
        <w:rPr>
          <w:color w:val="000000"/>
        </w:rPr>
        <w:t>Коронковая</w:t>
      </w:r>
      <w:proofErr w:type="spellEnd"/>
      <w:r w:rsidRPr="003D518C">
        <w:rPr>
          <w:color w:val="000000"/>
        </w:rPr>
        <w:t xml:space="preserve"> часть зуба 44 сохранена, при пальпации из </w:t>
      </w:r>
      <w:proofErr w:type="spellStart"/>
      <w:r w:rsidRPr="003D518C">
        <w:rPr>
          <w:color w:val="000000"/>
        </w:rPr>
        <w:t>десневых</w:t>
      </w:r>
      <w:proofErr w:type="spellEnd"/>
      <w:r w:rsidRPr="003D518C">
        <w:rPr>
          <w:color w:val="000000"/>
        </w:rPr>
        <w:t xml:space="preserve"> карманов отмечается </w:t>
      </w:r>
      <w:proofErr w:type="gramStart"/>
      <w:r w:rsidRPr="003D518C">
        <w:rPr>
          <w:color w:val="000000"/>
        </w:rPr>
        <w:t>гнойное</w:t>
      </w:r>
      <w:proofErr w:type="gramEnd"/>
      <w:r w:rsidRPr="003D518C">
        <w:rPr>
          <w:color w:val="000000"/>
        </w:rPr>
        <w:t xml:space="preserve"> отделяемое.</w:t>
      </w:r>
    </w:p>
    <w:p w:rsidR="00DA5B53" w:rsidRPr="003D518C" w:rsidRDefault="00DA5B53" w:rsidP="0057407D">
      <w:pPr>
        <w:numPr>
          <w:ilvl w:val="0"/>
          <w:numId w:val="27"/>
        </w:numPr>
        <w:rPr>
          <w:color w:val="000000"/>
        </w:rPr>
      </w:pPr>
      <w:r w:rsidRPr="003D518C">
        <w:rPr>
          <w:color w:val="000000"/>
        </w:rPr>
        <w:t>Поставьте диагноз.</w:t>
      </w:r>
    </w:p>
    <w:p w:rsidR="00DA5B53" w:rsidRPr="003D518C" w:rsidRDefault="00DA5B53" w:rsidP="0057407D">
      <w:pPr>
        <w:numPr>
          <w:ilvl w:val="0"/>
          <w:numId w:val="27"/>
        </w:numPr>
      </w:pPr>
      <w:r w:rsidRPr="003D518C">
        <w:rPr>
          <w:color w:val="000000"/>
        </w:rPr>
        <w:t>Подберите инструмент для удаления зуба 44.</w:t>
      </w:r>
    </w:p>
    <w:p w:rsidR="00DA5B53" w:rsidRPr="003D518C" w:rsidRDefault="00DA5B53" w:rsidP="0057407D">
      <w:pPr>
        <w:numPr>
          <w:ilvl w:val="0"/>
          <w:numId w:val="27"/>
        </w:numPr>
        <w:tabs>
          <w:tab w:val="left" w:pos="709"/>
        </w:tabs>
        <w:rPr>
          <w:color w:val="000000"/>
        </w:rPr>
      </w:pPr>
      <w:r w:rsidRPr="003D518C">
        <w:rPr>
          <w:color w:val="000000"/>
        </w:rPr>
        <w:t>Положение врача и пациента при удалении зуба 44.</w:t>
      </w:r>
      <w:r w:rsidRPr="003D518C">
        <w:rPr>
          <w:color w:val="000000"/>
        </w:rPr>
        <w:tab/>
      </w:r>
    </w:p>
    <w:p w:rsidR="00DA5B53" w:rsidRPr="003D518C" w:rsidRDefault="00DA5B53" w:rsidP="00DA5B53">
      <w:pPr>
        <w:rPr>
          <w:color w:val="000000"/>
        </w:rPr>
      </w:pPr>
    </w:p>
    <w:p w:rsidR="00DA5B53" w:rsidRPr="003D518C" w:rsidRDefault="00DA5B53" w:rsidP="00DA5B53">
      <w:pPr>
        <w:ind w:firstLine="708"/>
      </w:pPr>
      <w:r w:rsidRPr="003D518C">
        <w:rPr>
          <w:b/>
          <w:color w:val="000000"/>
        </w:rPr>
        <w:t xml:space="preserve">Задача </w:t>
      </w:r>
      <w:r>
        <w:rPr>
          <w:b/>
          <w:color w:val="000000"/>
        </w:rPr>
        <w:t>1</w:t>
      </w:r>
      <w:r w:rsidRPr="003D518C">
        <w:rPr>
          <w:b/>
          <w:color w:val="000000"/>
        </w:rPr>
        <w:t xml:space="preserve">8. </w:t>
      </w:r>
      <w:r w:rsidRPr="003D518C">
        <w:rPr>
          <w:color w:val="000000"/>
        </w:rPr>
        <w:t xml:space="preserve">Больного, 28 лет, беспокоят боли при </w:t>
      </w:r>
      <w:proofErr w:type="spellStart"/>
      <w:r w:rsidRPr="003D518C">
        <w:rPr>
          <w:color w:val="000000"/>
        </w:rPr>
        <w:t>накусывании</w:t>
      </w:r>
      <w:proofErr w:type="spellEnd"/>
      <w:r w:rsidRPr="003D518C">
        <w:rPr>
          <w:color w:val="000000"/>
        </w:rPr>
        <w:t xml:space="preserve"> на зуб 46. </w:t>
      </w:r>
      <w:proofErr w:type="gramStart"/>
      <w:r w:rsidRPr="003D518C">
        <w:rPr>
          <w:color w:val="000000"/>
        </w:rPr>
        <w:t>Лечен</w:t>
      </w:r>
      <w:proofErr w:type="gramEnd"/>
      <w:r w:rsidRPr="003D518C">
        <w:rPr>
          <w:color w:val="000000"/>
        </w:rPr>
        <w:t xml:space="preserve"> в детстве. </w:t>
      </w:r>
      <w:proofErr w:type="spellStart"/>
      <w:r w:rsidRPr="003D518C">
        <w:rPr>
          <w:color w:val="000000"/>
        </w:rPr>
        <w:t>Местно</w:t>
      </w:r>
      <w:proofErr w:type="spellEnd"/>
      <w:r w:rsidRPr="003D518C">
        <w:rPr>
          <w:color w:val="000000"/>
        </w:rPr>
        <w:t>: зуб 46 под пломбой, розового цвета. При рентгенологи</w:t>
      </w:r>
      <w:r w:rsidRPr="003D518C">
        <w:rPr>
          <w:color w:val="000000"/>
        </w:rPr>
        <w:softHyphen/>
        <w:t>ческом исследовании определяется разрежение костной ткани в области бифуркации.</w:t>
      </w:r>
    </w:p>
    <w:p w:rsidR="00DA5B53" w:rsidRPr="003D518C" w:rsidRDefault="00DA5B53" w:rsidP="0057407D">
      <w:pPr>
        <w:numPr>
          <w:ilvl w:val="0"/>
          <w:numId w:val="28"/>
        </w:numPr>
        <w:rPr>
          <w:color w:val="000000"/>
        </w:rPr>
      </w:pPr>
      <w:r w:rsidRPr="003D518C">
        <w:rPr>
          <w:color w:val="000000"/>
        </w:rPr>
        <w:t>Поставьте диагноз.</w:t>
      </w:r>
    </w:p>
    <w:p w:rsidR="00DA5B53" w:rsidRPr="003D518C" w:rsidRDefault="00DA5B53" w:rsidP="0057407D">
      <w:pPr>
        <w:numPr>
          <w:ilvl w:val="0"/>
          <w:numId w:val="28"/>
        </w:numPr>
        <w:rPr>
          <w:color w:val="000000"/>
        </w:rPr>
      </w:pPr>
      <w:r w:rsidRPr="003D518C">
        <w:rPr>
          <w:color w:val="000000"/>
        </w:rPr>
        <w:t>Какие щипцы используются при удалении зуба 46?</w:t>
      </w:r>
    </w:p>
    <w:p w:rsidR="00DA5B53" w:rsidRPr="003D518C" w:rsidRDefault="00DA5B53" w:rsidP="0057407D">
      <w:pPr>
        <w:numPr>
          <w:ilvl w:val="0"/>
          <w:numId w:val="28"/>
        </w:numPr>
      </w:pPr>
      <w:r w:rsidRPr="003D518C">
        <w:rPr>
          <w:color w:val="000000"/>
        </w:rPr>
        <w:t>Особенности положения врача при удалении правых моляров, очередность вывихивающих движений?</w:t>
      </w:r>
    </w:p>
    <w:p w:rsidR="00DA5B53" w:rsidRPr="003D518C" w:rsidRDefault="00DA5B53" w:rsidP="00DA5B53">
      <w:pPr>
        <w:rPr>
          <w:color w:val="000000"/>
        </w:rPr>
      </w:pPr>
    </w:p>
    <w:p w:rsidR="00DA5B53" w:rsidRPr="003D518C" w:rsidRDefault="00DA5B53" w:rsidP="00DA5B53">
      <w:pPr>
        <w:ind w:firstLine="708"/>
      </w:pPr>
      <w:r w:rsidRPr="003D518C">
        <w:rPr>
          <w:b/>
          <w:color w:val="000000"/>
        </w:rPr>
        <w:t xml:space="preserve">Задача </w:t>
      </w:r>
      <w:r>
        <w:rPr>
          <w:b/>
          <w:color w:val="000000"/>
        </w:rPr>
        <w:t>1</w:t>
      </w:r>
      <w:r w:rsidRPr="003D518C">
        <w:rPr>
          <w:b/>
          <w:color w:val="000000"/>
        </w:rPr>
        <w:t xml:space="preserve">9. </w:t>
      </w:r>
      <w:r w:rsidRPr="003D518C">
        <w:rPr>
          <w:color w:val="000000"/>
        </w:rPr>
        <w:t xml:space="preserve">Больную, 26 лет, беспокоят постоянные боли в области </w:t>
      </w:r>
      <w:r w:rsidRPr="003D518C">
        <w:rPr>
          <w:bCs/>
          <w:color w:val="000000"/>
          <w:spacing w:val="10"/>
        </w:rPr>
        <w:t>зуба 38.</w:t>
      </w:r>
      <w:r w:rsidRPr="003D518C">
        <w:rPr>
          <w:b/>
          <w:bCs/>
          <w:color w:val="000000"/>
          <w:spacing w:val="10"/>
        </w:rPr>
        <w:t xml:space="preserve"> </w:t>
      </w:r>
      <w:r w:rsidRPr="003D518C">
        <w:rPr>
          <w:color w:val="000000"/>
        </w:rPr>
        <w:t xml:space="preserve">Зуб ранее лечен. </w:t>
      </w:r>
      <w:proofErr w:type="spellStart"/>
      <w:r w:rsidRPr="003D518C">
        <w:rPr>
          <w:color w:val="000000"/>
        </w:rPr>
        <w:t>Местно</w:t>
      </w:r>
      <w:proofErr w:type="spellEnd"/>
      <w:r w:rsidRPr="003D518C">
        <w:rPr>
          <w:color w:val="000000"/>
        </w:rPr>
        <w:t>: зуб 38</w:t>
      </w:r>
      <w:r w:rsidRPr="003D518C">
        <w:rPr>
          <w:b/>
          <w:bCs/>
          <w:color w:val="000000"/>
          <w:spacing w:val="10"/>
        </w:rPr>
        <w:t xml:space="preserve"> </w:t>
      </w:r>
      <w:r w:rsidRPr="003D518C">
        <w:rPr>
          <w:color w:val="000000"/>
        </w:rPr>
        <w:t>частично разрушен, изменен в цвете, перкуссия болез</w:t>
      </w:r>
      <w:r w:rsidRPr="003D518C">
        <w:rPr>
          <w:color w:val="000000"/>
        </w:rPr>
        <w:softHyphen/>
        <w:t>ненна.</w:t>
      </w:r>
    </w:p>
    <w:p w:rsidR="00DA5B53" w:rsidRPr="003D518C" w:rsidRDefault="00DA5B53" w:rsidP="0057407D">
      <w:pPr>
        <w:numPr>
          <w:ilvl w:val="0"/>
          <w:numId w:val="29"/>
        </w:numPr>
        <w:rPr>
          <w:color w:val="000000"/>
        </w:rPr>
      </w:pPr>
      <w:r w:rsidRPr="003D518C">
        <w:rPr>
          <w:color w:val="000000"/>
        </w:rPr>
        <w:t>Поставьте диагноз.</w:t>
      </w:r>
    </w:p>
    <w:p w:rsidR="00DA5B53" w:rsidRPr="003D518C" w:rsidRDefault="00DA5B53" w:rsidP="0057407D">
      <w:pPr>
        <w:numPr>
          <w:ilvl w:val="0"/>
          <w:numId w:val="29"/>
        </w:numPr>
        <w:rPr>
          <w:color w:val="000000"/>
        </w:rPr>
      </w:pPr>
      <w:r w:rsidRPr="003D518C">
        <w:rPr>
          <w:color w:val="000000"/>
        </w:rPr>
        <w:t>Какие щипцы используются при удалении зуба 38?</w:t>
      </w:r>
    </w:p>
    <w:p w:rsidR="00DA5B53" w:rsidRPr="003D518C" w:rsidRDefault="00DA5B53" w:rsidP="0057407D">
      <w:pPr>
        <w:numPr>
          <w:ilvl w:val="0"/>
          <w:numId w:val="29"/>
        </w:numPr>
        <w:rPr>
          <w:color w:val="000000"/>
        </w:rPr>
      </w:pPr>
      <w:r w:rsidRPr="003D518C">
        <w:rPr>
          <w:color w:val="000000"/>
        </w:rPr>
        <w:t>Особенности удаления зуба 38.</w:t>
      </w:r>
    </w:p>
    <w:p w:rsidR="00DA5B53" w:rsidRPr="003D518C" w:rsidRDefault="00DA5B53" w:rsidP="00DA5B53">
      <w:pPr>
        <w:rPr>
          <w:color w:val="000000"/>
        </w:rPr>
      </w:pPr>
    </w:p>
    <w:p w:rsidR="00DA5B53" w:rsidRPr="003D518C" w:rsidRDefault="00DA5B53" w:rsidP="00DA5B53">
      <w:pPr>
        <w:ind w:firstLine="708"/>
        <w:jc w:val="both"/>
      </w:pPr>
      <w:r w:rsidRPr="00DA5B53">
        <w:rPr>
          <w:b/>
          <w:color w:val="000000"/>
        </w:rPr>
        <w:t xml:space="preserve">Задача 20. </w:t>
      </w:r>
      <w:r w:rsidRPr="003D518C">
        <w:rPr>
          <w:color w:val="000000"/>
        </w:rPr>
        <w:t xml:space="preserve">Больная, 42 лет, обратилась с жалобами на разрушение </w:t>
      </w:r>
      <w:proofErr w:type="spellStart"/>
      <w:r w:rsidRPr="003D518C">
        <w:rPr>
          <w:color w:val="000000"/>
        </w:rPr>
        <w:t>коронковой</w:t>
      </w:r>
      <w:proofErr w:type="spellEnd"/>
      <w:r w:rsidRPr="003D518C">
        <w:rPr>
          <w:color w:val="000000"/>
        </w:rPr>
        <w:t xml:space="preserve"> части зуба 27. Зуб ранее лечен. </w:t>
      </w:r>
      <w:proofErr w:type="spellStart"/>
      <w:r w:rsidRPr="003D518C">
        <w:rPr>
          <w:color w:val="000000"/>
        </w:rPr>
        <w:t>Местно</w:t>
      </w:r>
      <w:proofErr w:type="spellEnd"/>
      <w:r w:rsidRPr="003D518C">
        <w:rPr>
          <w:color w:val="000000"/>
        </w:rPr>
        <w:t xml:space="preserve">: у зуба 27 </w:t>
      </w:r>
      <w:proofErr w:type="spellStart"/>
      <w:r w:rsidRPr="003D518C">
        <w:rPr>
          <w:color w:val="000000"/>
        </w:rPr>
        <w:t>коронковая</w:t>
      </w:r>
      <w:proofErr w:type="spellEnd"/>
      <w:r w:rsidRPr="003D518C">
        <w:rPr>
          <w:color w:val="000000"/>
        </w:rPr>
        <w:t xml:space="preserve"> часть разрушена, кор</w:t>
      </w:r>
      <w:r w:rsidRPr="003D518C">
        <w:rPr>
          <w:color w:val="000000"/>
        </w:rPr>
        <w:softHyphen/>
        <w:t>ни не разъединены, слизистая оболочка без видимой патологии.</w:t>
      </w:r>
    </w:p>
    <w:p w:rsidR="00DA5B53" w:rsidRPr="003D518C" w:rsidRDefault="00DA5B53" w:rsidP="0057407D">
      <w:pPr>
        <w:numPr>
          <w:ilvl w:val="0"/>
          <w:numId w:val="30"/>
        </w:numPr>
        <w:jc w:val="both"/>
      </w:pPr>
      <w:r w:rsidRPr="003D518C">
        <w:rPr>
          <w:color w:val="000000"/>
        </w:rPr>
        <w:t>Какие инструменты можно использовать для удаления корней верхних моляров?</w:t>
      </w:r>
    </w:p>
    <w:p w:rsidR="00DA5B53" w:rsidRPr="003D518C" w:rsidRDefault="00DA5B53" w:rsidP="0057407D">
      <w:pPr>
        <w:numPr>
          <w:ilvl w:val="0"/>
          <w:numId w:val="30"/>
        </w:numPr>
        <w:jc w:val="both"/>
        <w:rPr>
          <w:color w:val="000000"/>
        </w:rPr>
      </w:pPr>
      <w:r w:rsidRPr="003D518C">
        <w:rPr>
          <w:color w:val="000000"/>
        </w:rPr>
        <w:t>Какие дополнительные мероприятия необходимо предпринять для удаления корней при невозможности их удаления щипцами?</w:t>
      </w:r>
    </w:p>
    <w:p w:rsidR="00DA5B53" w:rsidRDefault="00DA5B53" w:rsidP="007C4E52">
      <w:pPr>
        <w:pStyle w:val="a5"/>
        <w:ind w:left="0"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A5B53" w:rsidRPr="003D518C" w:rsidRDefault="00DA5B53" w:rsidP="00DA5B53">
      <w:pPr>
        <w:ind w:firstLine="708"/>
        <w:jc w:val="both"/>
      </w:pPr>
      <w:r w:rsidRPr="003D518C">
        <w:rPr>
          <w:b/>
          <w:color w:val="000000"/>
        </w:rPr>
        <w:t xml:space="preserve">Задача </w:t>
      </w:r>
      <w:r>
        <w:rPr>
          <w:b/>
          <w:color w:val="000000"/>
        </w:rPr>
        <w:t>2</w:t>
      </w:r>
      <w:r w:rsidRPr="003D518C">
        <w:rPr>
          <w:b/>
          <w:color w:val="000000"/>
        </w:rPr>
        <w:t>1.</w:t>
      </w:r>
      <w:r w:rsidRPr="003D518C">
        <w:rPr>
          <w:color w:val="000000"/>
        </w:rPr>
        <w:t xml:space="preserve"> Больная, 48 лет, обратилась с просьбой удалить корни зуба 27 с целью подготовки полости рта к протезированию. Во время проведения анесте</w:t>
      </w:r>
      <w:r w:rsidRPr="003D518C">
        <w:rPr>
          <w:color w:val="000000"/>
        </w:rPr>
        <w:softHyphen/>
        <w:t>зии у больной появилась слабость, головокружение, потемнение в глазах. Пульс учащен и слабый.</w:t>
      </w:r>
    </w:p>
    <w:p w:rsidR="00DA5B53" w:rsidRPr="003D518C" w:rsidRDefault="00DA5B53" w:rsidP="0057407D">
      <w:pPr>
        <w:numPr>
          <w:ilvl w:val="0"/>
          <w:numId w:val="31"/>
        </w:numPr>
        <w:tabs>
          <w:tab w:val="left" w:pos="709"/>
        </w:tabs>
        <w:ind w:left="1077"/>
        <w:rPr>
          <w:color w:val="000000"/>
        </w:rPr>
      </w:pPr>
      <w:r w:rsidRPr="003D518C">
        <w:rPr>
          <w:color w:val="000000"/>
        </w:rPr>
        <w:t>Поставьте диагноз.</w:t>
      </w:r>
    </w:p>
    <w:p w:rsidR="00DA5B53" w:rsidRPr="003D518C" w:rsidRDefault="00DA5B53" w:rsidP="0057407D">
      <w:pPr>
        <w:numPr>
          <w:ilvl w:val="0"/>
          <w:numId w:val="31"/>
        </w:numPr>
        <w:tabs>
          <w:tab w:val="left" w:pos="709"/>
        </w:tabs>
        <w:ind w:left="1077"/>
        <w:rPr>
          <w:color w:val="000000"/>
        </w:rPr>
      </w:pPr>
      <w:r w:rsidRPr="003D518C">
        <w:rPr>
          <w:color w:val="000000"/>
        </w:rPr>
        <w:t>Определите причины подобного состояния?</w:t>
      </w:r>
    </w:p>
    <w:p w:rsidR="00DA5B53" w:rsidRPr="003D518C" w:rsidRDefault="00DA5B53" w:rsidP="0057407D">
      <w:pPr>
        <w:numPr>
          <w:ilvl w:val="0"/>
          <w:numId w:val="31"/>
        </w:numPr>
        <w:tabs>
          <w:tab w:val="left" w:pos="709"/>
        </w:tabs>
        <w:ind w:left="1077"/>
        <w:rPr>
          <w:color w:val="000000"/>
        </w:rPr>
      </w:pPr>
      <w:r w:rsidRPr="003D518C">
        <w:rPr>
          <w:color w:val="000000"/>
        </w:rPr>
        <w:t>Действия врача в данной ситуации?</w:t>
      </w:r>
    </w:p>
    <w:p w:rsidR="00DA5B53" w:rsidRPr="003D518C" w:rsidRDefault="00DA5B53" w:rsidP="00DA5B53">
      <w:pPr>
        <w:rPr>
          <w:color w:val="000000"/>
        </w:rPr>
      </w:pPr>
    </w:p>
    <w:p w:rsidR="00DA5B53" w:rsidRPr="003D518C" w:rsidRDefault="00DA5B53" w:rsidP="00DA5B53">
      <w:pPr>
        <w:ind w:firstLine="708"/>
        <w:jc w:val="both"/>
      </w:pPr>
      <w:r w:rsidRPr="003D518C">
        <w:rPr>
          <w:b/>
          <w:color w:val="000000"/>
        </w:rPr>
        <w:t xml:space="preserve">Задача </w:t>
      </w:r>
      <w:r>
        <w:rPr>
          <w:b/>
          <w:color w:val="000000"/>
        </w:rPr>
        <w:t>2</w:t>
      </w:r>
      <w:r w:rsidRPr="003D518C">
        <w:rPr>
          <w:b/>
          <w:color w:val="000000"/>
        </w:rPr>
        <w:t xml:space="preserve">2. </w:t>
      </w:r>
      <w:r w:rsidRPr="003D518C">
        <w:rPr>
          <w:color w:val="000000"/>
        </w:rPr>
        <w:t xml:space="preserve">Больной, 62 лет, для удаления зуба 36 проведена </w:t>
      </w:r>
      <w:proofErr w:type="spellStart"/>
      <w:r w:rsidRPr="003D518C">
        <w:rPr>
          <w:color w:val="000000"/>
        </w:rPr>
        <w:t>мандибулярная</w:t>
      </w:r>
      <w:proofErr w:type="spellEnd"/>
      <w:r w:rsidRPr="003D518C">
        <w:rPr>
          <w:color w:val="000000"/>
        </w:rPr>
        <w:t xml:space="preserve"> анестезия. После анестезии больная побледнела, появился холодный пот, похолодели конечности, пульс частый, нитевидный, плохого наполнения, артериаль</w:t>
      </w:r>
      <w:r w:rsidRPr="003D518C">
        <w:rPr>
          <w:color w:val="000000"/>
        </w:rPr>
        <w:softHyphen/>
        <w:t>ное давление низкое, дыхание поверхностное.</w:t>
      </w:r>
    </w:p>
    <w:p w:rsidR="00DA5B53" w:rsidRPr="003D518C" w:rsidRDefault="00DA5B53" w:rsidP="0057407D">
      <w:pPr>
        <w:numPr>
          <w:ilvl w:val="0"/>
          <w:numId w:val="32"/>
        </w:numPr>
        <w:ind w:left="709" w:hanging="349"/>
        <w:rPr>
          <w:color w:val="000000"/>
        </w:rPr>
      </w:pPr>
      <w:r w:rsidRPr="003D518C">
        <w:rPr>
          <w:color w:val="000000"/>
        </w:rPr>
        <w:t>Поставьте диагноз.</w:t>
      </w:r>
    </w:p>
    <w:p w:rsidR="00DA5B53" w:rsidRPr="003D518C" w:rsidRDefault="00DA5B53" w:rsidP="0057407D">
      <w:pPr>
        <w:numPr>
          <w:ilvl w:val="0"/>
          <w:numId w:val="32"/>
        </w:numPr>
        <w:ind w:left="709" w:hanging="349"/>
        <w:rPr>
          <w:color w:val="000000"/>
        </w:rPr>
      </w:pPr>
      <w:r w:rsidRPr="003D518C">
        <w:rPr>
          <w:color w:val="000000"/>
        </w:rPr>
        <w:t>Действия врача в данной ситуации.</w:t>
      </w:r>
    </w:p>
    <w:p w:rsidR="00DA5B53" w:rsidRPr="003D518C" w:rsidRDefault="00DA5B53" w:rsidP="00DA5B53">
      <w:pPr>
        <w:rPr>
          <w:color w:val="000000"/>
        </w:rPr>
      </w:pPr>
    </w:p>
    <w:p w:rsidR="00DA5B53" w:rsidRPr="003D518C" w:rsidRDefault="00DA5B53" w:rsidP="00DA5B53">
      <w:pPr>
        <w:ind w:firstLine="708"/>
      </w:pPr>
      <w:r w:rsidRPr="003D518C">
        <w:rPr>
          <w:b/>
          <w:color w:val="000000"/>
        </w:rPr>
        <w:t xml:space="preserve">Задача </w:t>
      </w:r>
      <w:r>
        <w:rPr>
          <w:b/>
          <w:color w:val="000000"/>
        </w:rPr>
        <w:t>2</w:t>
      </w:r>
      <w:r w:rsidRPr="003D518C">
        <w:rPr>
          <w:b/>
          <w:color w:val="000000"/>
        </w:rPr>
        <w:t xml:space="preserve">3. </w:t>
      </w:r>
      <w:r w:rsidRPr="003D518C">
        <w:rPr>
          <w:color w:val="000000"/>
        </w:rPr>
        <w:t>Больной, 42 лет, удален зуб 36. После удаления из лунки обильное кровотечение.</w:t>
      </w:r>
    </w:p>
    <w:p w:rsidR="00DA5B53" w:rsidRPr="003D518C" w:rsidRDefault="00DA5B53" w:rsidP="0057407D">
      <w:pPr>
        <w:numPr>
          <w:ilvl w:val="0"/>
          <w:numId w:val="33"/>
        </w:numPr>
        <w:ind w:left="709" w:hanging="349"/>
        <w:rPr>
          <w:color w:val="000000"/>
        </w:rPr>
      </w:pPr>
      <w:r w:rsidRPr="003D518C">
        <w:rPr>
          <w:color w:val="000000"/>
        </w:rPr>
        <w:t>Каковы причины местного кровотечения?</w:t>
      </w:r>
    </w:p>
    <w:p w:rsidR="00DA5B53" w:rsidRPr="003D518C" w:rsidRDefault="00DA5B53" w:rsidP="0057407D">
      <w:pPr>
        <w:numPr>
          <w:ilvl w:val="0"/>
          <w:numId w:val="33"/>
        </w:numPr>
        <w:ind w:left="709" w:hanging="349"/>
        <w:rPr>
          <w:color w:val="000000"/>
        </w:rPr>
      </w:pPr>
      <w:r w:rsidRPr="003D518C">
        <w:rPr>
          <w:color w:val="000000"/>
        </w:rPr>
        <w:t>Каковы могут быть причины общего характера? Тактика врача в данной ситуации.</w:t>
      </w:r>
    </w:p>
    <w:p w:rsidR="00DA5B53" w:rsidRPr="003D518C" w:rsidRDefault="00DA5B53" w:rsidP="00DA5B53">
      <w:pPr>
        <w:rPr>
          <w:color w:val="000000"/>
        </w:rPr>
      </w:pPr>
    </w:p>
    <w:p w:rsidR="00DA5B53" w:rsidRPr="003D518C" w:rsidRDefault="00DA5B53" w:rsidP="00DA5B53">
      <w:pPr>
        <w:ind w:firstLine="708"/>
        <w:jc w:val="both"/>
      </w:pPr>
      <w:r w:rsidRPr="003D518C">
        <w:rPr>
          <w:b/>
          <w:color w:val="000000"/>
        </w:rPr>
        <w:t xml:space="preserve">Задача </w:t>
      </w:r>
      <w:r>
        <w:rPr>
          <w:b/>
          <w:color w:val="000000"/>
        </w:rPr>
        <w:t>2</w:t>
      </w:r>
      <w:r w:rsidRPr="003D518C">
        <w:rPr>
          <w:b/>
          <w:color w:val="000000"/>
        </w:rPr>
        <w:t>4.</w:t>
      </w:r>
      <w:r w:rsidRPr="003D518C">
        <w:rPr>
          <w:color w:val="000000"/>
        </w:rPr>
        <w:t xml:space="preserve"> Больная, 28 лет, обратилась с жалобами на боли в области удаленного зуба 46. Зуб удален три дня назад, боли </w:t>
      </w:r>
      <w:proofErr w:type="spellStart"/>
      <w:r w:rsidRPr="003D518C">
        <w:rPr>
          <w:color w:val="000000"/>
        </w:rPr>
        <w:t>иррадиируют</w:t>
      </w:r>
      <w:proofErr w:type="spellEnd"/>
      <w:r w:rsidRPr="003D518C">
        <w:rPr>
          <w:color w:val="000000"/>
        </w:rPr>
        <w:t xml:space="preserve"> в ухо в висок. Изо рта неприятный запах. </w:t>
      </w:r>
      <w:proofErr w:type="spellStart"/>
      <w:r w:rsidRPr="003D518C">
        <w:rPr>
          <w:color w:val="000000"/>
        </w:rPr>
        <w:t>Местно</w:t>
      </w:r>
      <w:proofErr w:type="spellEnd"/>
      <w:r w:rsidRPr="003D518C">
        <w:rPr>
          <w:color w:val="000000"/>
        </w:rPr>
        <w:t>: слизистая оболочка в области удаленного зуба 46 гиперемирована, отечна, лунка покрыта серым налетом с неприятным запахом.</w:t>
      </w:r>
      <w:r w:rsidRPr="003D518C">
        <w:rPr>
          <w:color w:val="000000"/>
        </w:rPr>
        <w:tab/>
      </w:r>
    </w:p>
    <w:p w:rsidR="00DA5B53" w:rsidRPr="003D518C" w:rsidRDefault="00DA5B53" w:rsidP="0057407D">
      <w:pPr>
        <w:numPr>
          <w:ilvl w:val="0"/>
          <w:numId w:val="34"/>
        </w:numPr>
        <w:ind w:left="709" w:hanging="283"/>
        <w:rPr>
          <w:color w:val="000000"/>
        </w:rPr>
      </w:pPr>
      <w:r w:rsidRPr="003D518C">
        <w:rPr>
          <w:color w:val="000000"/>
        </w:rPr>
        <w:t>Поставьте диагноз.</w:t>
      </w:r>
    </w:p>
    <w:p w:rsidR="00DA5B53" w:rsidRPr="003D518C" w:rsidRDefault="00DA5B53" w:rsidP="0057407D">
      <w:pPr>
        <w:numPr>
          <w:ilvl w:val="0"/>
          <w:numId w:val="34"/>
        </w:numPr>
        <w:ind w:left="709" w:hanging="283"/>
      </w:pPr>
      <w:r w:rsidRPr="003D518C">
        <w:rPr>
          <w:color w:val="000000"/>
        </w:rPr>
        <w:t>Каковы причины возникшего осложнения, причины болей в лунке зуба 46?</w:t>
      </w:r>
    </w:p>
    <w:p w:rsidR="00DA5B53" w:rsidRPr="003D518C" w:rsidRDefault="00DA5B53" w:rsidP="0057407D">
      <w:pPr>
        <w:numPr>
          <w:ilvl w:val="0"/>
          <w:numId w:val="34"/>
        </w:numPr>
        <w:ind w:left="709" w:hanging="283"/>
        <w:rPr>
          <w:color w:val="000000"/>
        </w:rPr>
      </w:pPr>
      <w:r w:rsidRPr="003D518C">
        <w:rPr>
          <w:color w:val="000000"/>
        </w:rPr>
        <w:t>Тактика врача при данном осложнении.</w:t>
      </w:r>
    </w:p>
    <w:p w:rsidR="00DA5B53" w:rsidRPr="003D518C" w:rsidRDefault="00DA5B53" w:rsidP="00DA5B53"/>
    <w:p w:rsidR="00DA5B53" w:rsidRPr="003D518C" w:rsidRDefault="00DA5B53" w:rsidP="00DA5B53">
      <w:pPr>
        <w:ind w:firstLine="708"/>
        <w:jc w:val="both"/>
      </w:pPr>
      <w:r w:rsidRPr="003D518C">
        <w:rPr>
          <w:b/>
          <w:color w:val="000000"/>
        </w:rPr>
        <w:t xml:space="preserve">Задача </w:t>
      </w:r>
      <w:r>
        <w:rPr>
          <w:b/>
          <w:color w:val="000000"/>
        </w:rPr>
        <w:t>2</w:t>
      </w:r>
      <w:r w:rsidRPr="003D518C">
        <w:rPr>
          <w:b/>
          <w:color w:val="000000"/>
        </w:rPr>
        <w:t>5.</w:t>
      </w:r>
      <w:r w:rsidRPr="003D518C">
        <w:rPr>
          <w:color w:val="000000"/>
        </w:rPr>
        <w:t xml:space="preserve"> Больной, 72 лет, три дня назад удалили зуб 14. Беспокоят боли по краю альвеолярного отростка верхней челюсти в проекции ранее удаленного зуба. </w:t>
      </w:r>
      <w:proofErr w:type="spellStart"/>
      <w:r w:rsidRPr="003D518C">
        <w:rPr>
          <w:color w:val="000000"/>
        </w:rPr>
        <w:t>Местно</w:t>
      </w:r>
      <w:proofErr w:type="spellEnd"/>
      <w:r w:rsidRPr="003D518C">
        <w:rPr>
          <w:color w:val="000000"/>
        </w:rPr>
        <w:t>: лунка под организовавшимся сгустком. При пальпации у лунки определяются выступающие острые края, пальпация которых резко болезненна.</w:t>
      </w:r>
    </w:p>
    <w:p w:rsidR="00DA5B53" w:rsidRPr="003D518C" w:rsidRDefault="00DA5B53" w:rsidP="0057407D">
      <w:pPr>
        <w:numPr>
          <w:ilvl w:val="0"/>
          <w:numId w:val="35"/>
        </w:numPr>
        <w:tabs>
          <w:tab w:val="left" w:pos="709"/>
        </w:tabs>
        <w:ind w:left="709" w:hanging="283"/>
        <w:rPr>
          <w:color w:val="000000"/>
        </w:rPr>
      </w:pPr>
      <w:r w:rsidRPr="003D518C">
        <w:rPr>
          <w:color w:val="000000"/>
        </w:rPr>
        <w:t>Поставьте диагноз.</w:t>
      </w:r>
    </w:p>
    <w:p w:rsidR="00DA5B53" w:rsidRPr="003D518C" w:rsidRDefault="00DA5B53" w:rsidP="0057407D">
      <w:pPr>
        <w:numPr>
          <w:ilvl w:val="0"/>
          <w:numId w:val="35"/>
        </w:numPr>
        <w:tabs>
          <w:tab w:val="left" w:pos="709"/>
        </w:tabs>
        <w:ind w:left="709" w:hanging="283"/>
        <w:rPr>
          <w:color w:val="000000"/>
        </w:rPr>
      </w:pPr>
      <w:r w:rsidRPr="003D518C">
        <w:rPr>
          <w:color w:val="000000"/>
        </w:rPr>
        <w:t>Каково лечение данного заболевания?</w:t>
      </w:r>
    </w:p>
    <w:p w:rsidR="00DA5B53" w:rsidRPr="003D518C" w:rsidRDefault="00DA5B53" w:rsidP="0057407D">
      <w:pPr>
        <w:numPr>
          <w:ilvl w:val="0"/>
          <w:numId w:val="35"/>
        </w:numPr>
        <w:tabs>
          <w:tab w:val="left" w:pos="709"/>
        </w:tabs>
        <w:ind w:left="709" w:hanging="283"/>
        <w:rPr>
          <w:color w:val="000000"/>
        </w:rPr>
      </w:pPr>
      <w:r w:rsidRPr="003D518C">
        <w:rPr>
          <w:color w:val="000000"/>
        </w:rPr>
        <w:t>Какова профилактика данного осложнения?</w:t>
      </w:r>
    </w:p>
    <w:p w:rsidR="00DA5B53" w:rsidRPr="007102AD" w:rsidRDefault="00DA5B53" w:rsidP="007C4E52">
      <w:pPr>
        <w:pStyle w:val="a5"/>
        <w:ind w:left="0"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E7400" w:rsidRPr="007102AD" w:rsidRDefault="007E7400" w:rsidP="00E836D2">
      <w:pPr>
        <w:ind w:firstLine="709"/>
        <w:jc w:val="both"/>
        <w:rPr>
          <w:b/>
          <w:color w:val="000000"/>
        </w:rPr>
      </w:pPr>
      <w:r w:rsidRPr="007102AD">
        <w:rPr>
          <w:b/>
          <w:color w:val="000000"/>
        </w:rPr>
        <w:t xml:space="preserve">Таблица соответствия результатов </w:t>
      </w:r>
      <w:proofErr w:type="gramStart"/>
      <w:r w:rsidRPr="007102AD">
        <w:rPr>
          <w:b/>
          <w:color w:val="000000"/>
        </w:rPr>
        <w:t>обучения по дисциплине</w:t>
      </w:r>
      <w:proofErr w:type="gramEnd"/>
      <w:r w:rsidRPr="007102AD">
        <w:rPr>
          <w:b/>
          <w:color w:val="000000"/>
        </w:rPr>
        <w:t xml:space="preserve"> и оценочных материалов, используемых на промежуточной аттестации.</w:t>
      </w:r>
    </w:p>
    <w:p w:rsidR="007E7400" w:rsidRPr="007102AD" w:rsidRDefault="007E7400" w:rsidP="00E836D2">
      <w:pPr>
        <w:ind w:firstLine="709"/>
        <w:jc w:val="both"/>
        <w:rPr>
          <w:b/>
          <w:color w:val="000000"/>
        </w:rPr>
      </w:pPr>
    </w:p>
    <w:tbl>
      <w:tblPr>
        <w:tblStyle w:val="a3"/>
        <w:tblW w:w="9829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977"/>
        <w:gridCol w:w="3200"/>
      </w:tblGrid>
      <w:tr w:rsidR="007E7400" w:rsidRPr="007102AD" w:rsidTr="00E97B60">
        <w:tc>
          <w:tcPr>
            <w:tcW w:w="534" w:type="dxa"/>
            <w:vAlign w:val="center"/>
          </w:tcPr>
          <w:p w:rsidR="007E7400" w:rsidRPr="007102AD" w:rsidRDefault="007E7400" w:rsidP="00E97B60">
            <w:pPr>
              <w:ind w:firstLine="7"/>
              <w:jc w:val="center"/>
              <w:rPr>
                <w:color w:val="000000"/>
              </w:rPr>
            </w:pPr>
            <w:r w:rsidRPr="007102AD">
              <w:rPr>
                <w:color w:val="000000"/>
              </w:rPr>
              <w:t>№</w:t>
            </w:r>
          </w:p>
        </w:tc>
        <w:tc>
          <w:tcPr>
            <w:tcW w:w="3118" w:type="dxa"/>
            <w:vAlign w:val="center"/>
          </w:tcPr>
          <w:p w:rsidR="007E7400" w:rsidRPr="007102AD" w:rsidRDefault="007E7400" w:rsidP="00E97B60">
            <w:pPr>
              <w:jc w:val="center"/>
              <w:rPr>
                <w:color w:val="000000"/>
              </w:rPr>
            </w:pPr>
            <w:r w:rsidRPr="007102AD">
              <w:rPr>
                <w:color w:val="000000"/>
              </w:rPr>
              <w:t>Проверяемая компетенция</w:t>
            </w:r>
          </w:p>
        </w:tc>
        <w:tc>
          <w:tcPr>
            <w:tcW w:w="2977" w:type="dxa"/>
            <w:vAlign w:val="center"/>
          </w:tcPr>
          <w:p w:rsidR="007E7400" w:rsidRPr="007102AD" w:rsidRDefault="007E7400" w:rsidP="00E97B60">
            <w:pPr>
              <w:jc w:val="center"/>
              <w:rPr>
                <w:color w:val="000000"/>
              </w:rPr>
            </w:pPr>
            <w:r w:rsidRPr="007102AD">
              <w:rPr>
                <w:color w:val="000000"/>
              </w:rPr>
              <w:t>Дескриптор</w:t>
            </w:r>
          </w:p>
        </w:tc>
        <w:tc>
          <w:tcPr>
            <w:tcW w:w="3200" w:type="dxa"/>
            <w:vAlign w:val="center"/>
          </w:tcPr>
          <w:p w:rsidR="007E7400" w:rsidRPr="007102AD" w:rsidRDefault="007E7400" w:rsidP="00E97B60">
            <w:pPr>
              <w:jc w:val="center"/>
              <w:rPr>
                <w:color w:val="000000"/>
              </w:rPr>
            </w:pPr>
            <w:r w:rsidRPr="007102AD">
              <w:rPr>
                <w:color w:val="000000"/>
              </w:rPr>
              <w:t>Контрольно-оценочное средство (номер вопроса/практического задания)</w:t>
            </w:r>
          </w:p>
        </w:tc>
      </w:tr>
      <w:tr w:rsidR="007E7400" w:rsidRPr="007102AD" w:rsidTr="00E97B60">
        <w:tc>
          <w:tcPr>
            <w:tcW w:w="534" w:type="dxa"/>
            <w:vMerge w:val="restart"/>
          </w:tcPr>
          <w:p w:rsidR="007E7400" w:rsidRPr="007102AD" w:rsidRDefault="007E7400" w:rsidP="005108E6">
            <w:pPr>
              <w:ind w:firstLine="7"/>
              <w:jc w:val="both"/>
              <w:rPr>
                <w:color w:val="000000"/>
              </w:rPr>
            </w:pPr>
            <w:r w:rsidRPr="007102AD">
              <w:rPr>
                <w:color w:val="000000"/>
              </w:rPr>
              <w:t>1</w:t>
            </w:r>
          </w:p>
        </w:tc>
        <w:tc>
          <w:tcPr>
            <w:tcW w:w="3118" w:type="dxa"/>
            <w:vMerge w:val="restart"/>
          </w:tcPr>
          <w:p w:rsidR="007E7400" w:rsidRPr="007102AD" w:rsidRDefault="00167A83" w:rsidP="005108E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УК-1 </w:t>
            </w:r>
            <w:r w:rsidRPr="002242DB">
              <w:t>готовностью к абстрактному мышлению, анализу, синтезу</w:t>
            </w:r>
          </w:p>
        </w:tc>
        <w:tc>
          <w:tcPr>
            <w:tcW w:w="2977" w:type="dxa"/>
          </w:tcPr>
          <w:p w:rsidR="007E7400" w:rsidRPr="00CD7A80" w:rsidRDefault="007E7400" w:rsidP="00CD7A80">
            <w:r w:rsidRPr="00CD7A80">
              <w:t>Знать</w:t>
            </w:r>
            <w:r w:rsidR="00D25F1F" w:rsidRPr="00CD7A80">
              <w:t xml:space="preserve"> </w:t>
            </w:r>
            <w:r w:rsidR="00CD7A80" w:rsidRPr="00CD7A80">
              <w:t>основные принципы, законы и категории философских знаний в их логической целостности и последовательности</w:t>
            </w:r>
          </w:p>
        </w:tc>
        <w:tc>
          <w:tcPr>
            <w:tcW w:w="3200" w:type="dxa"/>
          </w:tcPr>
          <w:p w:rsidR="007E7400" w:rsidRPr="007102AD" w:rsidRDefault="00C021D7" w:rsidP="005A766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Вопросы </w:t>
            </w:r>
            <w:r w:rsidR="00890B98">
              <w:rPr>
                <w:color w:val="000000"/>
              </w:rPr>
              <w:t>1-78</w:t>
            </w:r>
          </w:p>
        </w:tc>
      </w:tr>
      <w:tr w:rsidR="00E97B60" w:rsidRPr="007102AD" w:rsidTr="00E97B60">
        <w:tc>
          <w:tcPr>
            <w:tcW w:w="534" w:type="dxa"/>
            <w:vMerge/>
          </w:tcPr>
          <w:p w:rsidR="00E97B60" w:rsidRPr="007102AD" w:rsidRDefault="00E97B60" w:rsidP="005108E6">
            <w:pPr>
              <w:ind w:firstLine="7"/>
              <w:jc w:val="both"/>
              <w:rPr>
                <w:color w:val="000000"/>
              </w:rPr>
            </w:pPr>
          </w:p>
        </w:tc>
        <w:tc>
          <w:tcPr>
            <w:tcW w:w="3118" w:type="dxa"/>
            <w:vMerge/>
          </w:tcPr>
          <w:p w:rsidR="00E97B60" w:rsidRPr="007102AD" w:rsidRDefault="00E97B60" w:rsidP="005108E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</w:tcPr>
          <w:p w:rsidR="00E97B60" w:rsidRPr="00CD7A80" w:rsidRDefault="00E97B60" w:rsidP="00CD7A80">
            <w:r w:rsidRPr="00CD7A80">
              <w:t>Уметь использовать основы философских знаний для оценивания и анализа различных социальных тенденций, явлений и фактов</w:t>
            </w:r>
          </w:p>
        </w:tc>
        <w:tc>
          <w:tcPr>
            <w:tcW w:w="3200" w:type="dxa"/>
          </w:tcPr>
          <w:p w:rsidR="00E97B60" w:rsidRDefault="0079523A" w:rsidP="00D36CBC">
            <w:r>
              <w:t xml:space="preserve">Задачи </w:t>
            </w:r>
            <w:r w:rsidR="00890B98">
              <w:t>1-</w:t>
            </w:r>
            <w:r w:rsidR="00D36CBC">
              <w:t>25</w:t>
            </w:r>
          </w:p>
        </w:tc>
      </w:tr>
      <w:tr w:rsidR="00E97B60" w:rsidRPr="007102AD" w:rsidTr="00E97B60">
        <w:tc>
          <w:tcPr>
            <w:tcW w:w="534" w:type="dxa"/>
            <w:vMerge/>
          </w:tcPr>
          <w:p w:rsidR="00E97B60" w:rsidRPr="007102AD" w:rsidRDefault="00E97B60" w:rsidP="005108E6">
            <w:pPr>
              <w:ind w:firstLine="7"/>
              <w:jc w:val="both"/>
              <w:rPr>
                <w:color w:val="000000"/>
              </w:rPr>
            </w:pPr>
          </w:p>
        </w:tc>
        <w:tc>
          <w:tcPr>
            <w:tcW w:w="3118" w:type="dxa"/>
            <w:vMerge/>
          </w:tcPr>
          <w:p w:rsidR="00E97B60" w:rsidRPr="007102AD" w:rsidRDefault="00E97B60" w:rsidP="005108E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</w:tcPr>
          <w:p w:rsidR="00E97B60" w:rsidRPr="00CD7A80" w:rsidRDefault="00E97B60" w:rsidP="00CD7A80">
            <w:proofErr w:type="gramStart"/>
            <w:r w:rsidRPr="00CD7A80">
              <w:t>Владеть способностью абстрактно мыслить</w:t>
            </w:r>
            <w:proofErr w:type="gramEnd"/>
            <w:r w:rsidRPr="00CD7A80">
              <w:t>, анализировать, синтезировать полученную информацию</w:t>
            </w:r>
          </w:p>
        </w:tc>
        <w:tc>
          <w:tcPr>
            <w:tcW w:w="3200" w:type="dxa"/>
          </w:tcPr>
          <w:p w:rsidR="00E97B60" w:rsidRDefault="004A4F61" w:rsidP="00D36CBC">
            <w:r>
              <w:t xml:space="preserve">Задачи </w:t>
            </w:r>
            <w:r w:rsidR="00890B98">
              <w:t>1-</w:t>
            </w:r>
            <w:r w:rsidR="00D36CBC">
              <w:t>25</w:t>
            </w:r>
          </w:p>
        </w:tc>
      </w:tr>
      <w:tr w:rsidR="00890B98" w:rsidRPr="007102AD" w:rsidTr="00E97B60">
        <w:tc>
          <w:tcPr>
            <w:tcW w:w="534" w:type="dxa"/>
            <w:vMerge w:val="restart"/>
          </w:tcPr>
          <w:p w:rsidR="00890B98" w:rsidRPr="007102AD" w:rsidRDefault="00890B98" w:rsidP="005108E6">
            <w:pPr>
              <w:ind w:firstLine="7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118" w:type="dxa"/>
            <w:vMerge w:val="restart"/>
          </w:tcPr>
          <w:p w:rsidR="00890B98" w:rsidRPr="007102AD" w:rsidRDefault="00890B98" w:rsidP="00167A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7102AD">
              <w:rPr>
                <w:color w:val="000000"/>
              </w:rPr>
              <w:t>К-</w:t>
            </w:r>
            <w:r>
              <w:rPr>
                <w:color w:val="000000"/>
              </w:rPr>
              <w:t xml:space="preserve">5 </w:t>
            </w:r>
            <w:r w:rsidRPr="002242DB">
              <w:t xml:space="preserve">готовность к определению у пациентов патологических состояний, симптомов, синдромов заболеваний, нозологических форм в </w:t>
            </w:r>
            <w:r w:rsidRPr="002242DB">
              <w:lastRenderedPageBreak/>
              <w:t>соответствии с Международной статистической классификацией болезней и проблем, связанных со здоровьем</w:t>
            </w:r>
          </w:p>
        </w:tc>
        <w:tc>
          <w:tcPr>
            <w:tcW w:w="2977" w:type="dxa"/>
          </w:tcPr>
          <w:p w:rsidR="00890B98" w:rsidRPr="00CD7A80" w:rsidRDefault="00890B98" w:rsidP="00CD7A80">
            <w:r w:rsidRPr="00CD7A80">
              <w:lastRenderedPageBreak/>
              <w:t>Знать международную классификацию болезней</w:t>
            </w:r>
          </w:p>
        </w:tc>
        <w:tc>
          <w:tcPr>
            <w:tcW w:w="3200" w:type="dxa"/>
          </w:tcPr>
          <w:p w:rsidR="00890B98" w:rsidRPr="007102AD" w:rsidRDefault="00890B98" w:rsidP="001C2C1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Вопросы 1-78</w:t>
            </w:r>
          </w:p>
        </w:tc>
      </w:tr>
      <w:tr w:rsidR="00D36CBC" w:rsidRPr="007102AD" w:rsidTr="00E97B60">
        <w:tc>
          <w:tcPr>
            <w:tcW w:w="534" w:type="dxa"/>
            <w:vMerge/>
          </w:tcPr>
          <w:p w:rsidR="00D36CBC" w:rsidRPr="007102AD" w:rsidRDefault="00D36CBC" w:rsidP="005108E6">
            <w:pPr>
              <w:ind w:firstLine="7"/>
              <w:jc w:val="both"/>
              <w:rPr>
                <w:color w:val="000000"/>
              </w:rPr>
            </w:pPr>
          </w:p>
        </w:tc>
        <w:tc>
          <w:tcPr>
            <w:tcW w:w="3118" w:type="dxa"/>
            <w:vMerge/>
          </w:tcPr>
          <w:p w:rsidR="00D36CBC" w:rsidRPr="007102AD" w:rsidRDefault="00D36CBC" w:rsidP="005108E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</w:tcPr>
          <w:p w:rsidR="00D36CBC" w:rsidRPr="00CD7A80" w:rsidRDefault="00D36CBC" w:rsidP="00CD7A80">
            <w:r w:rsidRPr="00CD7A80">
              <w:t xml:space="preserve">Уметь находить у пациентов патологические состояния, синдромы заболевания в </w:t>
            </w:r>
            <w:r w:rsidRPr="00CD7A80">
              <w:lastRenderedPageBreak/>
              <w:t>соответствии с Международной классификацией болезней</w:t>
            </w:r>
          </w:p>
        </w:tc>
        <w:tc>
          <w:tcPr>
            <w:tcW w:w="3200" w:type="dxa"/>
          </w:tcPr>
          <w:p w:rsidR="00D36CBC" w:rsidRDefault="00D36CBC" w:rsidP="001C2C1F">
            <w:r>
              <w:lastRenderedPageBreak/>
              <w:t>Задачи 1-25</w:t>
            </w:r>
          </w:p>
        </w:tc>
      </w:tr>
      <w:tr w:rsidR="00D36CBC" w:rsidRPr="007102AD" w:rsidTr="00E97B60">
        <w:tc>
          <w:tcPr>
            <w:tcW w:w="534" w:type="dxa"/>
            <w:vMerge/>
          </w:tcPr>
          <w:p w:rsidR="00D36CBC" w:rsidRPr="007102AD" w:rsidRDefault="00D36CBC" w:rsidP="005108E6">
            <w:pPr>
              <w:ind w:firstLine="7"/>
              <w:jc w:val="both"/>
              <w:rPr>
                <w:color w:val="000000"/>
              </w:rPr>
            </w:pPr>
          </w:p>
        </w:tc>
        <w:tc>
          <w:tcPr>
            <w:tcW w:w="3118" w:type="dxa"/>
            <w:vMerge/>
          </w:tcPr>
          <w:p w:rsidR="00D36CBC" w:rsidRPr="007102AD" w:rsidRDefault="00D36CBC" w:rsidP="005108E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</w:tcPr>
          <w:p w:rsidR="00D36CBC" w:rsidRPr="00CD7A80" w:rsidRDefault="00D36CBC" w:rsidP="00CD7A80">
            <w:r w:rsidRPr="00CD7A80">
              <w:t>Владеть методами проведения диагностических принципов по выявлению патологических состояний, симптомов, синдромов заболеваний</w:t>
            </w:r>
          </w:p>
        </w:tc>
        <w:tc>
          <w:tcPr>
            <w:tcW w:w="3200" w:type="dxa"/>
          </w:tcPr>
          <w:p w:rsidR="00D36CBC" w:rsidRDefault="00D36CBC" w:rsidP="001C2C1F">
            <w:r>
              <w:t>Задачи 1-25</w:t>
            </w:r>
          </w:p>
        </w:tc>
      </w:tr>
      <w:tr w:rsidR="00890B98" w:rsidRPr="007102AD" w:rsidTr="00E97B60">
        <w:tc>
          <w:tcPr>
            <w:tcW w:w="534" w:type="dxa"/>
            <w:vMerge w:val="restart"/>
          </w:tcPr>
          <w:p w:rsidR="00890B98" w:rsidRPr="007102AD" w:rsidRDefault="00890B98" w:rsidP="005108E6">
            <w:pPr>
              <w:ind w:firstLine="7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118" w:type="dxa"/>
            <w:vMerge w:val="restart"/>
          </w:tcPr>
          <w:p w:rsidR="00890B98" w:rsidRPr="007102AD" w:rsidRDefault="00890B98" w:rsidP="00167A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7102AD">
              <w:rPr>
                <w:color w:val="000000"/>
              </w:rPr>
              <w:t>К-</w:t>
            </w:r>
            <w:r>
              <w:rPr>
                <w:color w:val="000000"/>
              </w:rPr>
              <w:t xml:space="preserve">6 </w:t>
            </w:r>
            <w:r w:rsidRPr="002242DB">
              <w:t>готовность к ведению и лечению пациентов с заболеваниями челюстно-лицевой области, нуждающихся в оказании хирургической медицинской помощи</w:t>
            </w:r>
          </w:p>
        </w:tc>
        <w:tc>
          <w:tcPr>
            <w:tcW w:w="2977" w:type="dxa"/>
          </w:tcPr>
          <w:p w:rsidR="00890B98" w:rsidRPr="00CD7A80" w:rsidRDefault="00890B98" w:rsidP="00CD7A80">
            <w:r w:rsidRPr="00CD7A80">
              <w:t>Знать клиническую симптоматику, этиологию и патогенез основных хирургических стоматологических заболеваний, их профилактику, диагностику и лечение</w:t>
            </w:r>
          </w:p>
        </w:tc>
        <w:tc>
          <w:tcPr>
            <w:tcW w:w="3200" w:type="dxa"/>
          </w:tcPr>
          <w:p w:rsidR="00890B98" w:rsidRPr="007102AD" w:rsidRDefault="00890B98" w:rsidP="001C2C1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Вопросы 1-78</w:t>
            </w:r>
          </w:p>
        </w:tc>
      </w:tr>
      <w:tr w:rsidR="00D36CBC" w:rsidRPr="007102AD" w:rsidTr="00E97B60">
        <w:tc>
          <w:tcPr>
            <w:tcW w:w="534" w:type="dxa"/>
            <w:vMerge/>
          </w:tcPr>
          <w:p w:rsidR="00D36CBC" w:rsidRPr="007102AD" w:rsidRDefault="00D36CBC" w:rsidP="005108E6">
            <w:pPr>
              <w:ind w:firstLine="7"/>
              <w:jc w:val="both"/>
              <w:rPr>
                <w:color w:val="000000"/>
              </w:rPr>
            </w:pPr>
          </w:p>
        </w:tc>
        <w:tc>
          <w:tcPr>
            <w:tcW w:w="3118" w:type="dxa"/>
            <w:vMerge/>
          </w:tcPr>
          <w:p w:rsidR="00D36CBC" w:rsidRDefault="00D36CBC" w:rsidP="00167A83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</w:tcPr>
          <w:p w:rsidR="00D36CBC" w:rsidRPr="00CD7A80" w:rsidRDefault="00D36CBC" w:rsidP="00CD7A80">
            <w:r w:rsidRPr="00CD7A80">
              <w:t>Уметь обосновывать клинический диагноз, план и тактику ведения больного</w:t>
            </w:r>
          </w:p>
        </w:tc>
        <w:tc>
          <w:tcPr>
            <w:tcW w:w="3200" w:type="dxa"/>
          </w:tcPr>
          <w:p w:rsidR="00D36CBC" w:rsidRDefault="00D36CBC" w:rsidP="001C2C1F">
            <w:r>
              <w:t>Задачи 1-25</w:t>
            </w:r>
          </w:p>
        </w:tc>
      </w:tr>
      <w:tr w:rsidR="00D36CBC" w:rsidRPr="007102AD" w:rsidTr="00E97B60">
        <w:tc>
          <w:tcPr>
            <w:tcW w:w="534" w:type="dxa"/>
            <w:vMerge/>
          </w:tcPr>
          <w:p w:rsidR="00D36CBC" w:rsidRPr="007102AD" w:rsidRDefault="00D36CBC" w:rsidP="005108E6">
            <w:pPr>
              <w:ind w:firstLine="7"/>
              <w:jc w:val="both"/>
              <w:rPr>
                <w:color w:val="000000"/>
              </w:rPr>
            </w:pPr>
          </w:p>
        </w:tc>
        <w:tc>
          <w:tcPr>
            <w:tcW w:w="3118" w:type="dxa"/>
            <w:vMerge/>
          </w:tcPr>
          <w:p w:rsidR="00D36CBC" w:rsidRDefault="00D36CBC" w:rsidP="00167A83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</w:tcPr>
          <w:p w:rsidR="00D36CBC" w:rsidRPr="00CD7A80" w:rsidRDefault="00D36CBC" w:rsidP="00CD7A80">
            <w:r w:rsidRPr="00CD7A80">
              <w:t>Владеть навыками оказания специализированной медицинской помощи стоматологическому больному</w:t>
            </w:r>
          </w:p>
        </w:tc>
        <w:tc>
          <w:tcPr>
            <w:tcW w:w="3200" w:type="dxa"/>
          </w:tcPr>
          <w:p w:rsidR="00D36CBC" w:rsidRDefault="00D36CBC" w:rsidP="001C2C1F">
            <w:r>
              <w:t>Задачи 1-25</w:t>
            </w:r>
          </w:p>
        </w:tc>
      </w:tr>
      <w:tr w:rsidR="00890B98" w:rsidRPr="007102AD" w:rsidTr="00E97B60">
        <w:tc>
          <w:tcPr>
            <w:tcW w:w="534" w:type="dxa"/>
            <w:vMerge w:val="restart"/>
          </w:tcPr>
          <w:p w:rsidR="00890B98" w:rsidRPr="007102AD" w:rsidRDefault="00890B98" w:rsidP="005108E6">
            <w:pPr>
              <w:ind w:firstLine="7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118" w:type="dxa"/>
            <w:vMerge w:val="restart"/>
          </w:tcPr>
          <w:p w:rsidR="00890B98" w:rsidRPr="007102AD" w:rsidRDefault="00890B98" w:rsidP="00167A83">
            <w:pPr>
              <w:jc w:val="both"/>
              <w:rPr>
                <w:color w:val="000000"/>
              </w:rPr>
            </w:pPr>
            <w:r w:rsidRPr="007102AD">
              <w:rPr>
                <w:color w:val="000000"/>
              </w:rPr>
              <w:t>ПК-1</w:t>
            </w:r>
            <w:r>
              <w:rPr>
                <w:color w:val="000000"/>
              </w:rPr>
              <w:t xml:space="preserve">1 </w:t>
            </w:r>
            <w:r w:rsidRPr="002242DB">
              <w:t>готовность к участию в оценке качества оказания медицинской помощи с использованием основных медико-статистических показателей</w:t>
            </w:r>
          </w:p>
        </w:tc>
        <w:tc>
          <w:tcPr>
            <w:tcW w:w="2977" w:type="dxa"/>
          </w:tcPr>
          <w:p w:rsidR="00890B98" w:rsidRPr="00CD7A80" w:rsidRDefault="00890B98" w:rsidP="00CD7A80">
            <w:r w:rsidRPr="00CD7A80">
              <w:t>Знать ведение учетно-отчетной документации в медицинской организац</w:t>
            </w:r>
            <w:proofErr w:type="gramStart"/>
            <w:r w:rsidRPr="00CD7A80">
              <w:t>ии и ее</w:t>
            </w:r>
            <w:proofErr w:type="gramEnd"/>
            <w:r w:rsidRPr="00CD7A80">
              <w:t xml:space="preserve"> структурных подразделениях</w:t>
            </w:r>
          </w:p>
        </w:tc>
        <w:tc>
          <w:tcPr>
            <w:tcW w:w="3200" w:type="dxa"/>
          </w:tcPr>
          <w:p w:rsidR="00890B98" w:rsidRPr="007102AD" w:rsidRDefault="00890B98" w:rsidP="001C2C1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Вопросы 1-78</w:t>
            </w:r>
          </w:p>
        </w:tc>
      </w:tr>
      <w:tr w:rsidR="00D36CBC" w:rsidRPr="007102AD" w:rsidTr="00E97B60">
        <w:tc>
          <w:tcPr>
            <w:tcW w:w="534" w:type="dxa"/>
            <w:vMerge/>
          </w:tcPr>
          <w:p w:rsidR="00D36CBC" w:rsidRPr="007102AD" w:rsidRDefault="00D36CBC" w:rsidP="005108E6">
            <w:pPr>
              <w:ind w:firstLine="7"/>
              <w:jc w:val="both"/>
              <w:rPr>
                <w:color w:val="000000"/>
              </w:rPr>
            </w:pPr>
          </w:p>
        </w:tc>
        <w:tc>
          <w:tcPr>
            <w:tcW w:w="3118" w:type="dxa"/>
            <w:vMerge/>
          </w:tcPr>
          <w:p w:rsidR="00D36CBC" w:rsidRPr="007102AD" w:rsidRDefault="00D36CBC" w:rsidP="005108E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</w:tcPr>
          <w:p w:rsidR="00D36CBC" w:rsidRPr="00CD7A80" w:rsidRDefault="00D36CBC" w:rsidP="00CD7A80">
            <w:r w:rsidRPr="00CD7A80">
              <w:t>Уметь выполнять перечень работ и услуг для диагностики заболевания, оценки состояния больного и клинической ситуации в соответствии со стандартом медицинской помощи</w:t>
            </w:r>
          </w:p>
        </w:tc>
        <w:tc>
          <w:tcPr>
            <w:tcW w:w="3200" w:type="dxa"/>
          </w:tcPr>
          <w:p w:rsidR="00D36CBC" w:rsidRDefault="00D36CBC" w:rsidP="001C2C1F">
            <w:r>
              <w:t>Задачи 1-25</w:t>
            </w:r>
          </w:p>
        </w:tc>
      </w:tr>
      <w:tr w:rsidR="00D36CBC" w:rsidRPr="007102AD" w:rsidTr="00E97B60">
        <w:tc>
          <w:tcPr>
            <w:tcW w:w="534" w:type="dxa"/>
            <w:vMerge/>
          </w:tcPr>
          <w:p w:rsidR="00D36CBC" w:rsidRPr="007102AD" w:rsidRDefault="00D36CBC" w:rsidP="005108E6">
            <w:pPr>
              <w:ind w:firstLine="7"/>
              <w:jc w:val="both"/>
              <w:rPr>
                <w:color w:val="000000"/>
              </w:rPr>
            </w:pPr>
          </w:p>
        </w:tc>
        <w:tc>
          <w:tcPr>
            <w:tcW w:w="3118" w:type="dxa"/>
            <w:vMerge/>
          </w:tcPr>
          <w:p w:rsidR="00D36CBC" w:rsidRPr="007102AD" w:rsidRDefault="00D36CBC" w:rsidP="005108E6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</w:tcPr>
          <w:p w:rsidR="00D36CBC" w:rsidRPr="00CD7A80" w:rsidRDefault="00D36CBC" w:rsidP="00CD7A80">
            <w:r w:rsidRPr="00CD7A80">
              <w:t>Владеть методами ведения медицинской учётно-отчётной документации в медицинских организациях</w:t>
            </w:r>
          </w:p>
        </w:tc>
        <w:tc>
          <w:tcPr>
            <w:tcW w:w="3200" w:type="dxa"/>
          </w:tcPr>
          <w:p w:rsidR="00D36CBC" w:rsidRDefault="00D36CBC" w:rsidP="001C2C1F">
            <w:r>
              <w:t>Задачи 1-25</w:t>
            </w:r>
          </w:p>
        </w:tc>
      </w:tr>
    </w:tbl>
    <w:p w:rsidR="005108E6" w:rsidRPr="007102AD" w:rsidRDefault="005108E6" w:rsidP="004A4F61"/>
    <w:sectPr w:rsidR="005108E6" w:rsidRPr="007102AD" w:rsidSect="00850BD8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53A" w:rsidRDefault="0049253A" w:rsidP="007E7400">
      <w:r>
        <w:separator/>
      </w:r>
    </w:p>
  </w:endnote>
  <w:endnote w:type="continuationSeparator" w:id="0">
    <w:p w:rsidR="0049253A" w:rsidRDefault="0049253A" w:rsidP="007E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026909"/>
      <w:docPartObj>
        <w:docPartGallery w:val="Page Numbers (Bottom of Page)"/>
        <w:docPartUnique/>
      </w:docPartObj>
    </w:sdtPr>
    <w:sdtEndPr/>
    <w:sdtContent>
      <w:p w:rsidR="00A74AEF" w:rsidRDefault="00A74AE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77E">
          <w:rPr>
            <w:noProof/>
          </w:rPr>
          <w:t>13</w:t>
        </w:r>
        <w:r>
          <w:fldChar w:fldCharType="end"/>
        </w:r>
      </w:p>
    </w:sdtContent>
  </w:sdt>
  <w:p w:rsidR="00A74AEF" w:rsidRDefault="00A74AE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53A" w:rsidRDefault="0049253A" w:rsidP="007E7400">
      <w:r>
        <w:separator/>
      </w:r>
    </w:p>
  </w:footnote>
  <w:footnote w:type="continuationSeparator" w:id="0">
    <w:p w:rsidR="0049253A" w:rsidRDefault="0049253A" w:rsidP="007E7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56C4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7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>
    <w:nsid w:val="01705B7F"/>
    <w:multiLevelType w:val="multilevel"/>
    <w:tmpl w:val="4C221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03DE1862"/>
    <w:multiLevelType w:val="hybridMultilevel"/>
    <w:tmpl w:val="3FD89746"/>
    <w:lvl w:ilvl="0" w:tplc="B4F24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B217B"/>
    <w:multiLevelType w:val="hybridMultilevel"/>
    <w:tmpl w:val="3CFE28B0"/>
    <w:lvl w:ilvl="0" w:tplc="214828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1C54A0"/>
    <w:multiLevelType w:val="hybridMultilevel"/>
    <w:tmpl w:val="C26C1C50"/>
    <w:lvl w:ilvl="0" w:tplc="0B089708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5">
    <w:nsid w:val="08E57098"/>
    <w:multiLevelType w:val="hybridMultilevel"/>
    <w:tmpl w:val="71AE97C8"/>
    <w:lvl w:ilvl="0" w:tplc="071ACF82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31A98"/>
    <w:multiLevelType w:val="hybridMultilevel"/>
    <w:tmpl w:val="814A7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F2648"/>
    <w:multiLevelType w:val="hybridMultilevel"/>
    <w:tmpl w:val="ADBEC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7E0DA4"/>
    <w:multiLevelType w:val="multilevel"/>
    <w:tmpl w:val="95C07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28"/>
      </w:rPr>
    </w:lvl>
  </w:abstractNum>
  <w:abstractNum w:abstractNumId="9">
    <w:nsid w:val="18FE6B9A"/>
    <w:multiLevelType w:val="multilevel"/>
    <w:tmpl w:val="384E7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3325E"/>
    <w:multiLevelType w:val="hybridMultilevel"/>
    <w:tmpl w:val="44DE7A3C"/>
    <w:lvl w:ilvl="0" w:tplc="0B089708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1">
    <w:nsid w:val="1D870AE0"/>
    <w:multiLevelType w:val="multilevel"/>
    <w:tmpl w:val="3C46B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C10027"/>
    <w:multiLevelType w:val="hybridMultilevel"/>
    <w:tmpl w:val="0E30C2FE"/>
    <w:lvl w:ilvl="0" w:tplc="071ACF82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492A74"/>
    <w:multiLevelType w:val="hybridMultilevel"/>
    <w:tmpl w:val="8432D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22D2F"/>
    <w:multiLevelType w:val="multilevel"/>
    <w:tmpl w:val="4C221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>
    <w:nsid w:val="27DE2E27"/>
    <w:multiLevelType w:val="hybridMultilevel"/>
    <w:tmpl w:val="D912392E"/>
    <w:lvl w:ilvl="0" w:tplc="CAEC4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133D51"/>
    <w:multiLevelType w:val="multilevel"/>
    <w:tmpl w:val="66BE23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EC5FC4"/>
    <w:multiLevelType w:val="hybridMultilevel"/>
    <w:tmpl w:val="2BBE7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446D55"/>
    <w:multiLevelType w:val="multilevel"/>
    <w:tmpl w:val="95C07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28"/>
      </w:rPr>
    </w:lvl>
  </w:abstractNum>
  <w:abstractNum w:abstractNumId="19">
    <w:nsid w:val="374B076F"/>
    <w:multiLevelType w:val="hybridMultilevel"/>
    <w:tmpl w:val="A0520B86"/>
    <w:lvl w:ilvl="0" w:tplc="071ACF82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C6286A"/>
    <w:multiLevelType w:val="hybridMultilevel"/>
    <w:tmpl w:val="7EB43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E91A25"/>
    <w:multiLevelType w:val="hybridMultilevel"/>
    <w:tmpl w:val="7ADCEFEE"/>
    <w:lvl w:ilvl="0" w:tplc="071ACF82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D5A4A"/>
    <w:multiLevelType w:val="hybridMultilevel"/>
    <w:tmpl w:val="640A6F0A"/>
    <w:lvl w:ilvl="0" w:tplc="8124D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CB4FFC"/>
    <w:multiLevelType w:val="multilevel"/>
    <w:tmpl w:val="C39CC9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7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4">
    <w:nsid w:val="48F8246F"/>
    <w:multiLevelType w:val="hybridMultilevel"/>
    <w:tmpl w:val="0248E210"/>
    <w:lvl w:ilvl="0" w:tplc="0B089708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5">
    <w:nsid w:val="4ED33342"/>
    <w:multiLevelType w:val="multilevel"/>
    <w:tmpl w:val="DF707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7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6">
    <w:nsid w:val="5354023E"/>
    <w:multiLevelType w:val="hybridMultilevel"/>
    <w:tmpl w:val="D92AB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266AD2"/>
    <w:multiLevelType w:val="hybridMultilevel"/>
    <w:tmpl w:val="AFE0A532"/>
    <w:lvl w:ilvl="0" w:tplc="CA885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4106DA"/>
    <w:multiLevelType w:val="hybridMultilevel"/>
    <w:tmpl w:val="5106A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6360C6"/>
    <w:multiLevelType w:val="hybridMultilevel"/>
    <w:tmpl w:val="05920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B80491"/>
    <w:multiLevelType w:val="hybridMultilevel"/>
    <w:tmpl w:val="9AC86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A444A5"/>
    <w:multiLevelType w:val="hybridMultilevel"/>
    <w:tmpl w:val="67F0CAAA"/>
    <w:lvl w:ilvl="0" w:tplc="071ACF82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1D3442"/>
    <w:multiLevelType w:val="hybridMultilevel"/>
    <w:tmpl w:val="0FE8A7EE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A82091"/>
    <w:multiLevelType w:val="hybridMultilevel"/>
    <w:tmpl w:val="206C46A4"/>
    <w:lvl w:ilvl="0" w:tplc="B4F24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D30447"/>
    <w:multiLevelType w:val="multilevel"/>
    <w:tmpl w:val="4C221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8"/>
  </w:num>
  <w:num w:numId="2">
    <w:abstractNumId w:val="32"/>
  </w:num>
  <w:num w:numId="3">
    <w:abstractNumId w:val="30"/>
  </w:num>
  <w:num w:numId="4">
    <w:abstractNumId w:val="6"/>
  </w:num>
  <w:num w:numId="5">
    <w:abstractNumId w:val="17"/>
  </w:num>
  <w:num w:numId="6">
    <w:abstractNumId w:val="13"/>
  </w:num>
  <w:num w:numId="7">
    <w:abstractNumId w:val="26"/>
  </w:num>
  <w:num w:numId="8">
    <w:abstractNumId w:val="7"/>
  </w:num>
  <w:num w:numId="9">
    <w:abstractNumId w:val="20"/>
  </w:num>
  <w:num w:numId="10">
    <w:abstractNumId w:val="24"/>
  </w:num>
  <w:num w:numId="11">
    <w:abstractNumId w:val="10"/>
  </w:num>
  <w:num w:numId="12">
    <w:abstractNumId w:val="4"/>
  </w:num>
  <w:num w:numId="13">
    <w:abstractNumId w:val="29"/>
  </w:num>
  <w:num w:numId="14">
    <w:abstractNumId w:val="27"/>
  </w:num>
  <w:num w:numId="15">
    <w:abstractNumId w:val="15"/>
  </w:num>
  <w:num w:numId="16">
    <w:abstractNumId w:val="22"/>
  </w:num>
  <w:num w:numId="17">
    <w:abstractNumId w:val="3"/>
  </w:num>
  <w:num w:numId="18">
    <w:abstractNumId w:val="34"/>
  </w:num>
  <w:num w:numId="19">
    <w:abstractNumId w:val="33"/>
  </w:num>
  <w:num w:numId="20">
    <w:abstractNumId w:val="2"/>
  </w:num>
  <w:num w:numId="21">
    <w:abstractNumId w:val="0"/>
  </w:num>
  <w:num w:numId="22">
    <w:abstractNumId w:val="1"/>
  </w:num>
  <w:num w:numId="23">
    <w:abstractNumId w:val="14"/>
  </w:num>
  <w:num w:numId="24">
    <w:abstractNumId w:val="23"/>
  </w:num>
  <w:num w:numId="25">
    <w:abstractNumId w:val="25"/>
  </w:num>
  <w:num w:numId="26">
    <w:abstractNumId w:val="11"/>
  </w:num>
  <w:num w:numId="27">
    <w:abstractNumId w:val="16"/>
  </w:num>
  <w:num w:numId="28">
    <w:abstractNumId w:val="9"/>
  </w:num>
  <w:num w:numId="29">
    <w:abstractNumId w:val="8"/>
  </w:num>
  <w:num w:numId="30">
    <w:abstractNumId w:val="18"/>
  </w:num>
  <w:num w:numId="31">
    <w:abstractNumId w:val="19"/>
  </w:num>
  <w:num w:numId="32">
    <w:abstractNumId w:val="12"/>
  </w:num>
  <w:num w:numId="33">
    <w:abstractNumId w:val="5"/>
  </w:num>
  <w:num w:numId="34">
    <w:abstractNumId w:val="31"/>
  </w:num>
  <w:num w:numId="35">
    <w:abstractNumId w:val="2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400"/>
    <w:rsid w:val="00003256"/>
    <w:rsid w:val="0000674A"/>
    <w:rsid w:val="00012564"/>
    <w:rsid w:val="00016836"/>
    <w:rsid w:val="00017979"/>
    <w:rsid w:val="00021CA5"/>
    <w:rsid w:val="00022800"/>
    <w:rsid w:val="000239FC"/>
    <w:rsid w:val="000263B1"/>
    <w:rsid w:val="00026FF2"/>
    <w:rsid w:val="0003036F"/>
    <w:rsid w:val="0003339C"/>
    <w:rsid w:val="00036CCA"/>
    <w:rsid w:val="00037590"/>
    <w:rsid w:val="00065CD5"/>
    <w:rsid w:val="0006681C"/>
    <w:rsid w:val="00070036"/>
    <w:rsid w:val="000765D4"/>
    <w:rsid w:val="00081908"/>
    <w:rsid w:val="000866EE"/>
    <w:rsid w:val="00091A6C"/>
    <w:rsid w:val="00094DE5"/>
    <w:rsid w:val="000A032E"/>
    <w:rsid w:val="000A188F"/>
    <w:rsid w:val="000B1ACC"/>
    <w:rsid w:val="000B3723"/>
    <w:rsid w:val="000C352F"/>
    <w:rsid w:val="000C3B0F"/>
    <w:rsid w:val="000C6740"/>
    <w:rsid w:val="000E4D99"/>
    <w:rsid w:val="000E7D68"/>
    <w:rsid w:val="000F72D8"/>
    <w:rsid w:val="00103181"/>
    <w:rsid w:val="001053A1"/>
    <w:rsid w:val="00112D09"/>
    <w:rsid w:val="00113E29"/>
    <w:rsid w:val="00116E66"/>
    <w:rsid w:val="00122C7D"/>
    <w:rsid w:val="00125054"/>
    <w:rsid w:val="00131A5C"/>
    <w:rsid w:val="001341D6"/>
    <w:rsid w:val="00134B2A"/>
    <w:rsid w:val="00136073"/>
    <w:rsid w:val="00140CE1"/>
    <w:rsid w:val="0016132E"/>
    <w:rsid w:val="00163DB1"/>
    <w:rsid w:val="00167A83"/>
    <w:rsid w:val="0017206E"/>
    <w:rsid w:val="0017327F"/>
    <w:rsid w:val="00176145"/>
    <w:rsid w:val="001769F4"/>
    <w:rsid w:val="001774D6"/>
    <w:rsid w:val="00183033"/>
    <w:rsid w:val="0018417D"/>
    <w:rsid w:val="00190063"/>
    <w:rsid w:val="001929FB"/>
    <w:rsid w:val="00192D35"/>
    <w:rsid w:val="00196AA7"/>
    <w:rsid w:val="00196FC7"/>
    <w:rsid w:val="001A36EE"/>
    <w:rsid w:val="001B75EB"/>
    <w:rsid w:val="001B76AA"/>
    <w:rsid w:val="001C0EF4"/>
    <w:rsid w:val="001C4A7C"/>
    <w:rsid w:val="001C60F9"/>
    <w:rsid w:val="001D12D3"/>
    <w:rsid w:val="001D31F5"/>
    <w:rsid w:val="001D3FE2"/>
    <w:rsid w:val="001D4149"/>
    <w:rsid w:val="001E04C5"/>
    <w:rsid w:val="001E1604"/>
    <w:rsid w:val="001E1E1E"/>
    <w:rsid w:val="001E34DC"/>
    <w:rsid w:val="001E59D5"/>
    <w:rsid w:val="001F392A"/>
    <w:rsid w:val="001F3DC2"/>
    <w:rsid w:val="00201E29"/>
    <w:rsid w:val="00202876"/>
    <w:rsid w:val="00202A22"/>
    <w:rsid w:val="00215C52"/>
    <w:rsid w:val="00215FD2"/>
    <w:rsid w:val="00221167"/>
    <w:rsid w:val="002242DB"/>
    <w:rsid w:val="00227AB4"/>
    <w:rsid w:val="002313EA"/>
    <w:rsid w:val="0023362F"/>
    <w:rsid w:val="00235FF0"/>
    <w:rsid w:val="002367E3"/>
    <w:rsid w:val="002404A9"/>
    <w:rsid w:val="0024661E"/>
    <w:rsid w:val="002474CF"/>
    <w:rsid w:val="00257315"/>
    <w:rsid w:val="00257F84"/>
    <w:rsid w:val="00264A98"/>
    <w:rsid w:val="00264C9B"/>
    <w:rsid w:val="00266307"/>
    <w:rsid w:val="00270FAA"/>
    <w:rsid w:val="0027199A"/>
    <w:rsid w:val="00273DF4"/>
    <w:rsid w:val="00277EAC"/>
    <w:rsid w:val="00282F04"/>
    <w:rsid w:val="00283BEB"/>
    <w:rsid w:val="00295623"/>
    <w:rsid w:val="002961CF"/>
    <w:rsid w:val="002A3F95"/>
    <w:rsid w:val="002A4932"/>
    <w:rsid w:val="002A627C"/>
    <w:rsid w:val="002A7905"/>
    <w:rsid w:val="002B2842"/>
    <w:rsid w:val="002C122A"/>
    <w:rsid w:val="002D07FC"/>
    <w:rsid w:val="002D3A02"/>
    <w:rsid w:val="002E47E7"/>
    <w:rsid w:val="002E624F"/>
    <w:rsid w:val="002F1CA2"/>
    <w:rsid w:val="002F33DA"/>
    <w:rsid w:val="002F4132"/>
    <w:rsid w:val="002F676D"/>
    <w:rsid w:val="002F7B4A"/>
    <w:rsid w:val="00302E62"/>
    <w:rsid w:val="00305097"/>
    <w:rsid w:val="00307945"/>
    <w:rsid w:val="003105C7"/>
    <w:rsid w:val="00317B71"/>
    <w:rsid w:val="00320ED3"/>
    <w:rsid w:val="003222ED"/>
    <w:rsid w:val="00322A7A"/>
    <w:rsid w:val="00322CE4"/>
    <w:rsid w:val="003317CD"/>
    <w:rsid w:val="003345EE"/>
    <w:rsid w:val="00335FF3"/>
    <w:rsid w:val="00337A80"/>
    <w:rsid w:val="00342D7C"/>
    <w:rsid w:val="00346167"/>
    <w:rsid w:val="0036177E"/>
    <w:rsid w:val="00363C4C"/>
    <w:rsid w:val="003647D5"/>
    <w:rsid w:val="00365D8C"/>
    <w:rsid w:val="00372E1B"/>
    <w:rsid w:val="003735B0"/>
    <w:rsid w:val="00374143"/>
    <w:rsid w:val="00382FDE"/>
    <w:rsid w:val="0038363C"/>
    <w:rsid w:val="003874AD"/>
    <w:rsid w:val="003927DC"/>
    <w:rsid w:val="00394086"/>
    <w:rsid w:val="0039426D"/>
    <w:rsid w:val="00395C18"/>
    <w:rsid w:val="003A2CEC"/>
    <w:rsid w:val="003A72CE"/>
    <w:rsid w:val="003B0AC9"/>
    <w:rsid w:val="003B37CD"/>
    <w:rsid w:val="003B6174"/>
    <w:rsid w:val="003B6DD2"/>
    <w:rsid w:val="003B7911"/>
    <w:rsid w:val="003C18CB"/>
    <w:rsid w:val="003C4ABB"/>
    <w:rsid w:val="003C6CA0"/>
    <w:rsid w:val="003D4274"/>
    <w:rsid w:val="003E3E17"/>
    <w:rsid w:val="003E6C98"/>
    <w:rsid w:val="003F0F6F"/>
    <w:rsid w:val="003F143B"/>
    <w:rsid w:val="003F3336"/>
    <w:rsid w:val="003F66B0"/>
    <w:rsid w:val="003F67A7"/>
    <w:rsid w:val="00406C9C"/>
    <w:rsid w:val="00412006"/>
    <w:rsid w:val="00424CB6"/>
    <w:rsid w:val="004338C5"/>
    <w:rsid w:val="00433CA9"/>
    <w:rsid w:val="00437F26"/>
    <w:rsid w:val="00444578"/>
    <w:rsid w:val="004523CA"/>
    <w:rsid w:val="00463D22"/>
    <w:rsid w:val="0047450B"/>
    <w:rsid w:val="00476EB1"/>
    <w:rsid w:val="0048017D"/>
    <w:rsid w:val="00481C9A"/>
    <w:rsid w:val="00483540"/>
    <w:rsid w:val="004907CE"/>
    <w:rsid w:val="00491F2F"/>
    <w:rsid w:val="0049253A"/>
    <w:rsid w:val="00494129"/>
    <w:rsid w:val="004958D7"/>
    <w:rsid w:val="00497528"/>
    <w:rsid w:val="004A38E2"/>
    <w:rsid w:val="004A4F61"/>
    <w:rsid w:val="004A5C19"/>
    <w:rsid w:val="004A5EB9"/>
    <w:rsid w:val="004B6479"/>
    <w:rsid w:val="004C1CF6"/>
    <w:rsid w:val="004C52DB"/>
    <w:rsid w:val="004C5C13"/>
    <w:rsid w:val="004C600D"/>
    <w:rsid w:val="004D0A3E"/>
    <w:rsid w:val="004D3DC2"/>
    <w:rsid w:val="004E075D"/>
    <w:rsid w:val="004E4CFE"/>
    <w:rsid w:val="004F2FA8"/>
    <w:rsid w:val="004F61BB"/>
    <w:rsid w:val="004F6445"/>
    <w:rsid w:val="004F7518"/>
    <w:rsid w:val="00500CF6"/>
    <w:rsid w:val="0050109C"/>
    <w:rsid w:val="005108E6"/>
    <w:rsid w:val="00510FA9"/>
    <w:rsid w:val="0051296C"/>
    <w:rsid w:val="00513CBA"/>
    <w:rsid w:val="0051453F"/>
    <w:rsid w:val="00515843"/>
    <w:rsid w:val="00523614"/>
    <w:rsid w:val="0053067D"/>
    <w:rsid w:val="00533DA1"/>
    <w:rsid w:val="005349AA"/>
    <w:rsid w:val="00535EBC"/>
    <w:rsid w:val="00537009"/>
    <w:rsid w:val="00537376"/>
    <w:rsid w:val="00537B2B"/>
    <w:rsid w:val="00540147"/>
    <w:rsid w:val="00547B23"/>
    <w:rsid w:val="00556447"/>
    <w:rsid w:val="00556AD5"/>
    <w:rsid w:val="0056616A"/>
    <w:rsid w:val="00567527"/>
    <w:rsid w:val="00571CFF"/>
    <w:rsid w:val="0057407D"/>
    <w:rsid w:val="00575230"/>
    <w:rsid w:val="005755EB"/>
    <w:rsid w:val="005839FB"/>
    <w:rsid w:val="00593023"/>
    <w:rsid w:val="005949FA"/>
    <w:rsid w:val="00594E5C"/>
    <w:rsid w:val="005A1238"/>
    <w:rsid w:val="005A33AC"/>
    <w:rsid w:val="005A7657"/>
    <w:rsid w:val="005A766D"/>
    <w:rsid w:val="005B0429"/>
    <w:rsid w:val="005B165A"/>
    <w:rsid w:val="005B1D34"/>
    <w:rsid w:val="005B5518"/>
    <w:rsid w:val="005B5F8E"/>
    <w:rsid w:val="005C272F"/>
    <w:rsid w:val="005C636A"/>
    <w:rsid w:val="005C71E4"/>
    <w:rsid w:val="005D04A6"/>
    <w:rsid w:val="005D182A"/>
    <w:rsid w:val="005D2A35"/>
    <w:rsid w:val="005D4F1F"/>
    <w:rsid w:val="005D6A03"/>
    <w:rsid w:val="005E2FC4"/>
    <w:rsid w:val="005E4894"/>
    <w:rsid w:val="005E537E"/>
    <w:rsid w:val="005E56BD"/>
    <w:rsid w:val="005E6B19"/>
    <w:rsid w:val="005E7D4C"/>
    <w:rsid w:val="005F3972"/>
    <w:rsid w:val="005F3BE7"/>
    <w:rsid w:val="005F6A03"/>
    <w:rsid w:val="00602179"/>
    <w:rsid w:val="006025CE"/>
    <w:rsid w:val="006057FA"/>
    <w:rsid w:val="00605973"/>
    <w:rsid w:val="006067AA"/>
    <w:rsid w:val="0061060B"/>
    <w:rsid w:val="006115EF"/>
    <w:rsid w:val="00611EEB"/>
    <w:rsid w:val="00612870"/>
    <w:rsid w:val="006154A0"/>
    <w:rsid w:val="00615ACA"/>
    <w:rsid w:val="00617B4F"/>
    <w:rsid w:val="0062231C"/>
    <w:rsid w:val="0062490E"/>
    <w:rsid w:val="006278DD"/>
    <w:rsid w:val="0063311B"/>
    <w:rsid w:val="006566A2"/>
    <w:rsid w:val="00667DBF"/>
    <w:rsid w:val="0067169F"/>
    <w:rsid w:val="006754C7"/>
    <w:rsid w:val="00677F26"/>
    <w:rsid w:val="006823C1"/>
    <w:rsid w:val="00682F5D"/>
    <w:rsid w:val="00683DEE"/>
    <w:rsid w:val="00687299"/>
    <w:rsid w:val="006915DA"/>
    <w:rsid w:val="00692EDD"/>
    <w:rsid w:val="006955B1"/>
    <w:rsid w:val="00696D58"/>
    <w:rsid w:val="006B3E71"/>
    <w:rsid w:val="006B50A6"/>
    <w:rsid w:val="006B5487"/>
    <w:rsid w:val="006B6F31"/>
    <w:rsid w:val="006C4D50"/>
    <w:rsid w:val="006C5979"/>
    <w:rsid w:val="006C647F"/>
    <w:rsid w:val="006D18C1"/>
    <w:rsid w:val="006D26F9"/>
    <w:rsid w:val="006D6346"/>
    <w:rsid w:val="006D7654"/>
    <w:rsid w:val="006E0F90"/>
    <w:rsid w:val="006E2872"/>
    <w:rsid w:val="006E38D9"/>
    <w:rsid w:val="006E6D9C"/>
    <w:rsid w:val="006F10CE"/>
    <w:rsid w:val="006F76B2"/>
    <w:rsid w:val="007058C0"/>
    <w:rsid w:val="00705E99"/>
    <w:rsid w:val="007102AD"/>
    <w:rsid w:val="00712F95"/>
    <w:rsid w:val="007156AF"/>
    <w:rsid w:val="007177D1"/>
    <w:rsid w:val="0072567D"/>
    <w:rsid w:val="00727256"/>
    <w:rsid w:val="0073085D"/>
    <w:rsid w:val="00741B3D"/>
    <w:rsid w:val="00747645"/>
    <w:rsid w:val="0075208E"/>
    <w:rsid w:val="0075624C"/>
    <w:rsid w:val="007570F1"/>
    <w:rsid w:val="007618E4"/>
    <w:rsid w:val="00765648"/>
    <w:rsid w:val="0076692E"/>
    <w:rsid w:val="00766BBF"/>
    <w:rsid w:val="00784DA1"/>
    <w:rsid w:val="007861E9"/>
    <w:rsid w:val="0079523A"/>
    <w:rsid w:val="00795E22"/>
    <w:rsid w:val="007A04E7"/>
    <w:rsid w:val="007A3A71"/>
    <w:rsid w:val="007A576B"/>
    <w:rsid w:val="007A5778"/>
    <w:rsid w:val="007A6CC5"/>
    <w:rsid w:val="007B0A7B"/>
    <w:rsid w:val="007B0D7D"/>
    <w:rsid w:val="007B32BB"/>
    <w:rsid w:val="007B4C02"/>
    <w:rsid w:val="007B659C"/>
    <w:rsid w:val="007B71DC"/>
    <w:rsid w:val="007C12B8"/>
    <w:rsid w:val="007C389F"/>
    <w:rsid w:val="007C4E52"/>
    <w:rsid w:val="007C6350"/>
    <w:rsid w:val="007D0C8D"/>
    <w:rsid w:val="007D542D"/>
    <w:rsid w:val="007E05D3"/>
    <w:rsid w:val="007E135D"/>
    <w:rsid w:val="007E1B5C"/>
    <w:rsid w:val="007E7400"/>
    <w:rsid w:val="007F07B4"/>
    <w:rsid w:val="007F0E1A"/>
    <w:rsid w:val="007F20AA"/>
    <w:rsid w:val="007F373C"/>
    <w:rsid w:val="007F5D8D"/>
    <w:rsid w:val="00802DCE"/>
    <w:rsid w:val="00803368"/>
    <w:rsid w:val="0080444D"/>
    <w:rsid w:val="0080448C"/>
    <w:rsid w:val="00806D73"/>
    <w:rsid w:val="00810235"/>
    <w:rsid w:val="00810C43"/>
    <w:rsid w:val="0081312E"/>
    <w:rsid w:val="00815191"/>
    <w:rsid w:val="00820F58"/>
    <w:rsid w:val="00826202"/>
    <w:rsid w:val="008263A0"/>
    <w:rsid w:val="00834CD3"/>
    <w:rsid w:val="00835E91"/>
    <w:rsid w:val="00840FDA"/>
    <w:rsid w:val="00844189"/>
    <w:rsid w:val="008502FA"/>
    <w:rsid w:val="00850B5A"/>
    <w:rsid w:val="00850BD8"/>
    <w:rsid w:val="008540F4"/>
    <w:rsid w:val="008549AC"/>
    <w:rsid w:val="00861DEA"/>
    <w:rsid w:val="0086433A"/>
    <w:rsid w:val="00865DA7"/>
    <w:rsid w:val="0086644C"/>
    <w:rsid w:val="00876450"/>
    <w:rsid w:val="00877567"/>
    <w:rsid w:val="00882D5D"/>
    <w:rsid w:val="00890B98"/>
    <w:rsid w:val="00891CA2"/>
    <w:rsid w:val="00893C21"/>
    <w:rsid w:val="008A1C81"/>
    <w:rsid w:val="008A54C5"/>
    <w:rsid w:val="008B7BEE"/>
    <w:rsid w:val="008D032B"/>
    <w:rsid w:val="008D23E6"/>
    <w:rsid w:val="008D293C"/>
    <w:rsid w:val="008D2D65"/>
    <w:rsid w:val="008D466B"/>
    <w:rsid w:val="008E2275"/>
    <w:rsid w:val="008E3176"/>
    <w:rsid w:val="008E72BC"/>
    <w:rsid w:val="008F18EC"/>
    <w:rsid w:val="008F51BD"/>
    <w:rsid w:val="008F5D9B"/>
    <w:rsid w:val="008F6F44"/>
    <w:rsid w:val="00903B34"/>
    <w:rsid w:val="0090554A"/>
    <w:rsid w:val="009076E1"/>
    <w:rsid w:val="009125A6"/>
    <w:rsid w:val="0091501A"/>
    <w:rsid w:val="00915F73"/>
    <w:rsid w:val="00920009"/>
    <w:rsid w:val="009214AB"/>
    <w:rsid w:val="009255B2"/>
    <w:rsid w:val="00927A62"/>
    <w:rsid w:val="00936D35"/>
    <w:rsid w:val="00937807"/>
    <w:rsid w:val="009414DB"/>
    <w:rsid w:val="00944C22"/>
    <w:rsid w:val="009466CC"/>
    <w:rsid w:val="00957B92"/>
    <w:rsid w:val="00966CA6"/>
    <w:rsid w:val="0097532B"/>
    <w:rsid w:val="00980750"/>
    <w:rsid w:val="00984163"/>
    <w:rsid w:val="00987E2F"/>
    <w:rsid w:val="009A6340"/>
    <w:rsid w:val="009B0F8E"/>
    <w:rsid w:val="009B51BE"/>
    <w:rsid w:val="009B6A2F"/>
    <w:rsid w:val="009C0298"/>
    <w:rsid w:val="009C19F1"/>
    <w:rsid w:val="009C7BA8"/>
    <w:rsid w:val="009D0344"/>
    <w:rsid w:val="009D0821"/>
    <w:rsid w:val="009D1B56"/>
    <w:rsid w:val="009D3E82"/>
    <w:rsid w:val="009D45CE"/>
    <w:rsid w:val="009E0A2B"/>
    <w:rsid w:val="009E0FEA"/>
    <w:rsid w:val="009F004C"/>
    <w:rsid w:val="009F23E6"/>
    <w:rsid w:val="009F3106"/>
    <w:rsid w:val="00A02401"/>
    <w:rsid w:val="00A069DB"/>
    <w:rsid w:val="00A10456"/>
    <w:rsid w:val="00A12570"/>
    <w:rsid w:val="00A1264B"/>
    <w:rsid w:val="00A139C4"/>
    <w:rsid w:val="00A20F6B"/>
    <w:rsid w:val="00A21676"/>
    <w:rsid w:val="00A24062"/>
    <w:rsid w:val="00A26688"/>
    <w:rsid w:val="00A26E6A"/>
    <w:rsid w:val="00A30436"/>
    <w:rsid w:val="00A41787"/>
    <w:rsid w:val="00A4682C"/>
    <w:rsid w:val="00A479AD"/>
    <w:rsid w:val="00A517EB"/>
    <w:rsid w:val="00A626DE"/>
    <w:rsid w:val="00A665F3"/>
    <w:rsid w:val="00A7482D"/>
    <w:rsid w:val="00A74AEF"/>
    <w:rsid w:val="00A76E7B"/>
    <w:rsid w:val="00A80C41"/>
    <w:rsid w:val="00A8273B"/>
    <w:rsid w:val="00A82857"/>
    <w:rsid w:val="00A8324A"/>
    <w:rsid w:val="00A83E8F"/>
    <w:rsid w:val="00A84AA5"/>
    <w:rsid w:val="00A85952"/>
    <w:rsid w:val="00A91734"/>
    <w:rsid w:val="00A91B1C"/>
    <w:rsid w:val="00AA41C0"/>
    <w:rsid w:val="00AA5513"/>
    <w:rsid w:val="00AA793E"/>
    <w:rsid w:val="00AB01FE"/>
    <w:rsid w:val="00AB0406"/>
    <w:rsid w:val="00AB2BDF"/>
    <w:rsid w:val="00AB635F"/>
    <w:rsid w:val="00AC1E08"/>
    <w:rsid w:val="00AC44B3"/>
    <w:rsid w:val="00AC44FF"/>
    <w:rsid w:val="00AD4B78"/>
    <w:rsid w:val="00AD60C0"/>
    <w:rsid w:val="00AE2437"/>
    <w:rsid w:val="00AE5126"/>
    <w:rsid w:val="00AE51EC"/>
    <w:rsid w:val="00AE5367"/>
    <w:rsid w:val="00AE6E94"/>
    <w:rsid w:val="00AE73B1"/>
    <w:rsid w:val="00AF39A3"/>
    <w:rsid w:val="00AF61CD"/>
    <w:rsid w:val="00B01666"/>
    <w:rsid w:val="00B02D5A"/>
    <w:rsid w:val="00B04AA5"/>
    <w:rsid w:val="00B04D93"/>
    <w:rsid w:val="00B1050F"/>
    <w:rsid w:val="00B1489B"/>
    <w:rsid w:val="00B30943"/>
    <w:rsid w:val="00B43B78"/>
    <w:rsid w:val="00B46694"/>
    <w:rsid w:val="00B47810"/>
    <w:rsid w:val="00B56A1F"/>
    <w:rsid w:val="00B56CFC"/>
    <w:rsid w:val="00B577D6"/>
    <w:rsid w:val="00B57AAA"/>
    <w:rsid w:val="00B620C6"/>
    <w:rsid w:val="00B62BAB"/>
    <w:rsid w:val="00B63EDD"/>
    <w:rsid w:val="00B7018A"/>
    <w:rsid w:val="00B7138F"/>
    <w:rsid w:val="00B72E56"/>
    <w:rsid w:val="00B75502"/>
    <w:rsid w:val="00B761D8"/>
    <w:rsid w:val="00B81A91"/>
    <w:rsid w:val="00B83DA7"/>
    <w:rsid w:val="00B94981"/>
    <w:rsid w:val="00BA25EF"/>
    <w:rsid w:val="00BA7C01"/>
    <w:rsid w:val="00BB5E63"/>
    <w:rsid w:val="00BC3F72"/>
    <w:rsid w:val="00BD257B"/>
    <w:rsid w:val="00BE1227"/>
    <w:rsid w:val="00BE2624"/>
    <w:rsid w:val="00BE3A5B"/>
    <w:rsid w:val="00BE7966"/>
    <w:rsid w:val="00BF1739"/>
    <w:rsid w:val="00C00F8A"/>
    <w:rsid w:val="00C021D7"/>
    <w:rsid w:val="00C037C5"/>
    <w:rsid w:val="00C03E95"/>
    <w:rsid w:val="00C05666"/>
    <w:rsid w:val="00C11429"/>
    <w:rsid w:val="00C14EAE"/>
    <w:rsid w:val="00C26800"/>
    <w:rsid w:val="00C26A78"/>
    <w:rsid w:val="00C26D4D"/>
    <w:rsid w:val="00C3161B"/>
    <w:rsid w:val="00C4606B"/>
    <w:rsid w:val="00C50450"/>
    <w:rsid w:val="00C5712E"/>
    <w:rsid w:val="00C66E0B"/>
    <w:rsid w:val="00C72A70"/>
    <w:rsid w:val="00C75ACE"/>
    <w:rsid w:val="00C76C27"/>
    <w:rsid w:val="00C80C00"/>
    <w:rsid w:val="00C810B3"/>
    <w:rsid w:val="00C84A3E"/>
    <w:rsid w:val="00C85E2A"/>
    <w:rsid w:val="00C86E00"/>
    <w:rsid w:val="00C91403"/>
    <w:rsid w:val="00C924C2"/>
    <w:rsid w:val="00C94860"/>
    <w:rsid w:val="00CB0A7A"/>
    <w:rsid w:val="00CB7FF9"/>
    <w:rsid w:val="00CC47EE"/>
    <w:rsid w:val="00CC6571"/>
    <w:rsid w:val="00CD03F2"/>
    <w:rsid w:val="00CD2DA8"/>
    <w:rsid w:val="00CD4BC5"/>
    <w:rsid w:val="00CD7A80"/>
    <w:rsid w:val="00CE0C8A"/>
    <w:rsid w:val="00CE2DFA"/>
    <w:rsid w:val="00CF01A5"/>
    <w:rsid w:val="00CF155C"/>
    <w:rsid w:val="00CF18B6"/>
    <w:rsid w:val="00CF2757"/>
    <w:rsid w:val="00CF3231"/>
    <w:rsid w:val="00CF5268"/>
    <w:rsid w:val="00D005B6"/>
    <w:rsid w:val="00D03B3F"/>
    <w:rsid w:val="00D0676D"/>
    <w:rsid w:val="00D06913"/>
    <w:rsid w:val="00D10649"/>
    <w:rsid w:val="00D13541"/>
    <w:rsid w:val="00D16613"/>
    <w:rsid w:val="00D20161"/>
    <w:rsid w:val="00D21394"/>
    <w:rsid w:val="00D25F1F"/>
    <w:rsid w:val="00D313A5"/>
    <w:rsid w:val="00D31918"/>
    <w:rsid w:val="00D32D69"/>
    <w:rsid w:val="00D347C2"/>
    <w:rsid w:val="00D36CBC"/>
    <w:rsid w:val="00D40BD6"/>
    <w:rsid w:val="00D40CA2"/>
    <w:rsid w:val="00D42236"/>
    <w:rsid w:val="00D4406B"/>
    <w:rsid w:val="00D4644D"/>
    <w:rsid w:val="00D47C3B"/>
    <w:rsid w:val="00D5347D"/>
    <w:rsid w:val="00D61531"/>
    <w:rsid w:val="00D61BF3"/>
    <w:rsid w:val="00D62B63"/>
    <w:rsid w:val="00D62B97"/>
    <w:rsid w:val="00D63246"/>
    <w:rsid w:val="00D67DE5"/>
    <w:rsid w:val="00D71D98"/>
    <w:rsid w:val="00D73840"/>
    <w:rsid w:val="00D747CA"/>
    <w:rsid w:val="00D770B5"/>
    <w:rsid w:val="00D814F4"/>
    <w:rsid w:val="00D82230"/>
    <w:rsid w:val="00D8489F"/>
    <w:rsid w:val="00D851EB"/>
    <w:rsid w:val="00D90F5E"/>
    <w:rsid w:val="00D91789"/>
    <w:rsid w:val="00D9214D"/>
    <w:rsid w:val="00D92393"/>
    <w:rsid w:val="00DA24FB"/>
    <w:rsid w:val="00DA2565"/>
    <w:rsid w:val="00DA55D8"/>
    <w:rsid w:val="00DA5B53"/>
    <w:rsid w:val="00DA698A"/>
    <w:rsid w:val="00DA6DD9"/>
    <w:rsid w:val="00DA77AA"/>
    <w:rsid w:val="00DB2573"/>
    <w:rsid w:val="00DB39D0"/>
    <w:rsid w:val="00DB42F5"/>
    <w:rsid w:val="00DB5EA0"/>
    <w:rsid w:val="00DB6042"/>
    <w:rsid w:val="00DD1815"/>
    <w:rsid w:val="00DE39CD"/>
    <w:rsid w:val="00DE43C7"/>
    <w:rsid w:val="00DE668A"/>
    <w:rsid w:val="00DE7AFD"/>
    <w:rsid w:val="00DF1EDD"/>
    <w:rsid w:val="00DF28FD"/>
    <w:rsid w:val="00DF3D5C"/>
    <w:rsid w:val="00DF5822"/>
    <w:rsid w:val="00E03555"/>
    <w:rsid w:val="00E03D42"/>
    <w:rsid w:val="00E1510F"/>
    <w:rsid w:val="00E2026D"/>
    <w:rsid w:val="00E2088C"/>
    <w:rsid w:val="00E21D53"/>
    <w:rsid w:val="00E24EB3"/>
    <w:rsid w:val="00E27C70"/>
    <w:rsid w:val="00E41465"/>
    <w:rsid w:val="00E45542"/>
    <w:rsid w:val="00E46C3A"/>
    <w:rsid w:val="00E52D64"/>
    <w:rsid w:val="00E5350D"/>
    <w:rsid w:val="00E54456"/>
    <w:rsid w:val="00E648A1"/>
    <w:rsid w:val="00E65474"/>
    <w:rsid w:val="00E670C8"/>
    <w:rsid w:val="00E70CFC"/>
    <w:rsid w:val="00E71E8D"/>
    <w:rsid w:val="00E814FD"/>
    <w:rsid w:val="00E836D2"/>
    <w:rsid w:val="00E84C6C"/>
    <w:rsid w:val="00E858D2"/>
    <w:rsid w:val="00E96F2A"/>
    <w:rsid w:val="00E97B60"/>
    <w:rsid w:val="00EA23F5"/>
    <w:rsid w:val="00EA28FD"/>
    <w:rsid w:val="00EA4E6E"/>
    <w:rsid w:val="00EA69B9"/>
    <w:rsid w:val="00EB0C88"/>
    <w:rsid w:val="00EB17D4"/>
    <w:rsid w:val="00EB2AAB"/>
    <w:rsid w:val="00EB4DE0"/>
    <w:rsid w:val="00EB5531"/>
    <w:rsid w:val="00EC057D"/>
    <w:rsid w:val="00EC33BF"/>
    <w:rsid w:val="00EC6036"/>
    <w:rsid w:val="00ED318B"/>
    <w:rsid w:val="00ED7300"/>
    <w:rsid w:val="00EE3DC1"/>
    <w:rsid w:val="00EE667F"/>
    <w:rsid w:val="00EE7091"/>
    <w:rsid w:val="00EE7DCD"/>
    <w:rsid w:val="00EF5E36"/>
    <w:rsid w:val="00F0619D"/>
    <w:rsid w:val="00F06E9A"/>
    <w:rsid w:val="00F14D3A"/>
    <w:rsid w:val="00F175D9"/>
    <w:rsid w:val="00F2048C"/>
    <w:rsid w:val="00F355BF"/>
    <w:rsid w:val="00F35A33"/>
    <w:rsid w:val="00F379EB"/>
    <w:rsid w:val="00F42A37"/>
    <w:rsid w:val="00F4383A"/>
    <w:rsid w:val="00F43E63"/>
    <w:rsid w:val="00F470A0"/>
    <w:rsid w:val="00F50723"/>
    <w:rsid w:val="00F512A8"/>
    <w:rsid w:val="00F52FF0"/>
    <w:rsid w:val="00F550A6"/>
    <w:rsid w:val="00F55332"/>
    <w:rsid w:val="00F56858"/>
    <w:rsid w:val="00F605D3"/>
    <w:rsid w:val="00F74B46"/>
    <w:rsid w:val="00F7545A"/>
    <w:rsid w:val="00F77D6C"/>
    <w:rsid w:val="00F80FB2"/>
    <w:rsid w:val="00F85909"/>
    <w:rsid w:val="00F8641B"/>
    <w:rsid w:val="00F92C31"/>
    <w:rsid w:val="00F97ECE"/>
    <w:rsid w:val="00FA1422"/>
    <w:rsid w:val="00FA370B"/>
    <w:rsid w:val="00FB17EE"/>
    <w:rsid w:val="00FB476C"/>
    <w:rsid w:val="00FC0DAF"/>
    <w:rsid w:val="00FC4A66"/>
    <w:rsid w:val="00FC7DC9"/>
    <w:rsid w:val="00FD6659"/>
    <w:rsid w:val="00FD72A5"/>
    <w:rsid w:val="00FE2D12"/>
    <w:rsid w:val="00FF11D4"/>
    <w:rsid w:val="00FF3223"/>
    <w:rsid w:val="00F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74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F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F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7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7E7400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paragraph" w:styleId="a5">
    <w:name w:val="List Paragraph"/>
    <w:basedOn w:val="a"/>
    <w:uiPriority w:val="34"/>
    <w:qFormat/>
    <w:rsid w:val="007E7400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E74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TOC Heading"/>
    <w:basedOn w:val="1"/>
    <w:next w:val="a"/>
    <w:uiPriority w:val="39"/>
    <w:unhideWhenUsed/>
    <w:qFormat/>
    <w:rsid w:val="007E7400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E7400"/>
    <w:pPr>
      <w:spacing w:after="100"/>
    </w:pPr>
  </w:style>
  <w:style w:type="character" w:styleId="a7">
    <w:name w:val="Hyperlink"/>
    <w:basedOn w:val="a0"/>
    <w:uiPriority w:val="99"/>
    <w:unhideWhenUsed/>
    <w:rsid w:val="007E740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E74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E7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E7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E7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F7B4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F7B4A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uiPriority w:val="1"/>
    <w:qFormat/>
    <w:rsid w:val="004D0A3E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unhideWhenUsed/>
    <w:rsid w:val="00802DCE"/>
    <w:pPr>
      <w:widowControl w:val="0"/>
      <w:suppressAutoHyphens/>
      <w:spacing w:after="120" w:line="480" w:lineRule="auto"/>
    </w:pPr>
    <w:rPr>
      <w:rFonts w:ascii="Liberation Serif" w:eastAsia="SimSun" w:hAnsi="Liberation Serif" w:cs="Mangal"/>
      <w:kern w:val="1"/>
      <w:szCs w:val="21"/>
      <w:lang w:val="x-none" w:eastAsia="zh-CN" w:bidi="hi-IN"/>
    </w:rPr>
  </w:style>
  <w:style w:type="character" w:customStyle="1" w:styleId="20">
    <w:name w:val="Основной текст 2 Знак"/>
    <w:basedOn w:val="a0"/>
    <w:link w:val="2"/>
    <w:uiPriority w:val="99"/>
    <w:rsid w:val="00802DCE"/>
    <w:rPr>
      <w:rFonts w:ascii="Liberation Serif" w:eastAsia="SimSun" w:hAnsi="Liberation Serif" w:cs="Mangal"/>
      <w:kern w:val="1"/>
      <w:sz w:val="24"/>
      <w:szCs w:val="21"/>
      <w:lang w:val="x-none" w:eastAsia="zh-CN" w:bidi="hi-IN"/>
    </w:rPr>
  </w:style>
  <w:style w:type="paragraph" w:styleId="af">
    <w:name w:val="List"/>
    <w:basedOn w:val="af0"/>
    <w:rsid w:val="00802DCE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lang w:eastAsia="zh-CN" w:bidi="hi-IN"/>
    </w:rPr>
  </w:style>
  <w:style w:type="paragraph" w:styleId="af0">
    <w:name w:val="Body Text"/>
    <w:basedOn w:val="a"/>
    <w:link w:val="af1"/>
    <w:uiPriority w:val="99"/>
    <w:semiHidden/>
    <w:unhideWhenUsed/>
    <w:rsid w:val="00802DCE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802D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0FAA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70FAA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74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F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F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7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7E7400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paragraph" w:styleId="a5">
    <w:name w:val="List Paragraph"/>
    <w:basedOn w:val="a"/>
    <w:uiPriority w:val="34"/>
    <w:qFormat/>
    <w:rsid w:val="007E7400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E74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TOC Heading"/>
    <w:basedOn w:val="1"/>
    <w:next w:val="a"/>
    <w:uiPriority w:val="39"/>
    <w:unhideWhenUsed/>
    <w:qFormat/>
    <w:rsid w:val="007E7400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E7400"/>
    <w:pPr>
      <w:spacing w:after="100"/>
    </w:pPr>
  </w:style>
  <w:style w:type="character" w:styleId="a7">
    <w:name w:val="Hyperlink"/>
    <w:basedOn w:val="a0"/>
    <w:uiPriority w:val="99"/>
    <w:unhideWhenUsed/>
    <w:rsid w:val="007E740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E74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E7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E7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E7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F7B4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F7B4A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uiPriority w:val="1"/>
    <w:qFormat/>
    <w:rsid w:val="004D0A3E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unhideWhenUsed/>
    <w:rsid w:val="00802DCE"/>
    <w:pPr>
      <w:widowControl w:val="0"/>
      <w:suppressAutoHyphens/>
      <w:spacing w:after="120" w:line="480" w:lineRule="auto"/>
    </w:pPr>
    <w:rPr>
      <w:rFonts w:ascii="Liberation Serif" w:eastAsia="SimSun" w:hAnsi="Liberation Serif" w:cs="Mangal"/>
      <w:kern w:val="1"/>
      <w:szCs w:val="21"/>
      <w:lang w:val="x-none" w:eastAsia="zh-CN" w:bidi="hi-IN"/>
    </w:rPr>
  </w:style>
  <w:style w:type="character" w:customStyle="1" w:styleId="20">
    <w:name w:val="Основной текст 2 Знак"/>
    <w:basedOn w:val="a0"/>
    <w:link w:val="2"/>
    <w:uiPriority w:val="99"/>
    <w:rsid w:val="00802DCE"/>
    <w:rPr>
      <w:rFonts w:ascii="Liberation Serif" w:eastAsia="SimSun" w:hAnsi="Liberation Serif" w:cs="Mangal"/>
      <w:kern w:val="1"/>
      <w:sz w:val="24"/>
      <w:szCs w:val="21"/>
      <w:lang w:val="x-none" w:eastAsia="zh-CN" w:bidi="hi-IN"/>
    </w:rPr>
  </w:style>
  <w:style w:type="paragraph" w:styleId="af">
    <w:name w:val="List"/>
    <w:basedOn w:val="af0"/>
    <w:rsid w:val="00802DCE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lang w:eastAsia="zh-CN" w:bidi="hi-IN"/>
    </w:rPr>
  </w:style>
  <w:style w:type="paragraph" w:styleId="af0">
    <w:name w:val="Body Text"/>
    <w:basedOn w:val="a"/>
    <w:link w:val="af1"/>
    <w:uiPriority w:val="99"/>
    <w:semiHidden/>
    <w:unhideWhenUsed/>
    <w:rsid w:val="00802DCE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802D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0FAA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70FAA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0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89F9B-2D40-4E9C-B766-1E0E07C91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13</Pages>
  <Words>4606</Words>
  <Characters>26257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Екатерина</cp:lastModifiedBy>
  <cp:revision>555</cp:revision>
  <cp:lastPrinted>2019-01-16T06:19:00Z</cp:lastPrinted>
  <dcterms:created xsi:type="dcterms:W3CDTF">2019-01-16T06:18:00Z</dcterms:created>
  <dcterms:modified xsi:type="dcterms:W3CDTF">2020-06-23T16:07:00Z</dcterms:modified>
</cp:coreProperties>
</file>