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2A" w:rsidRPr="00B443F8" w:rsidRDefault="00C62CA4" w:rsidP="00B443F8">
      <w:pPr>
        <w:tabs>
          <w:tab w:val="left" w:pos="360"/>
        </w:tabs>
        <w:ind w:firstLine="357"/>
        <w:jc w:val="center"/>
        <w:rPr>
          <w:b/>
          <w:sz w:val="28"/>
          <w:szCs w:val="28"/>
        </w:rPr>
      </w:pPr>
      <w:r w:rsidRPr="00B443F8">
        <w:rPr>
          <w:b/>
          <w:sz w:val="28"/>
          <w:szCs w:val="28"/>
        </w:rPr>
        <w:t>ТЕМА</w:t>
      </w:r>
      <w:r w:rsidR="00B60B2A" w:rsidRPr="00B443F8">
        <w:rPr>
          <w:b/>
          <w:sz w:val="28"/>
          <w:szCs w:val="28"/>
        </w:rPr>
        <w:t xml:space="preserve">: ПЕДАГОГИКА КАК НАУКА. </w:t>
      </w:r>
    </w:p>
    <w:p w:rsidR="00B60B2A" w:rsidRPr="00B443F8" w:rsidRDefault="00B60B2A" w:rsidP="00B443F8">
      <w:pPr>
        <w:tabs>
          <w:tab w:val="left" w:pos="360"/>
        </w:tabs>
        <w:ind w:firstLine="357"/>
        <w:jc w:val="center"/>
        <w:rPr>
          <w:b/>
          <w:sz w:val="28"/>
          <w:szCs w:val="28"/>
        </w:rPr>
      </w:pPr>
      <w:r w:rsidRPr="00B443F8">
        <w:rPr>
          <w:b/>
          <w:sz w:val="28"/>
          <w:szCs w:val="28"/>
        </w:rPr>
        <w:t>МЕДИЦИНСКАЯ ПЕДАГОГИКА.</w:t>
      </w:r>
    </w:p>
    <w:p w:rsidR="00B60B2A" w:rsidRPr="00B443F8" w:rsidRDefault="00B60B2A" w:rsidP="00B443F8">
      <w:pPr>
        <w:shd w:val="clear" w:color="auto" w:fill="FFFFFF"/>
        <w:ind w:firstLine="357"/>
        <w:jc w:val="right"/>
        <w:textAlignment w:val="baseline"/>
        <w:rPr>
          <w:i/>
          <w:sz w:val="28"/>
          <w:szCs w:val="28"/>
          <w:bdr w:val="none" w:sz="0" w:space="0" w:color="auto" w:frame="1"/>
        </w:rPr>
      </w:pPr>
      <w:r w:rsidRPr="00B443F8">
        <w:rPr>
          <w:i/>
          <w:sz w:val="28"/>
          <w:szCs w:val="28"/>
          <w:bdr w:val="none" w:sz="0" w:space="0" w:color="auto" w:frame="1"/>
        </w:rPr>
        <w:t xml:space="preserve">"Действительно гуманная педагогика – </w:t>
      </w:r>
    </w:p>
    <w:p w:rsidR="00B60B2A" w:rsidRPr="00B443F8" w:rsidRDefault="00B60B2A" w:rsidP="00B443F8">
      <w:pPr>
        <w:shd w:val="clear" w:color="auto" w:fill="FFFFFF"/>
        <w:ind w:firstLine="357"/>
        <w:jc w:val="right"/>
        <w:textAlignment w:val="baseline"/>
        <w:rPr>
          <w:i/>
          <w:sz w:val="28"/>
          <w:szCs w:val="28"/>
          <w:bdr w:val="none" w:sz="0" w:space="0" w:color="auto" w:frame="1"/>
        </w:rPr>
      </w:pPr>
      <w:r w:rsidRPr="00B443F8">
        <w:rPr>
          <w:i/>
          <w:sz w:val="28"/>
          <w:szCs w:val="28"/>
          <w:bdr w:val="none" w:sz="0" w:space="0" w:color="auto" w:frame="1"/>
        </w:rPr>
        <w:t xml:space="preserve">это та, которая в состоянии приобщить детей </w:t>
      </w:r>
    </w:p>
    <w:p w:rsidR="00B60B2A" w:rsidRPr="00B443F8" w:rsidRDefault="00B60B2A" w:rsidP="00B443F8">
      <w:pPr>
        <w:shd w:val="clear" w:color="auto" w:fill="FFFFFF"/>
        <w:ind w:firstLine="357"/>
        <w:jc w:val="right"/>
        <w:textAlignment w:val="baseline"/>
        <w:rPr>
          <w:i/>
          <w:sz w:val="28"/>
          <w:szCs w:val="28"/>
        </w:rPr>
      </w:pPr>
      <w:r w:rsidRPr="00B443F8">
        <w:rPr>
          <w:i/>
          <w:sz w:val="28"/>
          <w:szCs w:val="28"/>
          <w:bdr w:val="none" w:sz="0" w:space="0" w:color="auto" w:frame="1"/>
        </w:rPr>
        <w:t>к процессу созидания самих себя"</w:t>
      </w:r>
      <w:r w:rsidRPr="00B443F8">
        <w:rPr>
          <w:i/>
          <w:sz w:val="28"/>
          <w:szCs w:val="28"/>
        </w:rPr>
        <w:br/>
      </w:r>
      <w:r w:rsidRPr="00B443F8">
        <w:rPr>
          <w:i/>
          <w:sz w:val="28"/>
          <w:szCs w:val="28"/>
          <w:bdr w:val="none" w:sz="0" w:space="0" w:color="auto" w:frame="1"/>
        </w:rPr>
        <w:t xml:space="preserve">Ш. </w:t>
      </w:r>
      <w:proofErr w:type="spellStart"/>
      <w:r w:rsidRPr="00B443F8">
        <w:rPr>
          <w:i/>
          <w:sz w:val="28"/>
          <w:szCs w:val="28"/>
          <w:bdr w:val="none" w:sz="0" w:space="0" w:color="auto" w:frame="1"/>
        </w:rPr>
        <w:t>Амонашвили</w:t>
      </w:r>
      <w:proofErr w:type="spellEnd"/>
    </w:p>
    <w:p w:rsidR="00B60B2A" w:rsidRPr="00B443F8" w:rsidRDefault="00B60B2A" w:rsidP="00B443F8">
      <w:pPr>
        <w:tabs>
          <w:tab w:val="left" w:pos="360"/>
        </w:tabs>
        <w:ind w:firstLine="357"/>
        <w:rPr>
          <w:b/>
          <w:sz w:val="28"/>
          <w:szCs w:val="28"/>
        </w:rPr>
      </w:pPr>
      <w:r w:rsidRPr="00B443F8">
        <w:rPr>
          <w:b/>
          <w:color w:val="000000"/>
          <w:sz w:val="28"/>
          <w:szCs w:val="28"/>
        </w:rPr>
        <w:t xml:space="preserve">Вид учебного занятия: </w:t>
      </w:r>
      <w:r w:rsidRPr="00B443F8">
        <w:rPr>
          <w:color w:val="000000"/>
          <w:sz w:val="28"/>
          <w:szCs w:val="28"/>
        </w:rPr>
        <w:t>семинар.</w:t>
      </w:r>
    </w:p>
    <w:p w:rsidR="00B443F8" w:rsidRDefault="00B443F8" w:rsidP="00B443F8">
      <w:pPr>
        <w:ind w:firstLine="357"/>
        <w:jc w:val="both"/>
        <w:rPr>
          <w:rFonts w:eastAsia="Calibri"/>
          <w:b/>
          <w:sz w:val="28"/>
          <w:szCs w:val="28"/>
          <w:lang w:eastAsia="en-US"/>
        </w:rPr>
      </w:pPr>
    </w:p>
    <w:p w:rsidR="00B60B2A" w:rsidRPr="00B443F8" w:rsidRDefault="00B60B2A" w:rsidP="00B443F8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443F8">
        <w:rPr>
          <w:rFonts w:eastAsia="Calibri"/>
          <w:b/>
          <w:sz w:val="28"/>
          <w:szCs w:val="28"/>
          <w:lang w:eastAsia="en-US"/>
        </w:rPr>
        <w:t>Цель занятия:</w:t>
      </w:r>
      <w:r w:rsidRPr="00B443F8">
        <w:rPr>
          <w:rFonts w:eastAsia="Calibri"/>
          <w:sz w:val="28"/>
          <w:szCs w:val="28"/>
          <w:lang w:eastAsia="en-US"/>
        </w:rPr>
        <w:t xml:space="preserve"> формирование представления о педагогике как науке, определение ее места и роли в будущей профессиональной деятельности </w:t>
      </w:r>
      <w:r w:rsidR="003930EF">
        <w:rPr>
          <w:rFonts w:eastAsia="Calibri"/>
          <w:sz w:val="28"/>
          <w:szCs w:val="28"/>
          <w:lang w:eastAsia="en-US"/>
        </w:rPr>
        <w:t>провизора</w:t>
      </w:r>
      <w:r w:rsidRPr="00B443F8">
        <w:rPr>
          <w:rFonts w:eastAsia="Calibri"/>
          <w:sz w:val="28"/>
          <w:szCs w:val="28"/>
          <w:lang w:eastAsia="en-US"/>
        </w:rPr>
        <w:t>.</w:t>
      </w:r>
    </w:p>
    <w:p w:rsidR="00B443F8" w:rsidRDefault="00B443F8" w:rsidP="00B443F8">
      <w:pPr>
        <w:ind w:firstLine="357"/>
        <w:jc w:val="both"/>
        <w:rPr>
          <w:rFonts w:eastAsia="Calibri"/>
          <w:sz w:val="28"/>
          <w:szCs w:val="28"/>
          <w:lang w:eastAsia="en-US"/>
        </w:rPr>
      </w:pPr>
    </w:p>
    <w:p w:rsidR="00B60B2A" w:rsidRPr="00B443F8" w:rsidRDefault="00B60B2A" w:rsidP="00B443F8">
      <w:pPr>
        <w:ind w:firstLine="357"/>
        <w:jc w:val="both"/>
        <w:rPr>
          <w:rFonts w:eastAsia="Calibri"/>
          <w:b/>
          <w:sz w:val="28"/>
          <w:szCs w:val="28"/>
          <w:lang w:eastAsia="en-US"/>
        </w:rPr>
      </w:pPr>
      <w:r w:rsidRPr="00B443F8">
        <w:rPr>
          <w:rFonts w:eastAsia="Calibri"/>
          <w:sz w:val="28"/>
          <w:szCs w:val="28"/>
          <w:lang w:eastAsia="en-US"/>
        </w:rPr>
        <w:t xml:space="preserve">Студент должен </w:t>
      </w:r>
      <w:r w:rsidRPr="00B443F8">
        <w:rPr>
          <w:rFonts w:eastAsia="Calibri"/>
          <w:b/>
          <w:sz w:val="28"/>
          <w:szCs w:val="28"/>
          <w:lang w:eastAsia="en-US"/>
        </w:rPr>
        <w:t>знать:</w:t>
      </w:r>
    </w:p>
    <w:p w:rsidR="00B60B2A" w:rsidRPr="00B443F8" w:rsidRDefault="00B60B2A" w:rsidP="00B443F8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443F8">
        <w:rPr>
          <w:rFonts w:eastAsia="Calibri"/>
          <w:sz w:val="28"/>
          <w:szCs w:val="28"/>
          <w:lang w:eastAsia="en-US"/>
        </w:rPr>
        <w:t>•</w:t>
      </w:r>
      <w:r w:rsidRPr="00B443F8">
        <w:rPr>
          <w:rFonts w:eastAsia="Calibri"/>
          <w:sz w:val="28"/>
          <w:szCs w:val="28"/>
          <w:lang w:eastAsia="en-US"/>
        </w:rPr>
        <w:tab/>
        <w:t>основные исторические этапы развития педагогики;</w:t>
      </w:r>
    </w:p>
    <w:p w:rsidR="00B60B2A" w:rsidRPr="00B443F8" w:rsidRDefault="00B60B2A" w:rsidP="00B443F8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443F8">
        <w:rPr>
          <w:rFonts w:eastAsia="Calibri"/>
          <w:sz w:val="28"/>
          <w:szCs w:val="28"/>
          <w:lang w:eastAsia="en-US"/>
        </w:rPr>
        <w:t>•</w:t>
      </w:r>
      <w:r w:rsidRPr="00B443F8">
        <w:rPr>
          <w:rFonts w:eastAsia="Calibri"/>
          <w:sz w:val="28"/>
          <w:szCs w:val="28"/>
          <w:lang w:eastAsia="en-US"/>
        </w:rPr>
        <w:tab/>
        <w:t>структуру педагогической науки;</w:t>
      </w:r>
    </w:p>
    <w:p w:rsidR="00B60B2A" w:rsidRPr="00B443F8" w:rsidRDefault="00B60B2A" w:rsidP="00B443F8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443F8">
        <w:rPr>
          <w:rFonts w:eastAsia="Calibri"/>
          <w:sz w:val="28"/>
          <w:szCs w:val="28"/>
          <w:lang w:eastAsia="en-US"/>
        </w:rPr>
        <w:t>•</w:t>
      </w:r>
      <w:r w:rsidRPr="00B443F8">
        <w:rPr>
          <w:rFonts w:eastAsia="Calibri"/>
          <w:sz w:val="28"/>
          <w:szCs w:val="28"/>
          <w:lang w:eastAsia="en-US"/>
        </w:rPr>
        <w:tab/>
        <w:t>взаимосвязь педагогики с другими науками;</w:t>
      </w:r>
    </w:p>
    <w:p w:rsidR="00B60B2A" w:rsidRPr="00B443F8" w:rsidRDefault="00B60B2A" w:rsidP="00B443F8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443F8">
        <w:rPr>
          <w:rFonts w:eastAsia="Calibri"/>
          <w:sz w:val="28"/>
          <w:szCs w:val="28"/>
          <w:lang w:eastAsia="en-US"/>
        </w:rPr>
        <w:t>•</w:t>
      </w:r>
      <w:r w:rsidRPr="00B443F8">
        <w:rPr>
          <w:rFonts w:eastAsia="Calibri"/>
          <w:sz w:val="28"/>
          <w:szCs w:val="28"/>
          <w:lang w:eastAsia="en-US"/>
        </w:rPr>
        <w:tab/>
        <w:t>понятие о медицинской педагогике.</w:t>
      </w:r>
    </w:p>
    <w:p w:rsidR="00B60B2A" w:rsidRPr="00B443F8" w:rsidRDefault="00B60B2A" w:rsidP="00B443F8">
      <w:pPr>
        <w:ind w:firstLine="357"/>
        <w:jc w:val="both"/>
        <w:rPr>
          <w:rFonts w:eastAsia="Calibri"/>
          <w:b/>
          <w:sz w:val="28"/>
          <w:szCs w:val="28"/>
          <w:lang w:eastAsia="en-US"/>
        </w:rPr>
      </w:pPr>
      <w:r w:rsidRPr="00B443F8">
        <w:rPr>
          <w:rFonts w:eastAsia="Calibri"/>
          <w:sz w:val="28"/>
          <w:szCs w:val="28"/>
          <w:lang w:eastAsia="en-US"/>
        </w:rPr>
        <w:t xml:space="preserve">Студент должен </w:t>
      </w:r>
      <w:r w:rsidRPr="00B443F8">
        <w:rPr>
          <w:rFonts w:eastAsia="Calibri"/>
          <w:b/>
          <w:sz w:val="28"/>
          <w:szCs w:val="28"/>
          <w:lang w:eastAsia="en-US"/>
        </w:rPr>
        <w:t>уметь:</w:t>
      </w:r>
    </w:p>
    <w:p w:rsidR="00B60B2A" w:rsidRPr="00B443F8" w:rsidRDefault="00B60B2A" w:rsidP="00B443F8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443F8">
        <w:rPr>
          <w:rFonts w:eastAsia="Calibri"/>
          <w:sz w:val="28"/>
          <w:szCs w:val="28"/>
          <w:lang w:eastAsia="en-US"/>
        </w:rPr>
        <w:t>•</w:t>
      </w:r>
      <w:r w:rsidRPr="00B443F8">
        <w:rPr>
          <w:rFonts w:eastAsia="Calibri"/>
          <w:sz w:val="28"/>
          <w:szCs w:val="28"/>
          <w:lang w:eastAsia="en-US"/>
        </w:rPr>
        <w:tab/>
        <w:t xml:space="preserve">объяснять место педагогики в системе наук о человеке и профессиональной деятельности </w:t>
      </w:r>
      <w:r w:rsidR="003930EF">
        <w:rPr>
          <w:rFonts w:eastAsia="Calibri"/>
          <w:sz w:val="28"/>
          <w:szCs w:val="28"/>
          <w:lang w:eastAsia="en-US"/>
        </w:rPr>
        <w:t>провизора</w:t>
      </w:r>
      <w:r w:rsidRPr="00B443F8">
        <w:rPr>
          <w:rFonts w:eastAsia="Calibri"/>
          <w:sz w:val="28"/>
          <w:szCs w:val="28"/>
          <w:lang w:eastAsia="en-US"/>
        </w:rPr>
        <w:t>;</w:t>
      </w:r>
    </w:p>
    <w:p w:rsidR="00B60B2A" w:rsidRPr="00B443F8" w:rsidRDefault="00B60B2A" w:rsidP="00B443F8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443F8">
        <w:rPr>
          <w:rFonts w:eastAsia="Calibri"/>
          <w:sz w:val="28"/>
          <w:szCs w:val="28"/>
          <w:lang w:eastAsia="en-US"/>
        </w:rPr>
        <w:t>•</w:t>
      </w:r>
      <w:r w:rsidRPr="00B443F8">
        <w:rPr>
          <w:rFonts w:eastAsia="Calibri"/>
          <w:sz w:val="28"/>
          <w:szCs w:val="28"/>
          <w:lang w:eastAsia="en-US"/>
        </w:rPr>
        <w:tab/>
        <w:t>использовать понятийный аппарат педагогической науки;</w:t>
      </w:r>
    </w:p>
    <w:p w:rsidR="00B60B2A" w:rsidRPr="00B443F8" w:rsidRDefault="00B60B2A" w:rsidP="00B443F8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443F8">
        <w:rPr>
          <w:rFonts w:eastAsia="Calibri"/>
          <w:sz w:val="28"/>
          <w:szCs w:val="28"/>
          <w:lang w:eastAsia="en-US"/>
        </w:rPr>
        <w:t>•</w:t>
      </w:r>
      <w:r w:rsidRPr="00B443F8">
        <w:rPr>
          <w:rFonts w:eastAsia="Calibri"/>
          <w:sz w:val="28"/>
          <w:szCs w:val="28"/>
          <w:lang w:eastAsia="en-US"/>
        </w:rPr>
        <w:tab/>
        <w:t>использовать полученные знания в будущей профессиональной деятельности.</w:t>
      </w:r>
    </w:p>
    <w:p w:rsidR="00B443F8" w:rsidRDefault="00B443F8" w:rsidP="00B443F8">
      <w:pPr>
        <w:ind w:firstLine="357"/>
        <w:jc w:val="both"/>
        <w:rPr>
          <w:rFonts w:eastAsia="Calibri"/>
          <w:b/>
          <w:sz w:val="28"/>
          <w:szCs w:val="28"/>
          <w:lang w:eastAsia="en-US"/>
        </w:rPr>
      </w:pPr>
    </w:p>
    <w:p w:rsidR="00B60B2A" w:rsidRPr="00B443F8" w:rsidRDefault="00B60B2A" w:rsidP="00B443F8">
      <w:pPr>
        <w:ind w:firstLine="357"/>
        <w:jc w:val="both"/>
        <w:rPr>
          <w:rFonts w:eastAsia="Calibri"/>
          <w:b/>
          <w:sz w:val="28"/>
          <w:szCs w:val="28"/>
          <w:lang w:eastAsia="en-US"/>
        </w:rPr>
      </w:pPr>
      <w:r w:rsidRPr="00B443F8">
        <w:rPr>
          <w:rFonts w:eastAsia="Calibri"/>
          <w:b/>
          <w:sz w:val="28"/>
          <w:szCs w:val="28"/>
          <w:lang w:eastAsia="en-US"/>
        </w:rPr>
        <w:t>Основные понятия темы:</w:t>
      </w:r>
    </w:p>
    <w:p w:rsidR="00B60B2A" w:rsidRPr="00B443F8" w:rsidRDefault="00B60B2A" w:rsidP="00B443F8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443F8">
        <w:rPr>
          <w:rFonts w:eastAsia="Calibri"/>
          <w:sz w:val="28"/>
          <w:szCs w:val="28"/>
          <w:lang w:eastAsia="en-US"/>
        </w:rPr>
        <w:t>1.</w:t>
      </w:r>
      <w:r w:rsidRPr="00B443F8">
        <w:rPr>
          <w:rFonts w:eastAsia="Calibri"/>
          <w:sz w:val="28"/>
          <w:szCs w:val="28"/>
          <w:lang w:eastAsia="en-US"/>
        </w:rPr>
        <w:tab/>
        <w:t>педагогика;</w:t>
      </w:r>
    </w:p>
    <w:p w:rsidR="00B60B2A" w:rsidRPr="00B443F8" w:rsidRDefault="00B60B2A" w:rsidP="00B443F8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443F8">
        <w:rPr>
          <w:rFonts w:eastAsia="Calibri"/>
          <w:sz w:val="28"/>
          <w:szCs w:val="28"/>
          <w:lang w:eastAsia="en-US"/>
        </w:rPr>
        <w:t>2.</w:t>
      </w:r>
      <w:r w:rsidRPr="00B443F8">
        <w:rPr>
          <w:rFonts w:eastAsia="Calibri"/>
          <w:sz w:val="28"/>
          <w:szCs w:val="28"/>
          <w:lang w:eastAsia="en-US"/>
        </w:rPr>
        <w:tab/>
        <w:t>воспитание;</w:t>
      </w:r>
      <w:r w:rsidRPr="00B443F8">
        <w:rPr>
          <w:rFonts w:eastAsia="Calibri"/>
          <w:sz w:val="28"/>
          <w:szCs w:val="28"/>
          <w:lang w:eastAsia="en-US"/>
        </w:rPr>
        <w:tab/>
      </w:r>
    </w:p>
    <w:p w:rsidR="00B60B2A" w:rsidRPr="00B443F8" w:rsidRDefault="00B60B2A" w:rsidP="00B443F8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443F8">
        <w:rPr>
          <w:rFonts w:eastAsia="Calibri"/>
          <w:sz w:val="28"/>
          <w:szCs w:val="28"/>
          <w:lang w:eastAsia="en-US"/>
        </w:rPr>
        <w:t>3.</w:t>
      </w:r>
      <w:r w:rsidRPr="00B443F8">
        <w:rPr>
          <w:rFonts w:eastAsia="Calibri"/>
          <w:sz w:val="28"/>
          <w:szCs w:val="28"/>
          <w:lang w:eastAsia="en-US"/>
        </w:rPr>
        <w:tab/>
        <w:t>образование;</w:t>
      </w:r>
    </w:p>
    <w:p w:rsidR="00B60B2A" w:rsidRPr="00B443F8" w:rsidRDefault="00B60B2A" w:rsidP="00B443F8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443F8">
        <w:rPr>
          <w:rFonts w:eastAsia="Calibri"/>
          <w:sz w:val="28"/>
          <w:szCs w:val="28"/>
          <w:lang w:eastAsia="en-US"/>
        </w:rPr>
        <w:t>4.</w:t>
      </w:r>
      <w:r w:rsidRPr="00B443F8">
        <w:rPr>
          <w:rFonts w:eastAsia="Calibri"/>
          <w:sz w:val="28"/>
          <w:szCs w:val="28"/>
          <w:lang w:eastAsia="en-US"/>
        </w:rPr>
        <w:tab/>
        <w:t>медицинская педагогика.</w:t>
      </w:r>
    </w:p>
    <w:p w:rsidR="00226CD9" w:rsidRDefault="00226CD9" w:rsidP="00226CD9">
      <w:pPr>
        <w:ind w:firstLine="709"/>
        <w:jc w:val="both"/>
        <w:rPr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26CD9" w:rsidTr="00226C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D9" w:rsidRDefault="00226CD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226CD9" w:rsidRDefault="00226CD9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D9" w:rsidRDefault="00226CD9">
            <w:pPr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26CD9" w:rsidTr="00226C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D9" w:rsidRDefault="00226CD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  <w:p w:rsidR="00226CD9" w:rsidRDefault="00226CD9">
            <w:pPr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226CD9" w:rsidRDefault="00226CD9">
            <w:pPr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D9" w:rsidRDefault="00226CD9">
            <w:pPr>
              <w:ind w:firstLine="709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26CD9" w:rsidRDefault="00226CD9">
            <w:pPr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26CD9" w:rsidRDefault="00226CD9">
            <w:pPr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226CD9" w:rsidTr="00226C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D9" w:rsidRDefault="00226CD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D9" w:rsidRDefault="00226CD9">
            <w:pPr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метода «корзина идей». </w:t>
            </w:r>
          </w:p>
        </w:tc>
      </w:tr>
      <w:tr w:rsidR="00226CD9" w:rsidTr="00226C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D9" w:rsidRDefault="00226CD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D9" w:rsidRPr="00226CD9" w:rsidRDefault="00226CD9">
            <w:pPr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26CD9" w:rsidRDefault="00226CD9">
            <w:pPr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226CD9" w:rsidRDefault="00226CD9">
            <w:pPr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:rsidR="00226CD9" w:rsidRDefault="00226CD9">
            <w:pPr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2.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226CD9" w:rsidRDefault="00226CD9">
            <w:pPr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226CD9" w:rsidRDefault="00226CD9" w:rsidP="00226CD9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Заполнить таблицу </w:t>
            </w:r>
            <w:r>
              <w:rPr>
                <w:sz w:val="28"/>
                <w:szCs w:val="28"/>
              </w:rPr>
              <w:t>«Исторические этапы развития педагогики как науки».</w:t>
            </w:r>
          </w:p>
          <w:p w:rsidR="00226CD9" w:rsidRDefault="00226CD9" w:rsidP="00226CD9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Составить</w:t>
            </w:r>
            <w:r>
              <w:rPr>
                <w:sz w:val="28"/>
                <w:szCs w:val="28"/>
              </w:rPr>
              <w:t xml:space="preserve"> схему «Связь педагогики с другими науками», обоснуйте взаимосвязи.</w:t>
            </w:r>
          </w:p>
          <w:p w:rsidR="00226CD9" w:rsidRDefault="00226CD9" w:rsidP="00226CD9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Составить кластер по теме «Педагогика как наука».</w:t>
            </w:r>
          </w:p>
          <w:p w:rsidR="00226CD9" w:rsidRDefault="00226CD9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3.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>
              <w:rPr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226CD9" w:rsidTr="00226C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D9" w:rsidRDefault="00226CD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D9" w:rsidRDefault="00226CD9">
            <w:pPr>
              <w:ind w:firstLine="709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26CD9" w:rsidRDefault="00226CD9" w:rsidP="00226CD9">
            <w:pPr>
              <w:pStyle w:val="a7"/>
              <w:numPr>
                <w:ilvl w:val="0"/>
                <w:numId w:val="7"/>
              </w:numPr>
              <w:ind w:left="0"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26CD9" w:rsidRDefault="00226CD9" w:rsidP="00226CD9">
            <w:pPr>
              <w:pStyle w:val="a7"/>
              <w:numPr>
                <w:ilvl w:val="0"/>
                <w:numId w:val="7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26CD9" w:rsidRDefault="00226CD9" w:rsidP="00226CD9">
            <w:pPr>
              <w:pStyle w:val="a7"/>
              <w:numPr>
                <w:ilvl w:val="0"/>
                <w:numId w:val="7"/>
              </w:numPr>
              <w:ind w:left="0" w:firstLine="709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: вопросы к семинару №2. </w:t>
            </w:r>
          </w:p>
        </w:tc>
      </w:tr>
    </w:tbl>
    <w:p w:rsidR="00226CD9" w:rsidRDefault="00226CD9" w:rsidP="00226CD9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</w:p>
    <w:p w:rsidR="00B443F8" w:rsidRDefault="00B443F8" w:rsidP="00B443F8">
      <w:pPr>
        <w:tabs>
          <w:tab w:val="left" w:pos="1560"/>
        </w:tabs>
        <w:ind w:firstLine="357"/>
        <w:jc w:val="center"/>
        <w:rPr>
          <w:b/>
          <w:sz w:val="28"/>
          <w:szCs w:val="28"/>
        </w:rPr>
      </w:pPr>
    </w:p>
    <w:p w:rsidR="00B60B2A" w:rsidRPr="00B443F8" w:rsidRDefault="00B60B2A" w:rsidP="00B443F8">
      <w:pPr>
        <w:tabs>
          <w:tab w:val="left" w:pos="1560"/>
        </w:tabs>
        <w:ind w:firstLine="357"/>
        <w:jc w:val="center"/>
        <w:rPr>
          <w:b/>
          <w:sz w:val="28"/>
          <w:szCs w:val="28"/>
        </w:rPr>
      </w:pPr>
      <w:r w:rsidRPr="00B443F8">
        <w:rPr>
          <w:b/>
          <w:sz w:val="28"/>
          <w:szCs w:val="28"/>
        </w:rPr>
        <w:t>План семинарского занятия</w:t>
      </w:r>
    </w:p>
    <w:p w:rsidR="00B60B2A" w:rsidRPr="00B443F8" w:rsidRDefault="00B60B2A" w:rsidP="00B443F8">
      <w:pPr>
        <w:tabs>
          <w:tab w:val="num" w:pos="1440"/>
          <w:tab w:val="left" w:pos="1560"/>
        </w:tabs>
        <w:ind w:firstLine="357"/>
        <w:jc w:val="center"/>
        <w:rPr>
          <w:b/>
          <w:sz w:val="28"/>
          <w:szCs w:val="28"/>
        </w:rPr>
      </w:pPr>
      <w:r w:rsidRPr="00B443F8">
        <w:rPr>
          <w:b/>
          <w:sz w:val="28"/>
          <w:szCs w:val="28"/>
        </w:rPr>
        <w:t>1.</w:t>
      </w:r>
      <w:r w:rsidR="00B443F8">
        <w:rPr>
          <w:b/>
          <w:sz w:val="28"/>
          <w:szCs w:val="28"/>
        </w:rPr>
        <w:t>Темы докладов</w:t>
      </w:r>
      <w:r w:rsidRPr="00B443F8">
        <w:rPr>
          <w:b/>
          <w:sz w:val="28"/>
          <w:szCs w:val="28"/>
        </w:rPr>
        <w:t>: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1.</w:t>
      </w:r>
      <w:r w:rsidRPr="00B443F8">
        <w:rPr>
          <w:sz w:val="28"/>
          <w:szCs w:val="28"/>
        </w:rPr>
        <w:tab/>
        <w:t>Педагогика как наука – ее объект, предмет, задачи.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2.</w:t>
      </w:r>
      <w:r w:rsidRPr="00B443F8">
        <w:rPr>
          <w:sz w:val="28"/>
          <w:szCs w:val="28"/>
        </w:rPr>
        <w:tab/>
        <w:t>Основные исторические этапы развития педагогики как науки.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3.</w:t>
      </w:r>
      <w:r w:rsidRPr="00B443F8">
        <w:rPr>
          <w:sz w:val="28"/>
          <w:szCs w:val="28"/>
        </w:rPr>
        <w:tab/>
        <w:t>Структура педагогической науки (система педагогических наук).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4.</w:t>
      </w:r>
      <w:r w:rsidRPr="00B443F8">
        <w:rPr>
          <w:sz w:val="28"/>
          <w:szCs w:val="28"/>
        </w:rPr>
        <w:tab/>
        <w:t>Связь педагогики с другими науками.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5.</w:t>
      </w:r>
      <w:r w:rsidRPr="00B443F8">
        <w:rPr>
          <w:sz w:val="28"/>
          <w:szCs w:val="28"/>
        </w:rPr>
        <w:tab/>
        <w:t>Медицинская педагогика как составная часть современной системы педагогических наук.</w:t>
      </w:r>
    </w:p>
    <w:p w:rsidR="00B60B2A" w:rsidRPr="00B443F8" w:rsidRDefault="00B60B2A" w:rsidP="00B443F8">
      <w:pPr>
        <w:ind w:firstLine="357"/>
        <w:jc w:val="both"/>
        <w:rPr>
          <w:i/>
          <w:sz w:val="28"/>
          <w:szCs w:val="28"/>
        </w:rPr>
      </w:pPr>
      <w:r w:rsidRPr="00B443F8">
        <w:rPr>
          <w:i/>
          <w:sz w:val="28"/>
          <w:szCs w:val="28"/>
        </w:rPr>
        <w:t>Методическая подсказка:</w:t>
      </w:r>
    </w:p>
    <w:p w:rsidR="00B60B2A" w:rsidRPr="00B443F8" w:rsidRDefault="00B60B2A" w:rsidP="00B443F8">
      <w:pPr>
        <w:pStyle w:val="20"/>
        <w:spacing w:line="240" w:lineRule="auto"/>
        <w:ind w:firstLine="357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B443F8">
        <w:rPr>
          <w:rFonts w:ascii="Times New Roman" w:hAnsi="Times New Roman" w:cs="Times New Roman"/>
          <w:spacing w:val="0"/>
          <w:sz w:val="28"/>
          <w:szCs w:val="28"/>
        </w:rPr>
        <w:t>Тезисы выступления на семинаре:</w:t>
      </w:r>
    </w:p>
    <w:p w:rsidR="00B60B2A" w:rsidRPr="00B443F8" w:rsidRDefault="00B60B2A" w:rsidP="00B443F8">
      <w:pPr>
        <w:pStyle w:val="20"/>
        <w:spacing w:line="240" w:lineRule="auto"/>
        <w:ind w:firstLine="35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B443F8">
        <w:rPr>
          <w:rFonts w:ascii="Times New Roman" w:hAnsi="Times New Roman" w:cs="Times New Roman"/>
          <w:spacing w:val="0"/>
          <w:sz w:val="28"/>
          <w:szCs w:val="28"/>
        </w:rPr>
        <w:t>Тема:</w:t>
      </w:r>
    </w:p>
    <w:p w:rsidR="00B60B2A" w:rsidRPr="00B443F8" w:rsidRDefault="00B60B2A" w:rsidP="00B443F8">
      <w:pPr>
        <w:pStyle w:val="20"/>
        <w:spacing w:line="240" w:lineRule="auto"/>
        <w:ind w:firstLine="35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B443F8">
        <w:rPr>
          <w:rFonts w:ascii="Times New Roman" w:hAnsi="Times New Roman" w:cs="Times New Roman"/>
          <w:spacing w:val="0"/>
          <w:sz w:val="28"/>
          <w:szCs w:val="28"/>
        </w:rPr>
        <w:t>Вступление. Почему эта тема актуальна?</w:t>
      </w:r>
    </w:p>
    <w:p w:rsidR="00B60B2A" w:rsidRPr="00B443F8" w:rsidRDefault="00B60B2A" w:rsidP="00B443F8">
      <w:pPr>
        <w:pStyle w:val="20"/>
        <w:spacing w:line="240" w:lineRule="auto"/>
        <w:ind w:firstLine="35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B443F8">
        <w:rPr>
          <w:rFonts w:ascii="Times New Roman" w:hAnsi="Times New Roman" w:cs="Times New Roman"/>
          <w:spacing w:val="0"/>
          <w:sz w:val="28"/>
          <w:szCs w:val="28"/>
        </w:rPr>
        <w:t>Тезис 1. О чем идет речь (понятия, аксиомы)?</w:t>
      </w:r>
    </w:p>
    <w:p w:rsidR="00B60B2A" w:rsidRPr="00B443F8" w:rsidRDefault="00B60B2A" w:rsidP="00B443F8">
      <w:pPr>
        <w:pStyle w:val="20"/>
        <w:spacing w:line="240" w:lineRule="auto"/>
        <w:ind w:firstLine="35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B443F8">
        <w:rPr>
          <w:rFonts w:ascii="Times New Roman" w:hAnsi="Times New Roman" w:cs="Times New Roman"/>
          <w:spacing w:val="0"/>
          <w:sz w:val="28"/>
          <w:szCs w:val="28"/>
        </w:rPr>
        <w:t>Тезис 2. В чем суть проблемы?</w:t>
      </w:r>
    </w:p>
    <w:p w:rsidR="00B60B2A" w:rsidRPr="00B443F8" w:rsidRDefault="00B60B2A" w:rsidP="00B443F8">
      <w:pPr>
        <w:pStyle w:val="20"/>
        <w:shd w:val="clear" w:color="auto" w:fill="auto"/>
        <w:spacing w:line="240" w:lineRule="auto"/>
        <w:ind w:firstLine="35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B443F8">
        <w:rPr>
          <w:rFonts w:ascii="Times New Roman" w:hAnsi="Times New Roman" w:cs="Times New Roman"/>
          <w:spacing w:val="0"/>
          <w:sz w:val="28"/>
          <w:szCs w:val="28"/>
        </w:rPr>
        <w:t xml:space="preserve">Тезис 3. Что вы </w:t>
      </w:r>
      <w:proofErr w:type="gramStart"/>
      <w:r w:rsidRPr="00B443F8">
        <w:rPr>
          <w:rFonts w:ascii="Times New Roman" w:hAnsi="Times New Roman" w:cs="Times New Roman"/>
          <w:spacing w:val="0"/>
          <w:sz w:val="28"/>
          <w:szCs w:val="28"/>
        </w:rPr>
        <w:t>думаете</w:t>
      </w:r>
      <w:proofErr w:type="gramEnd"/>
      <w:r w:rsidRPr="00B443F8">
        <w:rPr>
          <w:rFonts w:ascii="Times New Roman" w:hAnsi="Times New Roman" w:cs="Times New Roman"/>
          <w:spacing w:val="0"/>
          <w:sz w:val="28"/>
          <w:szCs w:val="28"/>
        </w:rPr>
        <w:t xml:space="preserve"> по существу темы и что предлагаете?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 xml:space="preserve">Вопросы к </w:t>
      </w:r>
      <w:proofErr w:type="gramStart"/>
      <w:r w:rsidRPr="00B443F8">
        <w:rPr>
          <w:sz w:val="28"/>
          <w:szCs w:val="28"/>
        </w:rPr>
        <w:t>выступающему</w:t>
      </w:r>
      <w:proofErr w:type="gramEnd"/>
      <w:r w:rsidRPr="00B443F8">
        <w:rPr>
          <w:sz w:val="28"/>
          <w:szCs w:val="28"/>
        </w:rPr>
        <w:t>, замечания.</w:t>
      </w:r>
    </w:p>
    <w:p w:rsidR="00B60B2A" w:rsidRPr="00B443F8" w:rsidRDefault="00B60B2A" w:rsidP="00B443F8">
      <w:pPr>
        <w:ind w:firstLine="357"/>
        <w:jc w:val="both"/>
        <w:rPr>
          <w:b/>
          <w:sz w:val="28"/>
          <w:szCs w:val="28"/>
        </w:rPr>
      </w:pP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  <w:r w:rsidRPr="00B443F8">
        <w:rPr>
          <w:b/>
          <w:sz w:val="28"/>
          <w:szCs w:val="28"/>
        </w:rPr>
        <w:t>Вопросы для самостоятельного изучения</w:t>
      </w:r>
      <w:r w:rsidRPr="00B443F8">
        <w:rPr>
          <w:sz w:val="28"/>
          <w:szCs w:val="28"/>
        </w:rPr>
        <w:t xml:space="preserve">: 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1.</w:t>
      </w:r>
      <w:r w:rsidRPr="00B443F8">
        <w:rPr>
          <w:sz w:val="28"/>
          <w:szCs w:val="28"/>
        </w:rPr>
        <w:tab/>
        <w:t>Методы педагогического исследования.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2.</w:t>
      </w:r>
      <w:r w:rsidRPr="00B443F8">
        <w:rPr>
          <w:sz w:val="28"/>
          <w:szCs w:val="28"/>
        </w:rPr>
        <w:tab/>
        <w:t>Характеристика основных категорий педагогики: воспитание, обучение, образование.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3.</w:t>
      </w:r>
      <w:r w:rsidRPr="00B443F8">
        <w:rPr>
          <w:sz w:val="28"/>
          <w:szCs w:val="28"/>
        </w:rPr>
        <w:tab/>
        <w:t xml:space="preserve">Педагогические составляющие деятельности </w:t>
      </w:r>
      <w:r w:rsidR="003930EF">
        <w:rPr>
          <w:sz w:val="28"/>
          <w:szCs w:val="28"/>
        </w:rPr>
        <w:t>провизора</w:t>
      </w:r>
      <w:bookmarkStart w:id="0" w:name="_GoBack"/>
      <w:bookmarkEnd w:id="0"/>
      <w:r w:rsidRPr="00B443F8">
        <w:rPr>
          <w:sz w:val="28"/>
          <w:szCs w:val="28"/>
        </w:rPr>
        <w:t>.</w:t>
      </w:r>
    </w:p>
    <w:p w:rsidR="00B60B2A" w:rsidRPr="00B443F8" w:rsidRDefault="00B60B2A" w:rsidP="00B443F8">
      <w:pPr>
        <w:ind w:firstLine="357"/>
        <w:jc w:val="both"/>
        <w:rPr>
          <w:b/>
          <w:sz w:val="28"/>
          <w:szCs w:val="28"/>
        </w:rPr>
      </w:pPr>
    </w:p>
    <w:p w:rsidR="00B60B2A" w:rsidRPr="00B443F8" w:rsidRDefault="00B60B2A" w:rsidP="00B443F8">
      <w:pPr>
        <w:tabs>
          <w:tab w:val="left" w:pos="360"/>
        </w:tabs>
        <w:ind w:firstLine="357"/>
        <w:jc w:val="both"/>
        <w:rPr>
          <w:b/>
          <w:sz w:val="28"/>
          <w:szCs w:val="28"/>
        </w:rPr>
      </w:pPr>
      <w:r w:rsidRPr="00B443F8">
        <w:rPr>
          <w:b/>
          <w:sz w:val="28"/>
          <w:szCs w:val="28"/>
        </w:rPr>
        <w:t xml:space="preserve">Рекомендуемая литература: </w:t>
      </w:r>
    </w:p>
    <w:p w:rsidR="00B60B2A" w:rsidRPr="00B443F8" w:rsidRDefault="00B60B2A" w:rsidP="00B443F8">
      <w:pPr>
        <w:pStyle w:val="a7"/>
        <w:numPr>
          <w:ilvl w:val="0"/>
          <w:numId w:val="4"/>
        </w:numPr>
        <w:tabs>
          <w:tab w:val="left" w:pos="360"/>
        </w:tabs>
        <w:ind w:left="0" w:firstLine="357"/>
        <w:jc w:val="both"/>
        <w:rPr>
          <w:sz w:val="28"/>
          <w:szCs w:val="28"/>
        </w:rPr>
      </w:pPr>
      <w:proofErr w:type="spellStart"/>
      <w:r w:rsidRPr="00B443F8">
        <w:rPr>
          <w:sz w:val="28"/>
          <w:szCs w:val="28"/>
        </w:rPr>
        <w:t>Болотова</w:t>
      </w:r>
      <w:proofErr w:type="spellEnd"/>
      <w:r w:rsidRPr="00B443F8">
        <w:rPr>
          <w:sz w:val="28"/>
          <w:szCs w:val="28"/>
        </w:rPr>
        <w:t xml:space="preserve"> М. И. Педагогика [Электронный ресурс] : учебное пособие для студ. </w:t>
      </w:r>
      <w:proofErr w:type="spellStart"/>
      <w:r w:rsidRPr="00B443F8">
        <w:rPr>
          <w:sz w:val="28"/>
          <w:szCs w:val="28"/>
        </w:rPr>
        <w:t>высш</w:t>
      </w:r>
      <w:proofErr w:type="spellEnd"/>
      <w:r w:rsidRPr="00B443F8">
        <w:rPr>
          <w:sz w:val="28"/>
          <w:szCs w:val="28"/>
        </w:rPr>
        <w:t>. мед</w:t>
      </w:r>
      <w:proofErr w:type="gramStart"/>
      <w:r w:rsidRPr="00B443F8">
        <w:rPr>
          <w:sz w:val="28"/>
          <w:szCs w:val="28"/>
        </w:rPr>
        <w:t>.</w:t>
      </w:r>
      <w:proofErr w:type="gramEnd"/>
      <w:r w:rsidRPr="00B443F8">
        <w:rPr>
          <w:sz w:val="28"/>
          <w:szCs w:val="28"/>
        </w:rPr>
        <w:t xml:space="preserve"> </w:t>
      </w:r>
      <w:proofErr w:type="gramStart"/>
      <w:r w:rsidRPr="00B443F8">
        <w:rPr>
          <w:sz w:val="28"/>
          <w:szCs w:val="28"/>
        </w:rPr>
        <w:t>у</w:t>
      </w:r>
      <w:proofErr w:type="gramEnd"/>
      <w:r w:rsidRPr="00B443F8">
        <w:rPr>
          <w:sz w:val="28"/>
          <w:szCs w:val="28"/>
        </w:rPr>
        <w:t xml:space="preserve">чеб. заведений / М. И. </w:t>
      </w:r>
      <w:proofErr w:type="spellStart"/>
      <w:r w:rsidRPr="00B443F8">
        <w:rPr>
          <w:sz w:val="28"/>
          <w:szCs w:val="28"/>
        </w:rPr>
        <w:t>Болотова</w:t>
      </w:r>
      <w:proofErr w:type="spellEnd"/>
      <w:r w:rsidRPr="00B443F8">
        <w:rPr>
          <w:sz w:val="28"/>
          <w:szCs w:val="28"/>
        </w:rPr>
        <w:t xml:space="preserve">, Ю. А. Москалева, 2015. - 120 </w:t>
      </w:r>
      <w:proofErr w:type="spellStart"/>
      <w:r w:rsidRPr="00B443F8">
        <w:rPr>
          <w:sz w:val="28"/>
          <w:szCs w:val="28"/>
        </w:rPr>
        <w:t>on-line</w:t>
      </w:r>
      <w:proofErr w:type="spellEnd"/>
      <w:r w:rsidRPr="00B443F8">
        <w:rPr>
          <w:sz w:val="28"/>
          <w:szCs w:val="28"/>
        </w:rPr>
        <w:t xml:space="preserve"> (Неограниченный доступ) </w:t>
      </w:r>
    </w:p>
    <w:p w:rsidR="00B60B2A" w:rsidRPr="00B443F8" w:rsidRDefault="00B60B2A" w:rsidP="00B443F8">
      <w:pPr>
        <w:pStyle w:val="a7"/>
        <w:numPr>
          <w:ilvl w:val="0"/>
          <w:numId w:val="4"/>
        </w:numPr>
        <w:tabs>
          <w:tab w:val="left" w:pos="360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Педагогика [Текст] : учебник для бакалавров и специалистов по направлению 050100 "Педагог</w:t>
      </w:r>
      <w:proofErr w:type="gramStart"/>
      <w:r w:rsidRPr="00B443F8">
        <w:rPr>
          <w:sz w:val="28"/>
          <w:szCs w:val="28"/>
        </w:rPr>
        <w:t>.</w:t>
      </w:r>
      <w:proofErr w:type="gramEnd"/>
      <w:r w:rsidRPr="00B443F8">
        <w:rPr>
          <w:sz w:val="28"/>
          <w:szCs w:val="28"/>
        </w:rPr>
        <w:t xml:space="preserve"> </w:t>
      </w:r>
      <w:proofErr w:type="gramStart"/>
      <w:r w:rsidRPr="00B443F8">
        <w:rPr>
          <w:sz w:val="28"/>
          <w:szCs w:val="28"/>
        </w:rPr>
        <w:t>о</w:t>
      </w:r>
      <w:proofErr w:type="gramEnd"/>
      <w:r w:rsidRPr="00B443F8">
        <w:rPr>
          <w:sz w:val="28"/>
          <w:szCs w:val="28"/>
        </w:rPr>
        <w:t xml:space="preserve">бразование": стандарт третьего поколения / А. Е. </w:t>
      </w:r>
      <w:proofErr w:type="spellStart"/>
      <w:r w:rsidRPr="00B443F8">
        <w:rPr>
          <w:sz w:val="28"/>
          <w:szCs w:val="28"/>
        </w:rPr>
        <w:t>Бахмутский</w:t>
      </w:r>
      <w:proofErr w:type="spellEnd"/>
      <w:r w:rsidRPr="00B443F8">
        <w:rPr>
          <w:sz w:val="28"/>
          <w:szCs w:val="28"/>
        </w:rPr>
        <w:t xml:space="preserve"> [и др.] ; ред. А. П. </w:t>
      </w:r>
      <w:proofErr w:type="spellStart"/>
      <w:r w:rsidRPr="00B443F8">
        <w:rPr>
          <w:sz w:val="28"/>
          <w:szCs w:val="28"/>
        </w:rPr>
        <w:t>Тряпицына</w:t>
      </w:r>
      <w:proofErr w:type="spellEnd"/>
      <w:r w:rsidRPr="00B443F8">
        <w:rPr>
          <w:sz w:val="28"/>
          <w:szCs w:val="28"/>
        </w:rPr>
        <w:t xml:space="preserve">, 2014. - 304 с. (Кол-во 30) </w:t>
      </w:r>
    </w:p>
    <w:p w:rsidR="00B60B2A" w:rsidRPr="00B443F8" w:rsidRDefault="00B60B2A" w:rsidP="00B443F8">
      <w:pPr>
        <w:pStyle w:val="a7"/>
        <w:numPr>
          <w:ilvl w:val="0"/>
          <w:numId w:val="4"/>
        </w:numPr>
        <w:tabs>
          <w:tab w:val="left" w:pos="360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lastRenderedPageBreak/>
        <w:t>Педагогика в вопросах и ответах: учебное пособие [Электронный ресурс] / Столяренко Л.Д. - М.</w:t>
      </w:r>
      <w:proofErr w:type="gramStart"/>
      <w:r w:rsidRPr="00B443F8">
        <w:rPr>
          <w:sz w:val="28"/>
          <w:szCs w:val="28"/>
        </w:rPr>
        <w:t xml:space="preserve"> :</w:t>
      </w:r>
      <w:proofErr w:type="gramEnd"/>
      <w:r w:rsidRPr="00B443F8">
        <w:rPr>
          <w:sz w:val="28"/>
          <w:szCs w:val="28"/>
        </w:rPr>
        <w:t xml:space="preserve"> Проспект, 2016. - http://www.medcollegelib.ru/book/ISBN9785392175130.html </w:t>
      </w:r>
    </w:p>
    <w:p w:rsidR="00B60B2A" w:rsidRPr="00B443F8" w:rsidRDefault="00B60B2A" w:rsidP="00B443F8">
      <w:pPr>
        <w:pStyle w:val="a7"/>
        <w:numPr>
          <w:ilvl w:val="0"/>
          <w:numId w:val="4"/>
        </w:numPr>
        <w:tabs>
          <w:tab w:val="left" w:pos="360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 xml:space="preserve">Педагогика в медицине: учебное пособие для студентов медицинских вузов [Электронный ресурс] </w:t>
      </w:r>
      <w:r w:rsidRPr="00B443F8">
        <w:rPr>
          <w:bCs/>
          <w:sz w:val="28"/>
          <w:szCs w:val="28"/>
        </w:rPr>
        <w:t>–</w:t>
      </w:r>
      <w:r w:rsidRPr="00B443F8">
        <w:rPr>
          <w:sz w:val="28"/>
          <w:szCs w:val="28"/>
        </w:rPr>
        <w:t xml:space="preserve"> URL: </w:t>
      </w:r>
      <w:hyperlink r:id="rId6" w:history="1">
        <w:r w:rsidRPr="00B443F8">
          <w:rPr>
            <w:rStyle w:val="a4"/>
            <w:rFonts w:eastAsia="Calibri"/>
            <w:sz w:val="28"/>
            <w:szCs w:val="28"/>
          </w:rPr>
          <w:t>http://www.knigafund.ru/books/116382</w:t>
        </w:r>
      </w:hyperlink>
    </w:p>
    <w:p w:rsidR="00B60B2A" w:rsidRPr="00B443F8" w:rsidRDefault="00B60B2A" w:rsidP="00B443F8">
      <w:pPr>
        <w:pStyle w:val="a7"/>
        <w:numPr>
          <w:ilvl w:val="0"/>
          <w:numId w:val="4"/>
        </w:numPr>
        <w:tabs>
          <w:tab w:val="left" w:pos="360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  <w:shd w:val="clear" w:color="auto" w:fill="FFFFFF"/>
        </w:rPr>
        <w:t xml:space="preserve">Материал из Википедии — свободной энциклопедии </w:t>
      </w:r>
      <w:r w:rsidRPr="00B443F8">
        <w:rPr>
          <w:sz w:val="28"/>
          <w:szCs w:val="28"/>
        </w:rPr>
        <w:t xml:space="preserve">[Электронный ресурс] </w:t>
      </w:r>
      <w:r w:rsidRPr="00B443F8">
        <w:rPr>
          <w:bCs/>
          <w:sz w:val="28"/>
          <w:szCs w:val="28"/>
        </w:rPr>
        <w:t>–</w:t>
      </w:r>
      <w:r w:rsidRPr="00B443F8">
        <w:rPr>
          <w:sz w:val="28"/>
          <w:szCs w:val="28"/>
        </w:rPr>
        <w:t xml:space="preserve"> URL:</w:t>
      </w:r>
      <w:r w:rsidRPr="00B443F8">
        <w:rPr>
          <w:sz w:val="28"/>
          <w:szCs w:val="28"/>
          <w:shd w:val="clear" w:color="auto" w:fill="FFFFFF"/>
        </w:rPr>
        <w:t xml:space="preserve"> http://ru.wikipedia.org/wiki</w:t>
      </w:r>
    </w:p>
    <w:p w:rsidR="00B60B2A" w:rsidRPr="00B443F8" w:rsidRDefault="00B60B2A" w:rsidP="00B443F8">
      <w:pPr>
        <w:ind w:firstLine="357"/>
        <w:jc w:val="both"/>
        <w:rPr>
          <w:b/>
          <w:iCs/>
          <w:sz w:val="28"/>
          <w:szCs w:val="28"/>
        </w:rPr>
      </w:pP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  <w:r w:rsidRPr="00B443F8">
        <w:rPr>
          <w:b/>
          <w:iCs/>
          <w:sz w:val="28"/>
          <w:szCs w:val="28"/>
        </w:rPr>
        <w:t>Самостоятельная работа студентов под контролем преподавателя:</w:t>
      </w:r>
      <w:r w:rsidRPr="00B443F8">
        <w:rPr>
          <w:sz w:val="28"/>
          <w:szCs w:val="28"/>
        </w:rPr>
        <w:t xml:space="preserve"> </w:t>
      </w:r>
    </w:p>
    <w:p w:rsidR="00B60B2A" w:rsidRPr="00B443F8" w:rsidRDefault="00B60B2A" w:rsidP="00B443F8">
      <w:pPr>
        <w:ind w:firstLine="357"/>
        <w:jc w:val="both"/>
        <w:rPr>
          <w:color w:val="555555"/>
          <w:sz w:val="28"/>
          <w:szCs w:val="28"/>
          <w:shd w:val="clear" w:color="auto" w:fill="FFFFFF"/>
        </w:rPr>
      </w:pPr>
      <w:r w:rsidRPr="00B443F8">
        <w:rPr>
          <w:b/>
          <w:i/>
          <w:sz w:val="28"/>
          <w:szCs w:val="28"/>
        </w:rPr>
        <w:t>Задание 1.</w:t>
      </w:r>
      <w:r w:rsidRPr="00B443F8">
        <w:rPr>
          <w:sz w:val="28"/>
          <w:szCs w:val="28"/>
        </w:rPr>
        <w:tab/>
        <w:t>Выпишите в тетрадь основные понятия темы. Опираетесь на источник:</w:t>
      </w:r>
      <w:r w:rsidRPr="00B443F8">
        <w:rPr>
          <w:b/>
          <w:bCs/>
          <w:color w:val="555555"/>
          <w:sz w:val="28"/>
          <w:szCs w:val="28"/>
          <w:shd w:val="clear" w:color="auto" w:fill="FFFFFF"/>
        </w:rPr>
        <w:t xml:space="preserve"> </w:t>
      </w:r>
      <w:r w:rsidRPr="00B443F8">
        <w:rPr>
          <w:sz w:val="28"/>
          <w:szCs w:val="28"/>
        </w:rPr>
        <w:t>Педагогический словарь</w:t>
      </w:r>
      <w:proofErr w:type="gramStart"/>
      <w:r w:rsidRPr="00B443F8">
        <w:rPr>
          <w:sz w:val="28"/>
          <w:szCs w:val="28"/>
        </w:rPr>
        <w:t xml:space="preserve"> :</w:t>
      </w:r>
      <w:proofErr w:type="gramEnd"/>
      <w:r w:rsidRPr="00B443F8">
        <w:rPr>
          <w:sz w:val="28"/>
          <w:szCs w:val="28"/>
        </w:rPr>
        <w:t xml:space="preserve"> словарь / авт.-сост. И.П. </w:t>
      </w:r>
      <w:proofErr w:type="spellStart"/>
      <w:r w:rsidRPr="00B443F8">
        <w:rPr>
          <w:sz w:val="28"/>
          <w:szCs w:val="28"/>
        </w:rPr>
        <w:t>Андриади</w:t>
      </w:r>
      <w:proofErr w:type="spellEnd"/>
      <w:r w:rsidRPr="00B443F8">
        <w:rPr>
          <w:sz w:val="28"/>
          <w:szCs w:val="28"/>
        </w:rPr>
        <w:t xml:space="preserve">, С.Ю. </w:t>
      </w:r>
      <w:proofErr w:type="spellStart"/>
      <w:r w:rsidRPr="00B443F8">
        <w:rPr>
          <w:sz w:val="28"/>
          <w:szCs w:val="28"/>
        </w:rPr>
        <w:t>Темина</w:t>
      </w:r>
      <w:proofErr w:type="spellEnd"/>
      <w:r w:rsidRPr="00B443F8">
        <w:rPr>
          <w:sz w:val="28"/>
          <w:szCs w:val="28"/>
        </w:rPr>
        <w:t>. — М.</w:t>
      </w:r>
      <w:proofErr w:type="gramStart"/>
      <w:r w:rsidRPr="00B443F8">
        <w:rPr>
          <w:sz w:val="28"/>
          <w:szCs w:val="28"/>
        </w:rPr>
        <w:t xml:space="preserve"> :</w:t>
      </w:r>
      <w:proofErr w:type="gramEnd"/>
      <w:r w:rsidRPr="00B443F8">
        <w:rPr>
          <w:sz w:val="28"/>
          <w:szCs w:val="28"/>
        </w:rPr>
        <w:t xml:space="preserve"> ИНФРА-М, 2017. — 224 с. — (Библиотека словарей ИНФРА-М). — www.dx.doi.org/10.12737/19629. - Режим доступа</w:t>
      </w:r>
      <w:r w:rsidRPr="00B443F8">
        <w:rPr>
          <w:color w:val="555555"/>
          <w:sz w:val="28"/>
          <w:szCs w:val="28"/>
          <w:shd w:val="clear" w:color="auto" w:fill="FFFFFF"/>
        </w:rPr>
        <w:t xml:space="preserve">: </w:t>
      </w:r>
      <w:hyperlink r:id="rId7" w:history="1">
        <w:r w:rsidRPr="00B443F8">
          <w:rPr>
            <w:rStyle w:val="a4"/>
            <w:sz w:val="28"/>
            <w:szCs w:val="28"/>
            <w:shd w:val="clear" w:color="auto" w:fill="FFFFFF"/>
          </w:rPr>
          <w:t>http://znanium.com/catalog/product/768796</w:t>
        </w:r>
      </w:hyperlink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  <w:r w:rsidRPr="00B443F8">
        <w:rPr>
          <w:b/>
          <w:i/>
          <w:sz w:val="28"/>
          <w:szCs w:val="28"/>
        </w:rPr>
        <w:t>Задание 2.</w:t>
      </w:r>
      <w:r w:rsidRPr="00B443F8">
        <w:rPr>
          <w:sz w:val="28"/>
          <w:szCs w:val="28"/>
        </w:rPr>
        <w:t xml:space="preserve"> Составьте </w:t>
      </w:r>
      <w:proofErr w:type="spellStart"/>
      <w:r w:rsidRPr="00B443F8">
        <w:rPr>
          <w:sz w:val="28"/>
          <w:szCs w:val="28"/>
        </w:rPr>
        <w:t>синквейн</w:t>
      </w:r>
      <w:proofErr w:type="spellEnd"/>
      <w:r w:rsidRPr="00B443F8">
        <w:rPr>
          <w:sz w:val="28"/>
          <w:szCs w:val="28"/>
        </w:rPr>
        <w:t xml:space="preserve">, </w:t>
      </w:r>
      <w:proofErr w:type="gramStart"/>
      <w:r w:rsidRPr="00B443F8">
        <w:rPr>
          <w:sz w:val="28"/>
          <w:szCs w:val="28"/>
        </w:rPr>
        <w:t>характеризующий</w:t>
      </w:r>
      <w:proofErr w:type="gramEnd"/>
      <w:r w:rsidRPr="00B443F8">
        <w:rPr>
          <w:sz w:val="28"/>
          <w:szCs w:val="28"/>
        </w:rPr>
        <w:t xml:space="preserve"> любое ключевое понятие темы.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  <w:r w:rsidRPr="00B443F8">
        <w:rPr>
          <w:i/>
          <w:sz w:val="28"/>
          <w:szCs w:val="28"/>
        </w:rPr>
        <w:t>Методическая подсказка:</w:t>
      </w:r>
      <w:r w:rsidRPr="00B443F8">
        <w:rPr>
          <w:sz w:val="28"/>
          <w:szCs w:val="28"/>
        </w:rPr>
        <w:t xml:space="preserve"> </w:t>
      </w:r>
      <w:proofErr w:type="gramStart"/>
      <w:r w:rsidRPr="00B443F8">
        <w:rPr>
          <w:sz w:val="28"/>
          <w:szCs w:val="28"/>
        </w:rPr>
        <w:t>Дидактический</w:t>
      </w:r>
      <w:proofErr w:type="gramEnd"/>
      <w:r w:rsidRPr="00B443F8">
        <w:rPr>
          <w:sz w:val="28"/>
          <w:szCs w:val="28"/>
        </w:rPr>
        <w:t xml:space="preserve"> </w:t>
      </w:r>
      <w:proofErr w:type="spellStart"/>
      <w:r w:rsidRPr="00B443F8">
        <w:rPr>
          <w:sz w:val="28"/>
          <w:szCs w:val="28"/>
        </w:rPr>
        <w:t>синквейн</w:t>
      </w:r>
      <w:proofErr w:type="spellEnd"/>
      <w:r w:rsidRPr="00B443F8">
        <w:rPr>
          <w:sz w:val="28"/>
          <w:szCs w:val="28"/>
        </w:rPr>
        <w:t xml:space="preserve"> основывается не на слоговой зависимости, а на содержательной и синтаксической </w:t>
      </w:r>
      <w:proofErr w:type="spellStart"/>
      <w:r w:rsidRPr="00B443F8">
        <w:rPr>
          <w:sz w:val="28"/>
          <w:szCs w:val="28"/>
        </w:rPr>
        <w:t>заданности</w:t>
      </w:r>
      <w:proofErr w:type="spellEnd"/>
      <w:r w:rsidRPr="00B443F8">
        <w:rPr>
          <w:sz w:val="28"/>
          <w:szCs w:val="28"/>
        </w:rPr>
        <w:t xml:space="preserve"> каждой строки: Первая строка – тема </w:t>
      </w:r>
      <w:proofErr w:type="spellStart"/>
      <w:r w:rsidRPr="00B443F8">
        <w:rPr>
          <w:sz w:val="28"/>
          <w:szCs w:val="28"/>
        </w:rPr>
        <w:t>синквейна</w:t>
      </w:r>
      <w:proofErr w:type="spellEnd"/>
      <w:r w:rsidRPr="00B443F8">
        <w:rPr>
          <w:sz w:val="28"/>
          <w:szCs w:val="28"/>
        </w:rPr>
        <w:t xml:space="preserve">, заключает в себе одно слово (обычно существительное или местоимение), которое обозначает объект или предмет, о котором пойдёт речь. Вторая строка – два слова (чаще всего прилагательные или причастия), дающие описание признаков и свойств выбранного в </w:t>
      </w:r>
      <w:proofErr w:type="spellStart"/>
      <w:r w:rsidRPr="00B443F8">
        <w:rPr>
          <w:sz w:val="28"/>
          <w:szCs w:val="28"/>
        </w:rPr>
        <w:t>синквейне</w:t>
      </w:r>
      <w:proofErr w:type="spellEnd"/>
      <w:r w:rsidRPr="00B443F8">
        <w:rPr>
          <w:sz w:val="28"/>
          <w:szCs w:val="28"/>
        </w:rPr>
        <w:t xml:space="preserve"> предмета или объекта. 22 Третья строка – образована тремя глаголами или деепричастиями, описывающими характерные действия объекта. Четвёртая строка – фраза из четырёх слов, выражающая личное отношение автора </w:t>
      </w:r>
      <w:proofErr w:type="spellStart"/>
      <w:r w:rsidRPr="00B443F8">
        <w:rPr>
          <w:sz w:val="28"/>
          <w:szCs w:val="28"/>
        </w:rPr>
        <w:t>синквейна</w:t>
      </w:r>
      <w:proofErr w:type="spellEnd"/>
      <w:r w:rsidRPr="00B443F8">
        <w:rPr>
          <w:sz w:val="28"/>
          <w:szCs w:val="28"/>
        </w:rPr>
        <w:t xml:space="preserve"> к описываемому предмету или объекту. Пятая строка – одно слово-резюме (метафора), характеризующее суть предмета или объекта. Пример </w:t>
      </w:r>
      <w:proofErr w:type="spellStart"/>
      <w:r w:rsidRPr="00B443F8">
        <w:rPr>
          <w:sz w:val="28"/>
          <w:szCs w:val="28"/>
        </w:rPr>
        <w:t>синквейна</w:t>
      </w:r>
      <w:proofErr w:type="spellEnd"/>
      <w:r w:rsidRPr="00B443F8">
        <w:rPr>
          <w:sz w:val="28"/>
          <w:szCs w:val="28"/>
        </w:rPr>
        <w:t xml:space="preserve">: </w:t>
      </w:r>
    </w:p>
    <w:p w:rsidR="00B60B2A" w:rsidRPr="00B443F8" w:rsidRDefault="00B60B2A" w:rsidP="00B443F8">
      <w:pPr>
        <w:ind w:firstLine="357"/>
        <w:jc w:val="center"/>
        <w:rPr>
          <w:sz w:val="28"/>
          <w:szCs w:val="28"/>
        </w:rPr>
      </w:pPr>
      <w:r w:rsidRPr="00B443F8">
        <w:rPr>
          <w:sz w:val="28"/>
          <w:szCs w:val="28"/>
        </w:rPr>
        <w:t>Навык</w:t>
      </w:r>
    </w:p>
    <w:p w:rsidR="00B60B2A" w:rsidRPr="00B443F8" w:rsidRDefault="00B60B2A" w:rsidP="00B443F8">
      <w:pPr>
        <w:ind w:firstLine="357"/>
        <w:jc w:val="center"/>
        <w:rPr>
          <w:sz w:val="28"/>
          <w:szCs w:val="28"/>
        </w:rPr>
      </w:pPr>
      <w:r w:rsidRPr="00B443F8">
        <w:rPr>
          <w:sz w:val="28"/>
          <w:szCs w:val="28"/>
        </w:rPr>
        <w:t>Интеллектуальный, автоматизированный</w:t>
      </w:r>
    </w:p>
    <w:p w:rsidR="00B60B2A" w:rsidRPr="00B443F8" w:rsidRDefault="00B60B2A" w:rsidP="00B443F8">
      <w:pPr>
        <w:ind w:firstLine="357"/>
        <w:jc w:val="center"/>
        <w:rPr>
          <w:sz w:val="28"/>
          <w:szCs w:val="28"/>
        </w:rPr>
      </w:pPr>
      <w:r w:rsidRPr="00B443F8">
        <w:rPr>
          <w:sz w:val="28"/>
          <w:szCs w:val="28"/>
        </w:rPr>
        <w:t>Вырабатывается, закрепляется, совершенствуется</w:t>
      </w:r>
    </w:p>
    <w:p w:rsidR="00B60B2A" w:rsidRPr="00B443F8" w:rsidRDefault="00B60B2A" w:rsidP="00B443F8">
      <w:pPr>
        <w:ind w:firstLine="357"/>
        <w:jc w:val="center"/>
        <w:rPr>
          <w:sz w:val="28"/>
          <w:szCs w:val="28"/>
        </w:rPr>
      </w:pPr>
      <w:r w:rsidRPr="00B443F8">
        <w:rPr>
          <w:sz w:val="28"/>
          <w:szCs w:val="28"/>
        </w:rPr>
        <w:t>Деятельность, сформированная путём повторения</w:t>
      </w:r>
    </w:p>
    <w:p w:rsidR="00B60B2A" w:rsidRPr="00B443F8" w:rsidRDefault="00B60B2A" w:rsidP="00B443F8">
      <w:pPr>
        <w:ind w:firstLine="357"/>
        <w:jc w:val="center"/>
        <w:rPr>
          <w:sz w:val="28"/>
          <w:szCs w:val="28"/>
        </w:rPr>
      </w:pPr>
      <w:r w:rsidRPr="00B443F8">
        <w:rPr>
          <w:sz w:val="28"/>
          <w:szCs w:val="28"/>
        </w:rPr>
        <w:t>Опыт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</w:p>
    <w:p w:rsidR="00B60B2A" w:rsidRPr="00B443F8" w:rsidRDefault="00B60B2A" w:rsidP="00B443F8">
      <w:pPr>
        <w:ind w:firstLine="357"/>
        <w:jc w:val="both"/>
        <w:rPr>
          <w:b/>
          <w:sz w:val="28"/>
          <w:szCs w:val="28"/>
        </w:rPr>
      </w:pPr>
      <w:r w:rsidRPr="00B443F8">
        <w:rPr>
          <w:b/>
          <w:i/>
          <w:sz w:val="28"/>
          <w:szCs w:val="28"/>
        </w:rPr>
        <w:t>Задание 3</w:t>
      </w:r>
      <w:r w:rsidRPr="00B443F8">
        <w:rPr>
          <w:sz w:val="28"/>
          <w:szCs w:val="28"/>
        </w:rPr>
        <w:t>.</w:t>
      </w:r>
      <w:r w:rsidRPr="00B443F8">
        <w:rPr>
          <w:sz w:val="28"/>
          <w:szCs w:val="28"/>
        </w:rPr>
        <w:tab/>
        <w:t>Составьте таблицу исторических этапов развития педагогики как науки.</w:t>
      </w:r>
    </w:p>
    <w:p w:rsidR="00B60B2A" w:rsidRPr="00B443F8" w:rsidRDefault="00B60B2A" w:rsidP="00B443F8">
      <w:pPr>
        <w:shd w:val="clear" w:color="auto" w:fill="FFFFFF"/>
        <w:ind w:firstLine="357"/>
        <w:jc w:val="right"/>
        <w:rPr>
          <w:rStyle w:val="a6"/>
          <w:sz w:val="28"/>
          <w:szCs w:val="28"/>
        </w:rPr>
      </w:pPr>
      <w:r w:rsidRPr="00B443F8">
        <w:rPr>
          <w:rStyle w:val="a6"/>
          <w:b w:val="0"/>
          <w:sz w:val="28"/>
          <w:szCs w:val="28"/>
        </w:rPr>
        <w:t xml:space="preserve">Таблица </w:t>
      </w:r>
    </w:p>
    <w:p w:rsidR="00B60B2A" w:rsidRPr="00B443F8" w:rsidRDefault="00B60B2A" w:rsidP="00B443F8">
      <w:pPr>
        <w:shd w:val="clear" w:color="auto" w:fill="FFFFFF"/>
        <w:ind w:firstLine="357"/>
        <w:jc w:val="center"/>
        <w:rPr>
          <w:sz w:val="28"/>
          <w:szCs w:val="28"/>
        </w:rPr>
      </w:pPr>
      <w:r w:rsidRPr="00B443F8">
        <w:rPr>
          <w:rStyle w:val="a6"/>
          <w:b w:val="0"/>
          <w:sz w:val="28"/>
          <w:szCs w:val="28"/>
        </w:rPr>
        <w:t>Основные исторические этапы развития педагогической науки</w:t>
      </w:r>
    </w:p>
    <w:tbl>
      <w:tblPr>
        <w:tblW w:w="9667" w:type="dxa"/>
        <w:tblInd w:w="-261" w:type="dxa"/>
        <w:tblLook w:val="04A0" w:firstRow="1" w:lastRow="0" w:firstColumn="1" w:lastColumn="0" w:noHBand="0" w:noVBand="1"/>
      </w:tblPr>
      <w:tblGrid>
        <w:gridCol w:w="3344"/>
        <w:gridCol w:w="6323"/>
      </w:tblGrid>
      <w:tr w:rsidR="00B60B2A" w:rsidRPr="00B443F8" w:rsidTr="00B60B2A">
        <w:tc>
          <w:tcPr>
            <w:tcW w:w="33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B2A" w:rsidRPr="00B443F8" w:rsidRDefault="00B60B2A" w:rsidP="00B443F8">
            <w:pPr>
              <w:pStyle w:val="a5"/>
              <w:spacing w:before="0" w:beforeAutospacing="0" w:after="0" w:afterAutospacing="0"/>
              <w:ind w:firstLine="357"/>
              <w:jc w:val="center"/>
              <w:rPr>
                <w:sz w:val="28"/>
                <w:szCs w:val="28"/>
              </w:rPr>
            </w:pPr>
            <w:r w:rsidRPr="00B443F8">
              <w:rPr>
                <w:sz w:val="28"/>
                <w:szCs w:val="28"/>
              </w:rPr>
              <w:t>Этап</w:t>
            </w:r>
          </w:p>
        </w:tc>
        <w:tc>
          <w:tcPr>
            <w:tcW w:w="6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B2A" w:rsidRPr="00B443F8" w:rsidRDefault="00B60B2A" w:rsidP="00B443F8">
            <w:pPr>
              <w:pStyle w:val="a5"/>
              <w:spacing w:before="0" w:beforeAutospacing="0" w:after="0" w:afterAutospacing="0"/>
              <w:ind w:firstLine="357"/>
              <w:jc w:val="center"/>
              <w:rPr>
                <w:sz w:val="28"/>
                <w:szCs w:val="28"/>
              </w:rPr>
            </w:pPr>
            <w:r w:rsidRPr="00B443F8">
              <w:rPr>
                <w:sz w:val="28"/>
                <w:szCs w:val="28"/>
              </w:rPr>
              <w:t>Характеристика</w:t>
            </w:r>
          </w:p>
        </w:tc>
      </w:tr>
      <w:tr w:rsidR="00B60B2A" w:rsidRPr="00B443F8" w:rsidTr="00B60B2A">
        <w:tc>
          <w:tcPr>
            <w:tcW w:w="33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B2A" w:rsidRPr="00B443F8" w:rsidRDefault="00B60B2A" w:rsidP="00B443F8">
            <w:pPr>
              <w:pStyle w:val="a5"/>
              <w:spacing w:before="0" w:beforeAutospacing="0" w:after="0" w:afterAutospacing="0"/>
              <w:ind w:firstLine="357"/>
              <w:rPr>
                <w:sz w:val="28"/>
                <w:szCs w:val="28"/>
              </w:rPr>
            </w:pPr>
            <w:r w:rsidRPr="00B443F8">
              <w:rPr>
                <w:sz w:val="28"/>
                <w:szCs w:val="28"/>
              </w:rPr>
              <w:t>I. Эмпирический этап</w:t>
            </w:r>
          </w:p>
        </w:tc>
        <w:tc>
          <w:tcPr>
            <w:tcW w:w="6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B2A" w:rsidRPr="00B443F8" w:rsidRDefault="00B60B2A" w:rsidP="00B443F8">
            <w:pPr>
              <w:pStyle w:val="a5"/>
              <w:spacing w:before="0" w:beforeAutospacing="0" w:after="0" w:afterAutospacing="0"/>
              <w:ind w:firstLine="357"/>
              <w:rPr>
                <w:sz w:val="28"/>
                <w:szCs w:val="28"/>
              </w:rPr>
            </w:pPr>
          </w:p>
        </w:tc>
      </w:tr>
      <w:tr w:rsidR="00B60B2A" w:rsidRPr="00B443F8" w:rsidTr="00B60B2A">
        <w:tc>
          <w:tcPr>
            <w:tcW w:w="33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B2A" w:rsidRPr="00B443F8" w:rsidRDefault="00B60B2A" w:rsidP="00B443F8">
            <w:pPr>
              <w:pStyle w:val="a5"/>
              <w:spacing w:before="0" w:beforeAutospacing="0" w:after="0" w:afterAutospacing="0"/>
              <w:ind w:firstLine="357"/>
              <w:rPr>
                <w:sz w:val="28"/>
                <w:szCs w:val="28"/>
              </w:rPr>
            </w:pPr>
            <w:r w:rsidRPr="00B443F8">
              <w:rPr>
                <w:sz w:val="28"/>
                <w:szCs w:val="28"/>
              </w:rPr>
              <w:t>II. Этап формирования педагогики как науки</w:t>
            </w:r>
          </w:p>
        </w:tc>
        <w:tc>
          <w:tcPr>
            <w:tcW w:w="6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B2A" w:rsidRPr="00B443F8" w:rsidRDefault="00B60B2A" w:rsidP="00B443F8">
            <w:pPr>
              <w:pStyle w:val="a5"/>
              <w:spacing w:before="0" w:beforeAutospacing="0" w:after="0" w:afterAutospacing="0"/>
              <w:ind w:firstLine="357"/>
              <w:rPr>
                <w:sz w:val="28"/>
                <w:szCs w:val="28"/>
              </w:rPr>
            </w:pPr>
          </w:p>
        </w:tc>
      </w:tr>
      <w:tr w:rsidR="00B60B2A" w:rsidRPr="00B443F8" w:rsidTr="00B60B2A">
        <w:tc>
          <w:tcPr>
            <w:tcW w:w="33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B2A" w:rsidRPr="00B443F8" w:rsidRDefault="00B60B2A" w:rsidP="00B443F8">
            <w:pPr>
              <w:pStyle w:val="a5"/>
              <w:spacing w:before="0" w:beforeAutospacing="0" w:after="0" w:afterAutospacing="0"/>
              <w:ind w:firstLine="357"/>
              <w:rPr>
                <w:sz w:val="28"/>
                <w:szCs w:val="28"/>
              </w:rPr>
            </w:pPr>
            <w:r w:rsidRPr="00B443F8">
              <w:rPr>
                <w:sz w:val="28"/>
                <w:szCs w:val="28"/>
              </w:rPr>
              <w:t>III. Этап развития педагогики в XX в.</w:t>
            </w:r>
          </w:p>
        </w:tc>
        <w:tc>
          <w:tcPr>
            <w:tcW w:w="6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B2A" w:rsidRPr="00B443F8" w:rsidRDefault="00B60B2A" w:rsidP="00B443F8">
            <w:pPr>
              <w:pStyle w:val="a5"/>
              <w:spacing w:before="0" w:beforeAutospacing="0" w:after="0" w:afterAutospacing="0"/>
              <w:ind w:firstLine="357"/>
              <w:rPr>
                <w:sz w:val="28"/>
                <w:szCs w:val="28"/>
              </w:rPr>
            </w:pPr>
          </w:p>
        </w:tc>
      </w:tr>
    </w:tbl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  <w:r w:rsidRPr="00B443F8">
        <w:rPr>
          <w:b/>
          <w:i/>
          <w:sz w:val="28"/>
          <w:szCs w:val="28"/>
        </w:rPr>
        <w:t>Задание 4.</w:t>
      </w:r>
      <w:r w:rsidRPr="00B443F8">
        <w:rPr>
          <w:sz w:val="28"/>
          <w:szCs w:val="28"/>
        </w:rPr>
        <w:t xml:space="preserve"> Составьте схему «Связь педагогики с другими науками», обоснуйте взаимосвязи.</w:t>
      </w:r>
    </w:p>
    <w:p w:rsidR="00B60B2A" w:rsidRPr="00B443F8" w:rsidRDefault="00B60B2A" w:rsidP="00B443F8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B443F8">
        <w:rPr>
          <w:b/>
          <w:i/>
          <w:sz w:val="28"/>
          <w:szCs w:val="28"/>
        </w:rPr>
        <w:t>Задание 5.</w:t>
      </w:r>
      <w:r w:rsidRPr="00B443F8">
        <w:rPr>
          <w:b/>
          <w:sz w:val="28"/>
          <w:szCs w:val="28"/>
        </w:rPr>
        <w:t xml:space="preserve"> </w:t>
      </w:r>
      <w:r w:rsidRPr="00B443F8">
        <w:rPr>
          <w:sz w:val="28"/>
          <w:szCs w:val="28"/>
        </w:rPr>
        <w:t>Закончите высказывание:</w:t>
      </w:r>
    </w:p>
    <w:p w:rsidR="00B60B2A" w:rsidRPr="00B443F8" w:rsidRDefault="00B60B2A" w:rsidP="00B443F8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B443F8">
        <w:rPr>
          <w:rStyle w:val="a6"/>
          <w:b w:val="0"/>
          <w:color w:val="000000"/>
          <w:sz w:val="28"/>
          <w:szCs w:val="28"/>
        </w:rPr>
        <w:t>А) Целью</w:t>
      </w:r>
      <w:r w:rsidRPr="00B443F8">
        <w:rPr>
          <w:rStyle w:val="a6"/>
          <w:color w:val="000000"/>
          <w:sz w:val="28"/>
          <w:szCs w:val="28"/>
        </w:rPr>
        <w:t xml:space="preserve"> </w:t>
      </w:r>
      <w:r w:rsidRPr="00B443F8">
        <w:rPr>
          <w:color w:val="000000"/>
          <w:sz w:val="28"/>
          <w:szCs w:val="28"/>
        </w:rPr>
        <w:t>медицинской педагогики является излечение, выздоровление, с помощью ……..</w:t>
      </w:r>
    </w:p>
    <w:p w:rsidR="00B60B2A" w:rsidRPr="00B443F8" w:rsidRDefault="00B60B2A" w:rsidP="00B443F8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000000"/>
          <w:sz w:val="28"/>
          <w:szCs w:val="28"/>
        </w:rPr>
      </w:pPr>
      <w:r w:rsidRPr="00B443F8">
        <w:rPr>
          <w:i/>
          <w:color w:val="000000"/>
          <w:sz w:val="28"/>
          <w:szCs w:val="28"/>
        </w:rPr>
        <w:t>(ответ: арсенала психолого-педагогических средств)</w:t>
      </w:r>
    </w:p>
    <w:p w:rsidR="00B60B2A" w:rsidRPr="00B443F8" w:rsidRDefault="00B60B2A" w:rsidP="00B443F8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B443F8">
        <w:rPr>
          <w:color w:val="000000"/>
          <w:sz w:val="28"/>
          <w:szCs w:val="28"/>
        </w:rPr>
        <w:t xml:space="preserve">Б) Формирование личностных основ </w:t>
      </w:r>
      <w:proofErr w:type="spellStart"/>
      <w:r w:rsidRPr="00B443F8">
        <w:rPr>
          <w:color w:val="000000"/>
          <w:sz w:val="28"/>
          <w:szCs w:val="28"/>
        </w:rPr>
        <w:t>самосохранительной</w:t>
      </w:r>
      <w:proofErr w:type="spellEnd"/>
      <w:r w:rsidRPr="00B443F8">
        <w:rPr>
          <w:color w:val="000000"/>
          <w:sz w:val="28"/>
          <w:szCs w:val="28"/>
        </w:rPr>
        <w:t xml:space="preserve"> деятельности у широкого круга пациентов, имеющих хронические заболевания, методами воспитания в сочетании </w:t>
      </w:r>
      <w:proofErr w:type="gramStart"/>
      <w:r w:rsidRPr="00B443F8">
        <w:rPr>
          <w:color w:val="000000"/>
          <w:sz w:val="28"/>
          <w:szCs w:val="28"/>
        </w:rPr>
        <w:t>с</w:t>
      </w:r>
      <w:proofErr w:type="gramEnd"/>
      <w:r w:rsidRPr="00B443F8">
        <w:rPr>
          <w:color w:val="000000"/>
          <w:sz w:val="28"/>
          <w:szCs w:val="28"/>
        </w:rPr>
        <w:t xml:space="preserve"> ……. </w:t>
      </w:r>
    </w:p>
    <w:p w:rsidR="00B60B2A" w:rsidRPr="00B443F8" w:rsidRDefault="00B60B2A" w:rsidP="00B443F8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000000"/>
          <w:sz w:val="28"/>
          <w:szCs w:val="28"/>
        </w:rPr>
      </w:pPr>
      <w:r w:rsidRPr="00B443F8">
        <w:rPr>
          <w:i/>
          <w:color w:val="000000"/>
          <w:sz w:val="28"/>
          <w:szCs w:val="28"/>
        </w:rPr>
        <w:t>(ответ: обучением)</w:t>
      </w:r>
    </w:p>
    <w:p w:rsidR="00B60B2A" w:rsidRPr="00B443F8" w:rsidRDefault="00B60B2A" w:rsidP="00B443F8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B443F8">
        <w:rPr>
          <w:color w:val="000000"/>
          <w:sz w:val="28"/>
          <w:szCs w:val="28"/>
        </w:rPr>
        <w:t>В) Объектом исследования медицинской педагогики является</w:t>
      </w:r>
    </w:p>
    <w:p w:rsidR="00B60B2A" w:rsidRPr="00B443F8" w:rsidRDefault="00B60B2A" w:rsidP="00B443F8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000000"/>
          <w:sz w:val="28"/>
          <w:szCs w:val="28"/>
        </w:rPr>
      </w:pPr>
      <w:r w:rsidRPr="00B443F8">
        <w:rPr>
          <w:i/>
          <w:color w:val="000000"/>
          <w:sz w:val="28"/>
          <w:szCs w:val="28"/>
        </w:rPr>
        <w:t>(ответ: больной человек)</w:t>
      </w:r>
    </w:p>
    <w:p w:rsidR="00B60B2A" w:rsidRPr="00B443F8" w:rsidRDefault="00B60B2A" w:rsidP="00B443F8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B443F8">
        <w:rPr>
          <w:color w:val="000000"/>
          <w:sz w:val="28"/>
          <w:szCs w:val="28"/>
        </w:rPr>
        <w:t xml:space="preserve">Г) Медицинская педагогика разрабатывает систему средств, с помощью которых </w:t>
      </w:r>
      <w:proofErr w:type="gramStart"/>
      <w:r w:rsidRPr="00B443F8">
        <w:rPr>
          <w:color w:val="000000"/>
          <w:sz w:val="28"/>
          <w:szCs w:val="28"/>
        </w:rPr>
        <w:t>достигается</w:t>
      </w:r>
      <w:proofErr w:type="gramEnd"/>
      <w:r w:rsidRPr="00B443F8">
        <w:rPr>
          <w:color w:val="000000"/>
          <w:sz w:val="28"/>
          <w:szCs w:val="28"/>
        </w:rPr>
        <w:t xml:space="preserve"> ……… и усваиваются такие позиции, роли, ценности, которые облегчают процессы социализации, компенсирующие имеющиеся дефекты или снижающие их тяжесть.</w:t>
      </w:r>
    </w:p>
    <w:p w:rsidR="00B60B2A" w:rsidRPr="00B443F8" w:rsidRDefault="00B60B2A" w:rsidP="00B443F8">
      <w:pPr>
        <w:ind w:firstLine="357"/>
        <w:jc w:val="both"/>
        <w:rPr>
          <w:b/>
          <w:i/>
          <w:sz w:val="28"/>
          <w:szCs w:val="28"/>
        </w:rPr>
      </w:pPr>
      <w:r w:rsidRPr="00B443F8">
        <w:rPr>
          <w:i/>
          <w:color w:val="000000"/>
          <w:sz w:val="28"/>
          <w:szCs w:val="28"/>
        </w:rPr>
        <w:t>(ответ: терапевтический эффект)</w:t>
      </w:r>
    </w:p>
    <w:p w:rsidR="00B60B2A" w:rsidRPr="00B443F8" w:rsidRDefault="00B60B2A" w:rsidP="00B443F8">
      <w:pPr>
        <w:ind w:firstLine="357"/>
        <w:jc w:val="both"/>
        <w:rPr>
          <w:b/>
          <w:sz w:val="28"/>
          <w:szCs w:val="28"/>
        </w:rPr>
      </w:pPr>
    </w:p>
    <w:p w:rsidR="00B60B2A" w:rsidRPr="00B443F8" w:rsidRDefault="00B60B2A" w:rsidP="00B443F8">
      <w:pPr>
        <w:framePr w:wrap="none" w:vAnchor="page" w:hAnchor="page" w:x="2819" w:y="8871"/>
        <w:widowControl w:val="0"/>
        <w:ind w:firstLine="357"/>
        <w:jc w:val="both"/>
        <w:rPr>
          <w:rFonts w:eastAsia="Courier New"/>
          <w:sz w:val="28"/>
          <w:szCs w:val="28"/>
        </w:rPr>
      </w:pPr>
    </w:p>
    <w:p w:rsidR="00B60B2A" w:rsidRPr="00B443F8" w:rsidRDefault="00B60B2A" w:rsidP="00B443F8">
      <w:pPr>
        <w:pStyle w:val="a5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sz w:val="28"/>
          <w:szCs w:val="28"/>
        </w:rPr>
      </w:pPr>
      <w:r w:rsidRPr="00B443F8">
        <w:rPr>
          <w:b/>
          <w:bCs/>
          <w:sz w:val="28"/>
          <w:szCs w:val="28"/>
          <w:bdr w:val="none" w:sz="0" w:space="0" w:color="auto" w:frame="1"/>
        </w:rPr>
        <w:t>Вопросы для самоконтроля:</w:t>
      </w:r>
    </w:p>
    <w:p w:rsidR="00B60B2A" w:rsidRPr="00B443F8" w:rsidRDefault="00B60B2A" w:rsidP="00B443F8">
      <w:pPr>
        <w:pStyle w:val="a5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sz w:val="28"/>
          <w:szCs w:val="28"/>
        </w:rPr>
      </w:pPr>
      <w:r w:rsidRPr="00B443F8">
        <w:rPr>
          <w:sz w:val="28"/>
          <w:szCs w:val="28"/>
        </w:rPr>
        <w:t>1. Назовите основные категории и понятия педагогики.</w:t>
      </w:r>
    </w:p>
    <w:p w:rsidR="00B60B2A" w:rsidRPr="00B443F8" w:rsidRDefault="00B60B2A" w:rsidP="00B443F8">
      <w:pPr>
        <w:pStyle w:val="a5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sz w:val="28"/>
          <w:szCs w:val="28"/>
        </w:rPr>
      </w:pPr>
      <w:r w:rsidRPr="00B443F8">
        <w:rPr>
          <w:sz w:val="28"/>
          <w:szCs w:val="28"/>
        </w:rPr>
        <w:t>2. Каковы цели высшего медицинского образования на современном этапе?</w:t>
      </w:r>
    </w:p>
    <w:p w:rsidR="00B60B2A" w:rsidRPr="00B443F8" w:rsidRDefault="00B60B2A" w:rsidP="00B443F8">
      <w:pPr>
        <w:pStyle w:val="a5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sz w:val="28"/>
          <w:szCs w:val="28"/>
        </w:rPr>
      </w:pPr>
      <w:r w:rsidRPr="00B443F8">
        <w:rPr>
          <w:sz w:val="28"/>
          <w:szCs w:val="28"/>
        </w:rPr>
        <w:t>3. Что для вас означают понятия «воспитание», «обучение», «развитие»? Как ваше собственное понимание этих понятий соотносится с их научной трактовкой?</w:t>
      </w:r>
    </w:p>
    <w:p w:rsidR="00B60B2A" w:rsidRPr="00B443F8" w:rsidRDefault="00B60B2A" w:rsidP="00B443F8">
      <w:pPr>
        <w:pStyle w:val="a5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sz w:val="28"/>
          <w:szCs w:val="28"/>
        </w:rPr>
      </w:pPr>
      <w:r w:rsidRPr="00B443F8">
        <w:rPr>
          <w:sz w:val="28"/>
          <w:szCs w:val="28"/>
        </w:rPr>
        <w:t>4. В чем вы обнаруживаете сходство и различие процессов обучения и лечения как древнейших видов гуманитарной практики?</w:t>
      </w:r>
    </w:p>
    <w:p w:rsidR="00B60B2A" w:rsidRPr="00B443F8" w:rsidRDefault="00B60B2A" w:rsidP="00B443F8">
      <w:pPr>
        <w:pStyle w:val="a5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sz w:val="28"/>
          <w:szCs w:val="28"/>
        </w:rPr>
      </w:pPr>
      <w:r w:rsidRPr="00B443F8">
        <w:rPr>
          <w:sz w:val="28"/>
          <w:szCs w:val="28"/>
        </w:rPr>
        <w:t xml:space="preserve">5. </w:t>
      </w:r>
      <w:proofErr w:type="gramStart"/>
      <w:r w:rsidRPr="00B443F8">
        <w:rPr>
          <w:sz w:val="28"/>
          <w:szCs w:val="28"/>
        </w:rPr>
        <w:t>Влияние</w:t>
      </w:r>
      <w:proofErr w:type="gramEnd"/>
      <w:r w:rsidRPr="00B443F8">
        <w:rPr>
          <w:sz w:val="28"/>
          <w:szCs w:val="28"/>
        </w:rPr>
        <w:t xml:space="preserve"> каких типов образовательных сред Вы ощущаете в большей степени? В чем оно проявляется?</w:t>
      </w:r>
    </w:p>
    <w:p w:rsidR="00B60B2A" w:rsidRPr="00B443F8" w:rsidRDefault="00B60B2A" w:rsidP="00B443F8">
      <w:pPr>
        <w:ind w:firstLine="357"/>
        <w:jc w:val="both"/>
        <w:rPr>
          <w:b/>
          <w:iCs/>
          <w:sz w:val="28"/>
          <w:szCs w:val="28"/>
        </w:rPr>
      </w:pPr>
    </w:p>
    <w:p w:rsidR="00B60B2A" w:rsidRPr="00B443F8" w:rsidRDefault="00B60B2A" w:rsidP="00B443F8">
      <w:pPr>
        <w:ind w:firstLine="357"/>
        <w:jc w:val="both"/>
        <w:rPr>
          <w:b/>
          <w:iCs/>
          <w:sz w:val="28"/>
          <w:szCs w:val="28"/>
        </w:rPr>
      </w:pPr>
      <w:r w:rsidRPr="00B443F8">
        <w:rPr>
          <w:b/>
          <w:iCs/>
          <w:sz w:val="28"/>
          <w:szCs w:val="28"/>
        </w:rPr>
        <w:t xml:space="preserve">Контроль качества знаний, умений и навыков студентов по теме занятия: </w:t>
      </w:r>
    </w:p>
    <w:p w:rsidR="00B60B2A" w:rsidRPr="00B443F8" w:rsidRDefault="00B60B2A" w:rsidP="00B443F8">
      <w:pPr>
        <w:ind w:firstLine="357"/>
        <w:jc w:val="both"/>
        <w:rPr>
          <w:b/>
          <w:iCs/>
          <w:color w:val="000000"/>
          <w:sz w:val="28"/>
          <w:szCs w:val="28"/>
        </w:rPr>
      </w:pPr>
      <w:r w:rsidRPr="00B443F8">
        <w:rPr>
          <w:i/>
          <w:iCs/>
          <w:sz w:val="28"/>
          <w:szCs w:val="28"/>
        </w:rPr>
        <w:t>А.</w:t>
      </w:r>
      <w:r w:rsidRPr="00B443F8">
        <w:rPr>
          <w:b/>
          <w:iCs/>
          <w:sz w:val="28"/>
          <w:szCs w:val="28"/>
        </w:rPr>
        <w:t xml:space="preserve"> </w:t>
      </w:r>
      <w:r w:rsidRPr="00B443F8">
        <w:rPr>
          <w:i/>
          <w:iCs/>
          <w:color w:val="000000"/>
          <w:sz w:val="28"/>
          <w:szCs w:val="28"/>
        </w:rPr>
        <w:t>Тесты закрытого типа:</w:t>
      </w:r>
    </w:p>
    <w:p w:rsidR="00B60B2A" w:rsidRPr="00B443F8" w:rsidRDefault="00B60B2A" w:rsidP="00B443F8">
      <w:pPr>
        <w:numPr>
          <w:ilvl w:val="0"/>
          <w:numId w:val="2"/>
        </w:numPr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ВОЗНИКНОВЕНИЕ ПЕДАГОГИКИ КАК НАУКИ БЫЛО ВЫЗВАНО:</w:t>
      </w:r>
    </w:p>
    <w:p w:rsidR="00B60B2A" w:rsidRPr="00B443F8" w:rsidRDefault="00B60B2A" w:rsidP="00B443F8">
      <w:pPr>
        <w:numPr>
          <w:ilvl w:val="1"/>
          <w:numId w:val="2"/>
        </w:numPr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объективной потребностью в подготовке человека к жизни и труду;</w:t>
      </w:r>
    </w:p>
    <w:p w:rsidR="00B60B2A" w:rsidRPr="00B443F8" w:rsidRDefault="00B60B2A" w:rsidP="00B443F8">
      <w:pPr>
        <w:numPr>
          <w:ilvl w:val="1"/>
          <w:numId w:val="2"/>
        </w:numPr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заботой родителей о счастье детей;</w:t>
      </w:r>
    </w:p>
    <w:p w:rsidR="00B60B2A" w:rsidRPr="00B443F8" w:rsidRDefault="00B60B2A" w:rsidP="00B443F8">
      <w:pPr>
        <w:numPr>
          <w:ilvl w:val="1"/>
          <w:numId w:val="2"/>
        </w:numPr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биологическим законом сохранения рода;</w:t>
      </w:r>
    </w:p>
    <w:p w:rsidR="00B60B2A" w:rsidRPr="00B443F8" w:rsidRDefault="00B60B2A" w:rsidP="00B443F8">
      <w:pPr>
        <w:numPr>
          <w:ilvl w:val="1"/>
          <w:numId w:val="2"/>
        </w:numPr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прогрессом науки и техники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</w:p>
    <w:p w:rsidR="00B60B2A" w:rsidRPr="00B443F8" w:rsidRDefault="00B60B2A" w:rsidP="00B443F8">
      <w:pPr>
        <w:numPr>
          <w:ilvl w:val="0"/>
          <w:numId w:val="2"/>
        </w:numPr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ПЕДАГОГИКА – ЭТО НАУКА О:</w:t>
      </w:r>
    </w:p>
    <w:p w:rsidR="00B60B2A" w:rsidRPr="00B443F8" w:rsidRDefault="00B60B2A" w:rsidP="00B443F8">
      <w:pPr>
        <w:numPr>
          <w:ilvl w:val="1"/>
          <w:numId w:val="2"/>
        </w:numPr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 xml:space="preserve"> подготовке учителя к работе в школе </w:t>
      </w:r>
    </w:p>
    <w:p w:rsidR="00B60B2A" w:rsidRPr="00B443F8" w:rsidRDefault="00B60B2A" w:rsidP="00B443F8">
      <w:pPr>
        <w:numPr>
          <w:ilvl w:val="1"/>
          <w:numId w:val="2"/>
        </w:numPr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</w:t>
      </w:r>
      <w:proofErr w:type="gramStart"/>
      <w:r w:rsidRPr="00B443F8">
        <w:rPr>
          <w:sz w:val="28"/>
          <w:szCs w:val="28"/>
        </w:rPr>
        <w:t>способах</w:t>
      </w:r>
      <w:proofErr w:type="gramEnd"/>
      <w:r w:rsidRPr="00B443F8">
        <w:rPr>
          <w:sz w:val="28"/>
          <w:szCs w:val="28"/>
        </w:rPr>
        <w:t xml:space="preserve"> научного познания</w:t>
      </w:r>
    </w:p>
    <w:p w:rsidR="00B60B2A" w:rsidRPr="00B443F8" w:rsidRDefault="00B60B2A" w:rsidP="00B443F8">
      <w:pPr>
        <w:numPr>
          <w:ilvl w:val="1"/>
          <w:numId w:val="2"/>
        </w:numPr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 xml:space="preserve"> психологических </w:t>
      </w:r>
      <w:proofErr w:type="gramStart"/>
      <w:r w:rsidRPr="00B443F8">
        <w:rPr>
          <w:sz w:val="28"/>
          <w:szCs w:val="28"/>
        </w:rPr>
        <w:t>особенностях</w:t>
      </w:r>
      <w:proofErr w:type="gramEnd"/>
      <w:r w:rsidRPr="00B443F8">
        <w:rPr>
          <w:sz w:val="28"/>
          <w:szCs w:val="28"/>
        </w:rPr>
        <w:t xml:space="preserve"> личности</w:t>
      </w:r>
    </w:p>
    <w:p w:rsidR="00B60B2A" w:rsidRPr="00B443F8" w:rsidRDefault="00B60B2A" w:rsidP="00B443F8">
      <w:pPr>
        <w:numPr>
          <w:ilvl w:val="1"/>
          <w:numId w:val="2"/>
        </w:numPr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 xml:space="preserve"> физиологических </w:t>
      </w:r>
      <w:proofErr w:type="gramStart"/>
      <w:r w:rsidRPr="00B443F8">
        <w:rPr>
          <w:sz w:val="28"/>
          <w:szCs w:val="28"/>
        </w:rPr>
        <w:t>закономерностях</w:t>
      </w:r>
      <w:proofErr w:type="gramEnd"/>
      <w:r w:rsidRPr="00B443F8">
        <w:rPr>
          <w:sz w:val="28"/>
          <w:szCs w:val="28"/>
        </w:rPr>
        <w:t xml:space="preserve"> развития личности</w:t>
      </w:r>
    </w:p>
    <w:p w:rsidR="00B60B2A" w:rsidRPr="00B443F8" w:rsidRDefault="00B60B2A" w:rsidP="00B443F8">
      <w:pPr>
        <w:numPr>
          <w:ilvl w:val="1"/>
          <w:numId w:val="2"/>
        </w:numPr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lastRenderedPageBreak/>
        <w:t> </w:t>
      </w:r>
      <w:proofErr w:type="gramStart"/>
      <w:r w:rsidRPr="00B443F8">
        <w:rPr>
          <w:sz w:val="28"/>
          <w:szCs w:val="28"/>
        </w:rPr>
        <w:t>воспитании</w:t>
      </w:r>
      <w:proofErr w:type="gramEnd"/>
      <w:r w:rsidRPr="00B443F8">
        <w:rPr>
          <w:sz w:val="28"/>
          <w:szCs w:val="28"/>
        </w:rPr>
        <w:t xml:space="preserve"> человека в современном обществе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</w:p>
    <w:p w:rsidR="00B60B2A" w:rsidRPr="00B443F8" w:rsidRDefault="00B60B2A" w:rsidP="00B443F8">
      <w:pPr>
        <w:numPr>
          <w:ilvl w:val="0"/>
          <w:numId w:val="2"/>
        </w:numPr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 xml:space="preserve">В ПЕРЕВОДЕ С </w:t>
      </w:r>
      <w:proofErr w:type="gramStart"/>
      <w:r w:rsidRPr="00B443F8">
        <w:rPr>
          <w:sz w:val="28"/>
          <w:szCs w:val="28"/>
        </w:rPr>
        <w:t>ГРЕЧЕСКОГО</w:t>
      </w:r>
      <w:proofErr w:type="gramEnd"/>
      <w:r w:rsidRPr="00B443F8">
        <w:rPr>
          <w:sz w:val="28"/>
          <w:szCs w:val="28"/>
        </w:rPr>
        <w:t xml:space="preserve"> ПЕДАГОГИКА ОЗНАЧАЕТ: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повторение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воспроизведение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управление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закрепление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</w:t>
      </w:r>
      <w:proofErr w:type="spellStart"/>
      <w:r w:rsidRPr="00B443F8">
        <w:rPr>
          <w:sz w:val="28"/>
          <w:szCs w:val="28"/>
        </w:rPr>
        <w:t>детовождение</w:t>
      </w:r>
      <w:proofErr w:type="spellEnd"/>
    </w:p>
    <w:p w:rsidR="00B60B2A" w:rsidRPr="00B443F8" w:rsidRDefault="00B60B2A" w:rsidP="00B443F8">
      <w:pPr>
        <w:tabs>
          <w:tab w:val="num" w:pos="2552"/>
        </w:tabs>
        <w:ind w:firstLine="357"/>
        <w:jc w:val="both"/>
        <w:rPr>
          <w:sz w:val="28"/>
          <w:szCs w:val="28"/>
          <w:lang w:val="en-US"/>
        </w:rPr>
      </w:pPr>
    </w:p>
    <w:p w:rsidR="00B60B2A" w:rsidRPr="00B443F8" w:rsidRDefault="00B60B2A" w:rsidP="00B443F8">
      <w:pPr>
        <w:numPr>
          <w:ilvl w:val="0"/>
          <w:numId w:val="2"/>
        </w:numPr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ЗАДАЧИ ПЕДАГОГИЧЕСКОЙ НАУКИ: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изучение способностей учащихся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контроль и оценка знаний учащихся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сотрудничество учителя с родителями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 xml:space="preserve"> вскрытие закономерностей обучения и воспитания 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формирование детского коллектива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</w:p>
    <w:p w:rsidR="00B60B2A" w:rsidRPr="00B443F8" w:rsidRDefault="00B60B2A" w:rsidP="00B443F8">
      <w:pPr>
        <w:numPr>
          <w:ilvl w:val="0"/>
          <w:numId w:val="2"/>
        </w:numPr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СИСТЕМА ПЕДАГОГИЧЕСКИХ НАУК ВКЛЮЧАЕТ: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</w:t>
      </w:r>
      <w:proofErr w:type="spellStart"/>
      <w:r w:rsidRPr="00B443F8">
        <w:rPr>
          <w:sz w:val="28"/>
          <w:szCs w:val="28"/>
        </w:rPr>
        <w:t>межнаучные</w:t>
      </w:r>
      <w:proofErr w:type="spellEnd"/>
      <w:r w:rsidRPr="00B443F8">
        <w:rPr>
          <w:sz w:val="28"/>
          <w:szCs w:val="28"/>
        </w:rPr>
        <w:t xml:space="preserve"> коммуникации философии и психологии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принципы обучения и воспитания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 xml:space="preserve"> отрасли наук о воспитании и образовании детей и взрослых 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результаты социологических исследований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систему методов педагогического исследования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</w:p>
    <w:p w:rsidR="00B60B2A" w:rsidRPr="00B443F8" w:rsidRDefault="00B60B2A" w:rsidP="00B443F8">
      <w:pPr>
        <w:numPr>
          <w:ilvl w:val="0"/>
          <w:numId w:val="2"/>
        </w:numPr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ОБЪЕКТОМ ПЕДАГОГИКИ ЯВЛЯЕТСЯ: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психологические особенности личности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методы педагогического исследования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 xml:space="preserve"> педагогический процесс 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воспитание как сознательно и целенаправленно осуществляемый процесс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 xml:space="preserve"> междисциплинарные связи </w:t>
      </w:r>
      <w:proofErr w:type="spellStart"/>
      <w:r w:rsidRPr="00B443F8">
        <w:rPr>
          <w:sz w:val="28"/>
          <w:szCs w:val="28"/>
        </w:rPr>
        <w:t>человекознания</w:t>
      </w:r>
      <w:proofErr w:type="spellEnd"/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</w:p>
    <w:p w:rsidR="00B60B2A" w:rsidRPr="00B443F8" w:rsidRDefault="00B60B2A" w:rsidP="00B443F8">
      <w:pPr>
        <w:numPr>
          <w:ilvl w:val="0"/>
          <w:numId w:val="2"/>
        </w:numPr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ПЕРЕД ОБЩЕЙ ПЕДАГОГИКОЙ СТАВЯТСЯ ЗАДАЧИ: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изучение проблем миграции населения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анализ зарубежного педагогического опыта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исследование закономерностей восприятия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 xml:space="preserve"> освещение истории развития </w:t>
      </w:r>
      <w:proofErr w:type="gramStart"/>
      <w:r w:rsidRPr="00B443F8">
        <w:rPr>
          <w:sz w:val="28"/>
          <w:szCs w:val="28"/>
        </w:rPr>
        <w:t>педагогических</w:t>
      </w:r>
      <w:proofErr w:type="gramEnd"/>
      <w:r w:rsidRPr="00B443F8">
        <w:rPr>
          <w:sz w:val="28"/>
          <w:szCs w:val="28"/>
        </w:rPr>
        <w:t xml:space="preserve"> теории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воспитание, обучение подрастающего поколения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</w:p>
    <w:p w:rsidR="00B60B2A" w:rsidRPr="00B443F8" w:rsidRDefault="00B60B2A" w:rsidP="00B443F8">
      <w:pPr>
        <w:numPr>
          <w:ilvl w:val="0"/>
          <w:numId w:val="2"/>
        </w:numPr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МЕТОДЫ ПЕДАГОГИЧЕСКОГО ИССЛЕДОВАНИЯ – ЭТО: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способы усвоения новых знаний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способы закрепления изученного материала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способы решения проблемных задач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способы формирования личностных качеств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 xml:space="preserve"> способы познания объективной реальности 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</w:p>
    <w:p w:rsidR="00B60B2A" w:rsidRPr="00B443F8" w:rsidRDefault="00B60B2A" w:rsidP="00B443F8">
      <w:pPr>
        <w:numPr>
          <w:ilvl w:val="0"/>
          <w:numId w:val="2"/>
        </w:numPr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lastRenderedPageBreak/>
        <w:t>ВОСПИТАНИЕ – ЭТО: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общение людей в неформальных объединениях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воздействие среды на личность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 xml:space="preserve"> передача социального опыта 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учебная деятельность школьников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подготовка человека к профессии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</w:p>
    <w:p w:rsidR="00B60B2A" w:rsidRPr="00B443F8" w:rsidRDefault="00B60B2A" w:rsidP="00B443F8">
      <w:pPr>
        <w:numPr>
          <w:ilvl w:val="0"/>
          <w:numId w:val="2"/>
        </w:numPr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ОБРАЗОВАТЕЛЬНЫЙ СТАНДАРТ – ЭТО: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метод обучения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 xml:space="preserve"> норма оценки объекта 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план работы учителя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способ изучения личности</w:t>
      </w:r>
    </w:p>
    <w:p w:rsidR="00B60B2A" w:rsidRPr="00B443F8" w:rsidRDefault="00B60B2A" w:rsidP="00B443F8">
      <w:pPr>
        <w:numPr>
          <w:ilvl w:val="1"/>
          <w:numId w:val="2"/>
        </w:numPr>
        <w:tabs>
          <w:tab w:val="num" w:pos="709"/>
        </w:tabs>
        <w:ind w:left="0"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 цель воспитания</w:t>
      </w:r>
    </w:p>
    <w:p w:rsidR="00B60B2A" w:rsidRPr="00B443F8" w:rsidRDefault="00B60B2A" w:rsidP="00B443F8">
      <w:pPr>
        <w:ind w:firstLine="357"/>
        <w:jc w:val="both"/>
        <w:rPr>
          <w:i/>
          <w:sz w:val="28"/>
          <w:szCs w:val="28"/>
        </w:rPr>
      </w:pPr>
      <w:r w:rsidRPr="00B443F8">
        <w:rPr>
          <w:i/>
          <w:sz w:val="28"/>
          <w:szCs w:val="28"/>
        </w:rPr>
        <w:t>Б. Тест-задание свободного изложения открытого типа.</w:t>
      </w:r>
    </w:p>
    <w:p w:rsidR="00B60B2A" w:rsidRPr="00B443F8" w:rsidRDefault="00B60B2A" w:rsidP="00B443F8">
      <w:pPr>
        <w:ind w:firstLine="357"/>
        <w:jc w:val="both"/>
        <w:rPr>
          <w:rStyle w:val="apple-converted-space"/>
          <w:sz w:val="28"/>
          <w:szCs w:val="28"/>
        </w:rPr>
      </w:pPr>
      <w:r w:rsidRPr="00B443F8">
        <w:rPr>
          <w:i/>
          <w:sz w:val="28"/>
          <w:szCs w:val="28"/>
          <w:shd w:val="clear" w:color="auto" w:fill="FFFFFF"/>
        </w:rPr>
        <w:t xml:space="preserve">1. </w:t>
      </w:r>
      <w:r w:rsidRPr="00B443F8">
        <w:rPr>
          <w:sz w:val="28"/>
          <w:szCs w:val="28"/>
          <w:shd w:val="clear" w:color="auto" w:fill="FFFFFF"/>
        </w:rPr>
        <w:t>Целью медицинской педагогики является излечение, выздоровление, с помощью арсенала ……...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</w:rPr>
      </w:pPr>
      <w:r w:rsidRPr="00B443F8">
        <w:rPr>
          <w:rStyle w:val="apple-converted-space"/>
          <w:sz w:val="28"/>
          <w:szCs w:val="28"/>
        </w:rPr>
        <w:t xml:space="preserve">2. </w:t>
      </w:r>
      <w:r w:rsidRPr="00B443F8">
        <w:rPr>
          <w:sz w:val="28"/>
          <w:szCs w:val="28"/>
          <w:shd w:val="clear" w:color="auto" w:fill="FFFFFF"/>
        </w:rPr>
        <w:t>Основными задачами медицинской педагогики являются:……</w:t>
      </w:r>
    </w:p>
    <w:p w:rsidR="00B60B2A" w:rsidRPr="00B443F8" w:rsidRDefault="00B60B2A" w:rsidP="00B443F8">
      <w:pPr>
        <w:ind w:firstLine="357"/>
        <w:jc w:val="both"/>
        <w:rPr>
          <w:i/>
          <w:sz w:val="28"/>
          <w:szCs w:val="28"/>
        </w:rPr>
      </w:pPr>
      <w:r w:rsidRPr="00B443F8">
        <w:rPr>
          <w:i/>
          <w:sz w:val="28"/>
          <w:szCs w:val="28"/>
        </w:rPr>
        <w:t>Ключ:</w:t>
      </w:r>
    </w:p>
    <w:p w:rsidR="00B60B2A" w:rsidRPr="00B443F8" w:rsidRDefault="00B60B2A" w:rsidP="00B443F8">
      <w:pPr>
        <w:ind w:firstLine="357"/>
        <w:jc w:val="both"/>
        <w:rPr>
          <w:i/>
          <w:sz w:val="28"/>
          <w:szCs w:val="28"/>
        </w:rPr>
      </w:pPr>
      <w:r w:rsidRPr="00B443F8">
        <w:rPr>
          <w:i/>
          <w:sz w:val="28"/>
          <w:szCs w:val="28"/>
        </w:rPr>
        <w:t>А. Тесты закрытого типа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2411"/>
        <w:gridCol w:w="2353"/>
        <w:gridCol w:w="2412"/>
      </w:tblGrid>
      <w:tr w:rsidR="00B60B2A" w:rsidRPr="00B443F8" w:rsidTr="00B60B2A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rPr>
                <w:rFonts w:eastAsia="Calibri"/>
                <w:b/>
                <w:sz w:val="28"/>
                <w:szCs w:val="28"/>
              </w:rPr>
            </w:pPr>
            <w:r w:rsidRPr="00B443F8">
              <w:rPr>
                <w:rFonts w:eastAsia="Calibri"/>
                <w:b/>
                <w:sz w:val="28"/>
                <w:szCs w:val="28"/>
              </w:rPr>
              <w:t>№ вопроса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rPr>
                <w:rFonts w:eastAsia="Calibri"/>
                <w:b/>
                <w:sz w:val="28"/>
                <w:szCs w:val="28"/>
              </w:rPr>
            </w:pPr>
            <w:r w:rsidRPr="00B443F8">
              <w:rPr>
                <w:rFonts w:eastAsia="Calibri"/>
                <w:b/>
                <w:sz w:val="28"/>
                <w:szCs w:val="28"/>
              </w:rPr>
              <w:t>Правильный ответ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rPr>
                <w:rFonts w:eastAsia="Calibri"/>
                <w:b/>
                <w:sz w:val="28"/>
                <w:szCs w:val="28"/>
              </w:rPr>
            </w:pPr>
            <w:r w:rsidRPr="00B443F8">
              <w:rPr>
                <w:rFonts w:eastAsia="Calibri"/>
                <w:b/>
                <w:sz w:val="28"/>
                <w:szCs w:val="28"/>
              </w:rPr>
              <w:t>№ вопроса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rPr>
                <w:rFonts w:eastAsia="Calibri"/>
                <w:b/>
                <w:sz w:val="28"/>
                <w:szCs w:val="28"/>
              </w:rPr>
            </w:pPr>
            <w:r w:rsidRPr="00B443F8">
              <w:rPr>
                <w:rFonts w:eastAsia="Calibri"/>
                <w:b/>
                <w:sz w:val="28"/>
                <w:szCs w:val="28"/>
              </w:rPr>
              <w:t>Правильный ответ</w:t>
            </w:r>
          </w:p>
        </w:tc>
      </w:tr>
      <w:tr w:rsidR="00B60B2A" w:rsidRPr="00B443F8" w:rsidTr="00B60B2A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</w:rPr>
            </w:pPr>
            <w:r w:rsidRPr="00B443F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443F8">
              <w:rPr>
                <w:rFonts w:eastAsia="Calibri"/>
                <w:sz w:val="28"/>
                <w:szCs w:val="28"/>
                <w:lang w:val="en-US"/>
              </w:rPr>
              <w:t>a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</w:rPr>
            </w:pPr>
            <w:r w:rsidRPr="00B443F8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443F8">
              <w:rPr>
                <w:rFonts w:eastAsia="Calibri"/>
                <w:sz w:val="28"/>
                <w:szCs w:val="28"/>
                <w:lang w:val="en-US"/>
              </w:rPr>
              <w:t>d</w:t>
            </w:r>
          </w:p>
        </w:tc>
      </w:tr>
      <w:tr w:rsidR="00B60B2A" w:rsidRPr="00B443F8" w:rsidTr="00B60B2A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</w:rPr>
            </w:pPr>
            <w:r w:rsidRPr="00B443F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443F8">
              <w:rPr>
                <w:rFonts w:eastAsia="Calibri"/>
                <w:sz w:val="28"/>
                <w:szCs w:val="28"/>
                <w:lang w:val="en-US"/>
              </w:rPr>
              <w:t>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</w:rPr>
            </w:pPr>
            <w:r w:rsidRPr="00B443F8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443F8">
              <w:rPr>
                <w:rFonts w:eastAsia="Calibri"/>
                <w:sz w:val="28"/>
                <w:szCs w:val="28"/>
                <w:lang w:val="en-US"/>
              </w:rPr>
              <w:t>e</w:t>
            </w:r>
          </w:p>
        </w:tc>
      </w:tr>
      <w:tr w:rsidR="00B60B2A" w:rsidRPr="00B443F8" w:rsidTr="00B60B2A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</w:rPr>
            </w:pPr>
            <w:r w:rsidRPr="00B443F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443F8">
              <w:rPr>
                <w:rFonts w:eastAsia="Calibri"/>
                <w:sz w:val="28"/>
                <w:szCs w:val="28"/>
                <w:lang w:val="en-US"/>
              </w:rPr>
              <w:t>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</w:rPr>
            </w:pPr>
            <w:r w:rsidRPr="00B443F8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443F8">
              <w:rPr>
                <w:rFonts w:eastAsia="Calibri"/>
                <w:sz w:val="28"/>
                <w:szCs w:val="28"/>
                <w:lang w:val="en-US"/>
              </w:rPr>
              <w:t>e</w:t>
            </w:r>
          </w:p>
        </w:tc>
      </w:tr>
      <w:tr w:rsidR="00B60B2A" w:rsidRPr="00B443F8" w:rsidTr="00B60B2A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</w:rPr>
            </w:pPr>
            <w:r w:rsidRPr="00B443F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443F8">
              <w:rPr>
                <w:rFonts w:eastAsia="Calibri"/>
                <w:sz w:val="28"/>
                <w:szCs w:val="28"/>
                <w:lang w:val="en-US"/>
              </w:rPr>
              <w:t>a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</w:rPr>
            </w:pPr>
            <w:r w:rsidRPr="00B443F8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443F8">
              <w:rPr>
                <w:rFonts w:eastAsia="Calibri"/>
                <w:sz w:val="28"/>
                <w:szCs w:val="28"/>
                <w:lang w:val="en-US"/>
              </w:rPr>
              <w:t>c</w:t>
            </w:r>
          </w:p>
        </w:tc>
      </w:tr>
      <w:tr w:rsidR="00B60B2A" w:rsidRPr="00B443F8" w:rsidTr="00B60B2A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</w:rPr>
            </w:pPr>
            <w:r w:rsidRPr="00B443F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443F8">
              <w:rPr>
                <w:rFonts w:eastAsia="Calibri"/>
                <w:sz w:val="28"/>
                <w:szCs w:val="28"/>
                <w:lang w:val="en-US"/>
              </w:rPr>
              <w:t>c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</w:rPr>
            </w:pPr>
            <w:r w:rsidRPr="00B443F8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443F8" w:rsidRDefault="00B60B2A" w:rsidP="00B443F8">
            <w:pPr>
              <w:ind w:firstLine="3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443F8">
              <w:rPr>
                <w:rFonts w:eastAsia="Calibri"/>
                <w:sz w:val="28"/>
                <w:szCs w:val="28"/>
                <w:lang w:val="en-US"/>
              </w:rPr>
              <w:t>b</w:t>
            </w:r>
          </w:p>
        </w:tc>
      </w:tr>
    </w:tbl>
    <w:p w:rsidR="00B60B2A" w:rsidRPr="00B443F8" w:rsidRDefault="00B60B2A" w:rsidP="00B443F8">
      <w:pPr>
        <w:ind w:firstLine="357"/>
        <w:jc w:val="both"/>
        <w:rPr>
          <w:i/>
          <w:sz w:val="28"/>
          <w:szCs w:val="28"/>
        </w:rPr>
      </w:pPr>
    </w:p>
    <w:p w:rsidR="00B60B2A" w:rsidRPr="00B443F8" w:rsidRDefault="00B60B2A" w:rsidP="00B443F8">
      <w:pPr>
        <w:ind w:firstLine="357"/>
        <w:jc w:val="both"/>
        <w:rPr>
          <w:i/>
          <w:sz w:val="28"/>
          <w:szCs w:val="28"/>
        </w:rPr>
      </w:pPr>
      <w:r w:rsidRPr="00B443F8">
        <w:rPr>
          <w:i/>
          <w:sz w:val="28"/>
          <w:szCs w:val="28"/>
        </w:rPr>
        <w:t>Б. Тест-задание свободного изложения открытого типа.</w:t>
      </w:r>
    </w:p>
    <w:p w:rsidR="00B60B2A" w:rsidRPr="00B443F8" w:rsidRDefault="00B60B2A" w:rsidP="00B443F8">
      <w:pPr>
        <w:tabs>
          <w:tab w:val="num" w:pos="1440"/>
        </w:tabs>
        <w:ind w:firstLine="357"/>
        <w:jc w:val="both"/>
        <w:rPr>
          <w:rStyle w:val="apple-converted-space"/>
          <w:sz w:val="28"/>
          <w:szCs w:val="28"/>
        </w:rPr>
      </w:pPr>
      <w:r w:rsidRPr="00B443F8">
        <w:rPr>
          <w:sz w:val="28"/>
          <w:szCs w:val="28"/>
          <w:shd w:val="clear" w:color="auto" w:fill="FFFFFF"/>
        </w:rPr>
        <w:t>1. целью медицинской педагогики является излечение, выздоровление, с помощью арсенала психолого-педагогических средств.</w:t>
      </w:r>
      <w:r w:rsidRPr="00B443F8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B60B2A" w:rsidRPr="00B443F8" w:rsidRDefault="00B60B2A" w:rsidP="00B443F8">
      <w:pPr>
        <w:tabs>
          <w:tab w:val="num" w:pos="1440"/>
        </w:tabs>
        <w:ind w:firstLine="357"/>
        <w:jc w:val="both"/>
        <w:rPr>
          <w:sz w:val="28"/>
          <w:szCs w:val="28"/>
        </w:rPr>
      </w:pPr>
      <w:r w:rsidRPr="00B443F8">
        <w:rPr>
          <w:sz w:val="28"/>
          <w:szCs w:val="28"/>
          <w:shd w:val="clear" w:color="auto" w:fill="FFFFFF"/>
        </w:rPr>
        <w:t>2. основными задачами медицинской педагогики являются:</w:t>
      </w:r>
      <w:r w:rsidRPr="00B443F8">
        <w:rPr>
          <w:sz w:val="28"/>
          <w:szCs w:val="28"/>
        </w:rPr>
        <w:t xml:space="preserve"> 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  <w:shd w:val="clear" w:color="auto" w:fill="FFFFFF"/>
        </w:rPr>
      </w:pPr>
      <w:r w:rsidRPr="00B443F8">
        <w:rPr>
          <w:sz w:val="28"/>
          <w:szCs w:val="28"/>
        </w:rPr>
        <w:t xml:space="preserve">- </w:t>
      </w:r>
      <w:r w:rsidRPr="00B443F8">
        <w:rPr>
          <w:sz w:val="28"/>
          <w:szCs w:val="28"/>
          <w:shd w:val="clear" w:color="auto" w:fill="FFFFFF"/>
        </w:rPr>
        <w:t xml:space="preserve">актуализация утерянных в связи с концентрацией на болезни потребностей и интересов, склонностей и привязанностей; 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  <w:shd w:val="clear" w:color="auto" w:fill="FFFFFF"/>
        </w:rPr>
      </w:pPr>
      <w:r w:rsidRPr="00B443F8">
        <w:rPr>
          <w:sz w:val="28"/>
          <w:szCs w:val="28"/>
          <w:shd w:val="clear" w:color="auto" w:fill="FFFFFF"/>
        </w:rPr>
        <w:t xml:space="preserve">- стимулирования силы воли, мужества, стойкости, выдержки и др.; 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  <w:shd w:val="clear" w:color="auto" w:fill="FFFFFF"/>
        </w:rPr>
      </w:pPr>
      <w:r w:rsidRPr="00B443F8">
        <w:rPr>
          <w:sz w:val="28"/>
          <w:szCs w:val="28"/>
          <w:shd w:val="clear" w:color="auto" w:fill="FFFFFF"/>
        </w:rPr>
        <w:t xml:space="preserve">- обучение приемам </w:t>
      </w:r>
      <w:proofErr w:type="spellStart"/>
      <w:r w:rsidRPr="00B443F8">
        <w:rPr>
          <w:sz w:val="28"/>
          <w:szCs w:val="28"/>
          <w:shd w:val="clear" w:color="auto" w:fill="FFFFFF"/>
        </w:rPr>
        <w:t>саморегуляции</w:t>
      </w:r>
      <w:proofErr w:type="spellEnd"/>
      <w:r w:rsidRPr="00B443F8">
        <w:rPr>
          <w:sz w:val="28"/>
          <w:szCs w:val="28"/>
          <w:shd w:val="clear" w:color="auto" w:fill="FFFFFF"/>
        </w:rPr>
        <w:t>, управления своим состоянием;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  <w:shd w:val="clear" w:color="auto" w:fill="FFFFFF"/>
        </w:rPr>
      </w:pPr>
      <w:r w:rsidRPr="00B443F8">
        <w:rPr>
          <w:sz w:val="28"/>
          <w:szCs w:val="28"/>
          <w:shd w:val="clear" w:color="auto" w:fill="FFFFFF"/>
        </w:rPr>
        <w:t>- активизация процессов самоконтроля;</w:t>
      </w:r>
      <w:r w:rsidRPr="00B443F8">
        <w:rPr>
          <w:sz w:val="28"/>
          <w:szCs w:val="28"/>
        </w:rPr>
        <w:t xml:space="preserve"> </w:t>
      </w:r>
      <w:r w:rsidRPr="00B443F8">
        <w:rPr>
          <w:sz w:val="28"/>
          <w:szCs w:val="28"/>
          <w:shd w:val="clear" w:color="auto" w:fill="FFFFFF"/>
        </w:rPr>
        <w:t>активизация сил учащихся с проблемами в здоровье в борьбе с болезнью;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  <w:shd w:val="clear" w:color="auto" w:fill="FFFFFF"/>
        </w:rPr>
      </w:pPr>
      <w:r w:rsidRPr="00B443F8">
        <w:rPr>
          <w:sz w:val="28"/>
          <w:szCs w:val="28"/>
          <w:shd w:val="clear" w:color="auto" w:fill="FFFFFF"/>
        </w:rPr>
        <w:t xml:space="preserve">- изменения или формирования необходимой среды общения; 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  <w:shd w:val="clear" w:color="auto" w:fill="FFFFFF"/>
        </w:rPr>
      </w:pPr>
      <w:r w:rsidRPr="00B443F8">
        <w:rPr>
          <w:sz w:val="28"/>
          <w:szCs w:val="28"/>
          <w:shd w:val="clear" w:color="auto" w:fill="FFFFFF"/>
        </w:rPr>
        <w:t xml:space="preserve">- привлечения родных или друзей для оказания помощи больному и налаживания контактов с окружающей средой; </w:t>
      </w:r>
    </w:p>
    <w:p w:rsidR="00B60B2A" w:rsidRPr="00B443F8" w:rsidRDefault="00B60B2A" w:rsidP="00B443F8">
      <w:pPr>
        <w:ind w:firstLine="357"/>
        <w:jc w:val="both"/>
        <w:rPr>
          <w:sz w:val="28"/>
          <w:szCs w:val="28"/>
          <w:shd w:val="clear" w:color="auto" w:fill="FFFFFF"/>
        </w:rPr>
      </w:pPr>
      <w:r w:rsidRPr="00B443F8">
        <w:rPr>
          <w:sz w:val="28"/>
          <w:szCs w:val="28"/>
          <w:shd w:val="clear" w:color="auto" w:fill="FFFFFF"/>
        </w:rPr>
        <w:t>- реабилитационное взаимодействие.</w:t>
      </w:r>
    </w:p>
    <w:p w:rsidR="00B60B2A" w:rsidRPr="00B443F8" w:rsidRDefault="00B60B2A" w:rsidP="00B443F8">
      <w:pPr>
        <w:ind w:firstLine="357"/>
        <w:jc w:val="both"/>
        <w:rPr>
          <w:b/>
          <w:i/>
          <w:sz w:val="28"/>
          <w:szCs w:val="28"/>
        </w:rPr>
      </w:pPr>
      <w:r w:rsidRPr="00B443F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99A4F8" wp14:editId="085A874D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184275" cy="1285240"/>
            <wp:effectExtent l="0" t="0" r="0" b="0"/>
            <wp:wrapTight wrapText="bothSides">
              <wp:wrapPolygon edited="0">
                <wp:start x="0" y="0"/>
                <wp:lineTo x="0" y="21130"/>
                <wp:lineTo x="21195" y="21130"/>
                <wp:lineTo x="211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3F8">
        <w:rPr>
          <w:b/>
          <w:i/>
          <w:sz w:val="28"/>
          <w:szCs w:val="28"/>
        </w:rPr>
        <w:t>Задумайся!</w:t>
      </w:r>
    </w:p>
    <w:p w:rsidR="00B60B2A" w:rsidRPr="00B443F8" w:rsidRDefault="00B60B2A" w:rsidP="00B443F8">
      <w:pPr>
        <w:shd w:val="clear" w:color="auto" w:fill="FFFFFF"/>
        <w:ind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>«Женщина вздохнула и замолчала. Я чувствовал, что ее волнуют те же мысли, которые не один год волнуют и меня, и спросил:</w:t>
      </w:r>
    </w:p>
    <w:p w:rsidR="00B60B2A" w:rsidRPr="00B443F8" w:rsidRDefault="00B60B2A" w:rsidP="00B443F8">
      <w:pPr>
        <w:shd w:val="clear" w:color="auto" w:fill="FFFFFF"/>
        <w:ind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lastRenderedPageBreak/>
        <w:t>— Какая же у вас обида?</w:t>
      </w:r>
    </w:p>
    <w:p w:rsidR="00B60B2A" w:rsidRPr="00B443F8" w:rsidRDefault="00B60B2A" w:rsidP="00B443F8">
      <w:pPr>
        <w:shd w:val="clear" w:color="auto" w:fill="FFFFFF"/>
        <w:ind w:firstLine="357"/>
        <w:jc w:val="both"/>
        <w:rPr>
          <w:sz w:val="28"/>
          <w:szCs w:val="28"/>
        </w:rPr>
      </w:pPr>
      <w:r w:rsidRPr="00B443F8">
        <w:rPr>
          <w:sz w:val="28"/>
          <w:szCs w:val="28"/>
        </w:rPr>
        <w:t xml:space="preserve">— Не учили жить. …Нет, мы просто не умеем жить. …Не умеем мы уважать друг друга. Не умеем чувствовать рядом с собой человека. Не умеем уступать друг другу. Не умеем подчинять чувства разуму, не умеем дорожить жизнью, — о, как это важно, уметь дорожить жизнью!..» </w:t>
      </w:r>
    </w:p>
    <w:p w:rsidR="00B60B2A" w:rsidRPr="00B443F8" w:rsidRDefault="00B60B2A" w:rsidP="00B443F8">
      <w:pPr>
        <w:shd w:val="clear" w:color="auto" w:fill="FFFFFF"/>
        <w:ind w:firstLine="357"/>
        <w:jc w:val="right"/>
        <w:rPr>
          <w:i/>
          <w:sz w:val="28"/>
          <w:szCs w:val="28"/>
        </w:rPr>
      </w:pPr>
      <w:r w:rsidRPr="00B443F8">
        <w:rPr>
          <w:rStyle w:val="c8"/>
          <w:i/>
          <w:sz w:val="28"/>
          <w:szCs w:val="28"/>
        </w:rPr>
        <w:t>В. А. Сухомлинский «Родительская педагогика»</w:t>
      </w:r>
    </w:p>
    <w:p w:rsidR="00B60B2A" w:rsidRPr="00B443F8" w:rsidRDefault="00B60B2A" w:rsidP="00B443F8">
      <w:pPr>
        <w:ind w:firstLine="357"/>
        <w:jc w:val="center"/>
        <w:rPr>
          <w:b/>
          <w:sz w:val="28"/>
          <w:szCs w:val="28"/>
        </w:rPr>
      </w:pPr>
    </w:p>
    <w:p w:rsidR="006702B9" w:rsidRPr="00B443F8" w:rsidRDefault="006702B9" w:rsidP="00B443F8">
      <w:pPr>
        <w:ind w:firstLine="357"/>
        <w:rPr>
          <w:sz w:val="28"/>
          <w:szCs w:val="28"/>
        </w:rPr>
      </w:pPr>
    </w:p>
    <w:sectPr w:rsidR="006702B9" w:rsidRPr="00B4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DB8"/>
    <w:multiLevelType w:val="hybridMultilevel"/>
    <w:tmpl w:val="ACFE0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D45E65"/>
    <w:multiLevelType w:val="hybridMultilevel"/>
    <w:tmpl w:val="103AE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D04185"/>
    <w:multiLevelType w:val="hybridMultilevel"/>
    <w:tmpl w:val="81C62060"/>
    <w:lvl w:ilvl="0" w:tplc="FE443D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37699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829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4C7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EF9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CB4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4A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82D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29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1B1039"/>
    <w:multiLevelType w:val="hybridMultilevel"/>
    <w:tmpl w:val="3F7267C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2A"/>
    <w:rsid w:val="00202373"/>
    <w:rsid w:val="00226CD9"/>
    <w:rsid w:val="003930EF"/>
    <w:rsid w:val="005175C6"/>
    <w:rsid w:val="00663BAA"/>
    <w:rsid w:val="006702B9"/>
    <w:rsid w:val="00B443F8"/>
    <w:rsid w:val="00B60B2A"/>
    <w:rsid w:val="00C6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line="360" w:lineRule="auto"/>
      <w:ind w:firstLine="709"/>
      <w:jc w:val="both"/>
    </w:pPr>
    <w:rPr>
      <w:rFonts w:eastAsiaTheme="minorEastAsia"/>
      <w:sz w:val="28"/>
    </w:rPr>
  </w:style>
  <w:style w:type="character" w:styleId="a4">
    <w:name w:val="Hyperlink"/>
    <w:semiHidden/>
    <w:unhideWhenUsed/>
    <w:rsid w:val="00B60B2A"/>
    <w:rPr>
      <w:color w:val="0000FF"/>
      <w:u w:val="single"/>
    </w:rPr>
  </w:style>
  <w:style w:type="paragraph" w:styleId="a5">
    <w:name w:val="Normal (Web)"/>
    <w:aliases w:val="Обычный (Web)"/>
    <w:basedOn w:val="a"/>
    <w:unhideWhenUsed/>
    <w:qFormat/>
    <w:rsid w:val="00B60B2A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B60B2A"/>
    <w:pPr>
      <w:ind w:left="720"/>
    </w:pPr>
  </w:style>
  <w:style w:type="character" w:customStyle="1" w:styleId="2">
    <w:name w:val="Подпись к картинке (2)_"/>
    <w:link w:val="20"/>
    <w:locked/>
    <w:rsid w:val="00B60B2A"/>
    <w:rPr>
      <w:spacing w:val="4"/>
      <w:sz w:val="18"/>
      <w:szCs w:val="18"/>
      <w:shd w:val="clear" w:color="auto" w:fill="FFFFFF"/>
    </w:rPr>
  </w:style>
  <w:style w:type="paragraph" w:customStyle="1" w:styleId="20">
    <w:name w:val="Подпись к картинке (2)"/>
    <w:basedOn w:val="a"/>
    <w:link w:val="2"/>
    <w:qFormat/>
    <w:rsid w:val="00B60B2A"/>
    <w:pPr>
      <w:widowControl w:val="0"/>
      <w:shd w:val="clear" w:color="auto" w:fill="FFFFFF"/>
      <w:spacing w:line="240" w:lineRule="exact"/>
      <w:ind w:hanging="300"/>
    </w:pPr>
    <w:rPr>
      <w:rFonts w:asciiTheme="minorHAnsi" w:eastAsiaTheme="minorHAnsi" w:hAnsiTheme="minorHAnsi" w:cstheme="minorBidi"/>
      <w:spacing w:val="4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B60B2A"/>
  </w:style>
  <w:style w:type="character" w:customStyle="1" w:styleId="c8">
    <w:name w:val="c8"/>
    <w:basedOn w:val="a0"/>
    <w:rsid w:val="00B60B2A"/>
  </w:style>
  <w:style w:type="character" w:styleId="a6">
    <w:name w:val="Strong"/>
    <w:basedOn w:val="a0"/>
    <w:uiPriority w:val="22"/>
    <w:qFormat/>
    <w:rsid w:val="00B60B2A"/>
    <w:rPr>
      <w:b/>
      <w:bCs/>
    </w:rPr>
  </w:style>
  <w:style w:type="paragraph" w:styleId="a7">
    <w:name w:val="List Paragraph"/>
    <w:basedOn w:val="a"/>
    <w:uiPriority w:val="34"/>
    <w:qFormat/>
    <w:rsid w:val="00B60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line="360" w:lineRule="auto"/>
      <w:ind w:firstLine="709"/>
      <w:jc w:val="both"/>
    </w:pPr>
    <w:rPr>
      <w:rFonts w:eastAsiaTheme="minorEastAsia"/>
      <w:sz w:val="28"/>
    </w:rPr>
  </w:style>
  <w:style w:type="character" w:styleId="a4">
    <w:name w:val="Hyperlink"/>
    <w:semiHidden/>
    <w:unhideWhenUsed/>
    <w:rsid w:val="00B60B2A"/>
    <w:rPr>
      <w:color w:val="0000FF"/>
      <w:u w:val="single"/>
    </w:rPr>
  </w:style>
  <w:style w:type="paragraph" w:styleId="a5">
    <w:name w:val="Normal (Web)"/>
    <w:aliases w:val="Обычный (Web)"/>
    <w:basedOn w:val="a"/>
    <w:unhideWhenUsed/>
    <w:qFormat/>
    <w:rsid w:val="00B60B2A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B60B2A"/>
    <w:pPr>
      <w:ind w:left="720"/>
    </w:pPr>
  </w:style>
  <w:style w:type="character" w:customStyle="1" w:styleId="2">
    <w:name w:val="Подпись к картинке (2)_"/>
    <w:link w:val="20"/>
    <w:locked/>
    <w:rsid w:val="00B60B2A"/>
    <w:rPr>
      <w:spacing w:val="4"/>
      <w:sz w:val="18"/>
      <w:szCs w:val="18"/>
      <w:shd w:val="clear" w:color="auto" w:fill="FFFFFF"/>
    </w:rPr>
  </w:style>
  <w:style w:type="paragraph" w:customStyle="1" w:styleId="20">
    <w:name w:val="Подпись к картинке (2)"/>
    <w:basedOn w:val="a"/>
    <w:link w:val="2"/>
    <w:qFormat/>
    <w:rsid w:val="00B60B2A"/>
    <w:pPr>
      <w:widowControl w:val="0"/>
      <w:shd w:val="clear" w:color="auto" w:fill="FFFFFF"/>
      <w:spacing w:line="240" w:lineRule="exact"/>
      <w:ind w:hanging="300"/>
    </w:pPr>
    <w:rPr>
      <w:rFonts w:asciiTheme="minorHAnsi" w:eastAsiaTheme="minorHAnsi" w:hAnsiTheme="minorHAnsi" w:cstheme="minorBidi"/>
      <w:spacing w:val="4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B60B2A"/>
  </w:style>
  <w:style w:type="character" w:customStyle="1" w:styleId="c8">
    <w:name w:val="c8"/>
    <w:basedOn w:val="a0"/>
    <w:rsid w:val="00B60B2A"/>
  </w:style>
  <w:style w:type="character" w:styleId="a6">
    <w:name w:val="Strong"/>
    <w:basedOn w:val="a0"/>
    <w:uiPriority w:val="22"/>
    <w:qFormat/>
    <w:rsid w:val="00B60B2A"/>
    <w:rPr>
      <w:b/>
      <w:bCs/>
    </w:rPr>
  </w:style>
  <w:style w:type="paragraph" w:styleId="a7">
    <w:name w:val="List Paragraph"/>
    <w:basedOn w:val="a"/>
    <w:uiPriority w:val="34"/>
    <w:qFormat/>
    <w:rsid w:val="00B60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/product/7687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afund.ru/books/1163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dcterms:created xsi:type="dcterms:W3CDTF">2019-03-15T16:03:00Z</dcterms:created>
  <dcterms:modified xsi:type="dcterms:W3CDTF">2019-03-18T10:42:00Z</dcterms:modified>
</cp:coreProperties>
</file>