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80" w:rsidRPr="00681F00" w:rsidRDefault="00A91580" w:rsidP="00600F9E">
      <w:pPr>
        <w:ind w:firstLine="709"/>
        <w:jc w:val="center"/>
        <w:rPr>
          <w:sz w:val="28"/>
          <w:szCs w:val="28"/>
        </w:rPr>
      </w:pPr>
      <w:r w:rsidRPr="00681F00">
        <w:rPr>
          <w:sz w:val="28"/>
          <w:szCs w:val="28"/>
        </w:rPr>
        <w:t xml:space="preserve">федеральное государственное бюджетное образовательное учреждение </w:t>
      </w:r>
    </w:p>
    <w:p w:rsidR="00A91580" w:rsidRPr="00681F00" w:rsidRDefault="00A91580" w:rsidP="00600F9E">
      <w:pPr>
        <w:ind w:firstLine="709"/>
        <w:jc w:val="center"/>
        <w:rPr>
          <w:sz w:val="28"/>
          <w:szCs w:val="28"/>
        </w:rPr>
      </w:pPr>
      <w:r w:rsidRPr="00681F00">
        <w:rPr>
          <w:sz w:val="28"/>
          <w:szCs w:val="28"/>
        </w:rPr>
        <w:t>высшего образования</w:t>
      </w:r>
    </w:p>
    <w:p w:rsidR="00A91580" w:rsidRPr="00681F00" w:rsidRDefault="00A91580" w:rsidP="00600F9E">
      <w:pPr>
        <w:ind w:firstLine="709"/>
        <w:jc w:val="center"/>
        <w:rPr>
          <w:sz w:val="28"/>
          <w:szCs w:val="28"/>
        </w:rPr>
      </w:pPr>
      <w:r w:rsidRPr="00681F00">
        <w:rPr>
          <w:sz w:val="28"/>
          <w:szCs w:val="28"/>
        </w:rPr>
        <w:t>«Оренбургский государственный медицинский университет»</w:t>
      </w:r>
    </w:p>
    <w:p w:rsidR="00A91580" w:rsidRPr="00681F00" w:rsidRDefault="00A91580" w:rsidP="00600F9E">
      <w:pPr>
        <w:ind w:firstLine="709"/>
        <w:jc w:val="center"/>
        <w:rPr>
          <w:sz w:val="28"/>
          <w:szCs w:val="28"/>
        </w:rPr>
      </w:pPr>
      <w:r w:rsidRPr="00681F00">
        <w:rPr>
          <w:sz w:val="28"/>
          <w:szCs w:val="28"/>
        </w:rPr>
        <w:t>Министерства здравоохранения Российской Федерации</w:t>
      </w:r>
    </w:p>
    <w:p w:rsidR="00A91580" w:rsidRPr="00681F00" w:rsidRDefault="00A91580" w:rsidP="00600F9E">
      <w:pPr>
        <w:ind w:firstLine="709"/>
        <w:jc w:val="center"/>
        <w:rPr>
          <w:b/>
          <w:sz w:val="28"/>
          <w:szCs w:val="28"/>
        </w:rPr>
      </w:pPr>
    </w:p>
    <w:p w:rsidR="00A91580" w:rsidRPr="00681F00" w:rsidRDefault="00A91580" w:rsidP="00600F9E">
      <w:pPr>
        <w:ind w:firstLine="709"/>
        <w:jc w:val="center"/>
        <w:rPr>
          <w:b/>
          <w:sz w:val="28"/>
          <w:szCs w:val="28"/>
        </w:rPr>
      </w:pPr>
    </w:p>
    <w:p w:rsidR="00A91580" w:rsidRPr="00681F00" w:rsidRDefault="00A91580" w:rsidP="00600F9E">
      <w:pPr>
        <w:ind w:firstLine="709"/>
        <w:jc w:val="center"/>
        <w:rPr>
          <w:b/>
          <w:sz w:val="28"/>
          <w:szCs w:val="28"/>
        </w:rPr>
      </w:pPr>
    </w:p>
    <w:p w:rsidR="00A91580" w:rsidRPr="00681F00" w:rsidRDefault="00A91580" w:rsidP="00600F9E">
      <w:pPr>
        <w:ind w:firstLine="709"/>
        <w:jc w:val="center"/>
        <w:rPr>
          <w:b/>
          <w:sz w:val="28"/>
          <w:szCs w:val="28"/>
        </w:rPr>
      </w:pPr>
    </w:p>
    <w:p w:rsidR="00A91580" w:rsidRPr="00681F00" w:rsidRDefault="00A91580" w:rsidP="00600F9E">
      <w:pPr>
        <w:ind w:firstLine="709"/>
        <w:jc w:val="center"/>
        <w:rPr>
          <w:b/>
          <w:sz w:val="28"/>
          <w:szCs w:val="28"/>
        </w:rPr>
      </w:pPr>
    </w:p>
    <w:p w:rsidR="00A91580" w:rsidRPr="00681F00" w:rsidRDefault="00A91580" w:rsidP="00600F9E">
      <w:pPr>
        <w:ind w:firstLine="709"/>
        <w:jc w:val="center"/>
        <w:rPr>
          <w:b/>
          <w:sz w:val="28"/>
          <w:szCs w:val="28"/>
        </w:rPr>
      </w:pPr>
    </w:p>
    <w:p w:rsidR="00A91580" w:rsidRPr="00681F00" w:rsidRDefault="00A91580" w:rsidP="00600F9E">
      <w:pPr>
        <w:ind w:firstLine="709"/>
        <w:jc w:val="center"/>
        <w:rPr>
          <w:b/>
          <w:sz w:val="28"/>
          <w:szCs w:val="28"/>
        </w:rPr>
      </w:pPr>
    </w:p>
    <w:p w:rsidR="00A91580" w:rsidRPr="00681F00" w:rsidRDefault="00A91580" w:rsidP="00600F9E">
      <w:pPr>
        <w:ind w:firstLine="709"/>
        <w:jc w:val="center"/>
        <w:rPr>
          <w:b/>
          <w:sz w:val="28"/>
          <w:szCs w:val="28"/>
        </w:rPr>
      </w:pPr>
    </w:p>
    <w:p w:rsidR="00A91580" w:rsidRPr="00681F00" w:rsidRDefault="00A91580" w:rsidP="00600F9E">
      <w:pPr>
        <w:ind w:firstLine="709"/>
        <w:jc w:val="center"/>
        <w:rPr>
          <w:b/>
          <w:sz w:val="28"/>
          <w:szCs w:val="28"/>
        </w:rPr>
      </w:pPr>
    </w:p>
    <w:p w:rsidR="00A91580" w:rsidRPr="00681F00" w:rsidRDefault="00A91580" w:rsidP="00600F9E">
      <w:pPr>
        <w:ind w:firstLine="709"/>
        <w:jc w:val="center"/>
        <w:rPr>
          <w:b/>
          <w:sz w:val="28"/>
          <w:szCs w:val="28"/>
        </w:rPr>
      </w:pPr>
    </w:p>
    <w:p w:rsidR="00A91580" w:rsidRPr="00681F00" w:rsidRDefault="00A91580" w:rsidP="00600F9E">
      <w:pPr>
        <w:ind w:firstLine="709"/>
        <w:jc w:val="center"/>
        <w:rPr>
          <w:b/>
          <w:sz w:val="28"/>
          <w:szCs w:val="28"/>
        </w:rPr>
      </w:pPr>
    </w:p>
    <w:p w:rsidR="00A91580" w:rsidRPr="00681F00" w:rsidRDefault="00A91580" w:rsidP="00600F9E">
      <w:pPr>
        <w:ind w:firstLine="709"/>
        <w:jc w:val="center"/>
        <w:rPr>
          <w:b/>
          <w:sz w:val="28"/>
          <w:szCs w:val="28"/>
        </w:rPr>
      </w:pPr>
    </w:p>
    <w:p w:rsidR="00A91580" w:rsidRPr="00681F00" w:rsidRDefault="00A91580" w:rsidP="00600F9E">
      <w:pPr>
        <w:ind w:firstLine="709"/>
        <w:jc w:val="center"/>
        <w:rPr>
          <w:b/>
          <w:sz w:val="28"/>
          <w:szCs w:val="28"/>
        </w:rPr>
      </w:pPr>
    </w:p>
    <w:p w:rsidR="00B97CC4" w:rsidRPr="00681F00" w:rsidRDefault="00B97CC4" w:rsidP="00600F9E">
      <w:pPr>
        <w:ind w:firstLine="709"/>
        <w:jc w:val="center"/>
        <w:rPr>
          <w:b/>
          <w:color w:val="000000"/>
          <w:sz w:val="28"/>
          <w:szCs w:val="28"/>
        </w:rPr>
      </w:pPr>
      <w:r w:rsidRPr="00681F00">
        <w:rPr>
          <w:b/>
          <w:color w:val="000000"/>
          <w:sz w:val="28"/>
          <w:szCs w:val="28"/>
        </w:rPr>
        <w:t xml:space="preserve">ФОНД ОЦЕНОЧНЫХ СРЕДСТВ </w:t>
      </w:r>
    </w:p>
    <w:p w:rsidR="00B97CC4" w:rsidRPr="00681F00" w:rsidRDefault="00B97CC4" w:rsidP="00600F9E">
      <w:pPr>
        <w:ind w:firstLine="709"/>
        <w:jc w:val="center"/>
        <w:rPr>
          <w:b/>
          <w:color w:val="000000"/>
          <w:sz w:val="28"/>
          <w:szCs w:val="28"/>
        </w:rPr>
      </w:pPr>
    </w:p>
    <w:p w:rsidR="00B97CC4" w:rsidRPr="00681F00" w:rsidRDefault="00B97CC4" w:rsidP="00600F9E">
      <w:pPr>
        <w:ind w:firstLine="709"/>
        <w:jc w:val="center"/>
        <w:rPr>
          <w:b/>
          <w:color w:val="000000"/>
          <w:sz w:val="28"/>
          <w:szCs w:val="28"/>
        </w:rPr>
      </w:pPr>
      <w:r w:rsidRPr="00681F00">
        <w:rPr>
          <w:b/>
          <w:color w:val="000000"/>
          <w:sz w:val="28"/>
          <w:szCs w:val="28"/>
        </w:rPr>
        <w:t xml:space="preserve">ДЛЯ ПРОВЕДЕНИЯ ТЕКУЩЕГО </w:t>
      </w:r>
    </w:p>
    <w:p w:rsidR="00B97CC4" w:rsidRPr="00681F00" w:rsidRDefault="00B97CC4" w:rsidP="00600F9E">
      <w:pPr>
        <w:ind w:firstLine="709"/>
        <w:jc w:val="center"/>
        <w:rPr>
          <w:b/>
          <w:color w:val="000000"/>
          <w:sz w:val="28"/>
          <w:szCs w:val="28"/>
        </w:rPr>
      </w:pPr>
      <w:r w:rsidRPr="00681F00">
        <w:rPr>
          <w:b/>
          <w:color w:val="000000"/>
          <w:sz w:val="28"/>
          <w:szCs w:val="28"/>
        </w:rPr>
        <w:t xml:space="preserve">КОНТРОЛЯ УСПЕВАЕМОСТИ И ПРОМЕЖУТОЧНОЙ АТТЕСТАЦИИ </w:t>
      </w:r>
    </w:p>
    <w:p w:rsidR="00B97CC4" w:rsidRPr="00681F00" w:rsidRDefault="00B97CC4" w:rsidP="00600F9E">
      <w:pPr>
        <w:ind w:firstLine="709"/>
        <w:jc w:val="center"/>
        <w:rPr>
          <w:b/>
          <w:color w:val="000000"/>
          <w:sz w:val="28"/>
          <w:szCs w:val="28"/>
        </w:rPr>
      </w:pPr>
      <w:proofErr w:type="gramStart"/>
      <w:r w:rsidRPr="00681F00">
        <w:rPr>
          <w:b/>
          <w:color w:val="000000"/>
          <w:sz w:val="28"/>
          <w:szCs w:val="28"/>
        </w:rPr>
        <w:t>ОБУЧАЮЩИХСЯ</w:t>
      </w:r>
      <w:proofErr w:type="gramEnd"/>
      <w:r w:rsidRPr="00681F00">
        <w:rPr>
          <w:b/>
          <w:color w:val="000000"/>
          <w:sz w:val="28"/>
          <w:szCs w:val="28"/>
        </w:rPr>
        <w:t xml:space="preserve"> ПО ДИСЦИПЛИНЕ</w:t>
      </w:r>
    </w:p>
    <w:p w:rsidR="00B97CC4" w:rsidRPr="00681F00" w:rsidRDefault="00B97CC4" w:rsidP="00600F9E">
      <w:pPr>
        <w:ind w:firstLine="709"/>
        <w:jc w:val="center"/>
        <w:rPr>
          <w:sz w:val="28"/>
          <w:szCs w:val="28"/>
        </w:rPr>
      </w:pPr>
    </w:p>
    <w:p w:rsidR="00A91580" w:rsidRPr="00681F00" w:rsidRDefault="00A91580" w:rsidP="00600F9E">
      <w:pPr>
        <w:ind w:firstLine="709"/>
        <w:jc w:val="center"/>
        <w:rPr>
          <w:sz w:val="28"/>
          <w:szCs w:val="28"/>
        </w:rPr>
      </w:pPr>
    </w:p>
    <w:p w:rsidR="00A91580" w:rsidRPr="00681F00" w:rsidRDefault="00A91580" w:rsidP="00600F9E">
      <w:pPr>
        <w:ind w:firstLine="709"/>
        <w:jc w:val="center"/>
        <w:rPr>
          <w:b/>
          <w:sz w:val="28"/>
          <w:szCs w:val="28"/>
        </w:rPr>
      </w:pPr>
      <w:r w:rsidRPr="00681F00">
        <w:rPr>
          <w:b/>
          <w:sz w:val="28"/>
          <w:szCs w:val="28"/>
          <w:u w:val="single"/>
        </w:rPr>
        <w:t>ПЕДАГОГИКА</w:t>
      </w:r>
      <w:r w:rsidR="005F563F" w:rsidRPr="00681F00">
        <w:rPr>
          <w:b/>
          <w:sz w:val="28"/>
          <w:szCs w:val="28"/>
          <w:u w:val="single"/>
        </w:rPr>
        <w:t xml:space="preserve"> И ПСИХОЛОГИЯ ВЫСШЕЙ ШКОЛЫ</w:t>
      </w:r>
    </w:p>
    <w:p w:rsidR="00A91580" w:rsidRPr="00681F00" w:rsidRDefault="00A91580" w:rsidP="00600F9E">
      <w:pPr>
        <w:ind w:firstLine="709"/>
        <w:jc w:val="center"/>
        <w:rPr>
          <w:b/>
          <w:sz w:val="28"/>
          <w:szCs w:val="28"/>
        </w:rPr>
      </w:pPr>
    </w:p>
    <w:p w:rsidR="008D115A" w:rsidRDefault="008D115A" w:rsidP="008D115A">
      <w:pPr>
        <w:ind w:firstLine="709"/>
        <w:jc w:val="center"/>
        <w:rPr>
          <w:sz w:val="28"/>
          <w:szCs w:val="28"/>
        </w:rPr>
      </w:pPr>
    </w:p>
    <w:p w:rsidR="00515244" w:rsidRDefault="00515244" w:rsidP="00515244">
      <w:pPr>
        <w:ind w:firstLine="709"/>
        <w:jc w:val="center"/>
        <w:rPr>
          <w:sz w:val="28"/>
          <w:szCs w:val="28"/>
        </w:rPr>
      </w:pPr>
      <w:r>
        <w:rPr>
          <w:sz w:val="28"/>
          <w:szCs w:val="28"/>
        </w:rPr>
        <w:t>Направление</w:t>
      </w:r>
    </w:p>
    <w:p w:rsidR="00515244" w:rsidRDefault="00515244" w:rsidP="00515244">
      <w:pPr>
        <w:ind w:firstLine="709"/>
        <w:jc w:val="center"/>
        <w:rPr>
          <w:sz w:val="28"/>
          <w:szCs w:val="28"/>
        </w:rPr>
      </w:pPr>
    </w:p>
    <w:p w:rsidR="006B3893" w:rsidRPr="00EF6BDC" w:rsidRDefault="006B3893" w:rsidP="006B3893">
      <w:pPr>
        <w:spacing w:line="276" w:lineRule="auto"/>
        <w:ind w:left="720"/>
        <w:jc w:val="center"/>
        <w:rPr>
          <w:b/>
          <w:sz w:val="28"/>
          <w:szCs w:val="28"/>
        </w:rPr>
      </w:pPr>
      <w:r w:rsidRPr="00EF6BDC">
        <w:rPr>
          <w:b/>
          <w:sz w:val="28"/>
          <w:szCs w:val="28"/>
        </w:rPr>
        <w:t>06.06.01 Биологические науки</w:t>
      </w:r>
    </w:p>
    <w:p w:rsidR="006B3893" w:rsidRPr="00EF6BDC" w:rsidRDefault="006B3893" w:rsidP="006B3893">
      <w:pPr>
        <w:spacing w:line="276" w:lineRule="auto"/>
        <w:ind w:left="720"/>
        <w:jc w:val="center"/>
        <w:rPr>
          <w:b/>
          <w:sz w:val="28"/>
          <w:szCs w:val="28"/>
        </w:rPr>
      </w:pPr>
      <w:r w:rsidRPr="00EF6BDC">
        <w:rPr>
          <w:b/>
          <w:sz w:val="28"/>
          <w:szCs w:val="28"/>
        </w:rPr>
        <w:t>03.02.03 Микробиология</w:t>
      </w:r>
    </w:p>
    <w:p w:rsidR="00515244" w:rsidRPr="00AB2BED" w:rsidRDefault="00515244" w:rsidP="00515244">
      <w:pPr>
        <w:ind w:firstLine="709"/>
        <w:jc w:val="center"/>
        <w:rPr>
          <w:sz w:val="28"/>
          <w:szCs w:val="28"/>
        </w:rPr>
      </w:pPr>
    </w:p>
    <w:p w:rsidR="00515244" w:rsidRDefault="00515244" w:rsidP="00515244">
      <w:pPr>
        <w:ind w:firstLine="709"/>
        <w:jc w:val="center"/>
        <w:rPr>
          <w:sz w:val="28"/>
          <w:szCs w:val="28"/>
        </w:rPr>
      </w:pPr>
      <w:r>
        <w:rPr>
          <w:sz w:val="28"/>
          <w:szCs w:val="28"/>
        </w:rPr>
        <w:t>АСПИРАНТУРА</w:t>
      </w:r>
    </w:p>
    <w:p w:rsidR="00515244" w:rsidRDefault="00515244" w:rsidP="00515244">
      <w:pPr>
        <w:ind w:firstLine="709"/>
        <w:jc w:val="center"/>
        <w:rPr>
          <w:sz w:val="28"/>
          <w:szCs w:val="28"/>
          <w:highlight w:val="green"/>
        </w:rPr>
      </w:pPr>
    </w:p>
    <w:p w:rsidR="00515244" w:rsidRDefault="00515244" w:rsidP="00515244">
      <w:pPr>
        <w:ind w:firstLine="709"/>
        <w:jc w:val="center"/>
        <w:rPr>
          <w:sz w:val="28"/>
          <w:szCs w:val="28"/>
        </w:rPr>
      </w:pPr>
      <w:r>
        <w:rPr>
          <w:sz w:val="28"/>
          <w:szCs w:val="28"/>
        </w:rPr>
        <w:t>Форма обучения: заочная</w:t>
      </w:r>
    </w:p>
    <w:p w:rsidR="00515244" w:rsidRDefault="00515244" w:rsidP="00515244">
      <w:pPr>
        <w:ind w:firstLine="709"/>
        <w:jc w:val="center"/>
        <w:rPr>
          <w:sz w:val="28"/>
          <w:szCs w:val="28"/>
          <w:highlight w:val="green"/>
        </w:rPr>
      </w:pPr>
    </w:p>
    <w:p w:rsidR="00515244" w:rsidRDefault="00515244" w:rsidP="00515244">
      <w:pPr>
        <w:ind w:firstLine="709"/>
        <w:jc w:val="center"/>
        <w:rPr>
          <w:sz w:val="28"/>
          <w:szCs w:val="28"/>
          <w:highlight w:val="green"/>
        </w:rPr>
      </w:pPr>
    </w:p>
    <w:p w:rsidR="00515244" w:rsidRDefault="00515244" w:rsidP="00515244">
      <w:pPr>
        <w:ind w:firstLine="709"/>
        <w:jc w:val="center"/>
        <w:rPr>
          <w:sz w:val="28"/>
          <w:szCs w:val="28"/>
          <w:highlight w:val="green"/>
        </w:rPr>
      </w:pPr>
    </w:p>
    <w:p w:rsidR="00515244" w:rsidRDefault="00515244" w:rsidP="00515244">
      <w:pPr>
        <w:ind w:firstLine="709"/>
        <w:jc w:val="center"/>
        <w:rPr>
          <w:sz w:val="28"/>
          <w:szCs w:val="28"/>
          <w:highlight w:val="green"/>
        </w:rPr>
      </w:pPr>
    </w:p>
    <w:p w:rsidR="00515244" w:rsidRDefault="00515244" w:rsidP="00515244">
      <w:pPr>
        <w:ind w:firstLine="709"/>
        <w:jc w:val="center"/>
        <w:rPr>
          <w:sz w:val="28"/>
          <w:szCs w:val="28"/>
          <w:highlight w:val="green"/>
        </w:rPr>
      </w:pPr>
    </w:p>
    <w:p w:rsidR="00A91580" w:rsidRPr="00681F00" w:rsidRDefault="00A91580" w:rsidP="00600F9E">
      <w:pPr>
        <w:ind w:firstLine="709"/>
        <w:jc w:val="center"/>
        <w:rPr>
          <w:sz w:val="28"/>
          <w:szCs w:val="28"/>
        </w:rPr>
      </w:pPr>
    </w:p>
    <w:p w:rsidR="00A91580" w:rsidRPr="00681F00" w:rsidRDefault="00A91580" w:rsidP="00600F9E">
      <w:pPr>
        <w:ind w:firstLine="709"/>
        <w:rPr>
          <w:sz w:val="28"/>
          <w:szCs w:val="28"/>
        </w:rPr>
      </w:pPr>
    </w:p>
    <w:p w:rsidR="008D115A" w:rsidRDefault="00A91580" w:rsidP="008D115A">
      <w:pPr>
        <w:ind w:firstLine="709"/>
        <w:jc w:val="center"/>
        <w:rPr>
          <w:sz w:val="28"/>
          <w:szCs w:val="28"/>
        </w:rPr>
      </w:pPr>
      <w:r w:rsidRPr="00681F00">
        <w:rPr>
          <w:sz w:val="28"/>
          <w:szCs w:val="28"/>
        </w:rPr>
        <w:t>Оренбург</w:t>
      </w:r>
      <w:r w:rsidR="008D115A">
        <w:rPr>
          <w:sz w:val="28"/>
          <w:szCs w:val="28"/>
        </w:rPr>
        <w:br w:type="page"/>
      </w:r>
    </w:p>
    <w:p w:rsidR="007E7400" w:rsidRPr="00681F00" w:rsidRDefault="007E7400" w:rsidP="008D115A">
      <w:pPr>
        <w:ind w:firstLine="709"/>
        <w:rPr>
          <w:color w:val="000000"/>
          <w:sz w:val="28"/>
          <w:szCs w:val="28"/>
        </w:rPr>
      </w:pPr>
    </w:p>
    <w:p w:rsidR="007E7400" w:rsidRPr="00681F00" w:rsidRDefault="007E7400" w:rsidP="00600F9E">
      <w:pPr>
        <w:ind w:firstLine="709"/>
        <w:jc w:val="center"/>
        <w:rPr>
          <w:color w:val="000000"/>
          <w:sz w:val="28"/>
          <w:szCs w:val="28"/>
        </w:rPr>
      </w:pPr>
    </w:p>
    <w:p w:rsidR="007E7400" w:rsidRPr="00681F00" w:rsidRDefault="007E7400" w:rsidP="00600F9E">
      <w:pPr>
        <w:pStyle w:val="a5"/>
        <w:numPr>
          <w:ilvl w:val="0"/>
          <w:numId w:val="1"/>
        </w:numPr>
        <w:ind w:left="0" w:firstLine="709"/>
        <w:outlineLvl w:val="0"/>
        <w:rPr>
          <w:rFonts w:ascii="Times New Roman" w:hAnsi="Times New Roman"/>
          <w:b/>
          <w:color w:val="000000"/>
          <w:sz w:val="28"/>
          <w:szCs w:val="28"/>
        </w:rPr>
      </w:pPr>
      <w:bookmarkStart w:id="0" w:name="_Toc535164689"/>
      <w:r w:rsidRPr="00681F00">
        <w:rPr>
          <w:rFonts w:ascii="Times New Roman" w:hAnsi="Times New Roman"/>
          <w:b/>
          <w:color w:val="000000"/>
          <w:sz w:val="28"/>
          <w:szCs w:val="28"/>
        </w:rPr>
        <w:t>Паспорт фонда оценочных средств</w:t>
      </w:r>
      <w:bookmarkEnd w:id="0"/>
    </w:p>
    <w:p w:rsidR="007E7400" w:rsidRPr="00681F00" w:rsidRDefault="007E7400" w:rsidP="00600F9E">
      <w:pPr>
        <w:pStyle w:val="a5"/>
        <w:ind w:left="0" w:firstLine="709"/>
        <w:rPr>
          <w:rFonts w:ascii="Times New Roman" w:hAnsi="Times New Roman"/>
          <w:b/>
          <w:color w:val="000000"/>
          <w:sz w:val="28"/>
          <w:szCs w:val="28"/>
          <w:highlight w:val="yellow"/>
        </w:rPr>
      </w:pPr>
    </w:p>
    <w:p w:rsidR="007E7400" w:rsidRPr="00681F00" w:rsidRDefault="007E7400" w:rsidP="00600F9E">
      <w:pPr>
        <w:pStyle w:val="a5"/>
        <w:ind w:left="0" w:firstLine="709"/>
        <w:rPr>
          <w:rFonts w:ascii="Times New Roman" w:hAnsi="Times New Roman"/>
          <w:color w:val="000000"/>
          <w:sz w:val="28"/>
          <w:szCs w:val="28"/>
        </w:rPr>
      </w:pPr>
      <w:r w:rsidRPr="00681F00">
        <w:rPr>
          <w:rFonts w:ascii="Times New Roman" w:hAnsi="Times New Roman"/>
          <w:color w:val="000000"/>
          <w:sz w:val="28"/>
          <w:szCs w:val="28"/>
        </w:rPr>
        <w:t>Фонд оценочных средств по дисциплине</w:t>
      </w:r>
      <w:r w:rsidR="00E836D2" w:rsidRPr="00681F00">
        <w:rPr>
          <w:rFonts w:ascii="Times New Roman" w:hAnsi="Times New Roman"/>
          <w:color w:val="000000"/>
          <w:sz w:val="28"/>
          <w:szCs w:val="28"/>
        </w:rPr>
        <w:t xml:space="preserve"> </w:t>
      </w:r>
      <w:r w:rsidRPr="00681F00">
        <w:rPr>
          <w:rFonts w:ascii="Times New Roman" w:hAnsi="Times New Roman"/>
          <w:color w:val="000000"/>
          <w:sz w:val="28"/>
          <w:szCs w:val="28"/>
        </w:rPr>
        <w:t xml:space="preserve">содержит </w:t>
      </w:r>
      <w:r w:rsidR="004338C5" w:rsidRPr="00681F00">
        <w:rPr>
          <w:rFonts w:ascii="Times New Roman" w:hAnsi="Times New Roman"/>
          <w:color w:val="000000"/>
          <w:sz w:val="28"/>
          <w:szCs w:val="28"/>
        </w:rPr>
        <w:t xml:space="preserve">типовые </w:t>
      </w:r>
      <w:r w:rsidRPr="00681F00">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681F00">
        <w:rPr>
          <w:rFonts w:ascii="Times New Roman" w:hAnsi="Times New Roman"/>
          <w:color w:val="000000"/>
          <w:sz w:val="28"/>
          <w:szCs w:val="28"/>
        </w:rPr>
        <w:t>тоятельной работы обучающихся, а также</w:t>
      </w:r>
      <w:r w:rsidRPr="00681F00">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3246DC" w:rsidRPr="00681F00">
        <w:rPr>
          <w:rFonts w:ascii="Times New Roman" w:hAnsi="Times New Roman"/>
          <w:color w:val="000000"/>
          <w:sz w:val="28"/>
          <w:szCs w:val="28"/>
        </w:rPr>
        <w:t>зачета</w:t>
      </w:r>
      <w:r w:rsidRPr="00681F00">
        <w:rPr>
          <w:rFonts w:ascii="Times New Roman" w:hAnsi="Times New Roman"/>
          <w:color w:val="000000"/>
          <w:sz w:val="28"/>
          <w:szCs w:val="28"/>
        </w:rPr>
        <w:t xml:space="preserve">. </w:t>
      </w:r>
    </w:p>
    <w:p w:rsidR="007E7400" w:rsidRPr="00681F00" w:rsidRDefault="007E7400" w:rsidP="00600F9E">
      <w:pPr>
        <w:pStyle w:val="a5"/>
        <w:ind w:left="0" w:firstLine="709"/>
        <w:rPr>
          <w:rFonts w:ascii="Times New Roman" w:hAnsi="Times New Roman"/>
          <w:color w:val="000000"/>
          <w:sz w:val="28"/>
          <w:szCs w:val="28"/>
        </w:rPr>
      </w:pPr>
      <w:r w:rsidRPr="00681F00">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w:t>
      </w:r>
      <w:r w:rsidR="003246DC" w:rsidRPr="00681F00">
        <w:rPr>
          <w:rFonts w:ascii="Times New Roman" w:hAnsi="Times New Roman"/>
          <w:color w:val="000000"/>
          <w:sz w:val="28"/>
          <w:szCs w:val="28"/>
        </w:rPr>
        <w:t xml:space="preserve">ритериев оценивания. </w:t>
      </w:r>
      <w:proofErr w:type="spellStart"/>
      <w:proofErr w:type="gramStart"/>
      <w:r w:rsidR="003246DC" w:rsidRPr="00681F00">
        <w:rPr>
          <w:rFonts w:ascii="Times New Roman" w:hAnsi="Times New Roman"/>
          <w:color w:val="000000"/>
          <w:sz w:val="28"/>
          <w:szCs w:val="28"/>
        </w:rPr>
        <w:t>Контрольно</w:t>
      </w:r>
      <w:proofErr w:type="spellEnd"/>
      <w:r w:rsidR="003246DC" w:rsidRPr="00681F00">
        <w:rPr>
          <w:rFonts w:ascii="Times New Roman" w:hAnsi="Times New Roman"/>
          <w:color w:val="000000"/>
          <w:sz w:val="28"/>
          <w:szCs w:val="28"/>
        </w:rPr>
        <w:t>–</w:t>
      </w:r>
      <w:r w:rsidRPr="00681F00">
        <w:rPr>
          <w:rFonts w:ascii="Times New Roman" w:hAnsi="Times New Roman"/>
          <w:color w:val="000000"/>
          <w:sz w:val="28"/>
          <w:szCs w:val="28"/>
        </w:rPr>
        <w:t xml:space="preserve">оценочные материалы для промежуточной аттестации соответствуют форме промежуточной аттестации по </w:t>
      </w:r>
      <w:r w:rsidRPr="008D115A">
        <w:rPr>
          <w:rFonts w:ascii="Times New Roman" w:hAnsi="Times New Roman"/>
          <w:sz w:val="28"/>
          <w:szCs w:val="28"/>
        </w:rPr>
        <w:t xml:space="preserve">дисциплине, в учебной плане </w:t>
      </w:r>
      <w:r w:rsidR="008D115A" w:rsidRPr="008D115A">
        <w:rPr>
          <w:rFonts w:ascii="Times New Roman" w:hAnsi="Times New Roman"/>
          <w:sz w:val="28"/>
          <w:szCs w:val="28"/>
        </w:rPr>
        <w:t>подготовки аспирантов</w:t>
      </w:r>
      <w:r w:rsidRPr="008D115A">
        <w:rPr>
          <w:rFonts w:ascii="Times New Roman" w:hAnsi="Times New Roman"/>
          <w:sz w:val="28"/>
          <w:szCs w:val="28"/>
        </w:rPr>
        <w:t xml:space="preserve"> и направлены на проверку </w:t>
      </w:r>
      <w:proofErr w:type="spellStart"/>
      <w:r w:rsidRPr="008D115A">
        <w:rPr>
          <w:rFonts w:ascii="Times New Roman" w:hAnsi="Times New Roman"/>
          <w:sz w:val="28"/>
          <w:szCs w:val="28"/>
        </w:rPr>
        <w:t>сформированности</w:t>
      </w:r>
      <w:proofErr w:type="spellEnd"/>
      <w:r w:rsidRPr="008D115A">
        <w:rPr>
          <w:rFonts w:ascii="Times New Roman" w:hAnsi="Times New Roman"/>
          <w:sz w:val="28"/>
          <w:szCs w:val="28"/>
        </w:rPr>
        <w:t xml:space="preserve"> знаний, умений и навыков по каждой </w:t>
      </w:r>
      <w:r w:rsidRPr="00681F00">
        <w:rPr>
          <w:rFonts w:ascii="Times New Roman" w:hAnsi="Times New Roman"/>
          <w:color w:val="000000"/>
          <w:sz w:val="28"/>
          <w:szCs w:val="28"/>
        </w:rPr>
        <w:t xml:space="preserve">компетенции, установленной в рабочей программе дисциплины.  </w:t>
      </w:r>
      <w:proofErr w:type="gramEnd"/>
    </w:p>
    <w:p w:rsidR="007E7400" w:rsidRPr="00681F00" w:rsidRDefault="007E7400" w:rsidP="003602DA">
      <w:pPr>
        <w:pStyle w:val="a5"/>
        <w:ind w:left="0" w:firstLine="709"/>
        <w:rPr>
          <w:rFonts w:ascii="Times New Roman" w:hAnsi="Times New Roman"/>
          <w:b/>
          <w:color w:val="000000"/>
          <w:sz w:val="28"/>
          <w:szCs w:val="28"/>
        </w:rPr>
      </w:pPr>
      <w:r w:rsidRPr="00681F00">
        <w:rPr>
          <w:rFonts w:ascii="Times New Roman" w:hAnsi="Times New Roman"/>
          <w:color w:val="000000"/>
          <w:sz w:val="28"/>
          <w:szCs w:val="28"/>
        </w:rPr>
        <w:t xml:space="preserve">В результате изучения дисциплины у </w:t>
      </w:r>
      <w:r w:rsidR="005F563F" w:rsidRPr="00681F00">
        <w:rPr>
          <w:rFonts w:ascii="Times New Roman" w:hAnsi="Times New Roman"/>
          <w:color w:val="000000"/>
          <w:sz w:val="28"/>
          <w:szCs w:val="28"/>
        </w:rPr>
        <w:t>аспиранта</w:t>
      </w:r>
      <w:r w:rsidRPr="00681F00">
        <w:rPr>
          <w:rFonts w:ascii="Times New Roman" w:hAnsi="Times New Roman"/>
          <w:color w:val="000000"/>
          <w:sz w:val="28"/>
          <w:szCs w:val="28"/>
        </w:rPr>
        <w:t xml:space="preserve"> формируются </w:t>
      </w:r>
      <w:r w:rsidRPr="00681F00">
        <w:rPr>
          <w:rFonts w:ascii="Times New Roman" w:hAnsi="Times New Roman"/>
          <w:b/>
          <w:color w:val="000000"/>
          <w:sz w:val="28"/>
          <w:szCs w:val="28"/>
        </w:rPr>
        <w:t>следующие компетенции:</w:t>
      </w:r>
    </w:p>
    <w:p w:rsidR="00051AB7" w:rsidRPr="00051AB7" w:rsidRDefault="006B3893" w:rsidP="00051AB7">
      <w:pPr>
        <w:ind w:firstLine="709"/>
        <w:jc w:val="both"/>
        <w:rPr>
          <w:b/>
          <w:sz w:val="28"/>
          <w:szCs w:val="28"/>
        </w:rPr>
      </w:pPr>
      <w:r>
        <w:rPr>
          <w:b/>
          <w:sz w:val="28"/>
          <w:szCs w:val="28"/>
        </w:rPr>
        <w:t>УК-5</w:t>
      </w:r>
      <w:r w:rsidR="00051AB7" w:rsidRPr="00051AB7">
        <w:rPr>
          <w:b/>
          <w:sz w:val="28"/>
          <w:szCs w:val="28"/>
        </w:rPr>
        <w:t xml:space="preserve"> Способность планировать и решать задачи собственного профессионального и личностного развития.</w:t>
      </w:r>
    </w:p>
    <w:p w:rsidR="003602DA" w:rsidRPr="00051AB7" w:rsidRDefault="00D22328" w:rsidP="00051AB7">
      <w:pPr>
        <w:ind w:firstLine="709"/>
        <w:jc w:val="both"/>
        <w:rPr>
          <w:sz w:val="28"/>
          <w:szCs w:val="28"/>
        </w:rPr>
      </w:pPr>
      <w:r w:rsidRPr="00051AB7">
        <w:rPr>
          <w:color w:val="000000"/>
          <w:sz w:val="28"/>
          <w:szCs w:val="28"/>
        </w:rPr>
        <w:t xml:space="preserve">ЗНАТЬ </w:t>
      </w:r>
    </w:p>
    <w:p w:rsidR="00051AB7" w:rsidRPr="00051AB7" w:rsidRDefault="00051AB7" w:rsidP="00B30DF8">
      <w:pPr>
        <w:pStyle w:val="a5"/>
        <w:numPr>
          <w:ilvl w:val="0"/>
          <w:numId w:val="27"/>
        </w:numPr>
        <w:ind w:left="0" w:firstLine="709"/>
        <w:rPr>
          <w:rFonts w:ascii="Times New Roman" w:hAnsi="Times New Roman"/>
          <w:sz w:val="28"/>
          <w:szCs w:val="28"/>
        </w:rPr>
      </w:pPr>
      <w:r w:rsidRPr="00051AB7">
        <w:rPr>
          <w:rFonts w:ascii="Times New Roman" w:hAnsi="Times New Roman"/>
          <w:sz w:val="28"/>
          <w:szCs w:val="28"/>
        </w:rPr>
        <w:t>содержание и этапы процесса целеполагания профессионального и личностного развития, его особенности и способы реализации при решении профессиональных задач, исходя из этапов формирования профессиональной компетентности  и требований рынка труда к специалисту;</w:t>
      </w:r>
    </w:p>
    <w:p w:rsidR="00051AB7" w:rsidRPr="00051AB7" w:rsidRDefault="00051AB7" w:rsidP="00B30DF8">
      <w:pPr>
        <w:pStyle w:val="a5"/>
        <w:numPr>
          <w:ilvl w:val="0"/>
          <w:numId w:val="27"/>
        </w:numPr>
        <w:ind w:left="0" w:firstLine="709"/>
        <w:rPr>
          <w:rFonts w:ascii="Times New Roman" w:hAnsi="Times New Roman"/>
          <w:sz w:val="28"/>
          <w:szCs w:val="28"/>
        </w:rPr>
      </w:pPr>
      <w:r w:rsidRPr="00051AB7">
        <w:rPr>
          <w:rFonts w:ascii="Times New Roman" w:hAnsi="Times New Roman"/>
          <w:sz w:val="28"/>
          <w:szCs w:val="28"/>
        </w:rPr>
        <w:t>закономерности и проявления эмоционального выгорания и профессиональной деформации в преподавательской деятельности.</w:t>
      </w:r>
    </w:p>
    <w:p w:rsidR="00D22328" w:rsidRPr="00051AB7" w:rsidRDefault="00D22328" w:rsidP="00051AB7">
      <w:pPr>
        <w:ind w:firstLine="709"/>
        <w:jc w:val="both"/>
        <w:rPr>
          <w:color w:val="000000"/>
          <w:sz w:val="28"/>
          <w:szCs w:val="28"/>
        </w:rPr>
      </w:pPr>
      <w:r w:rsidRPr="00051AB7">
        <w:rPr>
          <w:color w:val="000000"/>
          <w:sz w:val="28"/>
          <w:szCs w:val="28"/>
        </w:rPr>
        <w:t>УМЕТЬ</w:t>
      </w:r>
    </w:p>
    <w:p w:rsidR="00051AB7" w:rsidRPr="00051AB7" w:rsidRDefault="00051AB7" w:rsidP="00B30DF8">
      <w:pPr>
        <w:pStyle w:val="a5"/>
        <w:numPr>
          <w:ilvl w:val="0"/>
          <w:numId w:val="26"/>
        </w:numPr>
        <w:ind w:left="0" w:firstLine="709"/>
        <w:rPr>
          <w:rFonts w:ascii="Times New Roman" w:hAnsi="Times New Roman"/>
          <w:sz w:val="28"/>
          <w:szCs w:val="28"/>
        </w:rPr>
      </w:pPr>
      <w:r w:rsidRPr="00051AB7">
        <w:rPr>
          <w:rFonts w:ascii="Times New Roman" w:hAnsi="Times New Roman"/>
          <w:sz w:val="28"/>
          <w:szCs w:val="28"/>
        </w:rPr>
        <w:t xml:space="preserve">выстраивать перспективные линии личностного и профессионального развития и условия их достижения, исходя из тенденций развития области профессиональной деятельности, этапов профессионального роста, индивидуально-личностных особенностей. </w:t>
      </w:r>
    </w:p>
    <w:p w:rsidR="00D22328" w:rsidRPr="00051AB7" w:rsidRDefault="00D22328" w:rsidP="00051AB7">
      <w:pPr>
        <w:ind w:firstLine="709"/>
        <w:jc w:val="both"/>
        <w:rPr>
          <w:color w:val="000000"/>
          <w:sz w:val="28"/>
          <w:szCs w:val="28"/>
        </w:rPr>
      </w:pPr>
      <w:r w:rsidRPr="00051AB7">
        <w:rPr>
          <w:color w:val="000000"/>
          <w:sz w:val="28"/>
          <w:szCs w:val="28"/>
        </w:rPr>
        <w:t>ВЛАДЕТЬ</w:t>
      </w:r>
    </w:p>
    <w:p w:rsidR="00051AB7" w:rsidRPr="00051AB7" w:rsidRDefault="00051AB7" w:rsidP="00B30DF8">
      <w:pPr>
        <w:pStyle w:val="a5"/>
        <w:numPr>
          <w:ilvl w:val="0"/>
          <w:numId w:val="28"/>
        </w:numPr>
        <w:tabs>
          <w:tab w:val="left" w:pos="709"/>
        </w:tabs>
        <w:ind w:left="0" w:firstLine="709"/>
        <w:rPr>
          <w:rFonts w:ascii="Times New Roman" w:hAnsi="Times New Roman"/>
          <w:sz w:val="28"/>
          <w:szCs w:val="28"/>
        </w:rPr>
      </w:pPr>
      <w:r w:rsidRPr="00051AB7">
        <w:rPr>
          <w:rFonts w:ascii="Times New Roman" w:hAnsi="Times New Roman"/>
          <w:sz w:val="28"/>
          <w:szCs w:val="28"/>
        </w:rPr>
        <w:t>навыками анализа собственного профессионального и личностного развития; приемами выявления и осознания своих возможностей, личностных и профессионально-значимых качеств с целью их совершенствования.</w:t>
      </w:r>
    </w:p>
    <w:p w:rsidR="003602DA" w:rsidRPr="00051AB7" w:rsidRDefault="006B3893" w:rsidP="00051AB7">
      <w:pPr>
        <w:ind w:firstLine="709"/>
        <w:jc w:val="both"/>
        <w:rPr>
          <w:b/>
          <w:color w:val="000000"/>
          <w:sz w:val="28"/>
          <w:szCs w:val="28"/>
        </w:rPr>
      </w:pPr>
      <w:r>
        <w:rPr>
          <w:b/>
          <w:color w:val="000000"/>
          <w:sz w:val="28"/>
          <w:szCs w:val="28"/>
        </w:rPr>
        <w:t>ОПК – 2</w:t>
      </w:r>
      <w:r w:rsidR="003602DA" w:rsidRPr="00051AB7">
        <w:rPr>
          <w:b/>
          <w:color w:val="000000"/>
          <w:sz w:val="28"/>
          <w:szCs w:val="28"/>
        </w:rPr>
        <w:t>: готовность к преподавательской деятельности по образовательным программам высшего образования</w:t>
      </w:r>
    </w:p>
    <w:p w:rsidR="00D22328" w:rsidRPr="00051AB7" w:rsidRDefault="00D22328" w:rsidP="00051AB7">
      <w:pPr>
        <w:ind w:firstLine="709"/>
        <w:jc w:val="both"/>
        <w:rPr>
          <w:color w:val="000000"/>
          <w:sz w:val="28"/>
          <w:szCs w:val="28"/>
        </w:rPr>
      </w:pPr>
      <w:r w:rsidRPr="00051AB7">
        <w:rPr>
          <w:color w:val="000000"/>
          <w:sz w:val="28"/>
          <w:szCs w:val="28"/>
        </w:rPr>
        <w:t>ЗНАТЬ</w:t>
      </w:r>
    </w:p>
    <w:p w:rsidR="003602DA" w:rsidRPr="00051AB7" w:rsidRDefault="003602DA" w:rsidP="00B30DF8">
      <w:pPr>
        <w:pStyle w:val="a5"/>
        <w:numPr>
          <w:ilvl w:val="0"/>
          <w:numId w:val="19"/>
        </w:numPr>
        <w:tabs>
          <w:tab w:val="left" w:pos="709"/>
        </w:tabs>
        <w:ind w:left="0" w:firstLine="709"/>
        <w:rPr>
          <w:rFonts w:ascii="Times New Roman" w:hAnsi="Times New Roman"/>
          <w:color w:val="000000"/>
          <w:sz w:val="28"/>
          <w:szCs w:val="28"/>
        </w:rPr>
      </w:pPr>
      <w:r w:rsidRPr="00051AB7">
        <w:rPr>
          <w:rFonts w:ascii="Times New Roman" w:hAnsi="Times New Roman"/>
          <w:color w:val="000000"/>
          <w:sz w:val="28"/>
          <w:szCs w:val="28"/>
        </w:rPr>
        <w:t>современные требования к структуре, методике проведения различных типов занятий в вузе (лекция, семинар, практическая работа, лабораторная работа, самостоятельная работа и др.);</w:t>
      </w:r>
    </w:p>
    <w:p w:rsidR="003602DA" w:rsidRPr="00051AB7" w:rsidRDefault="003602DA" w:rsidP="00B30DF8">
      <w:pPr>
        <w:pStyle w:val="a5"/>
        <w:numPr>
          <w:ilvl w:val="0"/>
          <w:numId w:val="19"/>
        </w:numPr>
        <w:tabs>
          <w:tab w:val="left" w:pos="709"/>
        </w:tabs>
        <w:ind w:left="0" w:firstLine="709"/>
        <w:rPr>
          <w:rFonts w:ascii="Times New Roman" w:hAnsi="Times New Roman"/>
          <w:color w:val="000000"/>
          <w:sz w:val="28"/>
          <w:szCs w:val="28"/>
        </w:rPr>
      </w:pPr>
      <w:r w:rsidRPr="00051AB7">
        <w:rPr>
          <w:rFonts w:ascii="Times New Roman" w:hAnsi="Times New Roman"/>
          <w:color w:val="000000"/>
          <w:sz w:val="28"/>
          <w:szCs w:val="28"/>
        </w:rPr>
        <w:t>современные требования к структуре, методике проведения различных типов занятий в вузе (лекция, семинар, практическая работа, лабораторная работа, самостоятельная работа и др.);</w:t>
      </w:r>
    </w:p>
    <w:p w:rsidR="003602DA" w:rsidRPr="00051AB7" w:rsidRDefault="003602DA" w:rsidP="00B30DF8">
      <w:pPr>
        <w:pStyle w:val="a5"/>
        <w:numPr>
          <w:ilvl w:val="0"/>
          <w:numId w:val="19"/>
        </w:numPr>
        <w:tabs>
          <w:tab w:val="left" w:pos="709"/>
        </w:tabs>
        <w:ind w:left="0" w:firstLine="709"/>
        <w:rPr>
          <w:rFonts w:ascii="Times New Roman" w:hAnsi="Times New Roman"/>
          <w:color w:val="000000"/>
          <w:sz w:val="28"/>
          <w:szCs w:val="28"/>
        </w:rPr>
      </w:pPr>
      <w:r w:rsidRPr="00051AB7">
        <w:rPr>
          <w:rFonts w:ascii="Times New Roman" w:hAnsi="Times New Roman"/>
          <w:color w:val="000000"/>
          <w:sz w:val="28"/>
          <w:szCs w:val="28"/>
        </w:rPr>
        <w:t xml:space="preserve">- основы проектирования оценочных средств и критерии оценки </w:t>
      </w:r>
      <w:r w:rsidRPr="00051AB7">
        <w:rPr>
          <w:rFonts w:ascii="Times New Roman" w:hAnsi="Times New Roman"/>
          <w:color w:val="000000"/>
          <w:sz w:val="28"/>
          <w:szCs w:val="28"/>
        </w:rPr>
        <w:lastRenderedPageBreak/>
        <w:t>образовательных результатов обучающихся в соответствии с рейтинговой системой в рамках вуза;</w:t>
      </w:r>
    </w:p>
    <w:p w:rsidR="003602DA" w:rsidRPr="00051AB7" w:rsidRDefault="003602DA" w:rsidP="00B30DF8">
      <w:pPr>
        <w:pStyle w:val="a5"/>
        <w:numPr>
          <w:ilvl w:val="0"/>
          <w:numId w:val="19"/>
        </w:numPr>
        <w:tabs>
          <w:tab w:val="left" w:pos="709"/>
        </w:tabs>
        <w:ind w:left="0" w:firstLine="709"/>
        <w:rPr>
          <w:rFonts w:ascii="Times New Roman" w:hAnsi="Times New Roman"/>
          <w:color w:val="000000"/>
          <w:sz w:val="28"/>
          <w:szCs w:val="28"/>
        </w:rPr>
      </w:pPr>
      <w:r w:rsidRPr="00051AB7">
        <w:rPr>
          <w:rFonts w:ascii="Times New Roman" w:hAnsi="Times New Roman"/>
          <w:color w:val="000000"/>
          <w:sz w:val="28"/>
          <w:szCs w:val="28"/>
        </w:rPr>
        <w:t>психолого-педагогические основы организации учебной деятельности и самостоятельной работы студентов с учетом их возрастных, социально-психологических и индивидуальных особенностей;</w:t>
      </w:r>
    </w:p>
    <w:p w:rsidR="003602DA" w:rsidRPr="00051AB7" w:rsidRDefault="003602DA" w:rsidP="00B30DF8">
      <w:pPr>
        <w:pStyle w:val="a5"/>
        <w:numPr>
          <w:ilvl w:val="0"/>
          <w:numId w:val="19"/>
        </w:numPr>
        <w:tabs>
          <w:tab w:val="left" w:pos="709"/>
        </w:tabs>
        <w:ind w:left="0" w:firstLine="709"/>
        <w:rPr>
          <w:rFonts w:ascii="Times New Roman" w:hAnsi="Times New Roman"/>
          <w:color w:val="000000"/>
          <w:sz w:val="28"/>
          <w:szCs w:val="28"/>
        </w:rPr>
      </w:pPr>
      <w:r w:rsidRPr="00051AB7">
        <w:rPr>
          <w:rFonts w:ascii="Times New Roman" w:hAnsi="Times New Roman"/>
          <w:color w:val="000000"/>
          <w:sz w:val="28"/>
          <w:szCs w:val="28"/>
        </w:rPr>
        <w:t>приемы профилактики и снятия коммуникативных барьеров во взаимодействи</w:t>
      </w:r>
      <w:r w:rsidR="00652A9F" w:rsidRPr="00051AB7">
        <w:rPr>
          <w:rFonts w:ascii="Times New Roman" w:hAnsi="Times New Roman"/>
          <w:color w:val="000000"/>
          <w:sz w:val="28"/>
          <w:szCs w:val="28"/>
        </w:rPr>
        <w:t>и преподавателя и студента вуза;</w:t>
      </w:r>
    </w:p>
    <w:p w:rsidR="00D22328" w:rsidRPr="00051AB7" w:rsidRDefault="00D22328" w:rsidP="00051AB7">
      <w:pPr>
        <w:ind w:firstLine="709"/>
        <w:jc w:val="both"/>
        <w:rPr>
          <w:color w:val="000000"/>
          <w:sz w:val="28"/>
          <w:szCs w:val="28"/>
        </w:rPr>
      </w:pPr>
      <w:r w:rsidRPr="00051AB7">
        <w:rPr>
          <w:color w:val="000000"/>
          <w:sz w:val="28"/>
          <w:szCs w:val="28"/>
        </w:rPr>
        <w:t>УМЕТЬ</w:t>
      </w:r>
    </w:p>
    <w:p w:rsidR="003602DA" w:rsidRPr="00051AB7" w:rsidRDefault="003602DA" w:rsidP="00B30DF8">
      <w:pPr>
        <w:pStyle w:val="a5"/>
        <w:numPr>
          <w:ilvl w:val="0"/>
          <w:numId w:val="20"/>
        </w:numPr>
        <w:tabs>
          <w:tab w:val="left" w:pos="709"/>
        </w:tabs>
        <w:ind w:left="0" w:firstLine="709"/>
        <w:rPr>
          <w:rFonts w:ascii="Times New Roman" w:hAnsi="Times New Roman"/>
          <w:color w:val="000000"/>
          <w:sz w:val="28"/>
          <w:szCs w:val="28"/>
        </w:rPr>
      </w:pPr>
      <w:r w:rsidRPr="00051AB7">
        <w:rPr>
          <w:rFonts w:ascii="Times New Roman" w:hAnsi="Times New Roman"/>
          <w:color w:val="000000"/>
          <w:sz w:val="28"/>
          <w:szCs w:val="28"/>
        </w:rPr>
        <w:t>разрабатывать основные составляющие профессиональной деятельности преподавателя вуза: ориентировочную основу, цели, концептуальную модель, технологии реализации и контроля эффективности применительно к миссии и стратегии развития образовательной организации, образовательным стандартам, образовательным программам, индивидуальному стилю деятельности;</w:t>
      </w:r>
    </w:p>
    <w:p w:rsidR="003602DA" w:rsidRPr="00051AB7" w:rsidRDefault="003602DA" w:rsidP="00B30DF8">
      <w:pPr>
        <w:pStyle w:val="a5"/>
        <w:numPr>
          <w:ilvl w:val="0"/>
          <w:numId w:val="20"/>
        </w:numPr>
        <w:tabs>
          <w:tab w:val="left" w:pos="709"/>
        </w:tabs>
        <w:ind w:left="0" w:firstLine="709"/>
        <w:rPr>
          <w:rFonts w:ascii="Times New Roman" w:hAnsi="Times New Roman"/>
          <w:color w:val="000000"/>
          <w:sz w:val="28"/>
          <w:szCs w:val="28"/>
        </w:rPr>
      </w:pPr>
      <w:r w:rsidRPr="00051AB7">
        <w:rPr>
          <w:rFonts w:ascii="Times New Roman" w:hAnsi="Times New Roman"/>
          <w:color w:val="000000"/>
          <w:sz w:val="28"/>
          <w:szCs w:val="28"/>
        </w:rPr>
        <w:t>анализировать структуру учебной деятельности студентов, выделять её основные содержательные характеристики и свойства (предмет, цель, средства и т.п.); определять ведущие мотивы учебной деятельности студентов;</w:t>
      </w:r>
    </w:p>
    <w:p w:rsidR="003602DA" w:rsidRPr="00051AB7" w:rsidRDefault="003602DA" w:rsidP="00B30DF8">
      <w:pPr>
        <w:pStyle w:val="a5"/>
        <w:numPr>
          <w:ilvl w:val="0"/>
          <w:numId w:val="20"/>
        </w:numPr>
        <w:tabs>
          <w:tab w:val="left" w:pos="709"/>
        </w:tabs>
        <w:ind w:left="0" w:firstLine="709"/>
        <w:rPr>
          <w:rFonts w:ascii="Times New Roman" w:hAnsi="Times New Roman"/>
          <w:color w:val="000000"/>
          <w:sz w:val="28"/>
          <w:szCs w:val="28"/>
        </w:rPr>
      </w:pPr>
      <w:r w:rsidRPr="00051AB7">
        <w:rPr>
          <w:rFonts w:ascii="Times New Roman" w:hAnsi="Times New Roman"/>
          <w:color w:val="000000"/>
          <w:sz w:val="28"/>
          <w:szCs w:val="28"/>
        </w:rPr>
        <w:t>своевременно определять коммуникативные трудности взаимодействия в системе «преподаватель-студент» и использовать приемы п</w:t>
      </w:r>
      <w:r w:rsidR="00652A9F" w:rsidRPr="00051AB7">
        <w:rPr>
          <w:rFonts w:ascii="Times New Roman" w:hAnsi="Times New Roman"/>
          <w:color w:val="000000"/>
          <w:sz w:val="28"/>
          <w:szCs w:val="28"/>
        </w:rPr>
        <w:t>о их профилактике и преодолению;</w:t>
      </w:r>
    </w:p>
    <w:p w:rsidR="00D22328" w:rsidRPr="00051AB7" w:rsidRDefault="00D22328" w:rsidP="00051AB7">
      <w:pPr>
        <w:ind w:firstLine="709"/>
        <w:jc w:val="both"/>
        <w:rPr>
          <w:color w:val="000000"/>
          <w:sz w:val="28"/>
          <w:szCs w:val="28"/>
        </w:rPr>
      </w:pPr>
      <w:r w:rsidRPr="00051AB7">
        <w:rPr>
          <w:color w:val="000000"/>
          <w:sz w:val="28"/>
          <w:szCs w:val="28"/>
        </w:rPr>
        <w:t>ВЛАДЕТЬ</w:t>
      </w:r>
    </w:p>
    <w:p w:rsidR="003602DA" w:rsidRPr="00051AB7" w:rsidRDefault="003602DA" w:rsidP="00B30DF8">
      <w:pPr>
        <w:pStyle w:val="a5"/>
        <w:numPr>
          <w:ilvl w:val="0"/>
          <w:numId w:val="21"/>
        </w:numPr>
        <w:tabs>
          <w:tab w:val="left" w:pos="709"/>
        </w:tabs>
        <w:ind w:left="0" w:firstLine="709"/>
        <w:rPr>
          <w:rFonts w:ascii="Times New Roman" w:hAnsi="Times New Roman"/>
          <w:color w:val="000000"/>
          <w:sz w:val="28"/>
          <w:szCs w:val="28"/>
        </w:rPr>
      </w:pPr>
      <w:r w:rsidRPr="00051AB7">
        <w:rPr>
          <w:rFonts w:ascii="Times New Roman" w:hAnsi="Times New Roman"/>
          <w:color w:val="000000"/>
          <w:sz w:val="28"/>
          <w:szCs w:val="28"/>
        </w:rPr>
        <w:t>технологией проектирования образовательного процесса на уровне высшего образования, в том числе и с использованием новейших компьютерных технологий;</w:t>
      </w:r>
    </w:p>
    <w:p w:rsidR="003602DA" w:rsidRPr="00051AB7" w:rsidRDefault="003602DA" w:rsidP="00B30DF8">
      <w:pPr>
        <w:pStyle w:val="a5"/>
        <w:numPr>
          <w:ilvl w:val="0"/>
          <w:numId w:val="21"/>
        </w:numPr>
        <w:tabs>
          <w:tab w:val="left" w:pos="709"/>
        </w:tabs>
        <w:ind w:left="0" w:firstLine="709"/>
        <w:rPr>
          <w:rFonts w:ascii="Times New Roman" w:hAnsi="Times New Roman"/>
          <w:color w:val="000000"/>
          <w:sz w:val="28"/>
          <w:szCs w:val="28"/>
        </w:rPr>
      </w:pPr>
      <w:r w:rsidRPr="00051AB7">
        <w:rPr>
          <w:rFonts w:ascii="Times New Roman" w:hAnsi="Times New Roman"/>
          <w:color w:val="000000"/>
          <w:sz w:val="28"/>
          <w:szCs w:val="28"/>
        </w:rPr>
        <w:t>методами активизации и интенсификации обучения в высшей школе с их психолого-педагогическим обоснованием;</w:t>
      </w:r>
    </w:p>
    <w:p w:rsidR="003602DA" w:rsidRPr="00051AB7" w:rsidRDefault="003602DA" w:rsidP="00B30DF8">
      <w:pPr>
        <w:pStyle w:val="a5"/>
        <w:numPr>
          <w:ilvl w:val="0"/>
          <w:numId w:val="21"/>
        </w:numPr>
        <w:tabs>
          <w:tab w:val="left" w:pos="709"/>
        </w:tabs>
        <w:ind w:left="0" w:firstLine="709"/>
        <w:rPr>
          <w:rFonts w:ascii="Times New Roman" w:hAnsi="Times New Roman"/>
          <w:color w:val="000000"/>
          <w:sz w:val="28"/>
          <w:szCs w:val="28"/>
        </w:rPr>
      </w:pPr>
      <w:r w:rsidRPr="00051AB7">
        <w:rPr>
          <w:rFonts w:ascii="Times New Roman" w:hAnsi="Times New Roman"/>
          <w:color w:val="000000"/>
          <w:sz w:val="28"/>
          <w:szCs w:val="28"/>
        </w:rPr>
        <w:t>основами научно-методической и учебно-методической работы в высшей школе: структурирование и психолого-педагогическое грамотное преобразование научного знания в учебный материал, методы и приемы составления задач, упражнений, тестов по различным темам, систематика учебных и воспитательных задач в соответствии со стратегией высшего образования.</w:t>
      </w:r>
    </w:p>
    <w:p w:rsidR="006B3893" w:rsidRPr="006B3893" w:rsidRDefault="00051AB7" w:rsidP="005B0A6A">
      <w:pPr>
        <w:ind w:firstLine="851"/>
        <w:jc w:val="both"/>
        <w:rPr>
          <w:b/>
          <w:sz w:val="28"/>
          <w:szCs w:val="28"/>
        </w:rPr>
      </w:pPr>
      <w:r w:rsidRPr="00051AB7">
        <w:rPr>
          <w:b/>
          <w:sz w:val="28"/>
          <w:szCs w:val="28"/>
        </w:rPr>
        <w:t>ПК-</w:t>
      </w:r>
      <w:r w:rsidR="00F43DFC">
        <w:rPr>
          <w:b/>
          <w:sz w:val="28"/>
          <w:szCs w:val="28"/>
        </w:rPr>
        <w:t>4</w:t>
      </w:r>
      <w:r w:rsidRPr="00051AB7">
        <w:rPr>
          <w:b/>
          <w:sz w:val="28"/>
          <w:szCs w:val="28"/>
        </w:rPr>
        <w:t xml:space="preserve"> Способность и готовность к преподаванию по образовательным программам высшего образования в соответствии с направленностью (профилем) программы </w:t>
      </w:r>
      <w:hyperlink r:id="rId9" w:history="1">
        <w:r w:rsidR="006B3893" w:rsidRPr="006B3893">
          <w:rPr>
            <w:b/>
            <w:sz w:val="28"/>
            <w:szCs w:val="28"/>
          </w:rPr>
          <w:t>Микробиология</w:t>
        </w:r>
      </w:hyperlink>
    </w:p>
    <w:p w:rsidR="003602DA" w:rsidRPr="00051AB7" w:rsidRDefault="003602DA" w:rsidP="00051AB7">
      <w:pPr>
        <w:ind w:firstLine="709"/>
        <w:jc w:val="both"/>
        <w:rPr>
          <w:color w:val="000000"/>
          <w:sz w:val="28"/>
          <w:szCs w:val="28"/>
        </w:rPr>
      </w:pPr>
      <w:r w:rsidRPr="00051AB7">
        <w:rPr>
          <w:color w:val="000000"/>
          <w:sz w:val="28"/>
          <w:szCs w:val="28"/>
        </w:rPr>
        <w:t>ЗНАТЬ</w:t>
      </w:r>
    </w:p>
    <w:p w:rsidR="00051AB7" w:rsidRPr="00051AB7" w:rsidRDefault="00051AB7" w:rsidP="00B30DF8">
      <w:pPr>
        <w:pStyle w:val="a5"/>
        <w:numPr>
          <w:ilvl w:val="0"/>
          <w:numId w:val="21"/>
        </w:numPr>
        <w:tabs>
          <w:tab w:val="left" w:pos="709"/>
        </w:tabs>
        <w:ind w:left="0" w:firstLine="709"/>
        <w:rPr>
          <w:rFonts w:ascii="Times New Roman" w:hAnsi="Times New Roman"/>
          <w:b/>
          <w:sz w:val="28"/>
          <w:szCs w:val="28"/>
        </w:rPr>
      </w:pPr>
      <w:r w:rsidRPr="00051AB7">
        <w:rPr>
          <w:rFonts w:ascii="Times New Roman" w:hAnsi="Times New Roman"/>
          <w:sz w:val="28"/>
          <w:szCs w:val="28"/>
        </w:rPr>
        <w:t xml:space="preserve">нормативные документы, принципы </w:t>
      </w:r>
      <w:proofErr w:type="spellStart"/>
      <w:r w:rsidRPr="00051AB7">
        <w:rPr>
          <w:rFonts w:ascii="Times New Roman" w:hAnsi="Times New Roman"/>
          <w:sz w:val="28"/>
          <w:szCs w:val="28"/>
        </w:rPr>
        <w:t>компетентностного</w:t>
      </w:r>
      <w:proofErr w:type="spellEnd"/>
      <w:r w:rsidRPr="00051AB7">
        <w:rPr>
          <w:rFonts w:ascii="Times New Roman" w:hAnsi="Times New Roman"/>
          <w:sz w:val="28"/>
          <w:szCs w:val="28"/>
        </w:rPr>
        <w:t xml:space="preserve"> подхода к построению образовательного процесса в вузе, основы практико-ориентированного обучения и инновационные психолого-педагогические технологии, в том числе соответствующие профилю преподаваемых дисциплин.</w:t>
      </w:r>
    </w:p>
    <w:p w:rsidR="003602DA" w:rsidRPr="00051AB7" w:rsidRDefault="003602DA" w:rsidP="00051AB7">
      <w:pPr>
        <w:ind w:firstLine="709"/>
        <w:jc w:val="both"/>
        <w:rPr>
          <w:color w:val="000000"/>
          <w:sz w:val="28"/>
          <w:szCs w:val="28"/>
        </w:rPr>
      </w:pPr>
      <w:r w:rsidRPr="00051AB7">
        <w:rPr>
          <w:color w:val="000000"/>
          <w:sz w:val="28"/>
          <w:szCs w:val="28"/>
        </w:rPr>
        <w:t>УМЕТЬ</w:t>
      </w:r>
    </w:p>
    <w:p w:rsidR="00051AB7" w:rsidRPr="006B3893" w:rsidRDefault="00051AB7" w:rsidP="00F43DFC">
      <w:pPr>
        <w:jc w:val="both"/>
        <w:rPr>
          <w:sz w:val="28"/>
          <w:szCs w:val="28"/>
        </w:rPr>
      </w:pPr>
      <w:r w:rsidRPr="00051AB7">
        <w:rPr>
          <w:sz w:val="28"/>
          <w:szCs w:val="28"/>
        </w:rPr>
        <w:t xml:space="preserve">разрабатывать и реализовывать рабочую программу дисциплины (модуля) на основе требований </w:t>
      </w:r>
      <w:r w:rsidRPr="00F43DFC">
        <w:rPr>
          <w:sz w:val="28"/>
          <w:szCs w:val="28"/>
        </w:rPr>
        <w:t>новых образовательных стандартов высшего образования, в том числе по направленности «</w:t>
      </w:r>
      <w:hyperlink r:id="rId10" w:history="1">
        <w:r w:rsidR="006B3893" w:rsidRPr="006B3893">
          <w:rPr>
            <w:sz w:val="28"/>
            <w:szCs w:val="28"/>
          </w:rPr>
          <w:t>Микробиология</w:t>
        </w:r>
      </w:hyperlink>
      <w:r w:rsidRPr="00F43DFC">
        <w:rPr>
          <w:sz w:val="28"/>
          <w:szCs w:val="28"/>
        </w:rPr>
        <w:t>».</w:t>
      </w:r>
      <w:r w:rsidRPr="006B3893">
        <w:rPr>
          <w:sz w:val="28"/>
          <w:szCs w:val="28"/>
        </w:rPr>
        <w:t xml:space="preserve"> </w:t>
      </w:r>
    </w:p>
    <w:p w:rsidR="003602DA" w:rsidRPr="00051AB7" w:rsidRDefault="003602DA" w:rsidP="00051AB7">
      <w:pPr>
        <w:ind w:firstLine="709"/>
        <w:jc w:val="both"/>
        <w:rPr>
          <w:color w:val="000000"/>
          <w:sz w:val="28"/>
          <w:szCs w:val="28"/>
        </w:rPr>
      </w:pPr>
      <w:r w:rsidRPr="00051AB7">
        <w:rPr>
          <w:color w:val="000000"/>
          <w:sz w:val="28"/>
          <w:szCs w:val="28"/>
        </w:rPr>
        <w:t>ВЛАДЕТЬ</w:t>
      </w:r>
    </w:p>
    <w:p w:rsidR="00051AB7" w:rsidRPr="00051AB7" w:rsidRDefault="00051AB7" w:rsidP="00B30DF8">
      <w:pPr>
        <w:pStyle w:val="a5"/>
        <w:numPr>
          <w:ilvl w:val="0"/>
          <w:numId w:val="21"/>
        </w:numPr>
        <w:tabs>
          <w:tab w:val="left" w:pos="709"/>
        </w:tabs>
        <w:ind w:left="0" w:firstLine="709"/>
        <w:rPr>
          <w:rFonts w:ascii="Times New Roman" w:hAnsi="Times New Roman"/>
          <w:sz w:val="28"/>
          <w:szCs w:val="28"/>
        </w:rPr>
      </w:pPr>
      <w:r w:rsidRPr="00051AB7">
        <w:rPr>
          <w:rFonts w:ascii="Times New Roman" w:hAnsi="Times New Roman"/>
          <w:sz w:val="28"/>
          <w:szCs w:val="28"/>
        </w:rPr>
        <w:t xml:space="preserve">навыками творческого характера, т. е. моделировать, конструировать и проектировать теоретические и практические занятия, с применением современных </w:t>
      </w:r>
      <w:r w:rsidRPr="00051AB7">
        <w:rPr>
          <w:rFonts w:ascii="Times New Roman" w:hAnsi="Times New Roman"/>
          <w:sz w:val="28"/>
          <w:szCs w:val="28"/>
        </w:rPr>
        <w:lastRenderedPageBreak/>
        <w:t>дидактических средств, использованием практико-ориентированных методов обучения и с учетом специфики предметной области.</w:t>
      </w:r>
    </w:p>
    <w:p w:rsidR="003602DA" w:rsidRPr="00681F00" w:rsidRDefault="003602DA" w:rsidP="00600F9E">
      <w:pPr>
        <w:ind w:firstLine="709"/>
        <w:rPr>
          <w:color w:val="000000"/>
          <w:sz w:val="28"/>
          <w:szCs w:val="28"/>
        </w:rPr>
      </w:pPr>
    </w:p>
    <w:p w:rsidR="007E7400" w:rsidRPr="00681F00" w:rsidRDefault="007E7400" w:rsidP="00DB0A7A">
      <w:pPr>
        <w:pStyle w:val="a5"/>
        <w:numPr>
          <w:ilvl w:val="0"/>
          <w:numId w:val="1"/>
        </w:numPr>
        <w:ind w:left="0" w:firstLine="709"/>
        <w:jc w:val="center"/>
        <w:outlineLvl w:val="0"/>
        <w:rPr>
          <w:rFonts w:ascii="Times New Roman" w:hAnsi="Times New Roman"/>
          <w:b/>
          <w:color w:val="000000"/>
          <w:sz w:val="28"/>
          <w:szCs w:val="28"/>
        </w:rPr>
      </w:pPr>
      <w:bookmarkStart w:id="1" w:name="_Toc535164690"/>
      <w:r w:rsidRPr="00681F00">
        <w:rPr>
          <w:rFonts w:ascii="Times New Roman" w:hAnsi="Times New Roman"/>
          <w:b/>
          <w:color w:val="000000"/>
          <w:sz w:val="28"/>
          <w:szCs w:val="28"/>
        </w:rPr>
        <w:t xml:space="preserve">Оценочные материалы текущего контроля успеваемости </w:t>
      </w:r>
      <w:proofErr w:type="gramStart"/>
      <w:r w:rsidRPr="00681F00">
        <w:rPr>
          <w:rFonts w:ascii="Times New Roman" w:hAnsi="Times New Roman"/>
          <w:b/>
          <w:color w:val="000000"/>
          <w:sz w:val="28"/>
          <w:szCs w:val="28"/>
        </w:rPr>
        <w:t>обучающихся</w:t>
      </w:r>
      <w:bookmarkEnd w:id="1"/>
      <w:proofErr w:type="gramEnd"/>
      <w:r w:rsidR="00876450" w:rsidRPr="00681F00">
        <w:rPr>
          <w:rFonts w:ascii="Times New Roman" w:hAnsi="Times New Roman"/>
          <w:b/>
          <w:color w:val="000000"/>
          <w:sz w:val="28"/>
          <w:szCs w:val="28"/>
        </w:rPr>
        <w:t>.</w:t>
      </w:r>
    </w:p>
    <w:p w:rsidR="00B04A20" w:rsidRPr="00681F00" w:rsidRDefault="00B04A20" w:rsidP="00DB0A7A">
      <w:pPr>
        <w:pStyle w:val="a5"/>
        <w:ind w:left="0" w:firstLine="709"/>
        <w:jc w:val="center"/>
        <w:rPr>
          <w:rFonts w:ascii="Times New Roman" w:hAnsi="Times New Roman"/>
          <w:i/>
          <w:sz w:val="28"/>
          <w:szCs w:val="28"/>
        </w:rPr>
      </w:pPr>
    </w:p>
    <w:p w:rsidR="00B04A20" w:rsidRDefault="00B04A20" w:rsidP="00DB0A7A">
      <w:pPr>
        <w:pStyle w:val="a5"/>
        <w:ind w:left="0" w:firstLine="709"/>
        <w:jc w:val="center"/>
        <w:rPr>
          <w:rFonts w:ascii="Times New Roman" w:hAnsi="Times New Roman"/>
          <w:b/>
          <w:sz w:val="28"/>
          <w:szCs w:val="28"/>
        </w:rPr>
      </w:pPr>
      <w:r w:rsidRPr="00681F00">
        <w:rPr>
          <w:rFonts w:ascii="Times New Roman" w:hAnsi="Times New Roman"/>
          <w:b/>
          <w:sz w:val="28"/>
          <w:szCs w:val="28"/>
        </w:rPr>
        <w:t>ОЦЕНО</w:t>
      </w:r>
      <w:r>
        <w:rPr>
          <w:rFonts w:ascii="Times New Roman" w:hAnsi="Times New Roman"/>
          <w:b/>
          <w:sz w:val="28"/>
          <w:szCs w:val="28"/>
        </w:rPr>
        <w:t xml:space="preserve">ЧНЫЕ МАТЕРИАЛЫ В РАМКАХ </w:t>
      </w:r>
    </w:p>
    <w:p w:rsidR="00876450" w:rsidRDefault="005B0A6A" w:rsidP="00DB0A7A">
      <w:pPr>
        <w:pStyle w:val="a5"/>
        <w:ind w:left="0" w:firstLine="709"/>
        <w:jc w:val="center"/>
        <w:rPr>
          <w:rFonts w:ascii="Times New Roman" w:hAnsi="Times New Roman"/>
          <w:b/>
          <w:sz w:val="28"/>
          <w:szCs w:val="28"/>
        </w:rPr>
      </w:pPr>
      <w:r>
        <w:rPr>
          <w:rFonts w:ascii="Times New Roman" w:hAnsi="Times New Roman"/>
          <w:b/>
          <w:sz w:val="28"/>
          <w:szCs w:val="28"/>
        </w:rPr>
        <w:t>МОДУЛЯ</w:t>
      </w:r>
      <w:r w:rsidR="00B04A20" w:rsidRPr="00681F00">
        <w:rPr>
          <w:rFonts w:ascii="Times New Roman" w:hAnsi="Times New Roman"/>
          <w:b/>
          <w:sz w:val="28"/>
          <w:szCs w:val="28"/>
        </w:rPr>
        <w:t xml:space="preserve"> «ПЕДАГОГИКА ВЫСШЕЙ ШКОЛЫ».</w:t>
      </w:r>
    </w:p>
    <w:p w:rsidR="00346B3E" w:rsidRDefault="00346B3E" w:rsidP="00346B3E">
      <w:pPr>
        <w:ind w:right="-293"/>
        <w:jc w:val="center"/>
        <w:rPr>
          <w:b/>
          <w:sz w:val="28"/>
          <w:szCs w:val="28"/>
        </w:rPr>
      </w:pPr>
    </w:p>
    <w:p w:rsidR="005B0A6A" w:rsidRDefault="00346B3E" w:rsidP="005B0A6A">
      <w:pPr>
        <w:ind w:right="-293"/>
        <w:jc w:val="center"/>
        <w:rPr>
          <w:b/>
          <w:sz w:val="28"/>
        </w:rPr>
      </w:pPr>
      <w:r w:rsidRPr="00346B3E">
        <w:rPr>
          <w:b/>
          <w:sz w:val="28"/>
          <w:szCs w:val="28"/>
        </w:rPr>
        <w:t xml:space="preserve">Оценочные материалы </w:t>
      </w:r>
      <w:proofErr w:type="gramStart"/>
      <w:r w:rsidRPr="00346B3E">
        <w:rPr>
          <w:b/>
          <w:sz w:val="28"/>
          <w:szCs w:val="28"/>
        </w:rPr>
        <w:t>по</w:t>
      </w:r>
      <w:proofErr w:type="gramEnd"/>
      <w:r w:rsidRPr="00346B3E">
        <w:rPr>
          <w:b/>
          <w:sz w:val="28"/>
          <w:szCs w:val="28"/>
        </w:rPr>
        <w:t xml:space="preserve"> </w:t>
      </w:r>
      <w:proofErr w:type="gramStart"/>
      <w:r w:rsidRPr="00346B3E">
        <w:rPr>
          <w:b/>
          <w:sz w:val="28"/>
        </w:rPr>
        <w:t>самостоятельной</w:t>
      </w:r>
      <w:proofErr w:type="gramEnd"/>
      <w:r w:rsidRPr="00346B3E">
        <w:rPr>
          <w:b/>
          <w:sz w:val="28"/>
        </w:rPr>
        <w:t xml:space="preserve"> работы в рамках модуля </w:t>
      </w:r>
      <w:r w:rsidR="005B0A6A">
        <w:rPr>
          <w:b/>
          <w:sz w:val="28"/>
        </w:rPr>
        <w:t>«Педагогика высшей школы».</w:t>
      </w:r>
    </w:p>
    <w:p w:rsidR="00346B3E" w:rsidRDefault="00346B3E" w:rsidP="00346B3E">
      <w:pPr>
        <w:ind w:right="-293"/>
        <w:jc w:val="center"/>
        <w:rPr>
          <w:i/>
          <w:sz w:val="28"/>
        </w:rPr>
      </w:pPr>
    </w:p>
    <w:p w:rsidR="008E2244" w:rsidRPr="008E2244" w:rsidRDefault="008E2244" w:rsidP="00DB0A7A">
      <w:pPr>
        <w:ind w:firstLine="709"/>
        <w:rPr>
          <w:rStyle w:val="16"/>
          <w:bCs w:val="0"/>
          <w:color w:val="000000"/>
          <w:sz w:val="28"/>
          <w:szCs w:val="28"/>
        </w:rPr>
      </w:pPr>
      <w:r w:rsidRPr="00DB0A7A">
        <w:rPr>
          <w:b/>
          <w:sz w:val="28"/>
          <w:szCs w:val="28"/>
        </w:rPr>
        <w:t xml:space="preserve">Тема: </w:t>
      </w:r>
      <w:r w:rsidRPr="008E2244">
        <w:rPr>
          <w:rStyle w:val="16"/>
          <w:sz w:val="28"/>
          <w:szCs w:val="28"/>
        </w:rPr>
        <w:t>Современные образовательные технологии в медицинском вузе.</w:t>
      </w:r>
    </w:p>
    <w:p w:rsidR="00B04A20" w:rsidRPr="00B04A20" w:rsidRDefault="00DB0A7A" w:rsidP="00B04A20">
      <w:pPr>
        <w:ind w:firstLine="709"/>
        <w:jc w:val="both"/>
        <w:rPr>
          <w:iCs/>
          <w:sz w:val="28"/>
          <w:szCs w:val="28"/>
        </w:rPr>
      </w:pPr>
      <w:r>
        <w:rPr>
          <w:sz w:val="28"/>
        </w:rPr>
        <w:t xml:space="preserve">1. </w:t>
      </w:r>
      <w:r w:rsidR="008E2244">
        <w:rPr>
          <w:sz w:val="28"/>
        </w:rPr>
        <w:t xml:space="preserve">Форма контроля самостоятельной работы - </w:t>
      </w:r>
      <w:proofErr w:type="gramStart"/>
      <w:r w:rsidR="0012710C" w:rsidRPr="00131CF8">
        <w:rPr>
          <w:b/>
          <w:i/>
          <w:color w:val="000000"/>
          <w:sz w:val="28"/>
          <w:szCs w:val="28"/>
        </w:rPr>
        <w:t>индивидуальн</w:t>
      </w:r>
      <w:r w:rsidR="008E2244">
        <w:rPr>
          <w:b/>
          <w:i/>
          <w:color w:val="000000"/>
          <w:sz w:val="28"/>
          <w:szCs w:val="28"/>
        </w:rPr>
        <w:t>ый проект</w:t>
      </w:r>
      <w:proofErr w:type="gramEnd"/>
      <w:r w:rsidR="008E2244">
        <w:rPr>
          <w:b/>
          <w:i/>
          <w:color w:val="000000"/>
          <w:sz w:val="28"/>
          <w:szCs w:val="28"/>
        </w:rPr>
        <w:t xml:space="preserve"> по теме</w:t>
      </w:r>
      <w:r w:rsidR="0012710C" w:rsidRPr="00131CF8">
        <w:rPr>
          <w:b/>
          <w:i/>
          <w:color w:val="000000"/>
          <w:sz w:val="28"/>
          <w:szCs w:val="28"/>
        </w:rPr>
        <w:t>:</w:t>
      </w:r>
      <w:r w:rsidR="0012710C" w:rsidRPr="00131CF8">
        <w:rPr>
          <w:i/>
          <w:color w:val="000000"/>
          <w:sz w:val="28"/>
          <w:szCs w:val="28"/>
        </w:rPr>
        <w:t xml:space="preserve"> </w:t>
      </w:r>
      <w:r w:rsidR="00F32703" w:rsidRPr="00131CF8">
        <w:rPr>
          <w:bCs/>
          <w:sz w:val="28"/>
          <w:szCs w:val="28"/>
          <w:shd w:val="clear" w:color="auto" w:fill="FFFFFF"/>
        </w:rPr>
        <w:t xml:space="preserve">«Особенности преподавания клинических дисциплин в медицинском вузе» </w:t>
      </w:r>
      <w:r w:rsidR="00F32703" w:rsidRPr="00131CF8">
        <w:rPr>
          <w:sz w:val="28"/>
          <w:szCs w:val="28"/>
        </w:rPr>
        <w:t>(по профилю «</w:t>
      </w:r>
      <w:r>
        <w:rPr>
          <w:sz w:val="28"/>
          <w:szCs w:val="28"/>
        </w:rPr>
        <w:t>Гигиена</w:t>
      </w:r>
      <w:r w:rsidR="00F32703" w:rsidRPr="00131CF8">
        <w:rPr>
          <w:sz w:val="28"/>
          <w:szCs w:val="28"/>
        </w:rPr>
        <w:t>»).</w:t>
      </w:r>
      <w:r w:rsidR="00B04A20" w:rsidRPr="00B04A20">
        <w:rPr>
          <w:b/>
          <w:iCs/>
          <w:sz w:val="28"/>
          <w:szCs w:val="28"/>
        </w:rPr>
        <w:t xml:space="preserve"> </w:t>
      </w:r>
      <w:r w:rsidR="00B04A20" w:rsidRPr="00B04A20">
        <w:rPr>
          <w:iCs/>
          <w:sz w:val="28"/>
          <w:szCs w:val="28"/>
        </w:rPr>
        <w:t>Содержание проекта должно отражать методику преподавания на клинических кафедрах (по профилю аспиранта): типы клинических лекций и практических занятий как факультетского, так и госпитального типа, особенности методов обучения и контроля при цикловом планировании занятий.</w:t>
      </w:r>
    </w:p>
    <w:p w:rsidR="00B04A20" w:rsidRDefault="00B04A20" w:rsidP="00DB0A7A">
      <w:pPr>
        <w:ind w:firstLine="709"/>
        <w:jc w:val="both"/>
        <w:rPr>
          <w:sz w:val="28"/>
        </w:rPr>
      </w:pPr>
    </w:p>
    <w:p w:rsidR="00DB0A7A" w:rsidRDefault="00DB0A7A" w:rsidP="00DB0A7A">
      <w:pPr>
        <w:ind w:firstLine="709"/>
        <w:jc w:val="both"/>
        <w:rPr>
          <w:sz w:val="28"/>
        </w:rPr>
      </w:pPr>
      <w:r>
        <w:rPr>
          <w:sz w:val="28"/>
          <w:szCs w:val="28"/>
        </w:rPr>
        <w:t xml:space="preserve">2. </w:t>
      </w:r>
      <w:r>
        <w:rPr>
          <w:sz w:val="28"/>
        </w:rPr>
        <w:t>Форма контроля самостоятельной работы – выполнение практических заданий:</w:t>
      </w:r>
    </w:p>
    <w:p w:rsidR="00DB0A7A" w:rsidRPr="00DB0A7A" w:rsidRDefault="00DB0A7A" w:rsidP="00B30DF8">
      <w:pPr>
        <w:pStyle w:val="a5"/>
        <w:numPr>
          <w:ilvl w:val="0"/>
          <w:numId w:val="29"/>
        </w:numPr>
        <w:ind w:left="0" w:firstLine="709"/>
        <w:rPr>
          <w:rFonts w:ascii="Times New Roman" w:hAnsi="Times New Roman"/>
          <w:sz w:val="28"/>
          <w:szCs w:val="24"/>
        </w:rPr>
      </w:pPr>
      <w:r w:rsidRPr="00DB0A7A">
        <w:rPr>
          <w:rFonts w:ascii="Times New Roman" w:hAnsi="Times New Roman"/>
          <w:sz w:val="28"/>
          <w:szCs w:val="28"/>
        </w:rPr>
        <w:t>разработка</w:t>
      </w:r>
      <w:r w:rsidRPr="00DB0A7A">
        <w:rPr>
          <w:rFonts w:ascii="Times New Roman" w:hAnsi="Times New Roman"/>
          <w:i/>
          <w:sz w:val="28"/>
          <w:szCs w:val="28"/>
        </w:rPr>
        <w:t xml:space="preserve"> </w:t>
      </w:r>
      <w:r w:rsidRPr="00DB0A7A">
        <w:rPr>
          <w:rFonts w:ascii="Times New Roman" w:hAnsi="Times New Roman"/>
          <w:sz w:val="28"/>
          <w:szCs w:val="28"/>
        </w:rPr>
        <w:t>плана-конспекта практического занятия;</w:t>
      </w:r>
    </w:p>
    <w:p w:rsidR="00DB0A7A" w:rsidRPr="00DB0A7A" w:rsidRDefault="00DB0A7A" w:rsidP="00B30DF8">
      <w:pPr>
        <w:pStyle w:val="a5"/>
        <w:numPr>
          <w:ilvl w:val="0"/>
          <w:numId w:val="29"/>
        </w:numPr>
        <w:ind w:left="0" w:firstLine="709"/>
        <w:rPr>
          <w:rFonts w:ascii="Times New Roman" w:hAnsi="Times New Roman"/>
          <w:sz w:val="28"/>
          <w:szCs w:val="28"/>
        </w:rPr>
      </w:pPr>
      <w:r w:rsidRPr="00DB0A7A">
        <w:rPr>
          <w:rFonts w:ascii="Times New Roman" w:hAnsi="Times New Roman"/>
          <w:sz w:val="28"/>
          <w:szCs w:val="28"/>
        </w:rPr>
        <w:t>разработка</w:t>
      </w:r>
      <w:r w:rsidRPr="00DB0A7A">
        <w:rPr>
          <w:rFonts w:ascii="Times New Roman" w:hAnsi="Times New Roman"/>
          <w:i/>
          <w:sz w:val="28"/>
          <w:szCs w:val="28"/>
        </w:rPr>
        <w:t xml:space="preserve"> </w:t>
      </w:r>
      <w:r w:rsidRPr="00DB0A7A">
        <w:rPr>
          <w:rFonts w:ascii="Times New Roman" w:hAnsi="Times New Roman"/>
          <w:sz w:val="28"/>
          <w:szCs w:val="28"/>
        </w:rPr>
        <w:t xml:space="preserve">плана-конспекта семинара; </w:t>
      </w:r>
    </w:p>
    <w:p w:rsidR="00DB0A7A" w:rsidRPr="00DB0A7A" w:rsidRDefault="00DB0A7A" w:rsidP="00B30DF8">
      <w:pPr>
        <w:pStyle w:val="a5"/>
        <w:numPr>
          <w:ilvl w:val="0"/>
          <w:numId w:val="29"/>
        </w:numPr>
        <w:ind w:left="0" w:firstLine="709"/>
        <w:rPr>
          <w:rFonts w:ascii="Times New Roman" w:hAnsi="Times New Roman"/>
          <w:sz w:val="28"/>
          <w:szCs w:val="28"/>
        </w:rPr>
      </w:pPr>
      <w:r w:rsidRPr="00DB0A7A">
        <w:rPr>
          <w:rFonts w:ascii="Times New Roman" w:hAnsi="Times New Roman"/>
          <w:sz w:val="28"/>
          <w:szCs w:val="28"/>
        </w:rPr>
        <w:t>разработка</w:t>
      </w:r>
      <w:r w:rsidRPr="00DB0A7A">
        <w:rPr>
          <w:rFonts w:ascii="Times New Roman" w:hAnsi="Times New Roman"/>
          <w:i/>
          <w:sz w:val="28"/>
          <w:szCs w:val="28"/>
        </w:rPr>
        <w:t xml:space="preserve"> </w:t>
      </w:r>
      <w:r w:rsidRPr="00DB0A7A">
        <w:rPr>
          <w:rFonts w:ascii="Times New Roman" w:hAnsi="Times New Roman"/>
          <w:sz w:val="28"/>
          <w:szCs w:val="28"/>
        </w:rPr>
        <w:t xml:space="preserve">плана-конспекта лабораторного занятия; </w:t>
      </w:r>
    </w:p>
    <w:p w:rsidR="00DB0A7A" w:rsidRPr="00DB0A7A" w:rsidRDefault="00DB0A7A" w:rsidP="00B30DF8">
      <w:pPr>
        <w:pStyle w:val="a5"/>
        <w:numPr>
          <w:ilvl w:val="0"/>
          <w:numId w:val="29"/>
        </w:numPr>
        <w:ind w:left="0" w:firstLine="709"/>
        <w:rPr>
          <w:rFonts w:ascii="Times New Roman" w:hAnsi="Times New Roman"/>
          <w:sz w:val="28"/>
          <w:szCs w:val="28"/>
        </w:rPr>
      </w:pPr>
      <w:r w:rsidRPr="00DB0A7A">
        <w:rPr>
          <w:rFonts w:ascii="Times New Roman" w:hAnsi="Times New Roman"/>
          <w:sz w:val="28"/>
          <w:szCs w:val="28"/>
        </w:rPr>
        <w:t>разработка</w:t>
      </w:r>
      <w:r w:rsidRPr="00DB0A7A">
        <w:rPr>
          <w:rFonts w:ascii="Times New Roman" w:hAnsi="Times New Roman"/>
          <w:i/>
          <w:sz w:val="28"/>
          <w:szCs w:val="28"/>
        </w:rPr>
        <w:t xml:space="preserve"> </w:t>
      </w:r>
      <w:r w:rsidRPr="00DB0A7A">
        <w:rPr>
          <w:rFonts w:ascii="Times New Roman" w:hAnsi="Times New Roman"/>
          <w:sz w:val="28"/>
          <w:szCs w:val="28"/>
        </w:rPr>
        <w:t xml:space="preserve">плана-конспекта лекции; </w:t>
      </w:r>
    </w:p>
    <w:p w:rsidR="00DB0A7A" w:rsidRPr="00DB0A7A" w:rsidRDefault="00DB0A7A" w:rsidP="00B30DF8">
      <w:pPr>
        <w:pStyle w:val="a5"/>
        <w:numPr>
          <w:ilvl w:val="0"/>
          <w:numId w:val="29"/>
        </w:numPr>
        <w:ind w:left="0" w:firstLine="709"/>
        <w:rPr>
          <w:rFonts w:ascii="Times New Roman" w:hAnsi="Times New Roman"/>
          <w:i/>
          <w:sz w:val="28"/>
          <w:szCs w:val="28"/>
        </w:rPr>
      </w:pPr>
      <w:r w:rsidRPr="00DB0A7A">
        <w:rPr>
          <w:rFonts w:ascii="Times New Roman" w:hAnsi="Times New Roman"/>
          <w:sz w:val="28"/>
          <w:szCs w:val="28"/>
        </w:rPr>
        <w:t>разработка</w:t>
      </w:r>
      <w:r w:rsidRPr="00DB0A7A">
        <w:rPr>
          <w:rFonts w:ascii="Times New Roman" w:hAnsi="Times New Roman"/>
          <w:i/>
          <w:sz w:val="28"/>
          <w:szCs w:val="28"/>
        </w:rPr>
        <w:t xml:space="preserve"> </w:t>
      </w:r>
      <w:r w:rsidRPr="00DB0A7A">
        <w:rPr>
          <w:rFonts w:ascii="Times New Roman" w:hAnsi="Times New Roman"/>
          <w:sz w:val="28"/>
          <w:szCs w:val="28"/>
        </w:rPr>
        <w:t>плана-конспекта воспитательного мероприятия.</w:t>
      </w:r>
    </w:p>
    <w:p w:rsidR="00DB0A7A" w:rsidRDefault="00DB0A7A" w:rsidP="00DB0A7A">
      <w:pPr>
        <w:pStyle w:val="a5"/>
        <w:ind w:left="0" w:firstLine="709"/>
        <w:rPr>
          <w:rFonts w:ascii="Times New Roman" w:hAnsi="Times New Roman"/>
          <w:sz w:val="28"/>
          <w:szCs w:val="28"/>
        </w:rPr>
      </w:pPr>
    </w:p>
    <w:p w:rsidR="00DB0A7A" w:rsidRPr="00346B3E" w:rsidRDefault="00DB0A7A" w:rsidP="00DB0A7A">
      <w:pPr>
        <w:pStyle w:val="a5"/>
        <w:ind w:left="0" w:firstLine="709"/>
        <w:rPr>
          <w:rFonts w:ascii="Times New Roman" w:hAnsi="Times New Roman"/>
          <w:b/>
          <w:bCs/>
          <w:sz w:val="28"/>
          <w:szCs w:val="28"/>
        </w:rPr>
      </w:pPr>
      <w:r w:rsidRPr="00346B3E">
        <w:rPr>
          <w:rFonts w:ascii="Times New Roman" w:hAnsi="Times New Roman"/>
          <w:b/>
          <w:bCs/>
          <w:sz w:val="28"/>
          <w:szCs w:val="28"/>
        </w:rPr>
        <w:t xml:space="preserve">Тема: </w:t>
      </w:r>
      <w:proofErr w:type="spellStart"/>
      <w:r w:rsidRPr="00346B3E">
        <w:rPr>
          <w:rFonts w:ascii="Times New Roman" w:hAnsi="Times New Roman"/>
          <w:b/>
          <w:bCs/>
          <w:sz w:val="28"/>
          <w:szCs w:val="28"/>
        </w:rPr>
        <w:t>Компетентностная</w:t>
      </w:r>
      <w:proofErr w:type="spellEnd"/>
      <w:r w:rsidRPr="00346B3E">
        <w:rPr>
          <w:rFonts w:ascii="Times New Roman" w:hAnsi="Times New Roman"/>
          <w:b/>
          <w:bCs/>
          <w:sz w:val="28"/>
          <w:szCs w:val="28"/>
        </w:rPr>
        <w:t xml:space="preserve"> модель преподавателя высшей школы.</w:t>
      </w:r>
    </w:p>
    <w:p w:rsidR="00346B3E" w:rsidRPr="00346B3E" w:rsidRDefault="00DB0A7A" w:rsidP="00346B3E">
      <w:pPr>
        <w:ind w:firstLine="709"/>
        <w:jc w:val="both"/>
        <w:rPr>
          <w:bCs/>
          <w:sz w:val="28"/>
          <w:szCs w:val="28"/>
          <w:shd w:val="clear" w:color="auto" w:fill="FFFFFF"/>
        </w:rPr>
      </w:pPr>
      <w:r w:rsidRPr="00346B3E">
        <w:rPr>
          <w:sz w:val="28"/>
          <w:szCs w:val="28"/>
        </w:rPr>
        <w:t xml:space="preserve">Форма контроля самостоятельной работы – </w:t>
      </w:r>
      <w:r w:rsidRPr="00B04A20">
        <w:rPr>
          <w:b/>
          <w:i/>
          <w:sz w:val="28"/>
          <w:szCs w:val="28"/>
        </w:rPr>
        <w:t>написание эссе</w:t>
      </w:r>
      <w:r w:rsidR="00346B3E" w:rsidRPr="00346B3E">
        <w:rPr>
          <w:sz w:val="28"/>
          <w:szCs w:val="28"/>
        </w:rPr>
        <w:t xml:space="preserve"> </w:t>
      </w:r>
      <w:r w:rsidR="00346B3E" w:rsidRPr="00346B3E">
        <w:rPr>
          <w:bCs/>
          <w:sz w:val="28"/>
          <w:szCs w:val="28"/>
          <w:shd w:val="clear" w:color="auto" w:fill="F5F5F5"/>
        </w:rPr>
        <w:t xml:space="preserve">по </w:t>
      </w:r>
      <w:r w:rsidR="00346B3E" w:rsidRPr="00346B3E">
        <w:rPr>
          <w:sz w:val="28"/>
          <w:szCs w:val="28"/>
        </w:rPr>
        <w:t xml:space="preserve">теме: </w:t>
      </w:r>
      <w:r w:rsidR="00346B3E" w:rsidRPr="00346B3E">
        <w:rPr>
          <w:bCs/>
          <w:sz w:val="28"/>
          <w:szCs w:val="28"/>
          <w:shd w:val="clear" w:color="auto" w:fill="FFFFFF"/>
        </w:rPr>
        <w:t>«</w:t>
      </w:r>
      <w:proofErr w:type="spellStart"/>
      <w:r w:rsidR="00346B3E" w:rsidRPr="00346B3E">
        <w:rPr>
          <w:sz w:val="28"/>
          <w:szCs w:val="28"/>
          <w:shd w:val="clear" w:color="auto" w:fill="FFFFFF"/>
        </w:rPr>
        <w:t>Человековедческая</w:t>
      </w:r>
      <w:proofErr w:type="spellEnd"/>
      <w:r w:rsidR="00346B3E" w:rsidRPr="00346B3E">
        <w:rPr>
          <w:rStyle w:val="apple-converted-space"/>
          <w:sz w:val="28"/>
          <w:szCs w:val="28"/>
          <w:shd w:val="clear" w:color="auto" w:fill="FFFFFF"/>
        </w:rPr>
        <w:t xml:space="preserve"> </w:t>
      </w:r>
      <w:r w:rsidR="00346B3E" w:rsidRPr="00346B3E">
        <w:rPr>
          <w:bCs/>
          <w:sz w:val="28"/>
          <w:szCs w:val="28"/>
          <w:shd w:val="clear" w:color="auto" w:fill="FFFFFF"/>
        </w:rPr>
        <w:t>компетентность</w:t>
      </w:r>
      <w:r w:rsidR="00346B3E" w:rsidRPr="00346B3E">
        <w:rPr>
          <w:sz w:val="28"/>
          <w:szCs w:val="28"/>
          <w:shd w:val="clear" w:color="auto" w:fill="FFFFFF"/>
        </w:rPr>
        <w:t xml:space="preserve"> как приоритетная</w:t>
      </w:r>
      <w:r w:rsidR="00346B3E" w:rsidRPr="00346B3E">
        <w:rPr>
          <w:rStyle w:val="apple-converted-space"/>
          <w:sz w:val="28"/>
          <w:szCs w:val="28"/>
          <w:shd w:val="clear" w:color="auto" w:fill="FFFFFF"/>
        </w:rPr>
        <w:t xml:space="preserve"> </w:t>
      </w:r>
      <w:r w:rsidR="00346B3E" w:rsidRPr="00346B3E">
        <w:rPr>
          <w:sz w:val="28"/>
          <w:szCs w:val="28"/>
          <w:shd w:val="clear" w:color="auto" w:fill="FFFFFF"/>
        </w:rPr>
        <w:t>составляющая</w:t>
      </w:r>
      <w:r w:rsidR="00346B3E" w:rsidRPr="00346B3E">
        <w:rPr>
          <w:rStyle w:val="apple-converted-space"/>
          <w:sz w:val="28"/>
          <w:szCs w:val="28"/>
          <w:shd w:val="clear" w:color="auto" w:fill="FFFFFF"/>
        </w:rPr>
        <w:t xml:space="preserve"> </w:t>
      </w:r>
      <w:r w:rsidR="00346B3E" w:rsidRPr="00346B3E">
        <w:rPr>
          <w:bCs/>
          <w:sz w:val="28"/>
          <w:szCs w:val="28"/>
          <w:shd w:val="clear" w:color="auto" w:fill="FFFFFF"/>
        </w:rPr>
        <w:t>профессиональной</w:t>
      </w:r>
      <w:r w:rsidR="00346B3E" w:rsidRPr="00346B3E">
        <w:rPr>
          <w:rStyle w:val="apple-converted-space"/>
          <w:sz w:val="28"/>
          <w:szCs w:val="28"/>
          <w:shd w:val="clear" w:color="auto" w:fill="FFFFFF"/>
        </w:rPr>
        <w:t xml:space="preserve"> </w:t>
      </w:r>
      <w:r w:rsidR="00346B3E" w:rsidRPr="00346B3E">
        <w:rPr>
          <w:sz w:val="28"/>
          <w:szCs w:val="28"/>
          <w:shd w:val="clear" w:color="auto" w:fill="FFFFFF"/>
        </w:rPr>
        <w:t>культуры</w:t>
      </w:r>
      <w:r w:rsidR="00346B3E" w:rsidRPr="00346B3E">
        <w:rPr>
          <w:rStyle w:val="apple-converted-space"/>
          <w:sz w:val="28"/>
          <w:szCs w:val="28"/>
          <w:shd w:val="clear" w:color="auto" w:fill="FFFFFF"/>
        </w:rPr>
        <w:t xml:space="preserve"> </w:t>
      </w:r>
      <w:r w:rsidR="00346B3E" w:rsidRPr="00346B3E">
        <w:rPr>
          <w:bCs/>
          <w:sz w:val="28"/>
          <w:szCs w:val="28"/>
          <w:shd w:val="clear" w:color="auto" w:fill="FFFFFF"/>
        </w:rPr>
        <w:t>преподавателя вуза».</w:t>
      </w:r>
    </w:p>
    <w:p w:rsidR="00346B3E" w:rsidRPr="00346B3E" w:rsidRDefault="00346B3E" w:rsidP="00346B3E">
      <w:pPr>
        <w:ind w:firstLine="709"/>
        <w:jc w:val="both"/>
        <w:rPr>
          <w:sz w:val="28"/>
          <w:szCs w:val="28"/>
        </w:rPr>
      </w:pPr>
      <w:r w:rsidRPr="00B04A20">
        <w:rPr>
          <w:bCs/>
          <w:i/>
          <w:sz w:val="28"/>
          <w:szCs w:val="28"/>
          <w:shd w:val="clear" w:color="auto" w:fill="FFFFFF"/>
        </w:rPr>
        <w:t>Слова-опоры</w:t>
      </w:r>
      <w:r w:rsidRPr="00346B3E">
        <w:rPr>
          <w:bCs/>
          <w:sz w:val="28"/>
          <w:szCs w:val="28"/>
          <w:shd w:val="clear" w:color="auto" w:fill="FFFFFF"/>
        </w:rPr>
        <w:t xml:space="preserve">: </w:t>
      </w:r>
      <w:r w:rsidR="00B04A20">
        <w:rPr>
          <w:sz w:val="28"/>
          <w:szCs w:val="28"/>
        </w:rPr>
        <w:t>ц</w:t>
      </w:r>
      <w:r w:rsidRPr="00346B3E">
        <w:rPr>
          <w:sz w:val="28"/>
          <w:szCs w:val="28"/>
        </w:rPr>
        <w:t xml:space="preserve">енность образования человека определяется; </w:t>
      </w:r>
      <w:r w:rsidR="00B04A20">
        <w:rPr>
          <w:sz w:val="28"/>
          <w:szCs w:val="28"/>
        </w:rPr>
        <w:t>п</w:t>
      </w:r>
      <w:r w:rsidRPr="00346B3E">
        <w:rPr>
          <w:sz w:val="28"/>
          <w:szCs w:val="28"/>
        </w:rPr>
        <w:t xml:space="preserve">риоритетные </w:t>
      </w:r>
      <w:proofErr w:type="spellStart"/>
      <w:r w:rsidRPr="00346B3E">
        <w:rPr>
          <w:sz w:val="28"/>
          <w:szCs w:val="28"/>
        </w:rPr>
        <w:t>человековедческие</w:t>
      </w:r>
      <w:proofErr w:type="spellEnd"/>
      <w:r w:rsidRPr="00346B3E">
        <w:rPr>
          <w:sz w:val="28"/>
          <w:szCs w:val="28"/>
        </w:rPr>
        <w:t xml:space="preserve"> технологии; технология индивидуальной работы; технология «конструирования» коллектива; технология упреждения и преодоления конфликтов; технология повышения профессионального мастерства; технология личного обаяния. Следует начать эссе с эпиграфа. Например, Н.М. Карамзин: «Талант великих душ есть увидеть великое в других людях».</w:t>
      </w:r>
    </w:p>
    <w:p w:rsidR="00B04A20" w:rsidRPr="00B04A20" w:rsidRDefault="00B04A20" w:rsidP="002821E2">
      <w:pPr>
        <w:pStyle w:val="a5"/>
        <w:ind w:left="0" w:firstLine="709"/>
        <w:jc w:val="center"/>
        <w:rPr>
          <w:rFonts w:ascii="Times New Roman" w:hAnsi="Times New Roman"/>
          <w:b/>
          <w:i/>
          <w:sz w:val="28"/>
          <w:szCs w:val="28"/>
        </w:rPr>
      </w:pPr>
    </w:p>
    <w:p w:rsidR="00B04A20" w:rsidRDefault="00B04A20" w:rsidP="005B0A6A">
      <w:pPr>
        <w:ind w:firstLine="709"/>
        <w:rPr>
          <w:b/>
          <w:bCs/>
          <w:sz w:val="28"/>
          <w:szCs w:val="28"/>
        </w:rPr>
      </w:pPr>
      <w:r w:rsidRPr="00B04A20">
        <w:rPr>
          <w:b/>
          <w:bCs/>
          <w:sz w:val="28"/>
          <w:szCs w:val="28"/>
        </w:rPr>
        <w:t>Тема: Проектирование контрольно- измерительных материалов, требования к составлению фонда оценочных средств.</w:t>
      </w:r>
    </w:p>
    <w:p w:rsidR="00B04A20" w:rsidRDefault="00B04A20" w:rsidP="00B30DF8">
      <w:pPr>
        <w:numPr>
          <w:ilvl w:val="6"/>
          <w:numId w:val="23"/>
        </w:numPr>
        <w:tabs>
          <w:tab w:val="left" w:pos="708"/>
        </w:tabs>
        <w:ind w:left="0" w:firstLine="709"/>
        <w:jc w:val="both"/>
        <w:rPr>
          <w:sz w:val="28"/>
          <w:szCs w:val="28"/>
        </w:rPr>
      </w:pPr>
      <w:r>
        <w:rPr>
          <w:sz w:val="28"/>
        </w:rPr>
        <w:t xml:space="preserve">Форма контроля самостоятельной работы </w:t>
      </w:r>
      <w:r w:rsidRPr="00B04A20">
        <w:rPr>
          <w:b/>
          <w:i/>
          <w:sz w:val="28"/>
        </w:rPr>
        <w:t xml:space="preserve">– </w:t>
      </w:r>
      <w:r w:rsidRPr="00B04A20">
        <w:rPr>
          <w:b/>
          <w:i/>
          <w:sz w:val="28"/>
          <w:szCs w:val="28"/>
        </w:rPr>
        <w:t>тестовые задания разного вида</w:t>
      </w:r>
      <w:r>
        <w:rPr>
          <w:sz w:val="28"/>
          <w:szCs w:val="28"/>
        </w:rPr>
        <w:t xml:space="preserve"> по учебной дисциплине (по профилю аспиранта) (20 ТЗ).</w:t>
      </w:r>
      <w:r w:rsidRPr="00B04A20">
        <w:rPr>
          <w:sz w:val="28"/>
          <w:szCs w:val="28"/>
        </w:rPr>
        <w:t xml:space="preserve"> </w:t>
      </w:r>
      <w:r>
        <w:rPr>
          <w:sz w:val="28"/>
          <w:szCs w:val="28"/>
        </w:rPr>
        <w:t>Требования к составлению представлены в «Методических указаниях по самостоятельной работе обучающихся»</w:t>
      </w:r>
      <w:r>
        <w:rPr>
          <w:i/>
          <w:sz w:val="28"/>
          <w:szCs w:val="28"/>
        </w:rPr>
        <w:t>.</w:t>
      </w:r>
    </w:p>
    <w:p w:rsidR="00B04A20" w:rsidRDefault="00B04A20" w:rsidP="00B04A20">
      <w:pPr>
        <w:rPr>
          <w:sz w:val="28"/>
          <w:szCs w:val="28"/>
        </w:rPr>
      </w:pPr>
    </w:p>
    <w:p w:rsidR="00B04A20" w:rsidRPr="00B04A20" w:rsidRDefault="00B04A20" w:rsidP="00B04A20">
      <w:pPr>
        <w:rPr>
          <w:i/>
          <w:sz w:val="28"/>
          <w:szCs w:val="28"/>
        </w:rPr>
      </w:pPr>
      <w:r w:rsidRPr="00B04A20">
        <w:rPr>
          <w:i/>
          <w:sz w:val="28"/>
          <w:szCs w:val="28"/>
        </w:rPr>
        <w:lastRenderedPageBreak/>
        <w:t>Образец:</w:t>
      </w:r>
    </w:p>
    <w:p w:rsidR="007C4A95" w:rsidRPr="00EB7417" w:rsidRDefault="007C4A95" w:rsidP="00C17CBB">
      <w:pPr>
        <w:pStyle w:val="a5"/>
        <w:numPr>
          <w:ilvl w:val="0"/>
          <w:numId w:val="37"/>
        </w:numPr>
        <w:rPr>
          <w:rFonts w:ascii="Times New Roman" w:hAnsi="Times New Roman"/>
          <w:sz w:val="28"/>
          <w:szCs w:val="28"/>
        </w:rPr>
      </w:pPr>
      <w:r w:rsidRPr="00EB7417">
        <w:rPr>
          <w:rFonts w:ascii="Times New Roman" w:hAnsi="Times New Roman"/>
          <w:sz w:val="28"/>
          <w:szCs w:val="28"/>
        </w:rPr>
        <w:t xml:space="preserve"># </w:t>
      </w:r>
      <w:r w:rsidR="00EB7417" w:rsidRPr="00EB7417">
        <w:rPr>
          <w:rFonts w:ascii="Times New Roman" w:hAnsi="Times New Roman"/>
          <w:sz w:val="28"/>
          <w:szCs w:val="28"/>
        </w:rPr>
        <w:t>РЕФЛЕКСИЯ - ЭТО:</w:t>
      </w:r>
    </w:p>
    <w:p w:rsidR="00EB7417" w:rsidRDefault="007C4A95" w:rsidP="00C17CBB">
      <w:pPr>
        <w:pStyle w:val="a5"/>
        <w:numPr>
          <w:ilvl w:val="0"/>
          <w:numId w:val="38"/>
        </w:numPr>
        <w:rPr>
          <w:rFonts w:ascii="Times New Roman" w:hAnsi="Times New Roman"/>
          <w:sz w:val="28"/>
          <w:szCs w:val="28"/>
        </w:rPr>
      </w:pPr>
      <w:r w:rsidRPr="00EB7417">
        <w:rPr>
          <w:rFonts w:ascii="Times New Roman" w:hAnsi="Times New Roman"/>
          <w:sz w:val="28"/>
          <w:szCs w:val="28"/>
        </w:rPr>
        <w:t>механизм интерпретации пост</w:t>
      </w:r>
      <w:r w:rsidR="00EB7417">
        <w:rPr>
          <w:rFonts w:ascii="Times New Roman" w:hAnsi="Times New Roman"/>
          <w:sz w:val="28"/>
          <w:szCs w:val="28"/>
        </w:rPr>
        <w:t>упков и чу</w:t>
      </w:r>
      <w:proofErr w:type="gramStart"/>
      <w:r w:rsidR="00EB7417">
        <w:rPr>
          <w:rFonts w:ascii="Times New Roman" w:hAnsi="Times New Roman"/>
          <w:sz w:val="28"/>
          <w:szCs w:val="28"/>
        </w:rPr>
        <w:t>вств др</w:t>
      </w:r>
      <w:proofErr w:type="gramEnd"/>
      <w:r w:rsidR="00EB7417">
        <w:rPr>
          <w:rFonts w:ascii="Times New Roman" w:hAnsi="Times New Roman"/>
          <w:sz w:val="28"/>
          <w:szCs w:val="28"/>
        </w:rPr>
        <w:t>угого человека</w:t>
      </w:r>
    </w:p>
    <w:p w:rsidR="00EB7417" w:rsidRDefault="007C4A95" w:rsidP="00C17CBB">
      <w:pPr>
        <w:pStyle w:val="a5"/>
        <w:numPr>
          <w:ilvl w:val="0"/>
          <w:numId w:val="38"/>
        </w:numPr>
        <w:rPr>
          <w:rFonts w:ascii="Times New Roman" w:hAnsi="Times New Roman"/>
          <w:sz w:val="28"/>
          <w:szCs w:val="28"/>
        </w:rPr>
      </w:pPr>
      <w:r w:rsidRPr="00EB7417">
        <w:rPr>
          <w:rFonts w:ascii="Times New Roman" w:hAnsi="Times New Roman"/>
          <w:sz w:val="28"/>
          <w:szCs w:val="28"/>
        </w:rPr>
        <w:t>стремление к выяс</w:t>
      </w:r>
      <w:r w:rsidR="00EB7417">
        <w:rPr>
          <w:rFonts w:ascii="Times New Roman" w:hAnsi="Times New Roman"/>
          <w:sz w:val="28"/>
          <w:szCs w:val="28"/>
        </w:rPr>
        <w:t>нению причин поведения субъекта</w:t>
      </w:r>
    </w:p>
    <w:p w:rsidR="007C4A95" w:rsidRPr="00EB7417" w:rsidRDefault="007C4A95" w:rsidP="00C17CBB">
      <w:pPr>
        <w:pStyle w:val="a5"/>
        <w:numPr>
          <w:ilvl w:val="0"/>
          <w:numId w:val="38"/>
        </w:numPr>
        <w:rPr>
          <w:rFonts w:ascii="Times New Roman" w:hAnsi="Times New Roman"/>
          <w:sz w:val="28"/>
          <w:szCs w:val="28"/>
        </w:rPr>
      </w:pPr>
      <w:r w:rsidRPr="00EB7417">
        <w:rPr>
          <w:rFonts w:ascii="Times New Roman" w:hAnsi="Times New Roman"/>
          <w:sz w:val="28"/>
          <w:szCs w:val="28"/>
        </w:rPr>
        <w:t>форма познания другого человека, основанная на формировании устойчивого позитивного чувства к нему</w:t>
      </w:r>
    </w:p>
    <w:p w:rsidR="007C4A95" w:rsidRDefault="007C4A95" w:rsidP="00C17CBB">
      <w:pPr>
        <w:pStyle w:val="a5"/>
        <w:numPr>
          <w:ilvl w:val="0"/>
          <w:numId w:val="38"/>
        </w:numPr>
        <w:rPr>
          <w:rFonts w:ascii="Times New Roman" w:hAnsi="Times New Roman"/>
          <w:sz w:val="28"/>
          <w:szCs w:val="28"/>
        </w:rPr>
      </w:pPr>
      <w:r w:rsidRPr="00EB7417">
        <w:rPr>
          <w:rFonts w:ascii="Times New Roman" w:hAnsi="Times New Roman"/>
          <w:sz w:val="28"/>
          <w:szCs w:val="28"/>
        </w:rPr>
        <w:t>+механизм самопознания в процессе о</w:t>
      </w:r>
      <w:r w:rsidR="00EB7417">
        <w:rPr>
          <w:rFonts w:ascii="Times New Roman" w:hAnsi="Times New Roman"/>
          <w:sz w:val="28"/>
          <w:szCs w:val="28"/>
        </w:rPr>
        <w:t xml:space="preserve">бщения, в основе которого лежит </w:t>
      </w:r>
      <w:r w:rsidRPr="00EB7417">
        <w:rPr>
          <w:rFonts w:ascii="Times New Roman" w:hAnsi="Times New Roman"/>
          <w:sz w:val="28"/>
          <w:szCs w:val="28"/>
        </w:rPr>
        <w:t>способность человека представлять то, как он восприни</w:t>
      </w:r>
      <w:r w:rsidR="00EB7417">
        <w:rPr>
          <w:rFonts w:ascii="Times New Roman" w:hAnsi="Times New Roman"/>
          <w:sz w:val="28"/>
          <w:szCs w:val="28"/>
        </w:rPr>
        <w:t>мается партнером по общению</w:t>
      </w:r>
    </w:p>
    <w:p w:rsidR="00EB7417" w:rsidRPr="00EB7417" w:rsidRDefault="00EB7417" w:rsidP="00EB7417">
      <w:pPr>
        <w:pStyle w:val="a5"/>
        <w:ind w:firstLine="0"/>
        <w:rPr>
          <w:rFonts w:ascii="Times New Roman" w:hAnsi="Times New Roman"/>
          <w:sz w:val="28"/>
          <w:szCs w:val="28"/>
        </w:rPr>
      </w:pPr>
    </w:p>
    <w:p w:rsidR="007C4A95" w:rsidRPr="00EB7417" w:rsidRDefault="007C4A95" w:rsidP="00C17CBB">
      <w:pPr>
        <w:pStyle w:val="a5"/>
        <w:numPr>
          <w:ilvl w:val="0"/>
          <w:numId w:val="37"/>
        </w:numPr>
        <w:rPr>
          <w:rFonts w:ascii="Times New Roman" w:hAnsi="Times New Roman"/>
          <w:sz w:val="28"/>
          <w:szCs w:val="28"/>
        </w:rPr>
      </w:pPr>
      <w:r w:rsidRPr="00EB7417">
        <w:rPr>
          <w:rFonts w:ascii="Times New Roman" w:hAnsi="Times New Roman"/>
          <w:sz w:val="28"/>
          <w:szCs w:val="28"/>
        </w:rPr>
        <w:t>#</w:t>
      </w:r>
      <w:r w:rsidR="00EB7417" w:rsidRPr="00EB7417">
        <w:rPr>
          <w:rFonts w:ascii="Times New Roman" w:hAnsi="Times New Roman"/>
          <w:sz w:val="28"/>
          <w:szCs w:val="28"/>
        </w:rPr>
        <w:t>СТИЛЬ ДЕЯТЕЛЬНОСТИ, ОСНОВАННЫЙ НА СОДРУЖЕСТВЕ УЧАСТНИКОВ ПЕДАГОГИЧЕСКОГО ПРОЦЕССА, ПОЛУЧИЛ НАЗВАНИЕ:</w:t>
      </w:r>
    </w:p>
    <w:p w:rsidR="007C4A95" w:rsidRPr="00EB7417" w:rsidRDefault="007C4A95" w:rsidP="00C17CBB">
      <w:pPr>
        <w:pStyle w:val="a5"/>
        <w:numPr>
          <w:ilvl w:val="0"/>
          <w:numId w:val="39"/>
        </w:numPr>
        <w:rPr>
          <w:rFonts w:ascii="Times New Roman" w:hAnsi="Times New Roman"/>
          <w:sz w:val="28"/>
          <w:szCs w:val="28"/>
        </w:rPr>
      </w:pPr>
      <w:r w:rsidRPr="00EB7417">
        <w:rPr>
          <w:rFonts w:ascii="Times New Roman" w:hAnsi="Times New Roman"/>
          <w:sz w:val="28"/>
          <w:szCs w:val="28"/>
        </w:rPr>
        <w:t>авторитарное руководство</w:t>
      </w:r>
    </w:p>
    <w:p w:rsidR="007C4A95" w:rsidRPr="00EB7417" w:rsidRDefault="007C4A95" w:rsidP="00C17CBB">
      <w:pPr>
        <w:pStyle w:val="a5"/>
        <w:numPr>
          <w:ilvl w:val="0"/>
          <w:numId w:val="39"/>
        </w:numPr>
        <w:rPr>
          <w:rFonts w:ascii="Times New Roman" w:hAnsi="Times New Roman"/>
          <w:sz w:val="28"/>
          <w:szCs w:val="28"/>
        </w:rPr>
      </w:pPr>
      <w:r w:rsidRPr="00EB7417">
        <w:rPr>
          <w:rFonts w:ascii="Times New Roman" w:hAnsi="Times New Roman"/>
          <w:sz w:val="28"/>
          <w:szCs w:val="28"/>
        </w:rPr>
        <w:t>коммунарская методика</w:t>
      </w:r>
    </w:p>
    <w:p w:rsidR="007C4A95" w:rsidRPr="00EB7417" w:rsidRDefault="007C4A95" w:rsidP="00C17CBB">
      <w:pPr>
        <w:pStyle w:val="a5"/>
        <w:numPr>
          <w:ilvl w:val="0"/>
          <w:numId w:val="39"/>
        </w:numPr>
        <w:rPr>
          <w:rFonts w:ascii="Times New Roman" w:hAnsi="Times New Roman"/>
          <w:sz w:val="28"/>
          <w:szCs w:val="28"/>
        </w:rPr>
      </w:pPr>
      <w:r w:rsidRPr="00EB7417">
        <w:rPr>
          <w:rFonts w:ascii="Times New Roman" w:hAnsi="Times New Roman"/>
          <w:sz w:val="28"/>
          <w:szCs w:val="28"/>
        </w:rPr>
        <w:t>самоуправление</w:t>
      </w:r>
    </w:p>
    <w:p w:rsidR="007C4A95" w:rsidRPr="00EB7417" w:rsidRDefault="007C4A95" w:rsidP="00C17CBB">
      <w:pPr>
        <w:pStyle w:val="a5"/>
        <w:numPr>
          <w:ilvl w:val="0"/>
          <w:numId w:val="39"/>
        </w:numPr>
        <w:rPr>
          <w:rFonts w:ascii="Times New Roman" w:hAnsi="Times New Roman"/>
          <w:sz w:val="28"/>
          <w:szCs w:val="28"/>
        </w:rPr>
      </w:pPr>
      <w:r w:rsidRPr="00EB7417">
        <w:rPr>
          <w:rFonts w:ascii="Times New Roman" w:hAnsi="Times New Roman"/>
          <w:sz w:val="28"/>
          <w:szCs w:val="28"/>
        </w:rPr>
        <w:t>+педагогика сотрудничества</w:t>
      </w:r>
    </w:p>
    <w:p w:rsidR="007C4A95" w:rsidRDefault="007C4A95" w:rsidP="00C17CBB">
      <w:pPr>
        <w:pStyle w:val="a5"/>
        <w:numPr>
          <w:ilvl w:val="0"/>
          <w:numId w:val="39"/>
        </w:numPr>
        <w:rPr>
          <w:rFonts w:ascii="Times New Roman" w:hAnsi="Times New Roman"/>
          <w:sz w:val="28"/>
          <w:szCs w:val="28"/>
        </w:rPr>
      </w:pPr>
      <w:r w:rsidRPr="00EB7417">
        <w:rPr>
          <w:rFonts w:ascii="Times New Roman" w:hAnsi="Times New Roman"/>
          <w:sz w:val="28"/>
          <w:szCs w:val="28"/>
        </w:rPr>
        <w:t>либеральное руководство</w:t>
      </w:r>
    </w:p>
    <w:p w:rsidR="00EB7417" w:rsidRPr="00EB7417" w:rsidRDefault="00EB7417" w:rsidP="00EB7417">
      <w:pPr>
        <w:pStyle w:val="a5"/>
        <w:ind w:firstLine="0"/>
        <w:rPr>
          <w:rFonts w:ascii="Times New Roman" w:hAnsi="Times New Roman"/>
          <w:sz w:val="28"/>
          <w:szCs w:val="28"/>
        </w:rPr>
      </w:pPr>
    </w:p>
    <w:p w:rsidR="007C4A95" w:rsidRPr="00EB7417" w:rsidRDefault="007C4A95" w:rsidP="00C17CBB">
      <w:pPr>
        <w:pStyle w:val="a5"/>
        <w:numPr>
          <w:ilvl w:val="0"/>
          <w:numId w:val="37"/>
        </w:numPr>
        <w:shd w:val="clear" w:color="auto" w:fill="FFFFFF"/>
        <w:rPr>
          <w:rFonts w:ascii="Times New Roman" w:hAnsi="Times New Roman"/>
          <w:color w:val="000000"/>
          <w:sz w:val="28"/>
          <w:szCs w:val="28"/>
        </w:rPr>
      </w:pPr>
      <w:r w:rsidRPr="00EB7417">
        <w:rPr>
          <w:rFonts w:ascii="Times New Roman" w:hAnsi="Times New Roman"/>
          <w:color w:val="000000"/>
          <w:sz w:val="28"/>
          <w:szCs w:val="28"/>
        </w:rPr>
        <w:t>*</w:t>
      </w:r>
      <w:r w:rsidR="00EB7417" w:rsidRPr="00EB7417">
        <w:rPr>
          <w:rFonts w:ascii="Times New Roman" w:hAnsi="Times New Roman"/>
          <w:color w:val="000000"/>
          <w:sz w:val="28"/>
          <w:szCs w:val="28"/>
        </w:rPr>
        <w:t>ВАМ НУЖНО СОСТАВИТЬ ПРОГРАММУ ПРОФЕССИОНАЛЬНОГО САМОРАЗВИТИЯ. КАКИЕ ИНСТРУМЕНТЫ ВЫ ВЫБЕРЕТЕ:</w:t>
      </w:r>
    </w:p>
    <w:p w:rsidR="007C4A95" w:rsidRPr="00EB7417" w:rsidRDefault="007C4A95" w:rsidP="00C17CBB">
      <w:pPr>
        <w:pStyle w:val="a5"/>
        <w:numPr>
          <w:ilvl w:val="0"/>
          <w:numId w:val="40"/>
        </w:numPr>
        <w:shd w:val="clear" w:color="auto" w:fill="FFFFFF"/>
        <w:rPr>
          <w:rFonts w:ascii="Times New Roman" w:hAnsi="Times New Roman"/>
          <w:color w:val="000000"/>
          <w:sz w:val="28"/>
          <w:szCs w:val="28"/>
        </w:rPr>
      </w:pPr>
      <w:r w:rsidRPr="00EB7417">
        <w:rPr>
          <w:rFonts w:ascii="Times New Roman" w:hAnsi="Times New Roman"/>
          <w:color w:val="000000"/>
          <w:sz w:val="28"/>
          <w:szCs w:val="28"/>
        </w:rPr>
        <w:t>+повышение квалификации</w:t>
      </w:r>
    </w:p>
    <w:p w:rsidR="007C4A95" w:rsidRPr="00EB7417" w:rsidRDefault="007C4A95" w:rsidP="00C17CBB">
      <w:pPr>
        <w:pStyle w:val="a5"/>
        <w:numPr>
          <w:ilvl w:val="0"/>
          <w:numId w:val="40"/>
        </w:numPr>
        <w:shd w:val="clear" w:color="auto" w:fill="FFFFFF"/>
        <w:rPr>
          <w:rFonts w:ascii="Times New Roman" w:hAnsi="Times New Roman"/>
          <w:color w:val="000000"/>
          <w:sz w:val="28"/>
          <w:szCs w:val="28"/>
        </w:rPr>
      </w:pPr>
      <w:r w:rsidRPr="00EB7417">
        <w:rPr>
          <w:rFonts w:ascii="Times New Roman" w:hAnsi="Times New Roman"/>
          <w:color w:val="000000"/>
          <w:sz w:val="28"/>
          <w:szCs w:val="28"/>
        </w:rPr>
        <w:t>+создание портфолио достижений</w:t>
      </w:r>
    </w:p>
    <w:p w:rsidR="007C4A95" w:rsidRPr="00EB7417" w:rsidRDefault="007C4A95" w:rsidP="00C17CBB">
      <w:pPr>
        <w:pStyle w:val="a5"/>
        <w:numPr>
          <w:ilvl w:val="0"/>
          <w:numId w:val="40"/>
        </w:numPr>
        <w:shd w:val="clear" w:color="auto" w:fill="FFFFFF"/>
        <w:rPr>
          <w:rFonts w:ascii="Times New Roman" w:hAnsi="Times New Roman"/>
          <w:color w:val="000000"/>
          <w:sz w:val="28"/>
          <w:szCs w:val="28"/>
        </w:rPr>
      </w:pPr>
      <w:r w:rsidRPr="00EB7417">
        <w:rPr>
          <w:rFonts w:ascii="Times New Roman" w:hAnsi="Times New Roman"/>
          <w:color w:val="000000"/>
          <w:sz w:val="28"/>
          <w:szCs w:val="28"/>
        </w:rPr>
        <w:t>+развитие профессиональной рефлексии</w:t>
      </w:r>
    </w:p>
    <w:p w:rsidR="007C4A95" w:rsidRDefault="007C4A95" w:rsidP="00C17CBB">
      <w:pPr>
        <w:pStyle w:val="a5"/>
        <w:numPr>
          <w:ilvl w:val="0"/>
          <w:numId w:val="40"/>
        </w:numPr>
        <w:shd w:val="clear" w:color="auto" w:fill="FFFFFF"/>
        <w:rPr>
          <w:rFonts w:ascii="Times New Roman" w:hAnsi="Times New Roman"/>
          <w:color w:val="000000"/>
          <w:sz w:val="28"/>
          <w:szCs w:val="28"/>
        </w:rPr>
      </w:pPr>
      <w:r w:rsidRPr="00EB7417">
        <w:rPr>
          <w:rFonts w:ascii="Times New Roman" w:hAnsi="Times New Roman"/>
          <w:color w:val="000000"/>
          <w:sz w:val="28"/>
          <w:szCs w:val="28"/>
        </w:rPr>
        <w:t>развитие досуговых интересов</w:t>
      </w:r>
    </w:p>
    <w:p w:rsidR="00EB7417" w:rsidRPr="00EB7417" w:rsidRDefault="00EB7417" w:rsidP="00EB7417">
      <w:pPr>
        <w:pStyle w:val="a5"/>
        <w:shd w:val="clear" w:color="auto" w:fill="FFFFFF"/>
        <w:ind w:firstLine="0"/>
        <w:rPr>
          <w:rFonts w:ascii="Times New Roman" w:hAnsi="Times New Roman"/>
          <w:color w:val="000000"/>
          <w:sz w:val="28"/>
          <w:szCs w:val="28"/>
        </w:rPr>
      </w:pPr>
    </w:p>
    <w:p w:rsidR="007C4A95" w:rsidRPr="00EB7417" w:rsidRDefault="00EB7417" w:rsidP="00C17CBB">
      <w:pPr>
        <w:pStyle w:val="a5"/>
        <w:numPr>
          <w:ilvl w:val="0"/>
          <w:numId w:val="37"/>
        </w:numPr>
        <w:shd w:val="clear" w:color="auto" w:fill="FFFFFF"/>
        <w:rPr>
          <w:rFonts w:ascii="Times New Roman" w:hAnsi="Times New Roman"/>
          <w:color w:val="000000"/>
          <w:sz w:val="28"/>
          <w:szCs w:val="28"/>
        </w:rPr>
      </w:pPr>
      <w:r w:rsidRPr="00EB7417">
        <w:rPr>
          <w:rFonts w:ascii="Times New Roman" w:hAnsi="Times New Roman"/>
          <w:sz w:val="28"/>
          <w:szCs w:val="28"/>
        </w:rPr>
        <w:t xml:space="preserve">^ОПРЕДЕЛИТЕ ПОСЛЕДОВАТЕЛЬНОСТЬ В </w:t>
      </w:r>
      <w:r w:rsidRPr="00EB7417">
        <w:rPr>
          <w:rFonts w:ascii="Times New Roman" w:hAnsi="Times New Roman"/>
          <w:color w:val="000000"/>
          <w:sz w:val="28"/>
          <w:szCs w:val="28"/>
        </w:rPr>
        <w:t>РАСПРЕДЕЛЕНИИ ЖИЗНЕННЫХ И ПРОФЕССИОНАЛЬНЫХ ЦЕЛЕЙ:</w:t>
      </w:r>
    </w:p>
    <w:p w:rsidR="007C4A95" w:rsidRPr="00EB7417" w:rsidRDefault="007C4A95" w:rsidP="00C17CBB">
      <w:pPr>
        <w:pStyle w:val="a5"/>
        <w:numPr>
          <w:ilvl w:val="0"/>
          <w:numId w:val="41"/>
        </w:numPr>
        <w:shd w:val="clear" w:color="auto" w:fill="FFFFFF"/>
        <w:rPr>
          <w:rFonts w:ascii="Times New Roman" w:hAnsi="Times New Roman"/>
          <w:color w:val="000000"/>
          <w:sz w:val="28"/>
          <w:szCs w:val="28"/>
        </w:rPr>
      </w:pPr>
      <w:r w:rsidRPr="00EB7417">
        <w:rPr>
          <w:rFonts w:ascii="Times New Roman" w:hAnsi="Times New Roman"/>
          <w:color w:val="000000"/>
          <w:sz w:val="28"/>
          <w:szCs w:val="28"/>
        </w:rPr>
        <w:t>+осознать как можно больше реальных мотивов и соответствующих целей поведения</w:t>
      </w:r>
    </w:p>
    <w:p w:rsidR="007C4A95" w:rsidRPr="00EB7417" w:rsidRDefault="007C4A95" w:rsidP="00C17CBB">
      <w:pPr>
        <w:pStyle w:val="a5"/>
        <w:numPr>
          <w:ilvl w:val="0"/>
          <w:numId w:val="41"/>
        </w:numPr>
        <w:shd w:val="clear" w:color="auto" w:fill="FFFFFF"/>
        <w:rPr>
          <w:rFonts w:ascii="Times New Roman" w:hAnsi="Times New Roman"/>
          <w:color w:val="000000"/>
          <w:sz w:val="28"/>
          <w:szCs w:val="28"/>
        </w:rPr>
      </w:pPr>
      <w:r w:rsidRPr="00EB7417">
        <w:rPr>
          <w:rFonts w:ascii="Times New Roman" w:hAnsi="Times New Roman"/>
          <w:color w:val="000000"/>
          <w:sz w:val="28"/>
          <w:szCs w:val="28"/>
        </w:rPr>
        <w:t xml:space="preserve">+дифференцировать свои мотивы и цели </w:t>
      </w:r>
      <w:proofErr w:type="gramStart"/>
      <w:r w:rsidRPr="00EB7417">
        <w:rPr>
          <w:rFonts w:ascii="Times New Roman" w:hAnsi="Times New Roman"/>
          <w:color w:val="000000"/>
          <w:sz w:val="28"/>
          <w:szCs w:val="28"/>
        </w:rPr>
        <w:t>на</w:t>
      </w:r>
      <w:proofErr w:type="gramEnd"/>
      <w:r w:rsidRPr="00EB7417">
        <w:rPr>
          <w:rFonts w:ascii="Times New Roman" w:hAnsi="Times New Roman"/>
          <w:color w:val="000000"/>
          <w:sz w:val="28"/>
          <w:szCs w:val="28"/>
        </w:rPr>
        <w:t xml:space="preserve"> личностные (относящиеся в целом к жизни) и профессиональные</w:t>
      </w:r>
    </w:p>
    <w:p w:rsidR="007C4A95" w:rsidRPr="00EB7417" w:rsidRDefault="007C4A95" w:rsidP="00C17CBB">
      <w:pPr>
        <w:pStyle w:val="a5"/>
        <w:numPr>
          <w:ilvl w:val="0"/>
          <w:numId w:val="41"/>
        </w:numPr>
        <w:shd w:val="clear" w:color="auto" w:fill="FFFFFF"/>
        <w:rPr>
          <w:rFonts w:ascii="Times New Roman" w:hAnsi="Times New Roman"/>
          <w:color w:val="000000"/>
          <w:sz w:val="28"/>
          <w:szCs w:val="28"/>
        </w:rPr>
      </w:pPr>
      <w:r w:rsidRPr="00EB7417">
        <w:rPr>
          <w:rFonts w:ascii="Times New Roman" w:hAnsi="Times New Roman"/>
          <w:color w:val="000000"/>
          <w:sz w:val="28"/>
          <w:szCs w:val="28"/>
        </w:rPr>
        <w:t>+определить степень соответствия у себя жизненных и профессиональных мотивов, а затем уже провести осознанную их коррекцию</w:t>
      </w:r>
    </w:p>
    <w:p w:rsidR="007C4A95" w:rsidRPr="00EB7417" w:rsidRDefault="007C4A95" w:rsidP="00C17CBB">
      <w:pPr>
        <w:pStyle w:val="a5"/>
        <w:numPr>
          <w:ilvl w:val="0"/>
          <w:numId w:val="41"/>
        </w:numPr>
        <w:shd w:val="clear" w:color="auto" w:fill="FFFFFF"/>
        <w:rPr>
          <w:rFonts w:ascii="Times New Roman" w:hAnsi="Times New Roman"/>
          <w:color w:val="000000"/>
          <w:sz w:val="28"/>
          <w:szCs w:val="28"/>
        </w:rPr>
      </w:pPr>
      <w:r w:rsidRPr="00EB7417">
        <w:rPr>
          <w:rFonts w:ascii="Times New Roman" w:hAnsi="Times New Roman"/>
          <w:color w:val="000000"/>
          <w:sz w:val="28"/>
          <w:szCs w:val="28"/>
        </w:rPr>
        <w:t>+ развитие рефлексии является одним как универсального внутреннего механизма саморазвития и самореализации</w:t>
      </w:r>
    </w:p>
    <w:p w:rsidR="00B04A20" w:rsidRPr="00EB7417" w:rsidRDefault="00B04A20" w:rsidP="002821E2">
      <w:pPr>
        <w:pStyle w:val="a5"/>
        <w:ind w:left="0" w:firstLine="709"/>
        <w:jc w:val="center"/>
        <w:rPr>
          <w:rFonts w:ascii="Times New Roman" w:hAnsi="Times New Roman"/>
          <w:b/>
          <w:i/>
          <w:sz w:val="28"/>
          <w:szCs w:val="28"/>
        </w:rPr>
      </w:pPr>
    </w:p>
    <w:p w:rsidR="005B0A6A" w:rsidRDefault="002821E2" w:rsidP="005B0A6A">
      <w:pPr>
        <w:ind w:right="-293"/>
        <w:jc w:val="center"/>
        <w:rPr>
          <w:b/>
          <w:sz w:val="28"/>
        </w:rPr>
      </w:pPr>
      <w:r w:rsidRPr="00681F00">
        <w:rPr>
          <w:b/>
          <w:color w:val="000000"/>
          <w:sz w:val="28"/>
          <w:szCs w:val="28"/>
        </w:rPr>
        <w:t xml:space="preserve">Оценочные материалы по каждой теме </w:t>
      </w:r>
      <w:r w:rsidR="00B04A20">
        <w:rPr>
          <w:b/>
          <w:color w:val="000000"/>
          <w:sz w:val="28"/>
          <w:szCs w:val="28"/>
        </w:rPr>
        <w:t xml:space="preserve">модуля </w:t>
      </w:r>
      <w:r w:rsidR="005B0A6A">
        <w:rPr>
          <w:b/>
          <w:sz w:val="28"/>
        </w:rPr>
        <w:t>«Педагогика высшей школы».</w:t>
      </w:r>
    </w:p>
    <w:p w:rsidR="006F3EF4" w:rsidRDefault="006F3EF4" w:rsidP="00B04A20">
      <w:pPr>
        <w:pStyle w:val="a5"/>
        <w:ind w:left="0" w:firstLine="709"/>
        <w:jc w:val="center"/>
        <w:rPr>
          <w:rFonts w:ascii="Times New Roman" w:hAnsi="Times New Roman"/>
          <w:b/>
          <w:color w:val="000000"/>
          <w:sz w:val="28"/>
          <w:szCs w:val="28"/>
        </w:rPr>
      </w:pPr>
    </w:p>
    <w:p w:rsidR="00F321E8" w:rsidRDefault="00C16FFB" w:rsidP="00AA504A">
      <w:pPr>
        <w:ind w:firstLine="709"/>
        <w:jc w:val="center"/>
        <w:rPr>
          <w:b/>
          <w:sz w:val="28"/>
        </w:rPr>
      </w:pPr>
      <w:r>
        <w:rPr>
          <w:b/>
          <w:color w:val="000000"/>
          <w:sz w:val="28"/>
          <w:szCs w:val="28"/>
        </w:rPr>
        <w:t>Практическое занятие</w:t>
      </w:r>
      <w:r w:rsidR="000D3803">
        <w:rPr>
          <w:b/>
          <w:sz w:val="28"/>
        </w:rPr>
        <w:t xml:space="preserve"> </w:t>
      </w:r>
      <w:r w:rsidR="00AD5BD6">
        <w:rPr>
          <w:b/>
          <w:sz w:val="28"/>
        </w:rPr>
        <w:t>1</w:t>
      </w:r>
      <w:r w:rsidR="00F321E8">
        <w:rPr>
          <w:b/>
          <w:sz w:val="28"/>
        </w:rPr>
        <w:t>.</w:t>
      </w:r>
    </w:p>
    <w:p w:rsidR="00AA504A" w:rsidRPr="00681F00" w:rsidRDefault="00F321E8" w:rsidP="00AA504A">
      <w:pPr>
        <w:ind w:firstLine="709"/>
        <w:jc w:val="center"/>
        <w:rPr>
          <w:b/>
          <w:color w:val="000000"/>
          <w:sz w:val="28"/>
          <w:szCs w:val="28"/>
        </w:rPr>
      </w:pPr>
      <w:r>
        <w:rPr>
          <w:b/>
          <w:sz w:val="28"/>
        </w:rPr>
        <w:t xml:space="preserve">ТЕМА: </w:t>
      </w:r>
      <w:r w:rsidR="000D3803">
        <w:rPr>
          <w:b/>
          <w:sz w:val="28"/>
        </w:rPr>
        <w:t xml:space="preserve"> </w:t>
      </w:r>
      <w:r w:rsidR="000D3803" w:rsidRPr="00681F00">
        <w:rPr>
          <w:b/>
          <w:sz w:val="28"/>
          <w:szCs w:val="28"/>
        </w:rPr>
        <w:t>ОСНОВЫ ДИДАКТИКИ ВЫСШЕЙ ШКОЛЫ</w:t>
      </w:r>
    </w:p>
    <w:p w:rsidR="006374D2" w:rsidRDefault="006374D2" w:rsidP="00600F9E">
      <w:pPr>
        <w:ind w:firstLine="709"/>
        <w:jc w:val="both"/>
        <w:rPr>
          <w:b/>
          <w:color w:val="000000"/>
          <w:sz w:val="28"/>
          <w:szCs w:val="28"/>
        </w:rPr>
      </w:pPr>
    </w:p>
    <w:p w:rsidR="002765C0" w:rsidRDefault="002765C0" w:rsidP="00600F9E">
      <w:pPr>
        <w:ind w:firstLine="709"/>
        <w:jc w:val="both"/>
        <w:rPr>
          <w:b/>
          <w:color w:val="000000"/>
          <w:sz w:val="28"/>
          <w:szCs w:val="28"/>
        </w:rPr>
      </w:pPr>
      <w:r w:rsidRPr="00681F00">
        <w:rPr>
          <w:b/>
          <w:color w:val="000000"/>
          <w:sz w:val="28"/>
          <w:szCs w:val="28"/>
        </w:rPr>
        <w:t>Форм</w:t>
      </w:r>
      <w:proofErr w:type="gramStart"/>
      <w:r w:rsidRPr="00681F00">
        <w:rPr>
          <w:b/>
          <w:color w:val="000000"/>
          <w:sz w:val="28"/>
          <w:szCs w:val="28"/>
        </w:rPr>
        <w:t>а(</w:t>
      </w:r>
      <w:proofErr w:type="gramEnd"/>
      <w:r w:rsidRPr="00681F00">
        <w:rPr>
          <w:b/>
          <w:color w:val="000000"/>
          <w:sz w:val="28"/>
          <w:szCs w:val="28"/>
        </w:rPr>
        <w:t>ы) текущего контроля</w:t>
      </w:r>
      <w:r w:rsidRPr="00681F00">
        <w:rPr>
          <w:color w:val="000000"/>
          <w:sz w:val="28"/>
          <w:szCs w:val="28"/>
        </w:rPr>
        <w:t xml:space="preserve"> </w:t>
      </w:r>
      <w:r w:rsidRPr="00681F00">
        <w:rPr>
          <w:b/>
          <w:color w:val="000000"/>
          <w:sz w:val="28"/>
          <w:szCs w:val="28"/>
        </w:rPr>
        <w:t xml:space="preserve">успеваемости: </w:t>
      </w:r>
    </w:p>
    <w:p w:rsidR="002B2BEE" w:rsidRDefault="002B2BEE" w:rsidP="00C17CBB">
      <w:pPr>
        <w:pStyle w:val="a5"/>
        <w:numPr>
          <w:ilvl w:val="0"/>
          <w:numId w:val="42"/>
        </w:numPr>
        <w:ind w:left="0" w:firstLine="709"/>
        <w:rPr>
          <w:rFonts w:ascii="Times New Roman" w:hAnsi="Times New Roman"/>
          <w:color w:val="000000"/>
          <w:sz w:val="28"/>
          <w:szCs w:val="28"/>
        </w:rPr>
      </w:pPr>
      <w:r>
        <w:rPr>
          <w:rFonts w:ascii="Times New Roman" w:hAnsi="Times New Roman"/>
          <w:color w:val="000000"/>
          <w:sz w:val="28"/>
          <w:szCs w:val="28"/>
        </w:rPr>
        <w:t>устный опрос (терминов)</w:t>
      </w:r>
    </w:p>
    <w:p w:rsidR="002B2BEE" w:rsidRDefault="002B2BEE" w:rsidP="00C17CBB">
      <w:pPr>
        <w:pStyle w:val="a5"/>
        <w:numPr>
          <w:ilvl w:val="0"/>
          <w:numId w:val="42"/>
        </w:numPr>
        <w:ind w:left="0" w:firstLine="709"/>
        <w:rPr>
          <w:rFonts w:ascii="Times New Roman" w:hAnsi="Times New Roman"/>
          <w:color w:val="000000"/>
          <w:sz w:val="28"/>
          <w:szCs w:val="28"/>
        </w:rPr>
      </w:pPr>
      <w:r>
        <w:rPr>
          <w:rFonts w:ascii="Times New Roman" w:hAnsi="Times New Roman"/>
          <w:color w:val="000000"/>
          <w:sz w:val="28"/>
          <w:szCs w:val="28"/>
        </w:rPr>
        <w:t xml:space="preserve">доклады; </w:t>
      </w:r>
    </w:p>
    <w:p w:rsidR="002B2BEE" w:rsidRPr="00681F00" w:rsidRDefault="002B2BEE" w:rsidP="00C17CBB">
      <w:pPr>
        <w:pStyle w:val="a5"/>
        <w:numPr>
          <w:ilvl w:val="0"/>
          <w:numId w:val="42"/>
        </w:numPr>
        <w:ind w:left="0" w:firstLine="709"/>
        <w:rPr>
          <w:rFonts w:ascii="Times New Roman" w:hAnsi="Times New Roman"/>
          <w:color w:val="000000"/>
          <w:sz w:val="28"/>
          <w:szCs w:val="28"/>
        </w:rPr>
      </w:pPr>
      <w:r>
        <w:rPr>
          <w:rFonts w:ascii="Times New Roman" w:hAnsi="Times New Roman"/>
          <w:color w:val="000000"/>
          <w:sz w:val="28"/>
          <w:szCs w:val="28"/>
        </w:rPr>
        <w:t>представление презентации;</w:t>
      </w:r>
    </w:p>
    <w:p w:rsidR="002B2BEE" w:rsidRDefault="002B2BEE" w:rsidP="00C17CBB">
      <w:pPr>
        <w:pStyle w:val="a5"/>
        <w:numPr>
          <w:ilvl w:val="0"/>
          <w:numId w:val="42"/>
        </w:numPr>
        <w:ind w:left="0" w:firstLine="709"/>
        <w:rPr>
          <w:rFonts w:ascii="Times New Roman" w:hAnsi="Times New Roman"/>
          <w:sz w:val="28"/>
          <w:szCs w:val="28"/>
        </w:rPr>
      </w:pPr>
      <w:r>
        <w:rPr>
          <w:rFonts w:ascii="Times New Roman" w:hAnsi="Times New Roman"/>
          <w:sz w:val="28"/>
          <w:szCs w:val="28"/>
        </w:rPr>
        <w:lastRenderedPageBreak/>
        <w:t>контроль выполнение практического задания;</w:t>
      </w:r>
    </w:p>
    <w:p w:rsidR="002B2BEE" w:rsidRDefault="002B2BEE" w:rsidP="00C17CBB">
      <w:pPr>
        <w:pStyle w:val="a5"/>
        <w:numPr>
          <w:ilvl w:val="0"/>
          <w:numId w:val="42"/>
        </w:numPr>
        <w:ind w:left="0" w:firstLine="709"/>
        <w:rPr>
          <w:rFonts w:ascii="Times New Roman" w:hAnsi="Times New Roman"/>
          <w:sz w:val="28"/>
          <w:szCs w:val="28"/>
        </w:rPr>
      </w:pPr>
      <w:r>
        <w:rPr>
          <w:rFonts w:ascii="Times New Roman" w:hAnsi="Times New Roman"/>
          <w:sz w:val="28"/>
          <w:szCs w:val="28"/>
        </w:rPr>
        <w:t>проверка практических навыков.</w:t>
      </w:r>
    </w:p>
    <w:p w:rsidR="002765C0" w:rsidRPr="00681F00" w:rsidRDefault="00AD5BD6" w:rsidP="002B2BEE">
      <w:pPr>
        <w:pStyle w:val="a5"/>
        <w:numPr>
          <w:ilvl w:val="0"/>
          <w:numId w:val="2"/>
        </w:numPr>
        <w:ind w:left="0" w:firstLine="709"/>
        <w:rPr>
          <w:rFonts w:ascii="Times New Roman" w:hAnsi="Times New Roman"/>
          <w:i/>
          <w:color w:val="000000"/>
          <w:sz w:val="28"/>
          <w:szCs w:val="28"/>
        </w:rPr>
      </w:pPr>
      <w:r w:rsidRPr="00681F00">
        <w:rPr>
          <w:rFonts w:ascii="Times New Roman" w:hAnsi="Times New Roman"/>
          <w:color w:val="000000"/>
          <w:sz w:val="28"/>
          <w:szCs w:val="28"/>
        </w:rPr>
        <w:t>письменный опрос</w:t>
      </w:r>
      <w:r w:rsidR="00685BB0" w:rsidRPr="00681F00">
        <w:rPr>
          <w:rFonts w:ascii="Times New Roman" w:hAnsi="Times New Roman"/>
          <w:color w:val="000000"/>
          <w:sz w:val="28"/>
          <w:szCs w:val="28"/>
        </w:rPr>
        <w:t>.</w:t>
      </w:r>
      <w:r w:rsidR="002765C0" w:rsidRPr="00681F00">
        <w:rPr>
          <w:rFonts w:ascii="Times New Roman" w:hAnsi="Times New Roman"/>
          <w:i/>
          <w:color w:val="000000"/>
          <w:sz w:val="28"/>
          <w:szCs w:val="28"/>
        </w:rPr>
        <w:t xml:space="preserve"> </w:t>
      </w:r>
    </w:p>
    <w:p w:rsidR="004B0078" w:rsidRDefault="004B0078" w:rsidP="00600F9E">
      <w:pPr>
        <w:ind w:firstLine="709"/>
        <w:jc w:val="both"/>
        <w:rPr>
          <w:b/>
          <w:color w:val="000000"/>
          <w:sz w:val="28"/>
          <w:szCs w:val="28"/>
        </w:rPr>
      </w:pPr>
    </w:p>
    <w:p w:rsidR="002765C0" w:rsidRPr="00681F00" w:rsidRDefault="002765C0" w:rsidP="00600F9E">
      <w:pPr>
        <w:ind w:firstLine="709"/>
        <w:jc w:val="both"/>
        <w:rPr>
          <w:b/>
          <w:color w:val="000000"/>
          <w:sz w:val="28"/>
          <w:szCs w:val="28"/>
        </w:rPr>
      </w:pPr>
      <w:r w:rsidRPr="00681F00">
        <w:rPr>
          <w:b/>
          <w:color w:val="000000"/>
          <w:sz w:val="28"/>
          <w:szCs w:val="28"/>
        </w:rPr>
        <w:t>Оценочные материалы текущего контроля успеваемости:</w:t>
      </w:r>
    </w:p>
    <w:p w:rsidR="00AD5BD6" w:rsidRDefault="00AD5BD6" w:rsidP="00AD5BD6">
      <w:pPr>
        <w:ind w:firstLine="709"/>
        <w:jc w:val="both"/>
        <w:rPr>
          <w:color w:val="000000"/>
          <w:sz w:val="28"/>
          <w:szCs w:val="28"/>
        </w:rPr>
      </w:pPr>
      <w:r>
        <w:rPr>
          <w:i/>
          <w:color w:val="000000"/>
          <w:sz w:val="28"/>
          <w:szCs w:val="28"/>
        </w:rPr>
        <w:t>Тестирование</w:t>
      </w:r>
      <w:r>
        <w:rPr>
          <w:color w:val="000000"/>
          <w:sz w:val="28"/>
          <w:szCs w:val="28"/>
        </w:rPr>
        <w:t>:</w:t>
      </w:r>
    </w:p>
    <w:p w:rsidR="00AD5BD6" w:rsidRDefault="00AD5BD6" w:rsidP="002B2BEE">
      <w:pPr>
        <w:numPr>
          <w:ilvl w:val="0"/>
          <w:numId w:val="3"/>
        </w:numPr>
        <w:ind w:left="0" w:firstLine="709"/>
        <w:jc w:val="both"/>
        <w:rPr>
          <w:color w:val="000000"/>
          <w:sz w:val="28"/>
          <w:szCs w:val="28"/>
        </w:rPr>
      </w:pPr>
      <w:r>
        <w:rPr>
          <w:color w:val="000000"/>
          <w:sz w:val="28"/>
          <w:szCs w:val="28"/>
        </w:rPr>
        <w:t>ТЕРМИН «ДИДАКТИКА» ВПЕРВЫЕ В НАУЧНО-ПРАКТИЧЕСКИЙ ОБОРОТ ВВЕЛ</w:t>
      </w:r>
    </w:p>
    <w:p w:rsidR="00AD5BD6" w:rsidRDefault="00AD5BD6" w:rsidP="002B2BEE">
      <w:pPr>
        <w:numPr>
          <w:ilvl w:val="0"/>
          <w:numId w:val="4"/>
        </w:numPr>
        <w:shd w:val="clear" w:color="auto" w:fill="FFFFFF"/>
        <w:ind w:left="0" w:firstLine="709"/>
        <w:jc w:val="both"/>
        <w:rPr>
          <w:color w:val="000000"/>
          <w:sz w:val="28"/>
          <w:szCs w:val="28"/>
        </w:rPr>
      </w:pPr>
      <w:r>
        <w:rPr>
          <w:color w:val="000000"/>
          <w:sz w:val="28"/>
          <w:szCs w:val="28"/>
        </w:rPr>
        <w:t>Я.А. Коменский</w:t>
      </w:r>
    </w:p>
    <w:p w:rsidR="00AD5BD6" w:rsidRDefault="00AD5BD6" w:rsidP="002B2BEE">
      <w:pPr>
        <w:numPr>
          <w:ilvl w:val="0"/>
          <w:numId w:val="4"/>
        </w:numPr>
        <w:shd w:val="clear" w:color="auto" w:fill="FFFFFF"/>
        <w:ind w:left="0" w:firstLine="709"/>
        <w:jc w:val="both"/>
        <w:rPr>
          <w:color w:val="000000"/>
          <w:sz w:val="28"/>
          <w:szCs w:val="28"/>
        </w:rPr>
      </w:pPr>
      <w:r>
        <w:rPr>
          <w:color w:val="000000"/>
          <w:sz w:val="28"/>
          <w:szCs w:val="28"/>
        </w:rPr>
        <w:t>Ж.Ж. Руссо</w:t>
      </w:r>
    </w:p>
    <w:p w:rsidR="00AD5BD6" w:rsidRDefault="00AD5BD6" w:rsidP="002B2BEE">
      <w:pPr>
        <w:numPr>
          <w:ilvl w:val="0"/>
          <w:numId w:val="4"/>
        </w:numPr>
        <w:shd w:val="clear" w:color="auto" w:fill="FFFFFF"/>
        <w:ind w:left="0" w:firstLine="709"/>
        <w:jc w:val="both"/>
        <w:rPr>
          <w:color w:val="000000"/>
          <w:sz w:val="28"/>
          <w:szCs w:val="28"/>
        </w:rPr>
      </w:pPr>
      <w:r>
        <w:rPr>
          <w:color w:val="000000"/>
          <w:sz w:val="28"/>
          <w:szCs w:val="28"/>
        </w:rPr>
        <w:t xml:space="preserve">В. </w:t>
      </w:r>
      <w:proofErr w:type="spellStart"/>
      <w:r>
        <w:rPr>
          <w:color w:val="000000"/>
          <w:sz w:val="28"/>
          <w:szCs w:val="28"/>
        </w:rPr>
        <w:t>Ратке</w:t>
      </w:r>
      <w:proofErr w:type="spellEnd"/>
    </w:p>
    <w:p w:rsidR="00AD5BD6" w:rsidRDefault="00AD5BD6" w:rsidP="002B2BEE">
      <w:pPr>
        <w:numPr>
          <w:ilvl w:val="0"/>
          <w:numId w:val="4"/>
        </w:numPr>
        <w:shd w:val="clear" w:color="auto" w:fill="FFFFFF"/>
        <w:ind w:left="0" w:firstLine="709"/>
        <w:jc w:val="both"/>
        <w:rPr>
          <w:color w:val="000000"/>
          <w:sz w:val="28"/>
          <w:szCs w:val="28"/>
        </w:rPr>
      </w:pPr>
      <w:r>
        <w:rPr>
          <w:color w:val="000000"/>
          <w:sz w:val="28"/>
          <w:szCs w:val="28"/>
        </w:rPr>
        <w:t>И.Г. Песталоцци</w:t>
      </w:r>
    </w:p>
    <w:p w:rsidR="00AD5BD6" w:rsidRDefault="00AD5BD6" w:rsidP="002B2BEE">
      <w:pPr>
        <w:numPr>
          <w:ilvl w:val="0"/>
          <w:numId w:val="3"/>
        </w:numPr>
        <w:ind w:left="0" w:firstLine="709"/>
        <w:jc w:val="both"/>
        <w:rPr>
          <w:sz w:val="28"/>
          <w:szCs w:val="28"/>
        </w:rPr>
      </w:pPr>
      <w:r>
        <w:rPr>
          <w:color w:val="000000"/>
          <w:sz w:val="28"/>
          <w:szCs w:val="28"/>
        </w:rPr>
        <w:t>ОБЛАСТЬ ПЕДАГОГИКИ, РАЗРАБАТЫВАЮЩАЯ ТЕОРЕТИЧЕСКИЕ ОСНОВЫ ОБУЧЕНИЯ</w:t>
      </w:r>
    </w:p>
    <w:p w:rsidR="00AD5BD6" w:rsidRDefault="00AD5BD6" w:rsidP="002B2BEE">
      <w:pPr>
        <w:numPr>
          <w:ilvl w:val="0"/>
          <w:numId w:val="5"/>
        </w:numPr>
        <w:shd w:val="clear" w:color="auto" w:fill="FFFFFF"/>
        <w:tabs>
          <w:tab w:val="clear" w:pos="2160"/>
          <w:tab w:val="left" w:pos="0"/>
          <w:tab w:val="num" w:pos="1418"/>
        </w:tabs>
        <w:ind w:left="0" w:firstLine="709"/>
        <w:jc w:val="both"/>
        <w:rPr>
          <w:sz w:val="28"/>
          <w:szCs w:val="28"/>
        </w:rPr>
      </w:pPr>
      <w:r>
        <w:rPr>
          <w:color w:val="000000"/>
          <w:sz w:val="28"/>
          <w:szCs w:val="28"/>
        </w:rPr>
        <w:t>дидактика</w:t>
      </w:r>
    </w:p>
    <w:p w:rsidR="00AD5BD6" w:rsidRDefault="00AD5BD6" w:rsidP="002B2BEE">
      <w:pPr>
        <w:numPr>
          <w:ilvl w:val="0"/>
          <w:numId w:val="5"/>
        </w:numPr>
        <w:shd w:val="clear" w:color="auto" w:fill="FFFFFF"/>
        <w:tabs>
          <w:tab w:val="clear" w:pos="2160"/>
          <w:tab w:val="left" w:pos="0"/>
          <w:tab w:val="num" w:pos="1418"/>
        </w:tabs>
        <w:ind w:left="0" w:firstLine="709"/>
        <w:jc w:val="both"/>
        <w:rPr>
          <w:sz w:val="28"/>
          <w:szCs w:val="28"/>
        </w:rPr>
      </w:pPr>
      <w:r>
        <w:rPr>
          <w:color w:val="000000"/>
          <w:sz w:val="28"/>
          <w:szCs w:val="28"/>
        </w:rPr>
        <w:t>история педагогики</w:t>
      </w:r>
    </w:p>
    <w:p w:rsidR="00AD5BD6" w:rsidRDefault="00AD5BD6" w:rsidP="002B2BEE">
      <w:pPr>
        <w:numPr>
          <w:ilvl w:val="0"/>
          <w:numId w:val="5"/>
        </w:numPr>
        <w:shd w:val="clear" w:color="auto" w:fill="FFFFFF"/>
        <w:tabs>
          <w:tab w:val="clear" w:pos="2160"/>
          <w:tab w:val="left" w:pos="0"/>
          <w:tab w:val="num" w:pos="1418"/>
        </w:tabs>
        <w:ind w:left="0" w:firstLine="709"/>
        <w:jc w:val="both"/>
        <w:rPr>
          <w:sz w:val="28"/>
          <w:szCs w:val="28"/>
        </w:rPr>
      </w:pPr>
      <w:r>
        <w:rPr>
          <w:color w:val="000000"/>
          <w:sz w:val="28"/>
          <w:szCs w:val="28"/>
        </w:rPr>
        <w:t>теория воспитания</w:t>
      </w:r>
    </w:p>
    <w:p w:rsidR="00AD5BD6" w:rsidRDefault="00AD5BD6" w:rsidP="002B2BEE">
      <w:pPr>
        <w:numPr>
          <w:ilvl w:val="0"/>
          <w:numId w:val="5"/>
        </w:numPr>
        <w:shd w:val="clear" w:color="auto" w:fill="FFFFFF"/>
        <w:tabs>
          <w:tab w:val="clear" w:pos="2160"/>
          <w:tab w:val="left" w:pos="0"/>
          <w:tab w:val="num" w:pos="1418"/>
        </w:tabs>
        <w:ind w:left="0" w:firstLine="709"/>
        <w:jc w:val="both"/>
        <w:rPr>
          <w:color w:val="000000"/>
          <w:sz w:val="28"/>
          <w:szCs w:val="28"/>
        </w:rPr>
      </w:pPr>
      <w:r>
        <w:rPr>
          <w:color w:val="000000"/>
          <w:sz w:val="28"/>
          <w:szCs w:val="28"/>
        </w:rPr>
        <w:t>методика преподавания</w:t>
      </w:r>
    </w:p>
    <w:p w:rsidR="00AD5BD6" w:rsidRDefault="00AD5BD6" w:rsidP="002B2BEE">
      <w:pPr>
        <w:numPr>
          <w:ilvl w:val="0"/>
          <w:numId w:val="3"/>
        </w:numPr>
        <w:ind w:left="0" w:firstLine="709"/>
        <w:jc w:val="both"/>
        <w:rPr>
          <w:sz w:val="28"/>
          <w:szCs w:val="28"/>
        </w:rPr>
      </w:pPr>
      <w:r>
        <w:rPr>
          <w:sz w:val="28"/>
          <w:szCs w:val="28"/>
        </w:rPr>
        <w:t>ОСНОВЫ КЛАССНО–УРОЧНОЙ СИСТЕМЫ ЗАЛОЖИЛ</w:t>
      </w:r>
    </w:p>
    <w:p w:rsidR="00AD5BD6" w:rsidRDefault="00AD5BD6" w:rsidP="002B2BEE">
      <w:pPr>
        <w:numPr>
          <w:ilvl w:val="0"/>
          <w:numId w:val="6"/>
        </w:numPr>
        <w:tabs>
          <w:tab w:val="clear" w:pos="2160"/>
        </w:tabs>
        <w:ind w:left="0" w:firstLine="709"/>
        <w:jc w:val="both"/>
        <w:rPr>
          <w:sz w:val="28"/>
          <w:szCs w:val="28"/>
        </w:rPr>
      </w:pPr>
      <w:r>
        <w:rPr>
          <w:sz w:val="28"/>
          <w:szCs w:val="28"/>
        </w:rPr>
        <w:t>Я.А. Коменский</w:t>
      </w:r>
    </w:p>
    <w:p w:rsidR="00AD5BD6" w:rsidRDefault="00AD5BD6" w:rsidP="002B2BEE">
      <w:pPr>
        <w:numPr>
          <w:ilvl w:val="0"/>
          <w:numId w:val="6"/>
        </w:numPr>
        <w:tabs>
          <w:tab w:val="clear" w:pos="2160"/>
        </w:tabs>
        <w:ind w:left="0" w:firstLine="709"/>
        <w:jc w:val="both"/>
        <w:rPr>
          <w:sz w:val="28"/>
          <w:szCs w:val="28"/>
        </w:rPr>
      </w:pPr>
      <w:r>
        <w:rPr>
          <w:sz w:val="28"/>
          <w:szCs w:val="28"/>
        </w:rPr>
        <w:t xml:space="preserve">А. </w:t>
      </w:r>
      <w:proofErr w:type="spellStart"/>
      <w:r>
        <w:rPr>
          <w:sz w:val="28"/>
          <w:szCs w:val="28"/>
        </w:rPr>
        <w:t>Дистервег</w:t>
      </w:r>
      <w:proofErr w:type="spellEnd"/>
      <w:r>
        <w:rPr>
          <w:sz w:val="28"/>
          <w:szCs w:val="28"/>
        </w:rPr>
        <w:t>;</w:t>
      </w:r>
    </w:p>
    <w:p w:rsidR="00AD5BD6" w:rsidRDefault="00AD5BD6" w:rsidP="002B2BEE">
      <w:pPr>
        <w:numPr>
          <w:ilvl w:val="0"/>
          <w:numId w:val="6"/>
        </w:numPr>
        <w:tabs>
          <w:tab w:val="clear" w:pos="2160"/>
        </w:tabs>
        <w:ind w:left="0" w:firstLine="709"/>
        <w:jc w:val="both"/>
        <w:rPr>
          <w:sz w:val="28"/>
          <w:szCs w:val="28"/>
        </w:rPr>
      </w:pPr>
      <w:r>
        <w:rPr>
          <w:sz w:val="28"/>
          <w:szCs w:val="28"/>
        </w:rPr>
        <w:t>Ж.-Ж. Руссо</w:t>
      </w:r>
    </w:p>
    <w:p w:rsidR="00AD5BD6" w:rsidRDefault="00AD5BD6" w:rsidP="002B2BEE">
      <w:pPr>
        <w:numPr>
          <w:ilvl w:val="0"/>
          <w:numId w:val="6"/>
        </w:numPr>
        <w:tabs>
          <w:tab w:val="clear" w:pos="2160"/>
        </w:tabs>
        <w:ind w:left="0" w:firstLine="709"/>
        <w:jc w:val="both"/>
        <w:rPr>
          <w:sz w:val="28"/>
          <w:szCs w:val="28"/>
        </w:rPr>
      </w:pPr>
      <w:r>
        <w:rPr>
          <w:sz w:val="28"/>
          <w:szCs w:val="28"/>
        </w:rPr>
        <w:t>И.Г. Песталоцци</w:t>
      </w:r>
    </w:p>
    <w:p w:rsidR="00AD5BD6" w:rsidRDefault="00AD5BD6" w:rsidP="002B2BEE">
      <w:pPr>
        <w:numPr>
          <w:ilvl w:val="0"/>
          <w:numId w:val="3"/>
        </w:numPr>
        <w:ind w:left="0" w:firstLine="709"/>
        <w:jc w:val="both"/>
        <w:rPr>
          <w:sz w:val="28"/>
          <w:szCs w:val="28"/>
        </w:rPr>
      </w:pPr>
      <w:r>
        <w:rPr>
          <w:color w:val="000000"/>
          <w:sz w:val="28"/>
          <w:szCs w:val="28"/>
        </w:rPr>
        <w:t>ДИДАКТИКА КАК НАУКА ИЗУЧАЕТ:</w:t>
      </w:r>
    </w:p>
    <w:p w:rsidR="00AD5BD6" w:rsidRDefault="00AD5BD6" w:rsidP="002B2BEE">
      <w:pPr>
        <w:numPr>
          <w:ilvl w:val="0"/>
          <w:numId w:val="7"/>
        </w:numPr>
        <w:shd w:val="clear" w:color="auto" w:fill="FFFFFF"/>
        <w:tabs>
          <w:tab w:val="clear" w:pos="2160"/>
          <w:tab w:val="left" w:pos="0"/>
          <w:tab w:val="num" w:pos="1418"/>
        </w:tabs>
        <w:ind w:left="0" w:firstLine="709"/>
        <w:jc w:val="both"/>
        <w:rPr>
          <w:sz w:val="28"/>
          <w:szCs w:val="28"/>
        </w:rPr>
      </w:pPr>
      <w:r>
        <w:rPr>
          <w:color w:val="000000"/>
          <w:sz w:val="28"/>
          <w:szCs w:val="28"/>
        </w:rPr>
        <w:t>закономерности воспитания</w:t>
      </w:r>
    </w:p>
    <w:p w:rsidR="00AD5BD6" w:rsidRDefault="00AD5BD6" w:rsidP="002B2BEE">
      <w:pPr>
        <w:numPr>
          <w:ilvl w:val="0"/>
          <w:numId w:val="7"/>
        </w:numPr>
        <w:shd w:val="clear" w:color="auto" w:fill="FFFFFF"/>
        <w:tabs>
          <w:tab w:val="clear" w:pos="2160"/>
          <w:tab w:val="left" w:pos="0"/>
          <w:tab w:val="num" w:pos="1418"/>
        </w:tabs>
        <w:ind w:left="0" w:firstLine="709"/>
        <w:jc w:val="both"/>
        <w:rPr>
          <w:sz w:val="28"/>
          <w:szCs w:val="28"/>
        </w:rPr>
      </w:pPr>
      <w:r>
        <w:rPr>
          <w:color w:val="000000"/>
          <w:sz w:val="28"/>
          <w:szCs w:val="28"/>
        </w:rPr>
        <w:t>закономерности обучения</w:t>
      </w:r>
    </w:p>
    <w:p w:rsidR="00AD5BD6" w:rsidRDefault="00AD5BD6" w:rsidP="002B2BEE">
      <w:pPr>
        <w:numPr>
          <w:ilvl w:val="0"/>
          <w:numId w:val="7"/>
        </w:numPr>
        <w:shd w:val="clear" w:color="auto" w:fill="FFFFFF"/>
        <w:tabs>
          <w:tab w:val="clear" w:pos="2160"/>
          <w:tab w:val="left" w:pos="0"/>
          <w:tab w:val="num" w:pos="1418"/>
        </w:tabs>
        <w:ind w:left="0" w:firstLine="709"/>
        <w:jc w:val="both"/>
        <w:rPr>
          <w:sz w:val="28"/>
          <w:szCs w:val="28"/>
        </w:rPr>
      </w:pPr>
      <w:r>
        <w:rPr>
          <w:color w:val="000000"/>
          <w:sz w:val="28"/>
          <w:szCs w:val="28"/>
        </w:rPr>
        <w:t>процесс социализации</w:t>
      </w:r>
    </w:p>
    <w:p w:rsidR="00AD5BD6" w:rsidRDefault="00AD5BD6" w:rsidP="002B2BEE">
      <w:pPr>
        <w:numPr>
          <w:ilvl w:val="0"/>
          <w:numId w:val="7"/>
        </w:numPr>
        <w:shd w:val="clear" w:color="auto" w:fill="FFFFFF"/>
        <w:tabs>
          <w:tab w:val="clear" w:pos="2160"/>
          <w:tab w:val="left" w:pos="0"/>
          <w:tab w:val="num" w:pos="1418"/>
        </w:tabs>
        <w:ind w:left="0" w:firstLine="709"/>
        <w:jc w:val="both"/>
        <w:rPr>
          <w:sz w:val="28"/>
          <w:szCs w:val="28"/>
        </w:rPr>
      </w:pPr>
      <w:r>
        <w:rPr>
          <w:color w:val="000000"/>
          <w:sz w:val="28"/>
          <w:szCs w:val="28"/>
        </w:rPr>
        <w:t>процесс управления</w:t>
      </w:r>
    </w:p>
    <w:p w:rsidR="00AD5BD6" w:rsidRDefault="00AD5BD6" w:rsidP="002B2BEE">
      <w:pPr>
        <w:numPr>
          <w:ilvl w:val="0"/>
          <w:numId w:val="3"/>
        </w:numPr>
        <w:ind w:left="0" w:firstLine="709"/>
        <w:jc w:val="both"/>
        <w:rPr>
          <w:sz w:val="28"/>
          <w:szCs w:val="28"/>
        </w:rPr>
      </w:pPr>
      <w:r>
        <w:rPr>
          <w:sz w:val="28"/>
          <w:szCs w:val="28"/>
        </w:rPr>
        <w:t>ЧТО НАЗЫВАЕТСЯ ДИДАКТИКОЙ</w:t>
      </w:r>
    </w:p>
    <w:p w:rsidR="00AD5BD6" w:rsidRDefault="00AD5BD6" w:rsidP="002B2BEE">
      <w:pPr>
        <w:numPr>
          <w:ilvl w:val="0"/>
          <w:numId w:val="8"/>
        </w:numPr>
        <w:tabs>
          <w:tab w:val="clear" w:pos="1800"/>
          <w:tab w:val="left" w:pos="1418"/>
        </w:tabs>
        <w:ind w:left="0" w:firstLine="709"/>
        <w:jc w:val="both"/>
        <w:rPr>
          <w:sz w:val="28"/>
          <w:szCs w:val="28"/>
        </w:rPr>
      </w:pPr>
      <w:r>
        <w:rPr>
          <w:sz w:val="28"/>
          <w:szCs w:val="28"/>
        </w:rPr>
        <w:t>Дидактика – это отдельная наука о закономерностях развития личности</w:t>
      </w:r>
    </w:p>
    <w:p w:rsidR="00AD5BD6" w:rsidRDefault="00AD5BD6" w:rsidP="002B2BEE">
      <w:pPr>
        <w:numPr>
          <w:ilvl w:val="0"/>
          <w:numId w:val="8"/>
        </w:numPr>
        <w:tabs>
          <w:tab w:val="clear" w:pos="1800"/>
          <w:tab w:val="left" w:pos="1418"/>
          <w:tab w:val="num" w:pos="1560"/>
        </w:tabs>
        <w:ind w:left="0" w:firstLine="709"/>
        <w:jc w:val="both"/>
        <w:rPr>
          <w:sz w:val="28"/>
          <w:szCs w:val="28"/>
        </w:rPr>
      </w:pPr>
      <w:r>
        <w:rPr>
          <w:sz w:val="28"/>
          <w:szCs w:val="28"/>
        </w:rPr>
        <w:t>Дидактика – это наука о закономерностях формирования личности ребенка</w:t>
      </w:r>
    </w:p>
    <w:p w:rsidR="00AD5BD6" w:rsidRDefault="00AD5BD6" w:rsidP="002B2BEE">
      <w:pPr>
        <w:numPr>
          <w:ilvl w:val="0"/>
          <w:numId w:val="8"/>
        </w:numPr>
        <w:tabs>
          <w:tab w:val="clear" w:pos="1800"/>
          <w:tab w:val="left" w:pos="1418"/>
          <w:tab w:val="num" w:pos="1560"/>
        </w:tabs>
        <w:ind w:left="0" w:firstLine="709"/>
        <w:jc w:val="both"/>
        <w:rPr>
          <w:sz w:val="28"/>
          <w:szCs w:val="28"/>
          <w:u w:val="single"/>
        </w:rPr>
      </w:pPr>
      <w:r>
        <w:rPr>
          <w:sz w:val="28"/>
          <w:szCs w:val="28"/>
        </w:rPr>
        <w:t>Дидактика – это отрасль педагогики, разрабатывающая теорию обучения и образования</w:t>
      </w:r>
    </w:p>
    <w:p w:rsidR="00AD5BD6" w:rsidRDefault="00AD5BD6" w:rsidP="002B2BEE">
      <w:pPr>
        <w:numPr>
          <w:ilvl w:val="0"/>
          <w:numId w:val="8"/>
        </w:numPr>
        <w:tabs>
          <w:tab w:val="clear" w:pos="1800"/>
          <w:tab w:val="num" w:pos="1560"/>
        </w:tabs>
        <w:ind w:left="0" w:firstLine="709"/>
        <w:jc w:val="both"/>
        <w:rPr>
          <w:sz w:val="28"/>
          <w:szCs w:val="28"/>
        </w:rPr>
      </w:pPr>
      <w:r>
        <w:rPr>
          <w:sz w:val="28"/>
          <w:szCs w:val="28"/>
        </w:rPr>
        <w:t>Дидактикой называется раздел педагогики об образовании и воспитании подрастающего поколения</w:t>
      </w:r>
    </w:p>
    <w:p w:rsidR="00AD5BD6" w:rsidRDefault="00AD5BD6" w:rsidP="002B2BEE">
      <w:pPr>
        <w:numPr>
          <w:ilvl w:val="0"/>
          <w:numId w:val="3"/>
        </w:numPr>
        <w:ind w:left="0" w:firstLine="709"/>
        <w:jc w:val="both"/>
        <w:rPr>
          <w:sz w:val="28"/>
          <w:szCs w:val="28"/>
        </w:rPr>
      </w:pPr>
      <w:r>
        <w:rPr>
          <w:color w:val="000000"/>
          <w:sz w:val="28"/>
          <w:szCs w:val="28"/>
        </w:rPr>
        <w:t>УСТАНОВИТЕ, КАКОЕ ОПРЕДЕЛЕНИЕ СООТВЕТСТВУЕТ ПОНЯТИЮ «УЧЕНИЕ»</w:t>
      </w:r>
    </w:p>
    <w:p w:rsidR="00AD5BD6" w:rsidRDefault="00AD5BD6" w:rsidP="002B2BEE">
      <w:pPr>
        <w:numPr>
          <w:ilvl w:val="0"/>
          <w:numId w:val="9"/>
        </w:numPr>
        <w:tabs>
          <w:tab w:val="clear" w:pos="1800"/>
          <w:tab w:val="num" w:pos="1560"/>
        </w:tabs>
        <w:ind w:left="0" w:firstLine="709"/>
        <w:jc w:val="both"/>
        <w:rPr>
          <w:sz w:val="28"/>
          <w:szCs w:val="28"/>
        </w:rPr>
      </w:pPr>
      <w:r>
        <w:rPr>
          <w:sz w:val="28"/>
          <w:szCs w:val="28"/>
        </w:rPr>
        <w:t>специфическая форма самостоятельной познавательной деятельности человека</w:t>
      </w:r>
    </w:p>
    <w:p w:rsidR="00AD5BD6" w:rsidRDefault="00AD5BD6" w:rsidP="002B2BEE">
      <w:pPr>
        <w:numPr>
          <w:ilvl w:val="0"/>
          <w:numId w:val="9"/>
        </w:numPr>
        <w:tabs>
          <w:tab w:val="clear" w:pos="1800"/>
          <w:tab w:val="num" w:pos="1560"/>
        </w:tabs>
        <w:ind w:left="0" w:firstLine="709"/>
        <w:jc w:val="both"/>
        <w:rPr>
          <w:sz w:val="28"/>
          <w:szCs w:val="28"/>
        </w:rPr>
      </w:pPr>
      <w:r>
        <w:rPr>
          <w:sz w:val="28"/>
          <w:szCs w:val="28"/>
        </w:rPr>
        <w:t xml:space="preserve">взаимодействие учителя и </w:t>
      </w:r>
      <w:proofErr w:type="gramStart"/>
      <w:r>
        <w:rPr>
          <w:sz w:val="28"/>
          <w:szCs w:val="28"/>
        </w:rPr>
        <w:t>обучающихся</w:t>
      </w:r>
      <w:proofErr w:type="gramEnd"/>
      <w:r>
        <w:rPr>
          <w:sz w:val="28"/>
          <w:szCs w:val="28"/>
        </w:rPr>
        <w:t xml:space="preserve"> с целью познания</w:t>
      </w:r>
    </w:p>
    <w:p w:rsidR="00AD5BD6" w:rsidRDefault="00AD5BD6" w:rsidP="002B2BEE">
      <w:pPr>
        <w:numPr>
          <w:ilvl w:val="0"/>
          <w:numId w:val="9"/>
        </w:numPr>
        <w:tabs>
          <w:tab w:val="clear" w:pos="1800"/>
          <w:tab w:val="num" w:pos="1560"/>
        </w:tabs>
        <w:ind w:left="0" w:firstLine="709"/>
        <w:jc w:val="both"/>
        <w:rPr>
          <w:sz w:val="28"/>
          <w:szCs w:val="28"/>
        </w:rPr>
      </w:pPr>
      <w:r>
        <w:rPr>
          <w:sz w:val="28"/>
          <w:szCs w:val="28"/>
        </w:rPr>
        <w:t>организация учебно-познавательной деятельности ученика</w:t>
      </w:r>
    </w:p>
    <w:p w:rsidR="00AD5BD6" w:rsidRDefault="00AD5BD6" w:rsidP="002B2BEE">
      <w:pPr>
        <w:numPr>
          <w:ilvl w:val="0"/>
          <w:numId w:val="9"/>
        </w:numPr>
        <w:tabs>
          <w:tab w:val="clear" w:pos="1800"/>
          <w:tab w:val="num" w:pos="1560"/>
        </w:tabs>
        <w:ind w:left="0" w:firstLine="709"/>
        <w:jc w:val="both"/>
        <w:rPr>
          <w:sz w:val="28"/>
          <w:szCs w:val="28"/>
        </w:rPr>
      </w:pPr>
      <w:r>
        <w:rPr>
          <w:sz w:val="28"/>
          <w:szCs w:val="28"/>
        </w:rPr>
        <w:t>приобретенные знания, умения и навыки</w:t>
      </w:r>
    </w:p>
    <w:p w:rsidR="00AD5BD6" w:rsidRDefault="00AD5BD6" w:rsidP="002B2BEE">
      <w:pPr>
        <w:numPr>
          <w:ilvl w:val="0"/>
          <w:numId w:val="3"/>
        </w:numPr>
        <w:ind w:left="0" w:firstLine="709"/>
        <w:jc w:val="both"/>
        <w:rPr>
          <w:sz w:val="28"/>
          <w:szCs w:val="28"/>
        </w:rPr>
      </w:pPr>
      <w:r>
        <w:rPr>
          <w:sz w:val="28"/>
          <w:szCs w:val="28"/>
        </w:rPr>
        <w:t>ВЫБЕРИТЕ ПРАВИЛЬНЫЙ ОТВЕТ</w:t>
      </w:r>
    </w:p>
    <w:p w:rsidR="00AD5BD6" w:rsidRDefault="00AD5BD6" w:rsidP="002B2BEE">
      <w:pPr>
        <w:numPr>
          <w:ilvl w:val="0"/>
          <w:numId w:val="10"/>
        </w:numPr>
        <w:ind w:left="0" w:firstLine="709"/>
        <w:jc w:val="both"/>
        <w:rPr>
          <w:sz w:val="28"/>
          <w:szCs w:val="28"/>
        </w:rPr>
      </w:pPr>
      <w:r>
        <w:rPr>
          <w:sz w:val="28"/>
          <w:szCs w:val="28"/>
        </w:rPr>
        <w:t>Обучение − это передача знаний от учителя к ученику с целью подготовки его к жизни</w:t>
      </w:r>
    </w:p>
    <w:p w:rsidR="00AD5BD6" w:rsidRDefault="00AD5BD6" w:rsidP="002B2BEE">
      <w:pPr>
        <w:numPr>
          <w:ilvl w:val="0"/>
          <w:numId w:val="10"/>
        </w:numPr>
        <w:ind w:left="0" w:firstLine="709"/>
        <w:jc w:val="both"/>
        <w:rPr>
          <w:sz w:val="28"/>
          <w:szCs w:val="28"/>
        </w:rPr>
      </w:pPr>
      <w:r>
        <w:rPr>
          <w:sz w:val="28"/>
          <w:szCs w:val="28"/>
        </w:rPr>
        <w:lastRenderedPageBreak/>
        <w:t>Обучение − это общение учителя с учениками, в ходе которого происходит передача и усвоение знаний, умений и навыков</w:t>
      </w:r>
    </w:p>
    <w:p w:rsidR="00AD5BD6" w:rsidRDefault="00AD5BD6" w:rsidP="002B2BEE">
      <w:pPr>
        <w:numPr>
          <w:ilvl w:val="0"/>
          <w:numId w:val="10"/>
        </w:numPr>
        <w:ind w:left="0" w:firstLine="709"/>
        <w:jc w:val="both"/>
        <w:rPr>
          <w:sz w:val="28"/>
          <w:szCs w:val="28"/>
        </w:rPr>
      </w:pPr>
      <w:r>
        <w:rPr>
          <w:sz w:val="28"/>
          <w:szCs w:val="28"/>
        </w:rPr>
        <w:t>Обучение − процесс деятельности учителя, направленный на передачу ученикам знаний, умений и навыков, подготовку их к жизни</w:t>
      </w:r>
    </w:p>
    <w:p w:rsidR="00AD5BD6" w:rsidRDefault="00AD5BD6" w:rsidP="002B2BEE">
      <w:pPr>
        <w:numPr>
          <w:ilvl w:val="0"/>
          <w:numId w:val="10"/>
        </w:numPr>
        <w:ind w:left="0" w:firstLine="709"/>
        <w:jc w:val="both"/>
        <w:rPr>
          <w:sz w:val="28"/>
          <w:szCs w:val="28"/>
        </w:rPr>
      </w:pPr>
      <w:r>
        <w:rPr>
          <w:sz w:val="28"/>
          <w:szCs w:val="28"/>
        </w:rPr>
        <w:t xml:space="preserve">Обучение − это двусторонний процесс деятельности ученика и учителя, направленный на сознательное и прочное овладение системой знаний, умений и навыков, в </w:t>
      </w:r>
      <w:proofErr w:type="gramStart"/>
      <w:r>
        <w:rPr>
          <w:sz w:val="28"/>
          <w:szCs w:val="28"/>
        </w:rPr>
        <w:t>ходе</w:t>
      </w:r>
      <w:proofErr w:type="gramEnd"/>
      <w:r>
        <w:rPr>
          <w:sz w:val="28"/>
          <w:szCs w:val="28"/>
        </w:rPr>
        <w:t xml:space="preserve"> которой формируется научное мировоззрение</w:t>
      </w:r>
    </w:p>
    <w:p w:rsidR="00AD5BD6" w:rsidRDefault="00AD5BD6" w:rsidP="002B2BEE">
      <w:pPr>
        <w:numPr>
          <w:ilvl w:val="0"/>
          <w:numId w:val="3"/>
        </w:numPr>
        <w:ind w:left="0" w:firstLine="709"/>
        <w:jc w:val="both"/>
        <w:rPr>
          <w:sz w:val="28"/>
          <w:szCs w:val="28"/>
        </w:rPr>
      </w:pPr>
      <w:r>
        <w:rPr>
          <w:sz w:val="28"/>
          <w:szCs w:val="28"/>
        </w:rPr>
        <w:t>ЧТО ПОНИМАЕТСЯ ПОД ПРИНЦИПАМИ ОБУЧЕНИЯ</w:t>
      </w:r>
    </w:p>
    <w:p w:rsidR="00AD5BD6" w:rsidRDefault="00AD5BD6" w:rsidP="002B2BEE">
      <w:pPr>
        <w:numPr>
          <w:ilvl w:val="0"/>
          <w:numId w:val="11"/>
        </w:numPr>
        <w:ind w:left="0" w:firstLine="709"/>
        <w:jc w:val="both"/>
        <w:rPr>
          <w:sz w:val="28"/>
          <w:szCs w:val="28"/>
        </w:rPr>
      </w:pPr>
      <w:r>
        <w:rPr>
          <w:sz w:val="28"/>
          <w:szCs w:val="28"/>
        </w:rPr>
        <w:t>исходные положения, которые определяют содержание, организационные формы и методы учебной работы в соответствии с целью обучения</w:t>
      </w:r>
    </w:p>
    <w:p w:rsidR="00AD5BD6" w:rsidRDefault="00AD5BD6" w:rsidP="002B2BEE">
      <w:pPr>
        <w:numPr>
          <w:ilvl w:val="0"/>
          <w:numId w:val="11"/>
        </w:numPr>
        <w:ind w:left="0" w:firstLine="709"/>
        <w:jc w:val="both"/>
        <w:rPr>
          <w:sz w:val="28"/>
          <w:szCs w:val="28"/>
        </w:rPr>
      </w:pPr>
      <w:r>
        <w:rPr>
          <w:sz w:val="28"/>
          <w:szCs w:val="28"/>
        </w:rPr>
        <w:t>исходные правила и закономерности, которые указывают на пути организации познавательной деятельности учащихся</w:t>
      </w:r>
    </w:p>
    <w:p w:rsidR="00AD5BD6" w:rsidRDefault="00AD5BD6" w:rsidP="002B2BEE">
      <w:pPr>
        <w:numPr>
          <w:ilvl w:val="0"/>
          <w:numId w:val="11"/>
        </w:numPr>
        <w:ind w:left="0" w:firstLine="709"/>
        <w:jc w:val="both"/>
        <w:rPr>
          <w:sz w:val="28"/>
          <w:szCs w:val="28"/>
        </w:rPr>
      </w:pPr>
      <w:r>
        <w:rPr>
          <w:sz w:val="28"/>
          <w:szCs w:val="28"/>
        </w:rPr>
        <w:t>общие закономерности и методы преподавательской работы учителя в соответствии с потребностями общественно-экономической формации</w:t>
      </w:r>
    </w:p>
    <w:p w:rsidR="00AD5BD6" w:rsidRDefault="00AD5BD6" w:rsidP="002B2BEE">
      <w:pPr>
        <w:numPr>
          <w:ilvl w:val="0"/>
          <w:numId w:val="11"/>
        </w:numPr>
        <w:ind w:left="0" w:firstLine="709"/>
        <w:jc w:val="both"/>
        <w:rPr>
          <w:color w:val="000000"/>
          <w:sz w:val="28"/>
          <w:szCs w:val="28"/>
        </w:rPr>
      </w:pPr>
      <w:r>
        <w:rPr>
          <w:sz w:val="28"/>
          <w:szCs w:val="28"/>
        </w:rPr>
        <w:t>со</w:t>
      </w:r>
      <w:r>
        <w:rPr>
          <w:color w:val="000000"/>
          <w:sz w:val="28"/>
          <w:szCs w:val="28"/>
        </w:rPr>
        <w:t>ставная часть метода, разовое действие, определенный шаг</w:t>
      </w:r>
    </w:p>
    <w:p w:rsidR="00AD5BD6" w:rsidRDefault="00AD5BD6" w:rsidP="002B2BEE">
      <w:pPr>
        <w:numPr>
          <w:ilvl w:val="0"/>
          <w:numId w:val="3"/>
        </w:numPr>
        <w:ind w:left="0" w:firstLine="709"/>
        <w:jc w:val="both"/>
        <w:rPr>
          <w:sz w:val="28"/>
          <w:szCs w:val="28"/>
        </w:rPr>
      </w:pPr>
      <w:r>
        <w:rPr>
          <w:sz w:val="28"/>
          <w:szCs w:val="28"/>
        </w:rPr>
        <w:t>К КАКОМУ ПРИНЦИПУ ОБУЧЕНИЯ ВЫ ОТНЕСЕТЕ ПРАВИЛО: «РАЗВИВАЙТЕ, ЗАКРЕПЛЯЙТЕ, ПЕРЕНОСИТЕ УСПЕХИ УЧАЩЕГОСЯ В ОДНОМ ВИДЕ ДЕЯТЕЛЬНОСТИ НА ДРУГИЕ: ОТ ЭПИЗОДИЧЕСКОГО УСПЕХА ИДИТЕ К ВЫСОКИМ СТАБИЛЬНЫМ ДОСТИЖЕНИЯМ»</w:t>
      </w:r>
    </w:p>
    <w:p w:rsidR="00AD5BD6" w:rsidRDefault="00AD5BD6" w:rsidP="002B2BEE">
      <w:pPr>
        <w:numPr>
          <w:ilvl w:val="0"/>
          <w:numId w:val="12"/>
        </w:numPr>
        <w:ind w:left="0" w:firstLine="709"/>
        <w:jc w:val="both"/>
        <w:rPr>
          <w:sz w:val="28"/>
          <w:szCs w:val="28"/>
        </w:rPr>
      </w:pPr>
      <w:r>
        <w:rPr>
          <w:sz w:val="28"/>
          <w:szCs w:val="28"/>
        </w:rPr>
        <w:t>прочности</w:t>
      </w:r>
    </w:p>
    <w:p w:rsidR="00AD5BD6" w:rsidRDefault="00AD5BD6" w:rsidP="002B2BEE">
      <w:pPr>
        <w:numPr>
          <w:ilvl w:val="0"/>
          <w:numId w:val="12"/>
        </w:numPr>
        <w:ind w:left="0" w:firstLine="709"/>
        <w:jc w:val="both"/>
        <w:rPr>
          <w:sz w:val="28"/>
          <w:szCs w:val="28"/>
        </w:rPr>
      </w:pPr>
      <w:r>
        <w:rPr>
          <w:sz w:val="28"/>
          <w:szCs w:val="28"/>
        </w:rPr>
        <w:t>связи теории с практикой</w:t>
      </w:r>
    </w:p>
    <w:p w:rsidR="00AD5BD6" w:rsidRDefault="00AD5BD6" w:rsidP="002B2BEE">
      <w:pPr>
        <w:numPr>
          <w:ilvl w:val="0"/>
          <w:numId w:val="12"/>
        </w:numPr>
        <w:ind w:left="0" w:firstLine="709"/>
        <w:jc w:val="both"/>
        <w:rPr>
          <w:sz w:val="28"/>
          <w:szCs w:val="28"/>
        </w:rPr>
      </w:pPr>
      <w:r>
        <w:rPr>
          <w:sz w:val="28"/>
          <w:szCs w:val="28"/>
        </w:rPr>
        <w:t>научности</w:t>
      </w:r>
    </w:p>
    <w:p w:rsidR="00AD5BD6" w:rsidRDefault="00AD5BD6" w:rsidP="002B2BEE">
      <w:pPr>
        <w:numPr>
          <w:ilvl w:val="0"/>
          <w:numId w:val="12"/>
        </w:numPr>
        <w:ind w:left="0" w:firstLine="709"/>
        <w:jc w:val="both"/>
        <w:rPr>
          <w:sz w:val="28"/>
          <w:szCs w:val="28"/>
        </w:rPr>
      </w:pPr>
      <w:r>
        <w:rPr>
          <w:sz w:val="28"/>
          <w:szCs w:val="28"/>
        </w:rPr>
        <w:t>систематичности и последовательности</w:t>
      </w:r>
    </w:p>
    <w:p w:rsidR="00AD5BD6" w:rsidRDefault="00AD5BD6" w:rsidP="002B2BEE">
      <w:pPr>
        <w:numPr>
          <w:ilvl w:val="0"/>
          <w:numId w:val="3"/>
        </w:numPr>
        <w:ind w:left="0" w:firstLine="709"/>
        <w:jc w:val="both"/>
        <w:rPr>
          <w:sz w:val="28"/>
          <w:szCs w:val="28"/>
        </w:rPr>
      </w:pPr>
      <w:r>
        <w:rPr>
          <w:sz w:val="28"/>
          <w:szCs w:val="28"/>
        </w:rPr>
        <w:t>В ЧЕМ ВЫРАЖАЕТСЯ ПРИНЦИП СОЗНАТЕЛЬНОСТИ И АКТИВНОСТИ В ОБУЧЕНИИ</w:t>
      </w:r>
    </w:p>
    <w:p w:rsidR="00AD5BD6" w:rsidRDefault="00AD5BD6" w:rsidP="002B2BEE">
      <w:pPr>
        <w:numPr>
          <w:ilvl w:val="0"/>
          <w:numId w:val="13"/>
        </w:numPr>
        <w:ind w:left="0" w:firstLine="709"/>
        <w:jc w:val="both"/>
        <w:rPr>
          <w:sz w:val="28"/>
          <w:szCs w:val="28"/>
        </w:rPr>
      </w:pPr>
      <w:r>
        <w:rPr>
          <w:sz w:val="28"/>
          <w:szCs w:val="28"/>
        </w:rPr>
        <w:t>учитель проявляет высокую активность, а ученики сознательно воспринимают знания</w:t>
      </w:r>
    </w:p>
    <w:p w:rsidR="00AD5BD6" w:rsidRDefault="00AD5BD6" w:rsidP="002B2BEE">
      <w:pPr>
        <w:numPr>
          <w:ilvl w:val="0"/>
          <w:numId w:val="13"/>
        </w:numPr>
        <w:ind w:left="0" w:firstLine="709"/>
        <w:jc w:val="both"/>
        <w:rPr>
          <w:sz w:val="28"/>
          <w:szCs w:val="28"/>
        </w:rPr>
      </w:pPr>
      <w:r>
        <w:rPr>
          <w:sz w:val="28"/>
          <w:szCs w:val="28"/>
        </w:rPr>
        <w:t>достаточно ученику объяснить значение сознательности в обучении, как он начинает учиться активно</w:t>
      </w:r>
    </w:p>
    <w:p w:rsidR="00AD5BD6" w:rsidRDefault="00AD5BD6" w:rsidP="002B2BEE">
      <w:pPr>
        <w:numPr>
          <w:ilvl w:val="0"/>
          <w:numId w:val="13"/>
        </w:numPr>
        <w:ind w:left="0" w:firstLine="709"/>
        <w:jc w:val="both"/>
        <w:rPr>
          <w:sz w:val="28"/>
          <w:szCs w:val="28"/>
        </w:rPr>
      </w:pPr>
      <w:r>
        <w:rPr>
          <w:sz w:val="28"/>
          <w:szCs w:val="28"/>
        </w:rPr>
        <w:t>активность ученика ведет к сознательному усвоению знаний</w:t>
      </w:r>
    </w:p>
    <w:p w:rsidR="00AD5BD6" w:rsidRDefault="00AD5BD6" w:rsidP="002B2BEE">
      <w:pPr>
        <w:numPr>
          <w:ilvl w:val="0"/>
          <w:numId w:val="13"/>
        </w:numPr>
        <w:ind w:left="0" w:firstLine="709"/>
        <w:jc w:val="both"/>
        <w:rPr>
          <w:sz w:val="28"/>
          <w:szCs w:val="28"/>
        </w:rPr>
      </w:pPr>
      <w:r>
        <w:rPr>
          <w:sz w:val="28"/>
          <w:szCs w:val="28"/>
        </w:rPr>
        <w:t>правильного ответа нет</w:t>
      </w:r>
    </w:p>
    <w:p w:rsidR="00AD5BD6" w:rsidRDefault="00AD5BD6" w:rsidP="002B2BEE">
      <w:pPr>
        <w:numPr>
          <w:ilvl w:val="0"/>
          <w:numId w:val="3"/>
        </w:numPr>
        <w:ind w:left="0" w:firstLine="709"/>
        <w:jc w:val="both"/>
        <w:rPr>
          <w:sz w:val="28"/>
          <w:szCs w:val="28"/>
        </w:rPr>
      </w:pPr>
      <w:r>
        <w:rPr>
          <w:sz w:val="28"/>
          <w:szCs w:val="28"/>
        </w:rPr>
        <w:t>В ЧЕМ ОТЛИЧИЕ ДИДАКТИЧЕСКОГО ПРАВИЛА ОТ ДИДАКТИЧЕСКОГО ПРИНЦИПА</w:t>
      </w:r>
    </w:p>
    <w:p w:rsidR="00AD5BD6" w:rsidRDefault="00AD5BD6" w:rsidP="002B2BEE">
      <w:pPr>
        <w:numPr>
          <w:ilvl w:val="1"/>
          <w:numId w:val="13"/>
        </w:numPr>
        <w:tabs>
          <w:tab w:val="num" w:pos="1440"/>
        </w:tabs>
        <w:ind w:left="0" w:firstLine="709"/>
        <w:jc w:val="both"/>
        <w:rPr>
          <w:sz w:val="28"/>
          <w:szCs w:val="28"/>
        </w:rPr>
      </w:pPr>
      <w:r>
        <w:rPr>
          <w:sz w:val="28"/>
          <w:szCs w:val="28"/>
        </w:rPr>
        <w:t>Правило является выражением всеобщей закономерности. Дидактический принцип подчинен правилу и вытекает из правила</w:t>
      </w:r>
    </w:p>
    <w:p w:rsidR="00AD5BD6" w:rsidRDefault="00AD5BD6" w:rsidP="002B2BEE">
      <w:pPr>
        <w:numPr>
          <w:ilvl w:val="1"/>
          <w:numId w:val="13"/>
        </w:numPr>
        <w:tabs>
          <w:tab w:val="num" w:pos="1440"/>
        </w:tabs>
        <w:ind w:left="0" w:firstLine="709"/>
        <w:jc w:val="both"/>
        <w:rPr>
          <w:sz w:val="28"/>
          <w:szCs w:val="28"/>
        </w:rPr>
      </w:pPr>
      <w:r>
        <w:rPr>
          <w:sz w:val="28"/>
          <w:szCs w:val="28"/>
        </w:rPr>
        <w:t>Правила конкретизируют принцип. Принцип носит характер общей закономерности; правило, вытекая из принципа обучения, отражает действия, используемые в определенной педагогической ситуации. Правило указывает учителю, как следует в практической работе реализовать дидактический принцип</w:t>
      </w:r>
    </w:p>
    <w:p w:rsidR="00AD5BD6" w:rsidRDefault="00AD5BD6" w:rsidP="002B2BEE">
      <w:pPr>
        <w:numPr>
          <w:ilvl w:val="1"/>
          <w:numId w:val="13"/>
        </w:numPr>
        <w:tabs>
          <w:tab w:val="num" w:pos="1440"/>
        </w:tabs>
        <w:ind w:left="0" w:firstLine="709"/>
        <w:jc w:val="both"/>
        <w:rPr>
          <w:sz w:val="28"/>
          <w:szCs w:val="28"/>
        </w:rPr>
      </w:pPr>
      <w:r>
        <w:rPr>
          <w:sz w:val="28"/>
          <w:szCs w:val="28"/>
        </w:rPr>
        <w:t>Правило в отличие от принципа, имеет субъективный характер. Учитель в каждом отдельном случае формулирует правило, исходя их своих субъективных суждений. Принцип всего-навсего является продолжением правила</w:t>
      </w:r>
    </w:p>
    <w:p w:rsidR="00AD5BD6" w:rsidRDefault="00AD5BD6" w:rsidP="002B2BEE">
      <w:pPr>
        <w:numPr>
          <w:ilvl w:val="1"/>
          <w:numId w:val="13"/>
        </w:numPr>
        <w:tabs>
          <w:tab w:val="num" w:pos="1440"/>
        </w:tabs>
        <w:ind w:left="0" w:firstLine="709"/>
        <w:jc w:val="both"/>
        <w:rPr>
          <w:sz w:val="28"/>
          <w:szCs w:val="28"/>
        </w:rPr>
      </w:pPr>
      <w:proofErr w:type="gramStart"/>
      <w:r>
        <w:rPr>
          <w:sz w:val="28"/>
          <w:szCs w:val="28"/>
        </w:rPr>
        <w:t>Понятия «дидактической правило» и «дидактический принцип» по значению являются идентичными</w:t>
      </w:r>
      <w:proofErr w:type="gramEnd"/>
    </w:p>
    <w:p w:rsidR="00AD5BD6" w:rsidRDefault="00AD5BD6" w:rsidP="002B2BEE">
      <w:pPr>
        <w:numPr>
          <w:ilvl w:val="0"/>
          <w:numId w:val="3"/>
        </w:numPr>
        <w:ind w:left="0" w:firstLine="709"/>
        <w:jc w:val="both"/>
        <w:rPr>
          <w:sz w:val="28"/>
          <w:szCs w:val="28"/>
        </w:rPr>
      </w:pPr>
      <w:r>
        <w:rPr>
          <w:sz w:val="28"/>
          <w:szCs w:val="28"/>
        </w:rPr>
        <w:lastRenderedPageBreak/>
        <w:t>К КАКОМУ ПРИНЦИПУ ОБУЧЕНИЯ ВЫ ОТНЕСЕТЕ ПРАВИЛО: «КАК МОЖНО ЧАЩЕ ИСПОЛЬЗУЙТЕ ВОПРОС «ПОЧЕМУ?», ЧТОБЫ НАУЧИТЬ УЧАЩИХСЯ МЫСЛИТЬ ПРИЧИННО: ПОНИМАНИЕ ПРИЧИННО-СЛЕДСТВЕННЫХ СВЯЗЕЙ – НЕПРЕМЕННОЕ УСЛОВИЕ РАЗВИВАЮЩЕГО ОБУЧЕНИЯ»?</w:t>
      </w:r>
    </w:p>
    <w:p w:rsidR="00AD5BD6" w:rsidRDefault="00AD5BD6" w:rsidP="002B2BEE">
      <w:pPr>
        <w:numPr>
          <w:ilvl w:val="2"/>
          <w:numId w:val="13"/>
        </w:numPr>
        <w:tabs>
          <w:tab w:val="clear" w:pos="3420"/>
        </w:tabs>
        <w:ind w:left="0" w:firstLine="709"/>
        <w:jc w:val="both"/>
        <w:rPr>
          <w:sz w:val="28"/>
          <w:szCs w:val="28"/>
        </w:rPr>
      </w:pPr>
      <w:r>
        <w:rPr>
          <w:sz w:val="28"/>
          <w:szCs w:val="28"/>
        </w:rPr>
        <w:t>наглядности</w:t>
      </w:r>
    </w:p>
    <w:p w:rsidR="00AD5BD6" w:rsidRDefault="00AD5BD6" w:rsidP="002B2BEE">
      <w:pPr>
        <w:numPr>
          <w:ilvl w:val="2"/>
          <w:numId w:val="13"/>
        </w:numPr>
        <w:tabs>
          <w:tab w:val="clear" w:pos="3420"/>
        </w:tabs>
        <w:ind w:left="0" w:firstLine="709"/>
        <w:jc w:val="both"/>
        <w:rPr>
          <w:sz w:val="28"/>
          <w:szCs w:val="28"/>
        </w:rPr>
      </w:pPr>
      <w:r>
        <w:rPr>
          <w:sz w:val="28"/>
          <w:szCs w:val="28"/>
        </w:rPr>
        <w:t>доступности</w:t>
      </w:r>
    </w:p>
    <w:p w:rsidR="00AD5BD6" w:rsidRDefault="00AD5BD6" w:rsidP="002B2BEE">
      <w:pPr>
        <w:numPr>
          <w:ilvl w:val="2"/>
          <w:numId w:val="13"/>
        </w:numPr>
        <w:tabs>
          <w:tab w:val="clear" w:pos="3420"/>
        </w:tabs>
        <w:ind w:left="0" w:firstLine="709"/>
        <w:jc w:val="both"/>
        <w:rPr>
          <w:sz w:val="28"/>
          <w:szCs w:val="28"/>
          <w:u w:val="single"/>
        </w:rPr>
      </w:pPr>
      <w:r>
        <w:rPr>
          <w:sz w:val="28"/>
          <w:szCs w:val="28"/>
        </w:rPr>
        <w:t>сознательности и активности</w:t>
      </w:r>
    </w:p>
    <w:p w:rsidR="00AD5BD6" w:rsidRDefault="00AD5BD6" w:rsidP="002B2BEE">
      <w:pPr>
        <w:numPr>
          <w:ilvl w:val="2"/>
          <w:numId w:val="13"/>
        </w:numPr>
        <w:tabs>
          <w:tab w:val="clear" w:pos="3420"/>
        </w:tabs>
        <w:ind w:left="0" w:firstLine="709"/>
        <w:jc w:val="both"/>
        <w:rPr>
          <w:sz w:val="28"/>
          <w:szCs w:val="28"/>
        </w:rPr>
      </w:pPr>
      <w:r>
        <w:rPr>
          <w:sz w:val="28"/>
          <w:szCs w:val="28"/>
        </w:rPr>
        <w:t>развивающего и воспитывающего обучения</w:t>
      </w:r>
    </w:p>
    <w:p w:rsidR="00AD5BD6" w:rsidRDefault="00AD5BD6" w:rsidP="002B2BEE">
      <w:pPr>
        <w:numPr>
          <w:ilvl w:val="0"/>
          <w:numId w:val="3"/>
        </w:numPr>
        <w:ind w:left="0" w:firstLine="709"/>
        <w:jc w:val="both"/>
        <w:rPr>
          <w:sz w:val="28"/>
          <w:szCs w:val="28"/>
        </w:rPr>
      </w:pPr>
      <w:r>
        <w:rPr>
          <w:sz w:val="28"/>
          <w:szCs w:val="28"/>
        </w:rPr>
        <w:t>НА ДОСТИЖЕНИЕ ЕДИНСТВА ЧАСТИ И ЦЕЛОГО, ЭЛЕМЕНТА И СТРУКТУРЫ ПРИ ОВЛАДЕНИИ СОДЕРЖАНИЕМ ИЗУЧЕННОГО НАЦЕЛИВАЕТ ПРИНЦИП</w:t>
      </w:r>
    </w:p>
    <w:p w:rsidR="00AD5BD6" w:rsidRDefault="00AD5BD6" w:rsidP="002B2BEE">
      <w:pPr>
        <w:numPr>
          <w:ilvl w:val="0"/>
          <w:numId w:val="14"/>
        </w:numPr>
        <w:tabs>
          <w:tab w:val="clear" w:pos="1440"/>
          <w:tab w:val="num" w:pos="1418"/>
        </w:tabs>
        <w:ind w:left="0" w:firstLine="709"/>
        <w:jc w:val="both"/>
        <w:rPr>
          <w:sz w:val="28"/>
          <w:szCs w:val="28"/>
        </w:rPr>
      </w:pPr>
      <w:r>
        <w:rPr>
          <w:sz w:val="28"/>
          <w:szCs w:val="28"/>
        </w:rPr>
        <w:t>наглядности</w:t>
      </w:r>
    </w:p>
    <w:p w:rsidR="00AD5BD6" w:rsidRDefault="00AD5BD6" w:rsidP="002B2BEE">
      <w:pPr>
        <w:numPr>
          <w:ilvl w:val="0"/>
          <w:numId w:val="14"/>
        </w:numPr>
        <w:tabs>
          <w:tab w:val="clear" w:pos="1440"/>
          <w:tab w:val="num" w:pos="1418"/>
        </w:tabs>
        <w:ind w:left="0" w:firstLine="709"/>
        <w:jc w:val="both"/>
        <w:rPr>
          <w:sz w:val="28"/>
          <w:szCs w:val="28"/>
          <w:u w:val="single"/>
        </w:rPr>
      </w:pPr>
      <w:r>
        <w:rPr>
          <w:sz w:val="28"/>
          <w:szCs w:val="28"/>
        </w:rPr>
        <w:t>систематичности</w:t>
      </w:r>
    </w:p>
    <w:p w:rsidR="00AD5BD6" w:rsidRDefault="00AD5BD6" w:rsidP="002B2BEE">
      <w:pPr>
        <w:numPr>
          <w:ilvl w:val="0"/>
          <w:numId w:val="14"/>
        </w:numPr>
        <w:tabs>
          <w:tab w:val="clear" w:pos="1440"/>
          <w:tab w:val="num" w:pos="1418"/>
        </w:tabs>
        <w:ind w:left="0" w:firstLine="709"/>
        <w:jc w:val="both"/>
        <w:rPr>
          <w:sz w:val="28"/>
          <w:szCs w:val="28"/>
        </w:rPr>
      </w:pPr>
      <w:r>
        <w:rPr>
          <w:sz w:val="28"/>
          <w:szCs w:val="28"/>
        </w:rPr>
        <w:t>прочности</w:t>
      </w:r>
    </w:p>
    <w:p w:rsidR="00AD5BD6" w:rsidRDefault="00AD5BD6" w:rsidP="002B2BEE">
      <w:pPr>
        <w:numPr>
          <w:ilvl w:val="0"/>
          <w:numId w:val="14"/>
        </w:numPr>
        <w:tabs>
          <w:tab w:val="clear" w:pos="1440"/>
          <w:tab w:val="num" w:pos="1418"/>
        </w:tabs>
        <w:ind w:left="0" w:firstLine="709"/>
        <w:jc w:val="both"/>
        <w:rPr>
          <w:sz w:val="28"/>
          <w:szCs w:val="28"/>
        </w:rPr>
      </w:pPr>
      <w:r>
        <w:rPr>
          <w:sz w:val="28"/>
          <w:szCs w:val="28"/>
        </w:rPr>
        <w:t>научности</w:t>
      </w:r>
    </w:p>
    <w:p w:rsidR="00AD5BD6" w:rsidRDefault="00AD5BD6" w:rsidP="002B2BEE">
      <w:pPr>
        <w:numPr>
          <w:ilvl w:val="0"/>
          <w:numId w:val="3"/>
        </w:numPr>
        <w:ind w:left="0" w:firstLine="709"/>
        <w:jc w:val="both"/>
        <w:rPr>
          <w:sz w:val="28"/>
          <w:szCs w:val="28"/>
        </w:rPr>
      </w:pPr>
      <w:r>
        <w:rPr>
          <w:sz w:val="28"/>
          <w:szCs w:val="28"/>
        </w:rPr>
        <w:t>ОРГАНИЗАЦИЮ ПЕДАГОГИЧЕСКОГО ПРОЦЕССА НА ОСНОВЕ НОВЕЙШИХ ДОСТИЖЕНИЙ ПСИХОЛОГИИ, ПЕДАГОГИКИ, МЕТОДИКИ ПРЕПОДАВАНИЯ ПРЕДПОЛАГАЕТ ПРИНЦИП</w:t>
      </w:r>
    </w:p>
    <w:p w:rsidR="00AD5BD6" w:rsidRDefault="00AD5BD6" w:rsidP="002B2BEE">
      <w:pPr>
        <w:numPr>
          <w:ilvl w:val="1"/>
          <w:numId w:val="14"/>
        </w:numPr>
        <w:tabs>
          <w:tab w:val="clear" w:pos="1440"/>
          <w:tab w:val="num" w:pos="1418"/>
        </w:tabs>
        <w:ind w:left="0" w:firstLine="709"/>
        <w:jc w:val="both"/>
        <w:rPr>
          <w:sz w:val="28"/>
          <w:szCs w:val="28"/>
        </w:rPr>
      </w:pPr>
      <w:r>
        <w:rPr>
          <w:sz w:val="28"/>
          <w:szCs w:val="28"/>
        </w:rPr>
        <w:t>научности</w:t>
      </w:r>
    </w:p>
    <w:p w:rsidR="00AD5BD6" w:rsidRDefault="00AD5BD6" w:rsidP="002B2BEE">
      <w:pPr>
        <w:numPr>
          <w:ilvl w:val="1"/>
          <w:numId w:val="14"/>
        </w:numPr>
        <w:tabs>
          <w:tab w:val="clear" w:pos="1440"/>
          <w:tab w:val="num" w:pos="1418"/>
        </w:tabs>
        <w:ind w:left="0" w:firstLine="709"/>
        <w:jc w:val="both"/>
        <w:rPr>
          <w:sz w:val="28"/>
          <w:szCs w:val="28"/>
        </w:rPr>
      </w:pPr>
      <w:r>
        <w:rPr>
          <w:sz w:val="28"/>
          <w:szCs w:val="28"/>
        </w:rPr>
        <w:t>наглядности</w:t>
      </w:r>
    </w:p>
    <w:p w:rsidR="00AD5BD6" w:rsidRDefault="00AD5BD6" w:rsidP="002B2BEE">
      <w:pPr>
        <w:numPr>
          <w:ilvl w:val="1"/>
          <w:numId w:val="14"/>
        </w:numPr>
        <w:tabs>
          <w:tab w:val="clear" w:pos="1440"/>
          <w:tab w:val="num" w:pos="1418"/>
        </w:tabs>
        <w:ind w:left="0" w:firstLine="709"/>
        <w:jc w:val="both"/>
        <w:rPr>
          <w:sz w:val="28"/>
          <w:szCs w:val="28"/>
        </w:rPr>
      </w:pPr>
      <w:r>
        <w:rPr>
          <w:sz w:val="28"/>
          <w:szCs w:val="28"/>
        </w:rPr>
        <w:t>прочности</w:t>
      </w:r>
    </w:p>
    <w:p w:rsidR="00AD5BD6" w:rsidRDefault="00AD5BD6" w:rsidP="002B2BEE">
      <w:pPr>
        <w:numPr>
          <w:ilvl w:val="1"/>
          <w:numId w:val="14"/>
        </w:numPr>
        <w:tabs>
          <w:tab w:val="clear" w:pos="1440"/>
          <w:tab w:val="num" w:pos="1418"/>
        </w:tabs>
        <w:ind w:left="0" w:firstLine="709"/>
        <w:jc w:val="both"/>
        <w:rPr>
          <w:sz w:val="28"/>
          <w:szCs w:val="28"/>
        </w:rPr>
      </w:pPr>
      <w:r>
        <w:rPr>
          <w:sz w:val="28"/>
          <w:szCs w:val="28"/>
        </w:rPr>
        <w:t>систематичности</w:t>
      </w:r>
    </w:p>
    <w:p w:rsidR="00AD5BD6" w:rsidRDefault="00AD5BD6" w:rsidP="002B2BEE">
      <w:pPr>
        <w:numPr>
          <w:ilvl w:val="0"/>
          <w:numId w:val="3"/>
        </w:numPr>
        <w:ind w:left="0" w:firstLine="709"/>
        <w:jc w:val="both"/>
        <w:rPr>
          <w:sz w:val="28"/>
          <w:szCs w:val="28"/>
        </w:rPr>
      </w:pPr>
      <w:r>
        <w:rPr>
          <w:sz w:val="28"/>
          <w:szCs w:val="28"/>
        </w:rPr>
        <w:t>ВЗАИМОСВЯЗЬ И ВЗАИМООТНОШЕНИЯ МЕЖДУ ВОСПРИЯТИЕМ И ОСМЫСЛЕНИЕМ, С ОДНОЙ СТОРОНЫ, И ЗАПОМИНАНИЕМ, С ДРУГОЙ, РЕГУЛИРУЕТ ПРИНЦИП</w:t>
      </w:r>
    </w:p>
    <w:p w:rsidR="00AD5BD6" w:rsidRDefault="00AD5BD6" w:rsidP="002B2BEE">
      <w:pPr>
        <w:numPr>
          <w:ilvl w:val="0"/>
          <w:numId w:val="15"/>
        </w:numPr>
        <w:ind w:left="0" w:firstLine="709"/>
        <w:jc w:val="both"/>
        <w:rPr>
          <w:sz w:val="28"/>
          <w:szCs w:val="28"/>
        </w:rPr>
      </w:pPr>
      <w:r>
        <w:rPr>
          <w:sz w:val="28"/>
          <w:szCs w:val="28"/>
        </w:rPr>
        <w:t>систематичности</w:t>
      </w:r>
    </w:p>
    <w:p w:rsidR="00AD5BD6" w:rsidRDefault="00AD5BD6" w:rsidP="002B2BEE">
      <w:pPr>
        <w:numPr>
          <w:ilvl w:val="0"/>
          <w:numId w:val="15"/>
        </w:numPr>
        <w:ind w:left="0" w:firstLine="709"/>
        <w:jc w:val="both"/>
        <w:rPr>
          <w:sz w:val="28"/>
          <w:szCs w:val="28"/>
        </w:rPr>
      </w:pPr>
      <w:r>
        <w:rPr>
          <w:sz w:val="28"/>
          <w:szCs w:val="28"/>
        </w:rPr>
        <w:t>наглядности</w:t>
      </w:r>
    </w:p>
    <w:p w:rsidR="00AD5BD6" w:rsidRDefault="00AD5BD6" w:rsidP="002B2BEE">
      <w:pPr>
        <w:numPr>
          <w:ilvl w:val="0"/>
          <w:numId w:val="15"/>
        </w:numPr>
        <w:ind w:left="0" w:firstLine="709"/>
        <w:jc w:val="both"/>
        <w:rPr>
          <w:sz w:val="28"/>
          <w:szCs w:val="28"/>
        </w:rPr>
      </w:pPr>
      <w:r>
        <w:rPr>
          <w:sz w:val="28"/>
          <w:szCs w:val="28"/>
        </w:rPr>
        <w:t>научности</w:t>
      </w:r>
    </w:p>
    <w:p w:rsidR="00AD5BD6" w:rsidRDefault="00AD5BD6" w:rsidP="002B2BEE">
      <w:pPr>
        <w:numPr>
          <w:ilvl w:val="0"/>
          <w:numId w:val="15"/>
        </w:numPr>
        <w:ind w:left="0" w:firstLine="709"/>
        <w:jc w:val="both"/>
        <w:rPr>
          <w:sz w:val="28"/>
          <w:szCs w:val="28"/>
        </w:rPr>
      </w:pPr>
      <w:r>
        <w:rPr>
          <w:sz w:val="28"/>
          <w:szCs w:val="28"/>
        </w:rPr>
        <w:t>прочности</w:t>
      </w:r>
    </w:p>
    <w:p w:rsidR="00AD5BD6" w:rsidRDefault="00AD5BD6" w:rsidP="002B2BEE">
      <w:pPr>
        <w:numPr>
          <w:ilvl w:val="0"/>
          <w:numId w:val="3"/>
        </w:numPr>
        <w:ind w:left="0" w:firstLine="709"/>
        <w:jc w:val="both"/>
        <w:rPr>
          <w:color w:val="000000"/>
          <w:sz w:val="28"/>
          <w:szCs w:val="28"/>
        </w:rPr>
      </w:pPr>
      <w:r>
        <w:rPr>
          <w:color w:val="000000"/>
          <w:sz w:val="28"/>
          <w:szCs w:val="28"/>
        </w:rPr>
        <w:t>ДВИЖУЩЕЙ СИЛОЙ ПРОЦЕССА ОБУЧЕНИЯ ЯВЛЯЕТСЯ</w:t>
      </w:r>
    </w:p>
    <w:p w:rsidR="00AD5BD6" w:rsidRDefault="00AD5BD6" w:rsidP="002B2BEE">
      <w:pPr>
        <w:numPr>
          <w:ilvl w:val="1"/>
          <w:numId w:val="15"/>
        </w:numPr>
        <w:shd w:val="clear" w:color="auto" w:fill="FFFFFF"/>
        <w:ind w:left="0" w:firstLine="709"/>
        <w:jc w:val="both"/>
        <w:rPr>
          <w:color w:val="000000"/>
          <w:sz w:val="28"/>
          <w:szCs w:val="28"/>
        </w:rPr>
      </w:pPr>
      <w:r>
        <w:rPr>
          <w:color w:val="000000"/>
          <w:sz w:val="28"/>
          <w:szCs w:val="28"/>
        </w:rPr>
        <w:t>противоречия</w:t>
      </w:r>
    </w:p>
    <w:p w:rsidR="00AD5BD6" w:rsidRDefault="00AD5BD6" w:rsidP="002B2BEE">
      <w:pPr>
        <w:numPr>
          <w:ilvl w:val="1"/>
          <w:numId w:val="15"/>
        </w:numPr>
        <w:shd w:val="clear" w:color="auto" w:fill="FFFFFF"/>
        <w:ind w:left="0" w:firstLine="709"/>
        <w:jc w:val="both"/>
        <w:rPr>
          <w:color w:val="000000"/>
          <w:sz w:val="28"/>
          <w:szCs w:val="28"/>
        </w:rPr>
      </w:pPr>
      <w:r>
        <w:rPr>
          <w:color w:val="000000"/>
          <w:sz w:val="28"/>
          <w:szCs w:val="28"/>
        </w:rPr>
        <w:t>активная личность</w:t>
      </w:r>
    </w:p>
    <w:p w:rsidR="00AD5BD6" w:rsidRDefault="00AD5BD6" w:rsidP="002B2BEE">
      <w:pPr>
        <w:numPr>
          <w:ilvl w:val="1"/>
          <w:numId w:val="15"/>
        </w:numPr>
        <w:shd w:val="clear" w:color="auto" w:fill="FFFFFF"/>
        <w:ind w:left="0" w:firstLine="709"/>
        <w:jc w:val="both"/>
        <w:rPr>
          <w:color w:val="000000"/>
          <w:sz w:val="28"/>
          <w:szCs w:val="28"/>
        </w:rPr>
      </w:pPr>
      <w:r>
        <w:rPr>
          <w:color w:val="000000"/>
          <w:sz w:val="28"/>
          <w:szCs w:val="28"/>
        </w:rPr>
        <w:t>органы управления</w:t>
      </w:r>
    </w:p>
    <w:p w:rsidR="00AD5BD6" w:rsidRDefault="00AD5BD6" w:rsidP="002B2BEE">
      <w:pPr>
        <w:numPr>
          <w:ilvl w:val="1"/>
          <w:numId w:val="15"/>
        </w:numPr>
        <w:shd w:val="clear" w:color="auto" w:fill="FFFFFF"/>
        <w:ind w:left="0" w:firstLine="709"/>
        <w:jc w:val="both"/>
        <w:rPr>
          <w:color w:val="000000"/>
          <w:sz w:val="28"/>
          <w:szCs w:val="28"/>
        </w:rPr>
      </w:pPr>
      <w:r>
        <w:rPr>
          <w:color w:val="000000"/>
          <w:sz w:val="28"/>
          <w:szCs w:val="28"/>
        </w:rPr>
        <w:t>деятельность субъектов</w:t>
      </w:r>
    </w:p>
    <w:p w:rsidR="00AD5BD6" w:rsidRDefault="00AD5BD6" w:rsidP="002B2BEE">
      <w:pPr>
        <w:numPr>
          <w:ilvl w:val="0"/>
          <w:numId w:val="3"/>
        </w:numPr>
        <w:ind w:left="0" w:firstLine="709"/>
        <w:jc w:val="both"/>
        <w:rPr>
          <w:iCs/>
          <w:color w:val="000000"/>
          <w:sz w:val="28"/>
          <w:szCs w:val="28"/>
        </w:rPr>
      </w:pPr>
      <w:r>
        <w:rPr>
          <w:sz w:val="28"/>
          <w:szCs w:val="28"/>
        </w:rPr>
        <w:t>КАКАЯ ИЗ ПЕРЕЧИСЛЕННЫХ ФУНКЦИЙ ЯВЛЯЕТСЯ ФУНКЦИЕЙ ПРОЦЕССА ОБУЧЕНИЯ</w:t>
      </w:r>
    </w:p>
    <w:p w:rsidR="00AD5BD6" w:rsidRDefault="00AD5BD6" w:rsidP="002B2BEE">
      <w:pPr>
        <w:numPr>
          <w:ilvl w:val="1"/>
          <w:numId w:val="16"/>
        </w:numPr>
        <w:ind w:left="0" w:firstLine="709"/>
        <w:jc w:val="both"/>
        <w:rPr>
          <w:sz w:val="28"/>
          <w:szCs w:val="28"/>
        </w:rPr>
      </w:pPr>
      <w:r>
        <w:rPr>
          <w:sz w:val="28"/>
          <w:szCs w:val="28"/>
        </w:rPr>
        <w:t>коррекционная</w:t>
      </w:r>
    </w:p>
    <w:p w:rsidR="00AD5BD6" w:rsidRDefault="00AD5BD6" w:rsidP="002B2BEE">
      <w:pPr>
        <w:numPr>
          <w:ilvl w:val="1"/>
          <w:numId w:val="16"/>
        </w:numPr>
        <w:ind w:left="0" w:firstLine="709"/>
        <w:jc w:val="both"/>
        <w:rPr>
          <w:sz w:val="28"/>
          <w:szCs w:val="28"/>
        </w:rPr>
      </w:pPr>
      <w:r>
        <w:rPr>
          <w:sz w:val="28"/>
          <w:szCs w:val="28"/>
        </w:rPr>
        <w:t>интегрирующая</w:t>
      </w:r>
    </w:p>
    <w:p w:rsidR="00AD5BD6" w:rsidRDefault="00AD5BD6" w:rsidP="002B2BEE">
      <w:pPr>
        <w:numPr>
          <w:ilvl w:val="1"/>
          <w:numId w:val="16"/>
        </w:numPr>
        <w:ind w:left="0" w:firstLine="709"/>
        <w:jc w:val="both"/>
        <w:rPr>
          <w:sz w:val="28"/>
          <w:szCs w:val="28"/>
        </w:rPr>
      </w:pPr>
      <w:r>
        <w:rPr>
          <w:sz w:val="28"/>
          <w:szCs w:val="28"/>
        </w:rPr>
        <w:t>образовательная</w:t>
      </w:r>
    </w:p>
    <w:p w:rsidR="00AD5BD6" w:rsidRDefault="00AD5BD6" w:rsidP="002B2BEE">
      <w:pPr>
        <w:numPr>
          <w:ilvl w:val="1"/>
          <w:numId w:val="16"/>
        </w:numPr>
        <w:ind w:left="0" w:firstLine="709"/>
        <w:jc w:val="both"/>
        <w:rPr>
          <w:sz w:val="28"/>
          <w:szCs w:val="28"/>
        </w:rPr>
      </w:pPr>
      <w:r>
        <w:rPr>
          <w:sz w:val="28"/>
          <w:szCs w:val="28"/>
        </w:rPr>
        <w:t>компенсирующая</w:t>
      </w:r>
    </w:p>
    <w:p w:rsidR="00AD5BD6" w:rsidRDefault="00AD5BD6" w:rsidP="002B2BEE">
      <w:pPr>
        <w:numPr>
          <w:ilvl w:val="0"/>
          <w:numId w:val="3"/>
        </w:numPr>
        <w:ind w:left="0" w:firstLine="709"/>
        <w:jc w:val="both"/>
        <w:rPr>
          <w:sz w:val="28"/>
          <w:szCs w:val="28"/>
        </w:rPr>
      </w:pPr>
      <w:r>
        <w:rPr>
          <w:sz w:val="28"/>
          <w:szCs w:val="28"/>
        </w:rPr>
        <w:t>ЧТО ПОНИМАЕТСЯ ПОД ЗАКОНОМЕРНОСТЬЮ ОБУЧЕНИЯ</w:t>
      </w:r>
    </w:p>
    <w:p w:rsidR="00AD5BD6" w:rsidRDefault="00AD5BD6" w:rsidP="002B2BEE">
      <w:pPr>
        <w:numPr>
          <w:ilvl w:val="0"/>
          <w:numId w:val="17"/>
        </w:numPr>
        <w:ind w:left="0" w:firstLine="709"/>
        <w:jc w:val="both"/>
        <w:rPr>
          <w:sz w:val="28"/>
          <w:szCs w:val="28"/>
        </w:rPr>
      </w:pPr>
      <w:r>
        <w:rPr>
          <w:sz w:val="28"/>
          <w:szCs w:val="28"/>
        </w:rPr>
        <w:t>объективно существующие, устойчивые и повторяющиеся связи между компонентами процесса обучения (целевым, содержательным, организационно-</w:t>
      </w:r>
      <w:proofErr w:type="spellStart"/>
      <w:r>
        <w:rPr>
          <w:sz w:val="28"/>
          <w:szCs w:val="28"/>
        </w:rPr>
        <w:t>деятельностным</w:t>
      </w:r>
      <w:proofErr w:type="spellEnd"/>
      <w:r>
        <w:rPr>
          <w:sz w:val="28"/>
          <w:szCs w:val="28"/>
        </w:rPr>
        <w:t>, оценочно-результативным), определяющие их существование, функционирование и развитие</w:t>
      </w:r>
    </w:p>
    <w:p w:rsidR="00AD5BD6" w:rsidRDefault="00AD5BD6" w:rsidP="002B2BEE">
      <w:pPr>
        <w:numPr>
          <w:ilvl w:val="0"/>
          <w:numId w:val="17"/>
        </w:numPr>
        <w:ind w:left="0" w:firstLine="709"/>
        <w:jc w:val="both"/>
        <w:rPr>
          <w:sz w:val="28"/>
          <w:szCs w:val="28"/>
        </w:rPr>
      </w:pPr>
      <w:r>
        <w:rPr>
          <w:sz w:val="28"/>
          <w:szCs w:val="28"/>
        </w:rPr>
        <w:lastRenderedPageBreak/>
        <w:t>основные положения (нормативные предписания, требования), определяющие содержание, организационные формы и методы процесса обучения</w:t>
      </w:r>
    </w:p>
    <w:p w:rsidR="00AD5BD6" w:rsidRDefault="00AD5BD6" w:rsidP="002B2BEE">
      <w:pPr>
        <w:numPr>
          <w:ilvl w:val="0"/>
          <w:numId w:val="17"/>
        </w:numPr>
        <w:ind w:left="0" w:firstLine="709"/>
        <w:jc w:val="both"/>
        <w:rPr>
          <w:sz w:val="28"/>
          <w:szCs w:val="28"/>
        </w:rPr>
      </w:pPr>
      <w:r>
        <w:rPr>
          <w:sz w:val="28"/>
          <w:szCs w:val="28"/>
        </w:rPr>
        <w:t>конкретные практические рекомендации по реализации того или иного дидактического принципа, в котором предусматриваются типичные способы действий учителя в типичных ситуациях</w:t>
      </w:r>
    </w:p>
    <w:p w:rsidR="00AD5BD6" w:rsidRDefault="00AD5BD6" w:rsidP="002B2BEE">
      <w:pPr>
        <w:numPr>
          <w:ilvl w:val="0"/>
          <w:numId w:val="17"/>
        </w:numPr>
        <w:ind w:left="0" w:firstLine="709"/>
        <w:jc w:val="both"/>
        <w:rPr>
          <w:color w:val="000000"/>
          <w:sz w:val="28"/>
          <w:szCs w:val="28"/>
        </w:rPr>
      </w:pPr>
      <w:r>
        <w:rPr>
          <w:color w:val="000000"/>
          <w:sz w:val="28"/>
          <w:szCs w:val="28"/>
        </w:rPr>
        <w:t>упорядоченная деятельность педагога по реализации цели обучения</w:t>
      </w:r>
    </w:p>
    <w:p w:rsidR="00AD5BD6" w:rsidRDefault="00AD5BD6" w:rsidP="002B2BEE">
      <w:pPr>
        <w:ind w:firstLine="709"/>
        <w:jc w:val="both"/>
        <w:rPr>
          <w:color w:val="000000"/>
          <w:sz w:val="28"/>
          <w:szCs w:val="28"/>
        </w:rPr>
      </w:pPr>
    </w:p>
    <w:p w:rsidR="00AD5BD6" w:rsidRPr="00AD5BD6" w:rsidRDefault="00AD5BD6" w:rsidP="002B2BEE">
      <w:pPr>
        <w:ind w:firstLine="709"/>
        <w:jc w:val="both"/>
        <w:rPr>
          <w:b/>
          <w:color w:val="000000"/>
          <w:sz w:val="28"/>
          <w:szCs w:val="28"/>
        </w:rPr>
      </w:pPr>
      <w:r w:rsidRPr="00AD5BD6">
        <w:rPr>
          <w:b/>
          <w:color w:val="000000"/>
          <w:sz w:val="28"/>
          <w:szCs w:val="28"/>
        </w:rPr>
        <w:t>Темы докладов:</w:t>
      </w:r>
    </w:p>
    <w:p w:rsidR="00AD5BD6" w:rsidRDefault="00AD5BD6" w:rsidP="002B2BEE">
      <w:pPr>
        <w:numPr>
          <w:ilvl w:val="0"/>
          <w:numId w:val="22"/>
        </w:numPr>
        <w:ind w:left="0" w:firstLine="709"/>
        <w:jc w:val="both"/>
        <w:rPr>
          <w:sz w:val="28"/>
          <w:szCs w:val="28"/>
        </w:rPr>
      </w:pPr>
      <w:r>
        <w:rPr>
          <w:color w:val="000000"/>
          <w:sz w:val="28"/>
          <w:szCs w:val="28"/>
        </w:rPr>
        <w:t xml:space="preserve">Методологическая основа ФГОС нового поколения: </w:t>
      </w:r>
      <w:proofErr w:type="spellStart"/>
      <w:r>
        <w:rPr>
          <w:color w:val="000000"/>
          <w:sz w:val="28"/>
          <w:szCs w:val="28"/>
        </w:rPr>
        <w:t>компетентностный</w:t>
      </w:r>
      <w:proofErr w:type="spellEnd"/>
      <w:r>
        <w:rPr>
          <w:color w:val="000000"/>
          <w:sz w:val="28"/>
          <w:szCs w:val="28"/>
        </w:rPr>
        <w:t xml:space="preserve"> и системно-</w:t>
      </w:r>
      <w:proofErr w:type="spellStart"/>
      <w:r>
        <w:rPr>
          <w:color w:val="000000"/>
          <w:sz w:val="28"/>
          <w:szCs w:val="28"/>
        </w:rPr>
        <w:t>деятельностный</w:t>
      </w:r>
      <w:proofErr w:type="spellEnd"/>
      <w:r>
        <w:rPr>
          <w:color w:val="000000"/>
          <w:sz w:val="28"/>
          <w:szCs w:val="28"/>
        </w:rPr>
        <w:t xml:space="preserve"> подходы.</w:t>
      </w:r>
    </w:p>
    <w:p w:rsidR="00AD5BD6" w:rsidRDefault="00AD5BD6" w:rsidP="002B2BEE">
      <w:pPr>
        <w:pStyle w:val="a5"/>
        <w:widowControl/>
        <w:numPr>
          <w:ilvl w:val="0"/>
          <w:numId w:val="22"/>
        </w:numPr>
        <w:autoSpaceDE/>
        <w:autoSpaceDN/>
        <w:adjustRightInd/>
        <w:ind w:left="0" w:firstLine="709"/>
        <w:rPr>
          <w:rFonts w:ascii="Times New Roman" w:hAnsi="Times New Roman"/>
          <w:sz w:val="28"/>
          <w:szCs w:val="28"/>
        </w:rPr>
      </w:pPr>
      <w:r>
        <w:rPr>
          <w:rFonts w:ascii="Times New Roman" w:hAnsi="Times New Roman"/>
          <w:sz w:val="28"/>
          <w:szCs w:val="28"/>
        </w:rPr>
        <w:t>Дидактика как наука о теориях, целях, содержании, методах, формах, средствах, технологиях обучения в высшей школе.</w:t>
      </w:r>
    </w:p>
    <w:p w:rsidR="00AD5BD6" w:rsidRDefault="00AD5BD6" w:rsidP="002B2BEE">
      <w:pPr>
        <w:pStyle w:val="a5"/>
        <w:widowControl/>
        <w:numPr>
          <w:ilvl w:val="0"/>
          <w:numId w:val="22"/>
        </w:numPr>
        <w:autoSpaceDE/>
        <w:autoSpaceDN/>
        <w:adjustRightInd/>
        <w:ind w:left="0" w:firstLine="709"/>
        <w:rPr>
          <w:rFonts w:ascii="Times New Roman" w:hAnsi="Times New Roman"/>
          <w:sz w:val="28"/>
          <w:szCs w:val="28"/>
        </w:rPr>
      </w:pPr>
      <w:r>
        <w:rPr>
          <w:rFonts w:ascii="Times New Roman" w:hAnsi="Times New Roman"/>
          <w:sz w:val="28"/>
          <w:szCs w:val="28"/>
        </w:rPr>
        <w:t>Предмет и задачи дидактики высшей школы.</w:t>
      </w:r>
    </w:p>
    <w:p w:rsidR="00AD5BD6" w:rsidRDefault="00AD5BD6" w:rsidP="002B2BEE">
      <w:pPr>
        <w:pStyle w:val="a5"/>
        <w:widowControl/>
        <w:numPr>
          <w:ilvl w:val="0"/>
          <w:numId w:val="22"/>
        </w:numPr>
        <w:autoSpaceDE/>
        <w:autoSpaceDN/>
        <w:adjustRightInd/>
        <w:ind w:left="0" w:firstLine="709"/>
        <w:rPr>
          <w:rFonts w:ascii="Times New Roman" w:hAnsi="Times New Roman"/>
          <w:sz w:val="28"/>
          <w:szCs w:val="28"/>
        </w:rPr>
      </w:pPr>
      <w:r>
        <w:rPr>
          <w:rFonts w:ascii="Times New Roman" w:hAnsi="Times New Roman"/>
          <w:sz w:val="28"/>
          <w:szCs w:val="28"/>
        </w:rPr>
        <w:t xml:space="preserve">Актуальные проблемы, противоречия, движущие силы современной дидактики высшей школы. </w:t>
      </w:r>
    </w:p>
    <w:p w:rsidR="00AD5BD6" w:rsidRDefault="00AD5BD6" w:rsidP="002B2BEE">
      <w:pPr>
        <w:pStyle w:val="a5"/>
        <w:widowControl/>
        <w:numPr>
          <w:ilvl w:val="0"/>
          <w:numId w:val="22"/>
        </w:numPr>
        <w:autoSpaceDE/>
        <w:autoSpaceDN/>
        <w:adjustRightInd/>
        <w:ind w:left="0" w:firstLine="709"/>
        <w:rPr>
          <w:rFonts w:ascii="Times New Roman" w:hAnsi="Times New Roman"/>
          <w:sz w:val="28"/>
          <w:szCs w:val="28"/>
        </w:rPr>
      </w:pPr>
      <w:r>
        <w:rPr>
          <w:rFonts w:ascii="Times New Roman" w:hAnsi="Times New Roman"/>
          <w:sz w:val="28"/>
          <w:szCs w:val="28"/>
        </w:rPr>
        <w:t>Обновление содержания учебных дисциплин, методик и технологий подготовки студентов к профессиональной деятельности в медицинском вузе, разработка и внедрение надежной системы качества образования (результатов освоения ООП).</w:t>
      </w:r>
    </w:p>
    <w:p w:rsidR="00AD5BD6" w:rsidRDefault="00AD5BD6" w:rsidP="002B2BEE">
      <w:pPr>
        <w:ind w:firstLine="709"/>
        <w:jc w:val="both"/>
        <w:rPr>
          <w:color w:val="000000"/>
          <w:sz w:val="28"/>
          <w:szCs w:val="28"/>
        </w:rPr>
      </w:pPr>
    </w:p>
    <w:p w:rsidR="004B0078" w:rsidRDefault="004B0078" w:rsidP="004B0078">
      <w:pPr>
        <w:ind w:firstLine="709"/>
        <w:rPr>
          <w:i/>
          <w:color w:val="000000"/>
          <w:sz w:val="28"/>
          <w:szCs w:val="28"/>
        </w:rPr>
      </w:pPr>
      <w:r>
        <w:rPr>
          <w:i/>
          <w:sz w:val="28"/>
          <w:szCs w:val="28"/>
        </w:rPr>
        <w:t>Контроль выполнение практических заданий</w:t>
      </w:r>
      <w:r>
        <w:rPr>
          <w:i/>
          <w:color w:val="000000"/>
          <w:sz w:val="28"/>
          <w:szCs w:val="28"/>
        </w:rPr>
        <w:t>:</w:t>
      </w:r>
    </w:p>
    <w:p w:rsidR="00AD5BD6" w:rsidRDefault="00AD5BD6" w:rsidP="00B30DF8">
      <w:pPr>
        <w:pStyle w:val="a5"/>
        <w:widowControl/>
        <w:numPr>
          <w:ilvl w:val="0"/>
          <w:numId w:val="30"/>
        </w:numPr>
        <w:autoSpaceDE/>
        <w:autoSpaceDN/>
        <w:adjustRightInd/>
        <w:ind w:left="0" w:firstLine="709"/>
        <w:rPr>
          <w:rFonts w:ascii="Times New Roman" w:hAnsi="Times New Roman"/>
          <w:i/>
          <w:color w:val="000000"/>
          <w:sz w:val="28"/>
          <w:szCs w:val="28"/>
        </w:rPr>
      </w:pPr>
      <w:r>
        <w:rPr>
          <w:rFonts w:ascii="Times New Roman" w:hAnsi="Times New Roman"/>
          <w:color w:val="000000"/>
          <w:sz w:val="28"/>
          <w:szCs w:val="28"/>
        </w:rPr>
        <w:t xml:space="preserve">Представление </w:t>
      </w:r>
      <w:r>
        <w:rPr>
          <w:rFonts w:ascii="Times New Roman" w:hAnsi="Times New Roman"/>
          <w:sz w:val="28"/>
          <w:szCs w:val="28"/>
        </w:rPr>
        <w:t>презентации и доклада по теме</w:t>
      </w:r>
      <w:r>
        <w:rPr>
          <w:rFonts w:ascii="Times New Roman" w:hAnsi="Times New Roman"/>
          <w:b/>
          <w:sz w:val="28"/>
          <w:szCs w:val="28"/>
        </w:rPr>
        <w:t xml:space="preserve"> </w:t>
      </w:r>
      <w:r>
        <w:rPr>
          <w:rFonts w:ascii="Times New Roman" w:hAnsi="Times New Roman"/>
          <w:sz w:val="28"/>
          <w:szCs w:val="28"/>
        </w:rPr>
        <w:t>«</w:t>
      </w:r>
      <w:r>
        <w:rPr>
          <w:rFonts w:ascii="Times New Roman" w:hAnsi="Times New Roman"/>
          <w:color w:val="000000"/>
          <w:sz w:val="28"/>
          <w:szCs w:val="28"/>
        </w:rPr>
        <w:t>Медицинское образование: традиции и инновации».</w:t>
      </w:r>
    </w:p>
    <w:p w:rsidR="00AD5BD6" w:rsidRDefault="00AD5BD6" w:rsidP="00B30DF8">
      <w:pPr>
        <w:pStyle w:val="a5"/>
        <w:widowControl/>
        <w:numPr>
          <w:ilvl w:val="0"/>
          <w:numId w:val="30"/>
        </w:numPr>
        <w:autoSpaceDE/>
        <w:autoSpaceDN/>
        <w:adjustRightInd/>
        <w:ind w:left="0" w:firstLine="709"/>
        <w:rPr>
          <w:rFonts w:ascii="Times New Roman" w:hAnsi="Times New Roman"/>
          <w:bCs/>
          <w:spacing w:val="-10"/>
          <w:sz w:val="28"/>
          <w:szCs w:val="28"/>
        </w:rPr>
      </w:pPr>
      <w:proofErr w:type="gramStart"/>
      <w:r>
        <w:rPr>
          <w:rFonts w:ascii="Times New Roman" w:hAnsi="Times New Roman"/>
          <w:sz w:val="28"/>
          <w:szCs w:val="28"/>
        </w:rPr>
        <w:t>Составление глоссария по теме: высшее образование, образовательное пространство, качество образования, глобализация, парадигма, концепция, модернизация, профессиональная компетентность, педагогика высшей школы.</w:t>
      </w:r>
      <w:proofErr w:type="gramEnd"/>
    </w:p>
    <w:p w:rsidR="00AD5BD6" w:rsidRDefault="00AD5BD6" w:rsidP="00B30DF8">
      <w:pPr>
        <w:pStyle w:val="a5"/>
        <w:widowControl/>
        <w:numPr>
          <w:ilvl w:val="0"/>
          <w:numId w:val="30"/>
        </w:numPr>
        <w:autoSpaceDE/>
        <w:autoSpaceDN/>
        <w:adjustRightInd/>
        <w:ind w:left="0" w:firstLine="709"/>
        <w:rPr>
          <w:rFonts w:ascii="Times New Roman" w:hAnsi="Times New Roman"/>
          <w:bCs/>
          <w:spacing w:val="-10"/>
          <w:sz w:val="28"/>
          <w:szCs w:val="28"/>
        </w:rPr>
      </w:pPr>
      <w:r>
        <w:rPr>
          <w:rFonts w:ascii="Times New Roman" w:hAnsi="Times New Roman"/>
          <w:i/>
          <w:color w:val="000000"/>
          <w:sz w:val="28"/>
          <w:szCs w:val="28"/>
        </w:rPr>
        <w:t xml:space="preserve"> </w:t>
      </w:r>
      <w:r>
        <w:rPr>
          <w:rFonts w:ascii="Times New Roman" w:hAnsi="Times New Roman"/>
          <w:sz w:val="28"/>
          <w:szCs w:val="28"/>
        </w:rPr>
        <w:t>Составление кластера по теме «Дидактика высшей школы»</w:t>
      </w:r>
    </w:p>
    <w:p w:rsidR="00AD5BD6" w:rsidRDefault="00AD5BD6" w:rsidP="00600F9E">
      <w:pPr>
        <w:ind w:firstLine="709"/>
        <w:jc w:val="both"/>
        <w:rPr>
          <w:color w:val="000000"/>
          <w:sz w:val="28"/>
          <w:szCs w:val="28"/>
        </w:rPr>
      </w:pPr>
    </w:p>
    <w:p w:rsidR="00AD5BD6" w:rsidRPr="005B0A6A" w:rsidRDefault="00AA504A" w:rsidP="00600F9E">
      <w:pPr>
        <w:ind w:firstLine="709"/>
        <w:jc w:val="both"/>
        <w:rPr>
          <w:i/>
          <w:color w:val="000000"/>
          <w:sz w:val="28"/>
          <w:szCs w:val="28"/>
        </w:rPr>
      </w:pPr>
      <w:r w:rsidRPr="005B0A6A">
        <w:rPr>
          <w:i/>
          <w:color w:val="000000"/>
          <w:sz w:val="28"/>
          <w:szCs w:val="28"/>
        </w:rPr>
        <w:t>Письменный опрос</w:t>
      </w:r>
      <w:r w:rsidR="00F321E8" w:rsidRPr="005B0A6A">
        <w:rPr>
          <w:i/>
          <w:color w:val="000000"/>
          <w:sz w:val="28"/>
          <w:szCs w:val="28"/>
        </w:rPr>
        <w:t>:</w:t>
      </w:r>
    </w:p>
    <w:p w:rsidR="00AD5BD6" w:rsidRDefault="00AD5BD6" w:rsidP="00600F9E">
      <w:pPr>
        <w:ind w:firstLine="709"/>
        <w:jc w:val="both"/>
        <w:rPr>
          <w:color w:val="000000"/>
          <w:sz w:val="28"/>
          <w:szCs w:val="28"/>
        </w:rPr>
      </w:pPr>
      <w:r>
        <w:rPr>
          <w:color w:val="000000"/>
          <w:sz w:val="28"/>
          <w:szCs w:val="28"/>
        </w:rPr>
        <w:t>Вопросы и задания:</w:t>
      </w:r>
    </w:p>
    <w:p w:rsidR="00AD5BD6" w:rsidRDefault="00AD5BD6" w:rsidP="00B30DF8">
      <w:pPr>
        <w:pStyle w:val="a5"/>
        <w:numPr>
          <w:ilvl w:val="0"/>
          <w:numId w:val="31"/>
        </w:numPr>
        <w:ind w:left="0" w:firstLine="709"/>
        <w:rPr>
          <w:rFonts w:ascii="Times New Roman" w:hAnsi="Times New Roman"/>
          <w:sz w:val="28"/>
          <w:szCs w:val="28"/>
        </w:rPr>
      </w:pPr>
      <w:r>
        <w:rPr>
          <w:rFonts w:ascii="Times New Roman" w:hAnsi="Times New Roman"/>
          <w:sz w:val="28"/>
          <w:szCs w:val="28"/>
        </w:rPr>
        <w:t>Докажите, что высшее образование является социальным феноменом.</w:t>
      </w:r>
    </w:p>
    <w:p w:rsidR="00AD5BD6" w:rsidRDefault="00AD5BD6" w:rsidP="00B30DF8">
      <w:pPr>
        <w:pStyle w:val="a5"/>
        <w:numPr>
          <w:ilvl w:val="0"/>
          <w:numId w:val="31"/>
        </w:numPr>
        <w:ind w:left="0" w:firstLine="709"/>
        <w:rPr>
          <w:rFonts w:ascii="Times New Roman" w:hAnsi="Times New Roman"/>
          <w:sz w:val="28"/>
          <w:szCs w:val="28"/>
        </w:rPr>
      </w:pPr>
      <w:r>
        <w:rPr>
          <w:rFonts w:ascii="Times New Roman" w:hAnsi="Times New Roman"/>
          <w:sz w:val="28"/>
          <w:szCs w:val="28"/>
        </w:rPr>
        <w:t>Дайте характеристику системе высшего образования в современных условиях.</w:t>
      </w:r>
    </w:p>
    <w:p w:rsidR="00AD5BD6" w:rsidRDefault="00AD5BD6" w:rsidP="00B30DF8">
      <w:pPr>
        <w:pStyle w:val="a5"/>
        <w:numPr>
          <w:ilvl w:val="0"/>
          <w:numId w:val="31"/>
        </w:numPr>
        <w:ind w:left="0" w:firstLine="709"/>
        <w:rPr>
          <w:rFonts w:ascii="Times New Roman" w:hAnsi="Times New Roman"/>
          <w:sz w:val="28"/>
          <w:szCs w:val="28"/>
        </w:rPr>
      </w:pPr>
      <w:r>
        <w:rPr>
          <w:rFonts w:ascii="Times New Roman" w:hAnsi="Times New Roman"/>
          <w:sz w:val="28"/>
          <w:szCs w:val="28"/>
        </w:rPr>
        <w:t xml:space="preserve">Перечислите закономерности и принципы развития системы высшего образования. </w:t>
      </w:r>
    </w:p>
    <w:p w:rsidR="00AD5BD6" w:rsidRDefault="00AD5BD6" w:rsidP="00B30DF8">
      <w:pPr>
        <w:pStyle w:val="a5"/>
        <w:numPr>
          <w:ilvl w:val="0"/>
          <w:numId w:val="31"/>
        </w:numPr>
        <w:ind w:left="0" w:firstLine="709"/>
        <w:rPr>
          <w:rFonts w:ascii="Times New Roman" w:hAnsi="Times New Roman"/>
          <w:iCs/>
          <w:sz w:val="28"/>
          <w:szCs w:val="28"/>
        </w:rPr>
      </w:pPr>
      <w:r>
        <w:rPr>
          <w:rFonts w:ascii="Times New Roman" w:hAnsi="Times New Roman"/>
          <w:iCs/>
          <w:sz w:val="28"/>
          <w:szCs w:val="28"/>
        </w:rPr>
        <w:t>В чем заключается суть Болонского процесса?</w:t>
      </w:r>
    </w:p>
    <w:p w:rsidR="00AD5BD6" w:rsidRDefault="00AD5BD6" w:rsidP="00B30DF8">
      <w:pPr>
        <w:pStyle w:val="a5"/>
        <w:numPr>
          <w:ilvl w:val="0"/>
          <w:numId w:val="31"/>
        </w:numPr>
        <w:ind w:left="0" w:firstLine="709"/>
        <w:rPr>
          <w:rFonts w:ascii="Times New Roman" w:hAnsi="Times New Roman"/>
          <w:iCs/>
          <w:sz w:val="28"/>
          <w:szCs w:val="28"/>
        </w:rPr>
      </w:pPr>
      <w:r>
        <w:rPr>
          <w:rFonts w:ascii="Times New Roman" w:hAnsi="Times New Roman"/>
          <w:iCs/>
          <w:sz w:val="28"/>
          <w:szCs w:val="28"/>
        </w:rPr>
        <w:t>Обозначьте в</w:t>
      </w:r>
      <w:r>
        <w:rPr>
          <w:rFonts w:ascii="Times New Roman" w:hAnsi="Times New Roman"/>
          <w:color w:val="000000"/>
          <w:sz w:val="28"/>
          <w:szCs w:val="28"/>
          <w:shd w:val="clear" w:color="auto" w:fill="FFFFFF"/>
        </w:rPr>
        <w:t>едущие тенденции развития высшего образования в России и за рубежом в современных условиях</w:t>
      </w:r>
      <w:r>
        <w:rPr>
          <w:rFonts w:ascii="Times New Roman" w:hAnsi="Times New Roman"/>
          <w:iCs/>
          <w:sz w:val="28"/>
          <w:szCs w:val="28"/>
        </w:rPr>
        <w:t xml:space="preserve">. </w:t>
      </w:r>
    </w:p>
    <w:p w:rsidR="00AD5BD6" w:rsidRDefault="00AD5BD6" w:rsidP="00B30DF8">
      <w:pPr>
        <w:pStyle w:val="a5"/>
        <w:numPr>
          <w:ilvl w:val="0"/>
          <w:numId w:val="31"/>
        </w:numPr>
        <w:ind w:left="0" w:firstLine="709"/>
        <w:rPr>
          <w:rFonts w:ascii="Times New Roman" w:hAnsi="Times New Roman"/>
          <w:sz w:val="28"/>
          <w:szCs w:val="28"/>
        </w:rPr>
      </w:pPr>
      <w:r>
        <w:rPr>
          <w:rFonts w:ascii="Times New Roman" w:hAnsi="Times New Roman"/>
          <w:iCs/>
          <w:sz w:val="28"/>
          <w:szCs w:val="28"/>
        </w:rPr>
        <w:t>Раскройте понятие «</w:t>
      </w:r>
      <w:r>
        <w:rPr>
          <w:rFonts w:ascii="Times New Roman" w:hAnsi="Times New Roman"/>
          <w:sz w:val="28"/>
          <w:szCs w:val="28"/>
        </w:rPr>
        <w:t>информатизация образовательного процесса».</w:t>
      </w:r>
    </w:p>
    <w:p w:rsidR="00AD5BD6" w:rsidRDefault="00AD5BD6" w:rsidP="00B30DF8">
      <w:pPr>
        <w:pStyle w:val="a5"/>
        <w:numPr>
          <w:ilvl w:val="0"/>
          <w:numId w:val="31"/>
        </w:numPr>
        <w:ind w:left="0" w:firstLine="709"/>
        <w:rPr>
          <w:rFonts w:ascii="Times New Roman" w:hAnsi="Times New Roman"/>
          <w:sz w:val="28"/>
          <w:szCs w:val="28"/>
        </w:rPr>
      </w:pPr>
      <w:r>
        <w:rPr>
          <w:rFonts w:ascii="Times New Roman" w:hAnsi="Times New Roman"/>
          <w:sz w:val="28"/>
          <w:szCs w:val="28"/>
        </w:rPr>
        <w:t>Какова социокультурная миссия современного университета?</w:t>
      </w:r>
    </w:p>
    <w:p w:rsidR="00AD5BD6" w:rsidRDefault="00AD5BD6" w:rsidP="00600F9E">
      <w:pPr>
        <w:ind w:firstLine="709"/>
        <w:jc w:val="both"/>
        <w:rPr>
          <w:color w:val="000000"/>
          <w:sz w:val="28"/>
          <w:szCs w:val="28"/>
        </w:rPr>
      </w:pPr>
    </w:p>
    <w:p w:rsidR="00F321E8" w:rsidRDefault="00F321E8" w:rsidP="00F321E8">
      <w:pPr>
        <w:ind w:firstLine="709"/>
        <w:jc w:val="center"/>
        <w:rPr>
          <w:b/>
          <w:sz w:val="28"/>
        </w:rPr>
      </w:pPr>
      <w:r>
        <w:rPr>
          <w:b/>
          <w:color w:val="000000"/>
          <w:sz w:val="28"/>
          <w:szCs w:val="28"/>
        </w:rPr>
        <w:t>Практическое занятие</w:t>
      </w:r>
      <w:r>
        <w:rPr>
          <w:b/>
          <w:sz w:val="28"/>
        </w:rPr>
        <w:t xml:space="preserve"> 2.</w:t>
      </w:r>
    </w:p>
    <w:p w:rsidR="00F321E8" w:rsidRPr="00F321E8" w:rsidRDefault="00F321E8" w:rsidP="00600F9E">
      <w:pPr>
        <w:ind w:firstLine="709"/>
        <w:jc w:val="both"/>
        <w:rPr>
          <w:b/>
          <w:color w:val="000000"/>
          <w:sz w:val="28"/>
          <w:szCs w:val="28"/>
        </w:rPr>
      </w:pPr>
      <w:r w:rsidRPr="00F321E8">
        <w:rPr>
          <w:b/>
          <w:color w:val="000000"/>
          <w:sz w:val="28"/>
          <w:szCs w:val="28"/>
        </w:rPr>
        <w:t>Тема</w:t>
      </w:r>
      <w:r w:rsidR="00B5553D">
        <w:rPr>
          <w:b/>
          <w:sz w:val="28"/>
        </w:rPr>
        <w:t xml:space="preserve"> </w:t>
      </w:r>
      <w:r w:rsidRPr="00F321E8">
        <w:rPr>
          <w:b/>
          <w:sz w:val="28"/>
        </w:rPr>
        <w:t>«</w:t>
      </w:r>
      <w:r w:rsidRPr="00F321E8">
        <w:rPr>
          <w:b/>
          <w:sz w:val="28"/>
          <w:szCs w:val="28"/>
        </w:rPr>
        <w:t xml:space="preserve">Технологии обучения и воспитания, позволяющие реализовать принципы </w:t>
      </w:r>
      <w:proofErr w:type="spellStart"/>
      <w:r w:rsidRPr="00F321E8">
        <w:rPr>
          <w:b/>
          <w:sz w:val="28"/>
          <w:szCs w:val="28"/>
        </w:rPr>
        <w:t>компетентностного</w:t>
      </w:r>
      <w:proofErr w:type="spellEnd"/>
      <w:r w:rsidRPr="00F321E8">
        <w:rPr>
          <w:b/>
          <w:sz w:val="28"/>
          <w:szCs w:val="28"/>
        </w:rPr>
        <w:t xml:space="preserve"> подхода в медицинском вузе</w:t>
      </w:r>
      <w:r w:rsidRPr="00F321E8">
        <w:rPr>
          <w:b/>
          <w:sz w:val="28"/>
        </w:rPr>
        <w:t>»</w:t>
      </w:r>
    </w:p>
    <w:p w:rsidR="00F321E8" w:rsidRDefault="00F321E8" w:rsidP="00600F9E">
      <w:pPr>
        <w:ind w:firstLine="709"/>
        <w:jc w:val="both"/>
        <w:rPr>
          <w:color w:val="000000"/>
          <w:sz w:val="28"/>
          <w:szCs w:val="28"/>
        </w:rPr>
      </w:pPr>
    </w:p>
    <w:p w:rsidR="00F321E8" w:rsidRDefault="00F321E8" w:rsidP="00F321E8">
      <w:pPr>
        <w:ind w:firstLine="709"/>
        <w:jc w:val="both"/>
        <w:rPr>
          <w:b/>
          <w:color w:val="000000"/>
          <w:sz w:val="28"/>
          <w:szCs w:val="28"/>
        </w:rPr>
      </w:pPr>
      <w:r>
        <w:rPr>
          <w:b/>
          <w:color w:val="000000"/>
          <w:sz w:val="28"/>
          <w:szCs w:val="28"/>
        </w:rPr>
        <w:t>Форм</w:t>
      </w:r>
      <w:proofErr w:type="gramStart"/>
      <w:r>
        <w:rPr>
          <w:b/>
          <w:color w:val="000000"/>
          <w:sz w:val="28"/>
          <w:szCs w:val="28"/>
        </w:rPr>
        <w:t>а(</w:t>
      </w:r>
      <w:proofErr w:type="gramEnd"/>
      <w:r>
        <w:rPr>
          <w:b/>
          <w:color w:val="000000"/>
          <w:sz w:val="28"/>
          <w:szCs w:val="28"/>
        </w:rPr>
        <w:t>ы) текущего контроля</w:t>
      </w:r>
      <w:r>
        <w:rPr>
          <w:color w:val="000000"/>
          <w:sz w:val="28"/>
          <w:szCs w:val="28"/>
        </w:rPr>
        <w:t xml:space="preserve"> </w:t>
      </w:r>
      <w:r>
        <w:rPr>
          <w:b/>
          <w:color w:val="000000"/>
          <w:sz w:val="28"/>
          <w:szCs w:val="28"/>
        </w:rPr>
        <w:t xml:space="preserve">успеваемости: </w:t>
      </w:r>
    </w:p>
    <w:p w:rsidR="00F321E8" w:rsidRPr="004B0078" w:rsidRDefault="00F321E8" w:rsidP="004B0078">
      <w:pPr>
        <w:pStyle w:val="a5"/>
        <w:numPr>
          <w:ilvl w:val="0"/>
          <w:numId w:val="32"/>
        </w:numPr>
        <w:ind w:left="0" w:firstLine="709"/>
        <w:rPr>
          <w:rFonts w:ascii="Times New Roman" w:hAnsi="Times New Roman"/>
          <w:color w:val="000000"/>
          <w:sz w:val="28"/>
          <w:szCs w:val="28"/>
        </w:rPr>
      </w:pPr>
      <w:r w:rsidRPr="004B0078">
        <w:rPr>
          <w:rFonts w:ascii="Times New Roman" w:hAnsi="Times New Roman"/>
          <w:color w:val="000000"/>
          <w:sz w:val="28"/>
          <w:szCs w:val="28"/>
        </w:rPr>
        <w:lastRenderedPageBreak/>
        <w:t xml:space="preserve">доклады; </w:t>
      </w:r>
    </w:p>
    <w:p w:rsidR="00F321E8" w:rsidRPr="004B0078" w:rsidRDefault="00F321E8" w:rsidP="004B0078">
      <w:pPr>
        <w:pStyle w:val="a5"/>
        <w:numPr>
          <w:ilvl w:val="0"/>
          <w:numId w:val="32"/>
        </w:numPr>
        <w:ind w:left="0" w:firstLine="709"/>
        <w:rPr>
          <w:rFonts w:ascii="Times New Roman" w:hAnsi="Times New Roman"/>
          <w:color w:val="000000"/>
          <w:sz w:val="28"/>
          <w:szCs w:val="28"/>
        </w:rPr>
      </w:pPr>
      <w:r w:rsidRPr="004B0078">
        <w:rPr>
          <w:rFonts w:ascii="Times New Roman" w:hAnsi="Times New Roman"/>
          <w:color w:val="000000"/>
          <w:sz w:val="28"/>
          <w:szCs w:val="28"/>
        </w:rPr>
        <w:t>представление презентации;</w:t>
      </w:r>
    </w:p>
    <w:p w:rsidR="004B0078" w:rsidRPr="004B0078" w:rsidRDefault="004B0078" w:rsidP="004B0078">
      <w:pPr>
        <w:pStyle w:val="a5"/>
        <w:numPr>
          <w:ilvl w:val="0"/>
          <w:numId w:val="32"/>
        </w:numPr>
        <w:ind w:left="0" w:firstLine="709"/>
        <w:rPr>
          <w:rFonts w:ascii="Times New Roman" w:hAnsi="Times New Roman"/>
          <w:color w:val="000000"/>
          <w:sz w:val="28"/>
          <w:szCs w:val="28"/>
        </w:rPr>
      </w:pPr>
      <w:r w:rsidRPr="004B0078">
        <w:rPr>
          <w:rFonts w:ascii="Times New Roman" w:hAnsi="Times New Roman"/>
          <w:sz w:val="28"/>
          <w:szCs w:val="28"/>
        </w:rPr>
        <w:t>проверка практических навыков:</w:t>
      </w:r>
    </w:p>
    <w:p w:rsidR="004B0078" w:rsidRPr="004B0078" w:rsidRDefault="004B0078" w:rsidP="004B0078">
      <w:pPr>
        <w:pStyle w:val="a5"/>
        <w:numPr>
          <w:ilvl w:val="0"/>
          <w:numId w:val="32"/>
        </w:numPr>
        <w:ind w:left="0" w:firstLine="709"/>
        <w:rPr>
          <w:rFonts w:ascii="Times New Roman" w:hAnsi="Times New Roman"/>
          <w:color w:val="000000"/>
          <w:sz w:val="28"/>
          <w:szCs w:val="28"/>
        </w:rPr>
      </w:pPr>
      <w:r w:rsidRPr="004B0078">
        <w:rPr>
          <w:rFonts w:ascii="Times New Roman" w:hAnsi="Times New Roman"/>
          <w:sz w:val="28"/>
          <w:szCs w:val="28"/>
        </w:rPr>
        <w:t>контроль выполнение практического задания</w:t>
      </w:r>
      <w:r w:rsidRPr="004B0078">
        <w:rPr>
          <w:rFonts w:ascii="Times New Roman" w:hAnsi="Times New Roman"/>
          <w:color w:val="000000"/>
          <w:sz w:val="28"/>
          <w:szCs w:val="28"/>
        </w:rPr>
        <w:t>;</w:t>
      </w:r>
    </w:p>
    <w:p w:rsidR="00F321E8" w:rsidRPr="004B0078" w:rsidRDefault="00F321E8" w:rsidP="004B0078">
      <w:pPr>
        <w:pStyle w:val="a5"/>
        <w:numPr>
          <w:ilvl w:val="0"/>
          <w:numId w:val="32"/>
        </w:numPr>
        <w:ind w:left="0" w:firstLine="709"/>
        <w:rPr>
          <w:rFonts w:ascii="Times New Roman" w:hAnsi="Times New Roman"/>
          <w:color w:val="000000"/>
          <w:sz w:val="28"/>
          <w:szCs w:val="28"/>
        </w:rPr>
      </w:pPr>
      <w:r w:rsidRPr="004B0078">
        <w:rPr>
          <w:rFonts w:ascii="Times New Roman" w:hAnsi="Times New Roman"/>
          <w:color w:val="000000"/>
          <w:sz w:val="28"/>
          <w:szCs w:val="28"/>
        </w:rPr>
        <w:t xml:space="preserve">тестирование. </w:t>
      </w:r>
    </w:p>
    <w:p w:rsidR="00F321E8" w:rsidRDefault="00F321E8" w:rsidP="00F321E8">
      <w:pPr>
        <w:ind w:firstLine="709"/>
        <w:jc w:val="both"/>
        <w:rPr>
          <w:b/>
          <w:color w:val="000000"/>
          <w:sz w:val="28"/>
          <w:szCs w:val="28"/>
        </w:rPr>
      </w:pPr>
      <w:r>
        <w:rPr>
          <w:b/>
          <w:color w:val="000000"/>
          <w:sz w:val="28"/>
          <w:szCs w:val="28"/>
        </w:rPr>
        <w:t>Оценочные материалы текущего контроля успеваемости:</w:t>
      </w:r>
    </w:p>
    <w:p w:rsidR="00F321E8" w:rsidRDefault="00F321E8" w:rsidP="00600F9E">
      <w:pPr>
        <w:ind w:firstLine="709"/>
        <w:jc w:val="both"/>
        <w:rPr>
          <w:color w:val="000000"/>
          <w:sz w:val="28"/>
          <w:szCs w:val="28"/>
        </w:rPr>
      </w:pPr>
      <w:r>
        <w:rPr>
          <w:b/>
          <w:color w:val="000000"/>
          <w:sz w:val="28"/>
          <w:szCs w:val="28"/>
          <w:lang w:eastAsia="en-US"/>
        </w:rPr>
        <w:t>Входной контроль, актуализация опорных знаний, умений, навыков.</w:t>
      </w:r>
      <w:r>
        <w:rPr>
          <w:i/>
          <w:color w:val="000000"/>
          <w:sz w:val="28"/>
          <w:szCs w:val="28"/>
        </w:rPr>
        <w:t xml:space="preserve"> </w:t>
      </w:r>
      <w:r>
        <w:rPr>
          <w:color w:val="000000"/>
          <w:sz w:val="28"/>
          <w:szCs w:val="28"/>
        </w:rPr>
        <w:t xml:space="preserve">Форма организации учебной деятельности – </w:t>
      </w:r>
      <w:r w:rsidRPr="004B0078">
        <w:rPr>
          <w:b/>
          <w:color w:val="000000"/>
          <w:sz w:val="28"/>
          <w:szCs w:val="28"/>
        </w:rPr>
        <w:t>письменный опрос:</w:t>
      </w:r>
      <w:r>
        <w:rPr>
          <w:color w:val="000000"/>
          <w:sz w:val="28"/>
          <w:szCs w:val="28"/>
        </w:rPr>
        <w:t xml:space="preserve"> описание </w:t>
      </w:r>
      <w:proofErr w:type="spellStart"/>
      <w:r>
        <w:rPr>
          <w:color w:val="000000"/>
          <w:sz w:val="28"/>
          <w:szCs w:val="28"/>
        </w:rPr>
        <w:t>профессиограммы</w:t>
      </w:r>
      <w:proofErr w:type="spellEnd"/>
      <w:r>
        <w:rPr>
          <w:color w:val="000000"/>
          <w:sz w:val="28"/>
          <w:szCs w:val="28"/>
        </w:rPr>
        <w:t xml:space="preserve"> </w:t>
      </w:r>
      <w:r>
        <w:rPr>
          <w:sz w:val="28"/>
          <w:szCs w:val="28"/>
        </w:rPr>
        <w:t>преподавателя высшей школы</w:t>
      </w:r>
      <w:r>
        <w:rPr>
          <w:color w:val="000000"/>
          <w:sz w:val="28"/>
          <w:szCs w:val="28"/>
        </w:rPr>
        <w:t xml:space="preserve"> на основе рисунка 1 и рекомендаций.</w:t>
      </w:r>
    </w:p>
    <w:p w:rsidR="00826238" w:rsidRDefault="001770F9" w:rsidP="00600F9E">
      <w:pPr>
        <w:ind w:firstLine="709"/>
        <w:jc w:val="both"/>
        <w:rPr>
          <w:color w:val="000000"/>
          <w:sz w:val="28"/>
          <w:szCs w:val="28"/>
        </w:rPr>
      </w:pPr>
      <w:r w:rsidRPr="00F321E8">
        <w:rPr>
          <w:i/>
          <w:color w:val="000000"/>
          <w:sz w:val="28"/>
          <w:szCs w:val="28"/>
        </w:rPr>
        <w:t>Рекомендации</w:t>
      </w:r>
      <w:r w:rsidR="00826238">
        <w:rPr>
          <w:color w:val="000000"/>
          <w:sz w:val="28"/>
          <w:szCs w:val="28"/>
        </w:rPr>
        <w:t>:</w:t>
      </w:r>
      <w:r>
        <w:rPr>
          <w:color w:val="000000"/>
          <w:sz w:val="28"/>
          <w:szCs w:val="28"/>
        </w:rPr>
        <w:t xml:space="preserve"> в </w:t>
      </w:r>
      <w:proofErr w:type="spellStart"/>
      <w:r>
        <w:rPr>
          <w:color w:val="000000"/>
          <w:sz w:val="28"/>
          <w:szCs w:val="28"/>
        </w:rPr>
        <w:t>профессиограмме</w:t>
      </w:r>
      <w:proofErr w:type="spellEnd"/>
      <w:r>
        <w:rPr>
          <w:color w:val="000000"/>
          <w:sz w:val="28"/>
          <w:szCs w:val="28"/>
        </w:rPr>
        <w:t xml:space="preserve"> </w:t>
      </w:r>
      <w:r>
        <w:rPr>
          <w:sz w:val="28"/>
          <w:szCs w:val="28"/>
        </w:rPr>
        <w:t xml:space="preserve">преподавателя высшей школы должно быть отражено содержание разделов: </w:t>
      </w:r>
    </w:p>
    <w:p w:rsidR="00B549F2" w:rsidRPr="00F321E8" w:rsidRDefault="001770F9" w:rsidP="001770F9">
      <w:pPr>
        <w:ind w:firstLine="709"/>
        <w:jc w:val="both"/>
        <w:rPr>
          <w:color w:val="000000"/>
          <w:sz w:val="28"/>
          <w:szCs w:val="28"/>
        </w:rPr>
      </w:pPr>
      <w:r w:rsidRPr="00F321E8">
        <w:rPr>
          <w:sz w:val="28"/>
          <w:szCs w:val="28"/>
        </w:rPr>
        <w:t>Раздел.1. Свойства и характеристики личности преподавателя</w:t>
      </w:r>
      <w:r w:rsidR="00B549F2" w:rsidRPr="00F321E8">
        <w:rPr>
          <w:color w:val="000000"/>
          <w:sz w:val="28"/>
          <w:szCs w:val="28"/>
        </w:rPr>
        <w:t>.</w:t>
      </w:r>
    </w:p>
    <w:p w:rsidR="001770F9" w:rsidRPr="00F321E8" w:rsidRDefault="00B549F2" w:rsidP="001770F9">
      <w:pPr>
        <w:ind w:firstLine="709"/>
        <w:jc w:val="both"/>
        <w:rPr>
          <w:sz w:val="28"/>
          <w:szCs w:val="28"/>
        </w:rPr>
      </w:pPr>
      <w:r w:rsidRPr="00F321E8">
        <w:rPr>
          <w:sz w:val="28"/>
          <w:szCs w:val="28"/>
        </w:rPr>
        <w:t>Раздел 2</w:t>
      </w:r>
      <w:r w:rsidR="00826238" w:rsidRPr="00F321E8">
        <w:rPr>
          <w:sz w:val="28"/>
          <w:szCs w:val="28"/>
        </w:rPr>
        <w:t xml:space="preserve">. Специальная подготовка преподавателя. Специальные знания, специальные умения. </w:t>
      </w:r>
    </w:p>
    <w:p w:rsidR="001770F9" w:rsidRPr="00F321E8" w:rsidRDefault="00826238" w:rsidP="001770F9">
      <w:pPr>
        <w:ind w:firstLine="709"/>
        <w:jc w:val="both"/>
        <w:rPr>
          <w:sz w:val="28"/>
          <w:szCs w:val="28"/>
        </w:rPr>
      </w:pPr>
      <w:r w:rsidRPr="00F321E8">
        <w:rPr>
          <w:sz w:val="28"/>
          <w:szCs w:val="28"/>
        </w:rPr>
        <w:t xml:space="preserve">Раздел 3. Психолого-педагогическая подготовка преподавателя. Психолого-педагогические знания. Педагогические умения (диагностические, проектировочные, конструктивные, коммуникативные, организаторские, аналитические). </w:t>
      </w:r>
    </w:p>
    <w:p w:rsidR="00826238" w:rsidRPr="00F321E8" w:rsidRDefault="001770F9" w:rsidP="001770F9">
      <w:pPr>
        <w:ind w:firstLine="709"/>
        <w:jc w:val="both"/>
        <w:rPr>
          <w:sz w:val="28"/>
          <w:szCs w:val="28"/>
        </w:rPr>
      </w:pPr>
      <w:r w:rsidRPr="00F321E8">
        <w:rPr>
          <w:sz w:val="28"/>
          <w:szCs w:val="28"/>
        </w:rPr>
        <w:t xml:space="preserve">Раздел 4. </w:t>
      </w:r>
      <w:r w:rsidR="00826238" w:rsidRPr="00F321E8">
        <w:rPr>
          <w:sz w:val="28"/>
          <w:szCs w:val="28"/>
        </w:rPr>
        <w:t>Профессионально важные п</w:t>
      </w:r>
      <w:r w:rsidRPr="00F321E8">
        <w:rPr>
          <w:sz w:val="28"/>
          <w:szCs w:val="28"/>
        </w:rPr>
        <w:t xml:space="preserve">едагогические </w:t>
      </w:r>
      <w:r w:rsidR="00826238" w:rsidRPr="00F321E8">
        <w:rPr>
          <w:sz w:val="28"/>
          <w:szCs w:val="28"/>
        </w:rPr>
        <w:t xml:space="preserve">качества. </w:t>
      </w:r>
    </w:p>
    <w:p w:rsidR="002A7874" w:rsidRPr="00F321E8" w:rsidRDefault="002A7874" w:rsidP="001770F9">
      <w:pPr>
        <w:ind w:firstLine="709"/>
        <w:jc w:val="both"/>
        <w:rPr>
          <w:sz w:val="28"/>
          <w:szCs w:val="28"/>
        </w:rPr>
      </w:pPr>
      <w:r w:rsidRPr="00F321E8">
        <w:rPr>
          <w:sz w:val="28"/>
          <w:szCs w:val="28"/>
        </w:rPr>
        <w:t xml:space="preserve">Раздел 5. Содержание деятельности преподавателя (учебная, </w:t>
      </w:r>
      <w:proofErr w:type="spellStart"/>
      <w:r w:rsidRPr="00F321E8">
        <w:rPr>
          <w:sz w:val="28"/>
          <w:szCs w:val="28"/>
        </w:rPr>
        <w:t>внеучебная</w:t>
      </w:r>
      <w:proofErr w:type="spellEnd"/>
      <w:r w:rsidRPr="00F321E8">
        <w:rPr>
          <w:sz w:val="28"/>
          <w:szCs w:val="28"/>
        </w:rPr>
        <w:t>, учебно-методическая, научно-исследовательская, организационно-методическая, воспитательная).</w:t>
      </w:r>
    </w:p>
    <w:p w:rsidR="002A7874" w:rsidRPr="00F321E8" w:rsidRDefault="002A7874" w:rsidP="001770F9">
      <w:pPr>
        <w:ind w:firstLine="709"/>
        <w:jc w:val="both"/>
        <w:rPr>
          <w:sz w:val="28"/>
          <w:szCs w:val="28"/>
        </w:rPr>
      </w:pPr>
      <w:r w:rsidRPr="00F321E8">
        <w:rPr>
          <w:sz w:val="28"/>
          <w:szCs w:val="28"/>
        </w:rPr>
        <w:t>Раздел 6. Компетенции преподавателя.</w:t>
      </w:r>
    </w:p>
    <w:p w:rsidR="001C2884" w:rsidRDefault="001C2884" w:rsidP="001770F9">
      <w:pPr>
        <w:ind w:firstLine="709"/>
        <w:jc w:val="both"/>
      </w:pPr>
    </w:p>
    <w:p w:rsidR="00826238" w:rsidRPr="00681F00" w:rsidRDefault="001C2884" w:rsidP="00600F9E">
      <w:pPr>
        <w:ind w:firstLine="709"/>
        <w:jc w:val="both"/>
        <w:rPr>
          <w:color w:val="000000"/>
          <w:sz w:val="28"/>
          <w:szCs w:val="28"/>
        </w:rPr>
      </w:pPr>
      <w:r>
        <w:rPr>
          <w:noProof/>
        </w:rPr>
        <w:drawing>
          <wp:inline distT="0" distB="0" distL="0" distR="0">
            <wp:extent cx="5943600" cy="3638372"/>
            <wp:effectExtent l="0" t="0" r="0" b="635"/>
            <wp:docPr id="5" name="Рисунок 5" descr="https://pandia.ru/text/78/121/images/image007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andia.ru/text/78/121/images/image007_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638372"/>
                    </a:xfrm>
                    <a:prstGeom prst="rect">
                      <a:avLst/>
                    </a:prstGeom>
                    <a:noFill/>
                    <a:ln>
                      <a:noFill/>
                    </a:ln>
                  </pic:spPr>
                </pic:pic>
              </a:graphicData>
            </a:graphic>
          </wp:inline>
        </w:drawing>
      </w:r>
    </w:p>
    <w:p w:rsidR="001C2884" w:rsidRPr="006374D2" w:rsidRDefault="006374D2" w:rsidP="00600F9E">
      <w:pPr>
        <w:ind w:firstLine="709"/>
        <w:jc w:val="both"/>
        <w:rPr>
          <w:color w:val="000000"/>
        </w:rPr>
      </w:pPr>
      <w:r w:rsidRPr="006374D2">
        <w:rPr>
          <w:color w:val="000000"/>
        </w:rPr>
        <w:t xml:space="preserve">Рисунок 1. </w:t>
      </w:r>
      <w:r w:rsidRPr="006374D2">
        <w:t>Компетенции преподавателя вуза.</w:t>
      </w:r>
    </w:p>
    <w:p w:rsidR="006374D2" w:rsidRDefault="006374D2" w:rsidP="00600F9E">
      <w:pPr>
        <w:ind w:firstLine="709"/>
        <w:jc w:val="both"/>
        <w:rPr>
          <w:i/>
          <w:color w:val="000000"/>
          <w:sz w:val="28"/>
          <w:szCs w:val="28"/>
        </w:rPr>
      </w:pPr>
    </w:p>
    <w:p w:rsidR="002765C0" w:rsidRPr="00681F00" w:rsidRDefault="003101FD" w:rsidP="00600F9E">
      <w:pPr>
        <w:ind w:firstLine="709"/>
        <w:jc w:val="both"/>
        <w:rPr>
          <w:i/>
          <w:color w:val="000000"/>
          <w:sz w:val="28"/>
          <w:szCs w:val="28"/>
        </w:rPr>
      </w:pPr>
      <w:r w:rsidRPr="00681F00">
        <w:rPr>
          <w:i/>
          <w:color w:val="000000"/>
          <w:sz w:val="28"/>
          <w:szCs w:val="28"/>
        </w:rPr>
        <w:t>Темы</w:t>
      </w:r>
      <w:r w:rsidR="002765C0" w:rsidRPr="00681F00">
        <w:rPr>
          <w:i/>
          <w:color w:val="000000"/>
          <w:sz w:val="28"/>
          <w:szCs w:val="28"/>
        </w:rPr>
        <w:t xml:space="preserve"> докладов:</w:t>
      </w:r>
    </w:p>
    <w:p w:rsidR="00F321E8" w:rsidRDefault="00F321E8" w:rsidP="00B30DF8">
      <w:pPr>
        <w:numPr>
          <w:ilvl w:val="3"/>
          <w:numId w:val="33"/>
        </w:numPr>
        <w:ind w:left="0" w:firstLine="709"/>
        <w:jc w:val="both"/>
        <w:rPr>
          <w:sz w:val="28"/>
          <w:szCs w:val="28"/>
        </w:rPr>
      </w:pPr>
      <w:r>
        <w:rPr>
          <w:sz w:val="28"/>
          <w:szCs w:val="28"/>
        </w:rPr>
        <w:lastRenderedPageBreak/>
        <w:t>Образовательные технологии по ФГОС нового поколения. Понятие интерактивности в образовании.</w:t>
      </w:r>
    </w:p>
    <w:p w:rsidR="00F321E8" w:rsidRDefault="00F321E8" w:rsidP="00B30DF8">
      <w:pPr>
        <w:numPr>
          <w:ilvl w:val="3"/>
          <w:numId w:val="33"/>
        </w:numPr>
        <w:ind w:left="0" w:firstLine="709"/>
        <w:jc w:val="both"/>
        <w:rPr>
          <w:sz w:val="28"/>
          <w:szCs w:val="28"/>
        </w:rPr>
      </w:pPr>
      <w:r>
        <w:rPr>
          <w:sz w:val="28"/>
          <w:szCs w:val="28"/>
        </w:rPr>
        <w:t xml:space="preserve">Технологии объяснительно-иллюстрированного обучения, средства ИКТ (презентации, дидактические видеофильмы, учебные видеоролики, справочные </w:t>
      </w:r>
      <w:proofErr w:type="spellStart"/>
      <w:r>
        <w:rPr>
          <w:sz w:val="28"/>
          <w:szCs w:val="28"/>
        </w:rPr>
        <w:t>интернет-ресурсы</w:t>
      </w:r>
      <w:proofErr w:type="spellEnd"/>
      <w:r>
        <w:rPr>
          <w:sz w:val="28"/>
          <w:szCs w:val="28"/>
        </w:rPr>
        <w:t xml:space="preserve">), кейс-технология. </w:t>
      </w:r>
    </w:p>
    <w:p w:rsidR="00F321E8" w:rsidRDefault="00F321E8" w:rsidP="00B30DF8">
      <w:pPr>
        <w:numPr>
          <w:ilvl w:val="3"/>
          <w:numId w:val="33"/>
        </w:numPr>
        <w:ind w:left="0" w:firstLine="709"/>
        <w:jc w:val="both"/>
        <w:rPr>
          <w:sz w:val="28"/>
          <w:szCs w:val="28"/>
        </w:rPr>
      </w:pPr>
      <w:r>
        <w:rPr>
          <w:sz w:val="28"/>
          <w:szCs w:val="28"/>
        </w:rPr>
        <w:t xml:space="preserve">Технологии личностно-ориентированного обучения — методы педагогического воздействия, реализуется в ходе применения игровых технологий, метода проектов, проблемного обучения, изучения материала в тесном групповом сотрудничестве. </w:t>
      </w:r>
    </w:p>
    <w:p w:rsidR="00F321E8" w:rsidRDefault="00F321E8" w:rsidP="00B30DF8">
      <w:pPr>
        <w:numPr>
          <w:ilvl w:val="3"/>
          <w:numId w:val="33"/>
        </w:numPr>
        <w:ind w:left="0" w:firstLine="709"/>
        <w:jc w:val="both"/>
        <w:rPr>
          <w:sz w:val="28"/>
          <w:szCs w:val="28"/>
        </w:rPr>
      </w:pPr>
      <w:r>
        <w:rPr>
          <w:sz w:val="28"/>
          <w:szCs w:val="28"/>
        </w:rPr>
        <w:t>Технологии развивающего обучения: технологии критического мышления и проектной деятельности, методика ментальной карты.</w:t>
      </w:r>
    </w:p>
    <w:p w:rsidR="00F321E8" w:rsidRDefault="00F321E8" w:rsidP="00B30DF8">
      <w:pPr>
        <w:numPr>
          <w:ilvl w:val="3"/>
          <w:numId w:val="33"/>
        </w:numPr>
        <w:ind w:left="0" w:firstLine="709"/>
        <w:jc w:val="both"/>
        <w:rPr>
          <w:sz w:val="28"/>
          <w:szCs w:val="28"/>
        </w:rPr>
      </w:pPr>
      <w:r>
        <w:rPr>
          <w:sz w:val="28"/>
          <w:szCs w:val="28"/>
        </w:rPr>
        <w:t>Интеграция современных образовательных технологий в условиях ФГОС нового поколения.</w:t>
      </w:r>
    </w:p>
    <w:p w:rsidR="00F321E8" w:rsidRDefault="00F321E8" w:rsidP="00600F9E">
      <w:pPr>
        <w:ind w:firstLine="709"/>
        <w:jc w:val="both"/>
        <w:rPr>
          <w:i/>
          <w:color w:val="000000"/>
          <w:sz w:val="28"/>
          <w:szCs w:val="28"/>
        </w:rPr>
      </w:pPr>
    </w:p>
    <w:p w:rsidR="00F321E8" w:rsidRPr="004B0078" w:rsidRDefault="004B0078" w:rsidP="004B0078">
      <w:pPr>
        <w:ind w:firstLine="709"/>
        <w:rPr>
          <w:i/>
          <w:color w:val="000000"/>
          <w:sz w:val="28"/>
          <w:szCs w:val="28"/>
        </w:rPr>
      </w:pPr>
      <w:r>
        <w:rPr>
          <w:i/>
          <w:sz w:val="28"/>
          <w:szCs w:val="28"/>
        </w:rPr>
        <w:t>Контроль выполнение практического задания</w:t>
      </w:r>
      <w:r>
        <w:rPr>
          <w:i/>
          <w:color w:val="000000"/>
          <w:sz w:val="28"/>
          <w:szCs w:val="28"/>
        </w:rPr>
        <w:t xml:space="preserve">: </w:t>
      </w:r>
      <w:r w:rsidR="00F321E8" w:rsidRPr="004B0078">
        <w:rPr>
          <w:sz w:val="28"/>
          <w:szCs w:val="28"/>
        </w:rPr>
        <w:t>Представление презентации и доклада по теме «Активные и интерактивные методы (технологии) обучения в вузе»</w:t>
      </w:r>
    </w:p>
    <w:p w:rsidR="004B0078" w:rsidRDefault="004B0078" w:rsidP="004B0078">
      <w:pPr>
        <w:ind w:firstLine="709"/>
        <w:rPr>
          <w:i/>
          <w:sz w:val="28"/>
          <w:szCs w:val="28"/>
        </w:rPr>
      </w:pPr>
    </w:p>
    <w:p w:rsidR="004B0078" w:rsidRDefault="004B0078" w:rsidP="004B0078">
      <w:pPr>
        <w:ind w:firstLine="709"/>
        <w:rPr>
          <w:i/>
          <w:sz w:val="28"/>
          <w:szCs w:val="28"/>
        </w:rPr>
      </w:pPr>
      <w:r w:rsidRPr="004B0078">
        <w:rPr>
          <w:i/>
          <w:sz w:val="28"/>
          <w:szCs w:val="28"/>
        </w:rPr>
        <w:t>Проверка практических навыков:</w:t>
      </w:r>
      <w:r>
        <w:rPr>
          <w:i/>
          <w:sz w:val="28"/>
          <w:szCs w:val="28"/>
        </w:rPr>
        <w:t xml:space="preserve"> </w:t>
      </w:r>
    </w:p>
    <w:p w:rsidR="00F321E8" w:rsidRPr="004B0078" w:rsidRDefault="004B0078" w:rsidP="004B0078">
      <w:pPr>
        <w:ind w:firstLine="709"/>
        <w:rPr>
          <w:i/>
          <w:color w:val="000000"/>
          <w:sz w:val="28"/>
          <w:szCs w:val="28"/>
        </w:rPr>
      </w:pPr>
      <w:r>
        <w:rPr>
          <w:i/>
          <w:sz w:val="28"/>
          <w:szCs w:val="28"/>
        </w:rPr>
        <w:t xml:space="preserve">1. </w:t>
      </w:r>
      <w:r w:rsidR="00F321E8">
        <w:rPr>
          <w:sz w:val="28"/>
          <w:szCs w:val="28"/>
        </w:rPr>
        <w:t>Представление планов-конспектов практического занятия/семинара по выбранной теме в рамках учебной дисциплине (по профилю аспиранта).</w:t>
      </w:r>
    </w:p>
    <w:p w:rsidR="00A2488F" w:rsidRDefault="00A2488F" w:rsidP="00A2488F">
      <w:pPr>
        <w:pStyle w:val="Default"/>
        <w:ind w:left="709"/>
        <w:jc w:val="both"/>
        <w:rPr>
          <w:i/>
          <w:sz w:val="28"/>
          <w:szCs w:val="28"/>
        </w:rPr>
      </w:pPr>
      <w:r>
        <w:rPr>
          <w:i/>
          <w:sz w:val="28"/>
          <w:szCs w:val="28"/>
        </w:rPr>
        <w:t>Алгоритм выполнения задания (</w:t>
      </w:r>
      <w:r>
        <w:rPr>
          <w:sz w:val="28"/>
          <w:szCs w:val="28"/>
        </w:rPr>
        <w:t>полная схема анализа представлена в «Методических указаниях по самостоятельной работе обучающихся»</w:t>
      </w:r>
      <w:r>
        <w:rPr>
          <w:i/>
          <w:sz w:val="28"/>
          <w:szCs w:val="28"/>
        </w:rPr>
        <w:t>):</w:t>
      </w:r>
    </w:p>
    <w:p w:rsidR="00A2488F" w:rsidRDefault="00A2488F" w:rsidP="00C17CBB">
      <w:pPr>
        <w:pStyle w:val="Default"/>
        <w:numPr>
          <w:ilvl w:val="0"/>
          <w:numId w:val="34"/>
        </w:numPr>
        <w:jc w:val="both"/>
        <w:rPr>
          <w:sz w:val="28"/>
          <w:szCs w:val="28"/>
        </w:rPr>
      </w:pPr>
      <w:r>
        <w:rPr>
          <w:sz w:val="28"/>
          <w:szCs w:val="28"/>
        </w:rPr>
        <w:t>Раскрытие этапов занятия: организационного этапа, этапа актуализация базовых знаний и повторение изученного материала; этапа закрепление изученного на лекции материала.</w:t>
      </w:r>
    </w:p>
    <w:p w:rsidR="00A2488F" w:rsidRDefault="00A2488F" w:rsidP="00C17CBB">
      <w:pPr>
        <w:pStyle w:val="Default"/>
        <w:numPr>
          <w:ilvl w:val="0"/>
          <w:numId w:val="34"/>
        </w:numPr>
        <w:jc w:val="both"/>
        <w:rPr>
          <w:sz w:val="28"/>
          <w:szCs w:val="28"/>
        </w:rPr>
      </w:pPr>
      <w:r>
        <w:rPr>
          <w:sz w:val="28"/>
          <w:szCs w:val="28"/>
        </w:rPr>
        <w:t>Описание  и обоснование форм учебной деятельности на каждом этапе занятия.</w:t>
      </w:r>
    </w:p>
    <w:p w:rsidR="00A2488F" w:rsidRDefault="00A2488F" w:rsidP="00C17CBB">
      <w:pPr>
        <w:pStyle w:val="Default"/>
        <w:numPr>
          <w:ilvl w:val="0"/>
          <w:numId w:val="34"/>
        </w:numPr>
        <w:jc w:val="both"/>
        <w:rPr>
          <w:sz w:val="28"/>
          <w:szCs w:val="28"/>
        </w:rPr>
      </w:pPr>
      <w:r>
        <w:rPr>
          <w:sz w:val="28"/>
          <w:szCs w:val="28"/>
        </w:rPr>
        <w:t xml:space="preserve">Описание  и обоснование видов </w:t>
      </w:r>
      <w:proofErr w:type="gramStart"/>
      <w:r>
        <w:rPr>
          <w:sz w:val="28"/>
          <w:szCs w:val="28"/>
        </w:rPr>
        <w:t>контроля</w:t>
      </w:r>
      <w:proofErr w:type="gramEnd"/>
      <w:r>
        <w:rPr>
          <w:sz w:val="28"/>
          <w:szCs w:val="28"/>
        </w:rPr>
        <w:t xml:space="preserve"> и методику формирования элементов/индикаторов компетенций, заявленных  в рабочей программе по дисциплине.</w:t>
      </w:r>
    </w:p>
    <w:p w:rsidR="006374D2" w:rsidRPr="00A2488F" w:rsidRDefault="004B0078" w:rsidP="004B0078">
      <w:pPr>
        <w:pStyle w:val="Default"/>
        <w:ind w:firstLine="709"/>
        <w:jc w:val="both"/>
        <w:rPr>
          <w:sz w:val="28"/>
          <w:szCs w:val="28"/>
        </w:rPr>
      </w:pPr>
      <w:r>
        <w:rPr>
          <w:sz w:val="28"/>
          <w:szCs w:val="28"/>
        </w:rPr>
        <w:t xml:space="preserve">2. </w:t>
      </w:r>
      <w:r w:rsidR="00F321E8" w:rsidRPr="00F321E8">
        <w:rPr>
          <w:sz w:val="28"/>
          <w:szCs w:val="28"/>
        </w:rPr>
        <w:t>Разбор</w:t>
      </w:r>
      <w:r w:rsidR="00A2488F">
        <w:rPr>
          <w:sz w:val="28"/>
          <w:szCs w:val="28"/>
        </w:rPr>
        <w:t>/анализ</w:t>
      </w:r>
      <w:r w:rsidR="00F321E8" w:rsidRPr="00F321E8">
        <w:rPr>
          <w:sz w:val="28"/>
          <w:szCs w:val="28"/>
        </w:rPr>
        <w:t xml:space="preserve"> тестовых заданий разного вида по учебной дисциплине </w:t>
      </w:r>
      <w:r w:rsidR="00F321E8" w:rsidRPr="00A2488F">
        <w:rPr>
          <w:sz w:val="28"/>
          <w:szCs w:val="28"/>
        </w:rPr>
        <w:t>(по профилю аспиранта) (20 ТЗ)</w:t>
      </w:r>
      <w:r w:rsidR="00A2488F" w:rsidRPr="00A2488F">
        <w:rPr>
          <w:sz w:val="28"/>
          <w:szCs w:val="28"/>
        </w:rPr>
        <w:t xml:space="preserve"> в аспекте их качества и соответствия требованиям:</w:t>
      </w:r>
    </w:p>
    <w:p w:rsidR="00A2488F" w:rsidRPr="00A2488F" w:rsidRDefault="00A2488F" w:rsidP="004B0078">
      <w:pPr>
        <w:ind w:firstLine="709"/>
        <w:jc w:val="both"/>
        <w:rPr>
          <w:sz w:val="28"/>
          <w:szCs w:val="28"/>
        </w:rPr>
      </w:pPr>
      <w:proofErr w:type="gramStart"/>
      <w:r w:rsidRPr="00A2488F">
        <w:rPr>
          <w:i/>
          <w:sz w:val="28"/>
          <w:szCs w:val="28"/>
        </w:rPr>
        <w:t>Требования</w:t>
      </w:r>
      <w:r>
        <w:rPr>
          <w:sz w:val="28"/>
          <w:szCs w:val="28"/>
        </w:rPr>
        <w:t>: т</w:t>
      </w:r>
      <w:r w:rsidRPr="00A2488F">
        <w:rPr>
          <w:sz w:val="28"/>
          <w:szCs w:val="28"/>
        </w:rPr>
        <w:t>ест должен быть валидным; иметь необходимый и достаточный уровень сложности; объективным; надежным; устойчивым; репрезентативным; дискриминантным; научным; непротиворечивым; направлен не только на выявление уровня знания, но и на выявление уровня умений (способность узнавать знания; действовать по правилам, алгоритму; применять основные системные методы (анализ, синтез и др.); принимать рациональные (оптимальные) решения.</w:t>
      </w:r>
      <w:proofErr w:type="gramEnd"/>
    </w:p>
    <w:p w:rsidR="00A2488F" w:rsidRDefault="00A2488F" w:rsidP="00A2488F">
      <w:pPr>
        <w:pStyle w:val="Default"/>
        <w:ind w:firstLine="709"/>
        <w:jc w:val="both"/>
        <w:rPr>
          <w:i/>
          <w:color w:val="auto"/>
          <w:sz w:val="28"/>
          <w:szCs w:val="28"/>
        </w:rPr>
      </w:pPr>
    </w:p>
    <w:p w:rsidR="00B5553D" w:rsidRDefault="00B5553D" w:rsidP="00B5553D">
      <w:pPr>
        <w:jc w:val="center"/>
        <w:rPr>
          <w:b/>
          <w:sz w:val="28"/>
        </w:rPr>
      </w:pPr>
      <w:r>
        <w:rPr>
          <w:b/>
          <w:color w:val="000000"/>
          <w:sz w:val="28"/>
          <w:szCs w:val="28"/>
        </w:rPr>
        <w:t>Практическое занятие</w:t>
      </w:r>
      <w:r>
        <w:rPr>
          <w:b/>
          <w:sz w:val="28"/>
        </w:rPr>
        <w:t xml:space="preserve"> 3.</w:t>
      </w:r>
    </w:p>
    <w:p w:rsidR="00B5553D" w:rsidRDefault="00B5553D" w:rsidP="00B5553D">
      <w:pPr>
        <w:jc w:val="center"/>
        <w:rPr>
          <w:b/>
          <w:sz w:val="28"/>
          <w:szCs w:val="28"/>
        </w:rPr>
      </w:pPr>
      <w:r>
        <w:rPr>
          <w:b/>
          <w:sz w:val="28"/>
        </w:rPr>
        <w:t xml:space="preserve">ТЕМА: </w:t>
      </w:r>
      <w:r>
        <w:rPr>
          <w:b/>
          <w:bCs/>
          <w:sz w:val="28"/>
          <w:szCs w:val="28"/>
        </w:rPr>
        <w:t>ПРОЕКТИРОВАНИЕ КОНТРОЛЬНО- ИЗМЕРИТЕЛЬНЫХ МАТЕРИАЛОВ, ТРЕБОВАНИЯ К СОСТАВЛЕНИЮ ФОНДА ОЦЕНОЧНЫХ СРЕДСТВ</w:t>
      </w:r>
    </w:p>
    <w:p w:rsidR="00B5553D" w:rsidRDefault="00B5553D" w:rsidP="00B5553D">
      <w:pPr>
        <w:ind w:firstLine="709"/>
        <w:jc w:val="both"/>
        <w:rPr>
          <w:b/>
          <w:color w:val="000000"/>
          <w:sz w:val="28"/>
          <w:szCs w:val="28"/>
        </w:rPr>
      </w:pPr>
    </w:p>
    <w:p w:rsidR="00B5553D" w:rsidRDefault="00B5553D" w:rsidP="00B5553D">
      <w:pPr>
        <w:ind w:firstLine="709"/>
        <w:jc w:val="both"/>
        <w:rPr>
          <w:b/>
          <w:color w:val="000000"/>
          <w:sz w:val="28"/>
          <w:szCs w:val="28"/>
        </w:rPr>
      </w:pPr>
      <w:r>
        <w:rPr>
          <w:b/>
          <w:color w:val="000000"/>
          <w:sz w:val="28"/>
          <w:szCs w:val="28"/>
        </w:rPr>
        <w:t>Форм</w:t>
      </w:r>
      <w:proofErr w:type="gramStart"/>
      <w:r>
        <w:rPr>
          <w:b/>
          <w:color w:val="000000"/>
          <w:sz w:val="28"/>
          <w:szCs w:val="28"/>
        </w:rPr>
        <w:t>а(</w:t>
      </w:r>
      <w:proofErr w:type="gramEnd"/>
      <w:r>
        <w:rPr>
          <w:b/>
          <w:color w:val="000000"/>
          <w:sz w:val="28"/>
          <w:szCs w:val="28"/>
        </w:rPr>
        <w:t>ы) текущего контроля</w:t>
      </w:r>
      <w:r>
        <w:rPr>
          <w:color w:val="000000"/>
          <w:sz w:val="28"/>
          <w:szCs w:val="28"/>
        </w:rPr>
        <w:t xml:space="preserve"> </w:t>
      </w:r>
      <w:r>
        <w:rPr>
          <w:b/>
          <w:color w:val="000000"/>
          <w:sz w:val="28"/>
          <w:szCs w:val="28"/>
        </w:rPr>
        <w:t xml:space="preserve">успеваемости: </w:t>
      </w:r>
    </w:p>
    <w:p w:rsidR="00B5553D" w:rsidRDefault="00B5553D" w:rsidP="00B5553D">
      <w:pPr>
        <w:pStyle w:val="a4"/>
        <w:widowControl w:val="0"/>
        <w:numPr>
          <w:ilvl w:val="0"/>
          <w:numId w:val="75"/>
        </w:numPr>
        <w:autoSpaceDE w:val="0"/>
        <w:autoSpaceDN w:val="0"/>
        <w:adjustRightInd w:val="0"/>
        <w:spacing w:before="0" w:beforeAutospacing="0" w:after="0" w:afterAutospacing="0"/>
        <w:ind w:left="0" w:firstLine="709"/>
        <w:contextualSpacing/>
        <w:rPr>
          <w:rFonts w:ascii="Times New Roman" w:hAnsi="Times New Roman"/>
          <w:color w:val="000000"/>
          <w:sz w:val="28"/>
          <w:szCs w:val="28"/>
        </w:rPr>
      </w:pPr>
      <w:r>
        <w:rPr>
          <w:rFonts w:ascii="Times New Roman" w:hAnsi="Times New Roman"/>
          <w:color w:val="000000"/>
          <w:sz w:val="28"/>
          <w:szCs w:val="28"/>
        </w:rPr>
        <w:t>устный опрос;</w:t>
      </w:r>
    </w:p>
    <w:p w:rsidR="00B5553D" w:rsidRDefault="00B5553D" w:rsidP="00B5553D">
      <w:pPr>
        <w:pStyle w:val="a4"/>
        <w:widowControl w:val="0"/>
        <w:numPr>
          <w:ilvl w:val="0"/>
          <w:numId w:val="75"/>
        </w:numPr>
        <w:autoSpaceDE w:val="0"/>
        <w:autoSpaceDN w:val="0"/>
        <w:adjustRightInd w:val="0"/>
        <w:spacing w:before="0" w:beforeAutospacing="0" w:after="0" w:afterAutospacing="0"/>
        <w:ind w:left="0" w:firstLine="709"/>
        <w:contextualSpacing/>
        <w:rPr>
          <w:rFonts w:ascii="Times New Roman" w:hAnsi="Times New Roman"/>
          <w:color w:val="000000"/>
          <w:sz w:val="28"/>
          <w:szCs w:val="28"/>
        </w:rPr>
      </w:pPr>
      <w:r>
        <w:rPr>
          <w:rFonts w:ascii="Times New Roman" w:hAnsi="Times New Roman"/>
          <w:color w:val="000000"/>
          <w:sz w:val="28"/>
          <w:szCs w:val="28"/>
        </w:rPr>
        <w:lastRenderedPageBreak/>
        <w:t xml:space="preserve">доклады; </w:t>
      </w:r>
    </w:p>
    <w:p w:rsidR="00B5553D" w:rsidRDefault="00B5553D" w:rsidP="00B5553D">
      <w:pPr>
        <w:pStyle w:val="a4"/>
        <w:widowControl w:val="0"/>
        <w:numPr>
          <w:ilvl w:val="0"/>
          <w:numId w:val="75"/>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Pr>
          <w:rFonts w:ascii="Times New Roman" w:hAnsi="Times New Roman"/>
          <w:color w:val="000000"/>
          <w:sz w:val="28"/>
          <w:szCs w:val="28"/>
        </w:rPr>
        <w:t>практические задания;</w:t>
      </w:r>
    </w:p>
    <w:p w:rsidR="00B5553D" w:rsidRDefault="00B5553D" w:rsidP="00B5553D">
      <w:pPr>
        <w:ind w:firstLine="709"/>
        <w:jc w:val="both"/>
        <w:rPr>
          <w:b/>
          <w:color w:val="000000"/>
          <w:sz w:val="28"/>
          <w:szCs w:val="28"/>
        </w:rPr>
      </w:pPr>
      <w:r>
        <w:rPr>
          <w:b/>
          <w:color w:val="000000"/>
          <w:sz w:val="28"/>
          <w:szCs w:val="28"/>
        </w:rPr>
        <w:t>Оценочные материалы текущего контроля успеваемости:</w:t>
      </w:r>
    </w:p>
    <w:p w:rsidR="00B5553D" w:rsidRDefault="00B5553D" w:rsidP="00B5553D">
      <w:pPr>
        <w:ind w:firstLine="709"/>
        <w:jc w:val="both"/>
        <w:rPr>
          <w:i/>
          <w:color w:val="000000"/>
          <w:sz w:val="28"/>
          <w:szCs w:val="28"/>
        </w:rPr>
      </w:pPr>
      <w:r>
        <w:rPr>
          <w:i/>
          <w:color w:val="000000"/>
          <w:sz w:val="28"/>
          <w:szCs w:val="28"/>
        </w:rPr>
        <w:t>Вопросы  и задания для устного опроса:</w:t>
      </w:r>
    </w:p>
    <w:p w:rsidR="00B5553D" w:rsidRDefault="00B5553D" w:rsidP="00B5553D">
      <w:pPr>
        <w:pStyle w:val="a4"/>
        <w:widowControl w:val="0"/>
        <w:numPr>
          <w:ilvl w:val="0"/>
          <w:numId w:val="76"/>
        </w:numPr>
        <w:autoSpaceDE w:val="0"/>
        <w:autoSpaceDN w:val="0"/>
        <w:adjustRightInd w:val="0"/>
        <w:spacing w:before="0" w:beforeAutospacing="0" w:after="0" w:afterAutospacing="0"/>
        <w:ind w:left="0" w:firstLine="567"/>
        <w:contextualSpacing/>
        <w:rPr>
          <w:rFonts w:ascii="Times New Roman" w:hAnsi="Times New Roman"/>
          <w:color w:val="000000"/>
          <w:sz w:val="28"/>
          <w:szCs w:val="28"/>
        </w:rPr>
      </w:pPr>
      <w:r>
        <w:rPr>
          <w:rFonts w:ascii="Times New Roman" w:hAnsi="Times New Roman"/>
          <w:color w:val="000000"/>
          <w:sz w:val="28"/>
          <w:szCs w:val="28"/>
          <w:shd w:val="clear" w:color="auto" w:fill="FFFFFF"/>
        </w:rPr>
        <w:t>Понятие и сущность педагогической технологии.</w:t>
      </w:r>
    </w:p>
    <w:p w:rsidR="00B5553D" w:rsidRDefault="00B5553D" w:rsidP="00B5553D">
      <w:pPr>
        <w:pStyle w:val="a4"/>
        <w:widowControl w:val="0"/>
        <w:numPr>
          <w:ilvl w:val="0"/>
          <w:numId w:val="76"/>
        </w:numPr>
        <w:autoSpaceDE w:val="0"/>
        <w:autoSpaceDN w:val="0"/>
        <w:adjustRightInd w:val="0"/>
        <w:spacing w:before="0" w:beforeAutospacing="0" w:after="0" w:afterAutospacing="0"/>
        <w:ind w:left="0" w:firstLine="567"/>
        <w:contextualSpacing/>
        <w:rPr>
          <w:rFonts w:ascii="Times New Roman" w:hAnsi="Times New Roman"/>
          <w:color w:val="000000"/>
          <w:sz w:val="28"/>
          <w:szCs w:val="28"/>
        </w:rPr>
      </w:pPr>
      <w:r>
        <w:rPr>
          <w:rFonts w:ascii="Times New Roman" w:hAnsi="Times New Roman"/>
          <w:color w:val="000000"/>
          <w:sz w:val="28"/>
          <w:szCs w:val="28"/>
          <w:shd w:val="clear" w:color="auto" w:fill="FFFFFF"/>
        </w:rPr>
        <w:t>Классификация педагогических технологий и основания этой классификации.</w:t>
      </w:r>
    </w:p>
    <w:p w:rsidR="00B5553D" w:rsidRDefault="00B5553D" w:rsidP="00B5553D">
      <w:pPr>
        <w:pStyle w:val="a4"/>
        <w:widowControl w:val="0"/>
        <w:numPr>
          <w:ilvl w:val="0"/>
          <w:numId w:val="76"/>
        </w:numPr>
        <w:autoSpaceDE w:val="0"/>
        <w:autoSpaceDN w:val="0"/>
        <w:adjustRightInd w:val="0"/>
        <w:spacing w:before="0" w:beforeAutospacing="0" w:after="0" w:afterAutospacing="0"/>
        <w:ind w:left="0" w:firstLine="567"/>
        <w:contextualSpacing/>
        <w:rPr>
          <w:rFonts w:ascii="Times New Roman" w:hAnsi="Times New Roman"/>
          <w:color w:val="000000"/>
          <w:sz w:val="28"/>
          <w:szCs w:val="28"/>
        </w:rPr>
      </w:pPr>
      <w:r>
        <w:rPr>
          <w:rFonts w:ascii="Times New Roman" w:hAnsi="Times New Roman"/>
          <w:color w:val="000000"/>
          <w:sz w:val="28"/>
          <w:szCs w:val="28"/>
          <w:shd w:val="clear" w:color="auto" w:fill="FFFFFF"/>
        </w:rPr>
        <w:t>Технологии обучения: понятие, сущность, примеры.</w:t>
      </w:r>
    </w:p>
    <w:p w:rsidR="00B5553D" w:rsidRDefault="00B5553D" w:rsidP="00B5553D">
      <w:pPr>
        <w:pStyle w:val="a4"/>
        <w:widowControl w:val="0"/>
        <w:numPr>
          <w:ilvl w:val="0"/>
          <w:numId w:val="76"/>
        </w:numPr>
        <w:autoSpaceDE w:val="0"/>
        <w:autoSpaceDN w:val="0"/>
        <w:adjustRightInd w:val="0"/>
        <w:spacing w:before="0" w:beforeAutospacing="0" w:after="0" w:afterAutospacing="0"/>
        <w:ind w:left="0" w:firstLine="567"/>
        <w:contextualSpacing/>
        <w:rPr>
          <w:rFonts w:ascii="Times New Roman" w:hAnsi="Times New Roman"/>
          <w:color w:val="000000"/>
          <w:sz w:val="28"/>
          <w:szCs w:val="28"/>
        </w:rPr>
      </w:pPr>
      <w:r>
        <w:rPr>
          <w:rFonts w:ascii="Times New Roman" w:hAnsi="Times New Roman"/>
          <w:color w:val="000000"/>
          <w:sz w:val="28"/>
          <w:szCs w:val="28"/>
          <w:shd w:val="clear" w:color="auto" w:fill="FFFFFF"/>
        </w:rPr>
        <w:t>Технология воспитания: понятие, сущность, дискуссионность, примеры.</w:t>
      </w:r>
      <w:r>
        <w:rPr>
          <w:rFonts w:ascii="Times New Roman" w:hAnsi="Times New Roman"/>
          <w:color w:val="000000"/>
          <w:sz w:val="28"/>
          <w:szCs w:val="28"/>
        </w:rPr>
        <w:br/>
      </w:r>
      <w:r>
        <w:rPr>
          <w:rFonts w:ascii="Times New Roman" w:hAnsi="Times New Roman"/>
          <w:color w:val="000000"/>
          <w:sz w:val="28"/>
          <w:szCs w:val="28"/>
          <w:shd w:val="clear" w:color="auto" w:fill="FFFFFF"/>
        </w:rPr>
        <w:t>Личностно-ориентированные технологии: понятие, сущность.</w:t>
      </w:r>
    </w:p>
    <w:p w:rsidR="00B5553D" w:rsidRDefault="00B5553D" w:rsidP="00B5553D">
      <w:pPr>
        <w:pStyle w:val="a4"/>
        <w:widowControl w:val="0"/>
        <w:numPr>
          <w:ilvl w:val="0"/>
          <w:numId w:val="76"/>
        </w:numPr>
        <w:autoSpaceDE w:val="0"/>
        <w:autoSpaceDN w:val="0"/>
        <w:adjustRightInd w:val="0"/>
        <w:spacing w:before="0" w:beforeAutospacing="0" w:after="0" w:afterAutospacing="0"/>
        <w:ind w:left="0" w:firstLine="567"/>
        <w:contextualSpacing/>
        <w:rPr>
          <w:rFonts w:ascii="Times New Roman" w:hAnsi="Times New Roman"/>
          <w:color w:val="000000"/>
          <w:sz w:val="28"/>
          <w:szCs w:val="28"/>
        </w:rPr>
      </w:pPr>
      <w:r>
        <w:rPr>
          <w:rFonts w:ascii="Times New Roman" w:hAnsi="Times New Roman"/>
          <w:color w:val="000000"/>
          <w:sz w:val="28"/>
          <w:szCs w:val="28"/>
          <w:shd w:val="clear" w:color="auto" w:fill="FFFFFF"/>
        </w:rPr>
        <w:t>Принципы моделирования проектирования педагогических технологий.</w:t>
      </w:r>
    </w:p>
    <w:p w:rsidR="00B5553D" w:rsidRDefault="00B5553D" w:rsidP="00B5553D">
      <w:pPr>
        <w:pStyle w:val="a4"/>
        <w:widowControl w:val="0"/>
        <w:numPr>
          <w:ilvl w:val="0"/>
          <w:numId w:val="76"/>
        </w:numPr>
        <w:autoSpaceDE w:val="0"/>
        <w:autoSpaceDN w:val="0"/>
        <w:adjustRightInd w:val="0"/>
        <w:spacing w:before="0" w:beforeAutospacing="0" w:after="0" w:afterAutospacing="0"/>
        <w:ind w:left="0" w:firstLine="567"/>
        <w:contextualSpacing/>
        <w:rPr>
          <w:rFonts w:ascii="Times New Roman" w:hAnsi="Times New Roman"/>
          <w:color w:val="000000"/>
          <w:sz w:val="28"/>
          <w:szCs w:val="28"/>
        </w:rPr>
      </w:pPr>
      <w:r>
        <w:rPr>
          <w:rFonts w:ascii="Times New Roman" w:hAnsi="Times New Roman"/>
          <w:color w:val="000000"/>
          <w:sz w:val="28"/>
          <w:szCs w:val="28"/>
          <w:shd w:val="clear" w:color="auto" w:fill="FFFFFF"/>
        </w:rPr>
        <w:t>Новые информационные технологии в образовании.</w:t>
      </w:r>
    </w:p>
    <w:p w:rsidR="00B5553D" w:rsidRDefault="00B5553D" w:rsidP="00B5553D">
      <w:pPr>
        <w:pStyle w:val="a4"/>
        <w:widowControl w:val="0"/>
        <w:numPr>
          <w:ilvl w:val="0"/>
          <w:numId w:val="76"/>
        </w:numPr>
        <w:autoSpaceDE w:val="0"/>
        <w:autoSpaceDN w:val="0"/>
        <w:adjustRightInd w:val="0"/>
        <w:spacing w:before="0" w:beforeAutospacing="0" w:after="0" w:afterAutospacing="0"/>
        <w:ind w:left="0" w:firstLine="567"/>
        <w:contextualSpacing/>
        <w:rPr>
          <w:rFonts w:ascii="Times New Roman" w:hAnsi="Times New Roman"/>
          <w:color w:val="000000"/>
          <w:sz w:val="28"/>
          <w:szCs w:val="28"/>
        </w:rPr>
      </w:pPr>
      <w:r>
        <w:rPr>
          <w:rFonts w:ascii="Times New Roman" w:hAnsi="Times New Roman"/>
          <w:color w:val="000000"/>
          <w:sz w:val="28"/>
          <w:szCs w:val="28"/>
          <w:shd w:val="clear" w:color="auto" w:fill="FFFFFF"/>
        </w:rPr>
        <w:t>Структура педагогической технологии.</w:t>
      </w:r>
    </w:p>
    <w:p w:rsidR="00B5553D" w:rsidRDefault="00B5553D" w:rsidP="00B5553D">
      <w:pPr>
        <w:pStyle w:val="a4"/>
        <w:widowControl w:val="0"/>
        <w:numPr>
          <w:ilvl w:val="0"/>
          <w:numId w:val="76"/>
        </w:numPr>
        <w:autoSpaceDE w:val="0"/>
        <w:autoSpaceDN w:val="0"/>
        <w:adjustRightInd w:val="0"/>
        <w:spacing w:before="0" w:beforeAutospacing="0" w:after="0" w:afterAutospacing="0"/>
        <w:ind w:left="0" w:firstLine="567"/>
        <w:contextual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Индивидуализация и дифференциация обучения как технологии личностно-ориентированного подхода.</w:t>
      </w:r>
    </w:p>
    <w:p w:rsidR="00B5553D" w:rsidRDefault="00B5553D" w:rsidP="00B5553D">
      <w:pPr>
        <w:pStyle w:val="a4"/>
        <w:widowControl w:val="0"/>
        <w:numPr>
          <w:ilvl w:val="0"/>
          <w:numId w:val="76"/>
        </w:numPr>
        <w:autoSpaceDE w:val="0"/>
        <w:autoSpaceDN w:val="0"/>
        <w:adjustRightInd w:val="0"/>
        <w:spacing w:before="0" w:beforeAutospacing="0" w:after="0" w:afterAutospacing="0"/>
        <w:ind w:left="0" w:firstLine="567"/>
        <w:contextual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Технологии проблемного обучения.</w:t>
      </w:r>
    </w:p>
    <w:p w:rsidR="00B5553D" w:rsidRDefault="00B5553D" w:rsidP="00B5553D">
      <w:pPr>
        <w:pStyle w:val="a4"/>
        <w:widowControl w:val="0"/>
        <w:numPr>
          <w:ilvl w:val="0"/>
          <w:numId w:val="76"/>
        </w:numPr>
        <w:autoSpaceDE w:val="0"/>
        <w:autoSpaceDN w:val="0"/>
        <w:adjustRightInd w:val="0"/>
        <w:spacing w:before="0" w:beforeAutospacing="0" w:after="0" w:afterAutospacing="0"/>
        <w:ind w:left="0" w:firstLine="567"/>
        <w:contextualSpacing/>
        <w:rPr>
          <w:rFonts w:ascii="Times New Roman" w:hAnsi="Times New Roman"/>
          <w:color w:val="000000"/>
          <w:sz w:val="28"/>
          <w:szCs w:val="28"/>
        </w:rPr>
      </w:pPr>
      <w:r>
        <w:rPr>
          <w:rFonts w:ascii="Times New Roman" w:hAnsi="Times New Roman"/>
          <w:color w:val="000000"/>
          <w:sz w:val="28"/>
          <w:szCs w:val="28"/>
          <w:shd w:val="clear" w:color="auto" w:fill="FFFFFF"/>
        </w:rPr>
        <w:t>Технология развития критического мышления.</w:t>
      </w:r>
    </w:p>
    <w:p w:rsidR="00B5553D" w:rsidRDefault="00B5553D" w:rsidP="00B5553D">
      <w:pPr>
        <w:pStyle w:val="a4"/>
        <w:widowControl w:val="0"/>
        <w:numPr>
          <w:ilvl w:val="0"/>
          <w:numId w:val="76"/>
        </w:numPr>
        <w:autoSpaceDE w:val="0"/>
        <w:autoSpaceDN w:val="0"/>
        <w:adjustRightInd w:val="0"/>
        <w:spacing w:before="0" w:beforeAutospacing="0" w:after="0" w:afterAutospacing="0"/>
        <w:ind w:left="0" w:firstLine="709"/>
        <w:contextualSpacing/>
        <w:rPr>
          <w:rFonts w:ascii="Times New Roman" w:hAnsi="Times New Roman"/>
          <w:color w:val="000000"/>
          <w:sz w:val="28"/>
          <w:szCs w:val="28"/>
          <w:lang w:eastAsia="en-US"/>
        </w:rPr>
      </w:pPr>
      <w:r>
        <w:rPr>
          <w:rFonts w:ascii="Times New Roman" w:hAnsi="Times New Roman"/>
          <w:color w:val="000000"/>
          <w:sz w:val="28"/>
          <w:szCs w:val="28"/>
          <w:shd w:val="clear" w:color="auto" w:fill="FFFFFF"/>
        </w:rPr>
        <w:t xml:space="preserve">Перечислить, обосновать и привести примеры методов обучения, </w:t>
      </w:r>
      <w:r>
        <w:rPr>
          <w:rFonts w:ascii="Times New Roman" w:hAnsi="Times New Roman"/>
          <w:sz w:val="28"/>
          <w:szCs w:val="28"/>
        </w:rPr>
        <w:t xml:space="preserve">позволяющие реализовать принципы </w:t>
      </w:r>
      <w:proofErr w:type="spellStart"/>
      <w:r>
        <w:rPr>
          <w:rFonts w:ascii="Times New Roman" w:hAnsi="Times New Roman"/>
          <w:sz w:val="28"/>
          <w:szCs w:val="28"/>
        </w:rPr>
        <w:t>компетентностного</w:t>
      </w:r>
      <w:proofErr w:type="spellEnd"/>
      <w:r>
        <w:rPr>
          <w:rFonts w:ascii="Times New Roman" w:hAnsi="Times New Roman"/>
          <w:sz w:val="28"/>
          <w:szCs w:val="28"/>
        </w:rPr>
        <w:t xml:space="preserve"> подхода в медицинском вузе</w:t>
      </w:r>
      <w:r>
        <w:rPr>
          <w:rFonts w:ascii="Times New Roman" w:hAnsi="Times New Roman"/>
          <w:color w:val="000000"/>
          <w:sz w:val="28"/>
          <w:szCs w:val="28"/>
          <w:shd w:val="clear" w:color="auto" w:fill="FFFFFF"/>
        </w:rPr>
        <w:t>.</w:t>
      </w:r>
    </w:p>
    <w:p w:rsidR="00B5553D" w:rsidRDefault="00B5553D" w:rsidP="00B5553D">
      <w:pPr>
        <w:ind w:firstLine="709"/>
        <w:jc w:val="both"/>
        <w:rPr>
          <w:i/>
          <w:color w:val="000000"/>
          <w:sz w:val="28"/>
          <w:szCs w:val="28"/>
          <w:lang w:eastAsia="en-US"/>
        </w:rPr>
      </w:pPr>
      <w:r>
        <w:rPr>
          <w:i/>
          <w:color w:val="000000"/>
          <w:sz w:val="28"/>
          <w:szCs w:val="28"/>
          <w:lang w:eastAsia="en-US"/>
        </w:rPr>
        <w:t>Темы докладов:</w:t>
      </w:r>
    </w:p>
    <w:p w:rsidR="00B5553D" w:rsidRDefault="00B5553D" w:rsidP="00B5553D">
      <w:pPr>
        <w:pStyle w:val="a4"/>
        <w:numPr>
          <w:ilvl w:val="0"/>
          <w:numId w:val="77"/>
        </w:numPr>
        <w:autoSpaceDE w:val="0"/>
        <w:autoSpaceDN w:val="0"/>
        <w:adjustRightInd w:val="0"/>
        <w:spacing w:before="0" w:beforeAutospacing="0" w:after="0" w:afterAutospacing="0"/>
        <w:ind w:left="0" w:firstLine="709"/>
        <w:contextualSpacing/>
        <w:rPr>
          <w:rFonts w:ascii="Times New Roman" w:hAnsi="Times New Roman"/>
          <w:sz w:val="28"/>
          <w:szCs w:val="28"/>
          <w:lang w:eastAsia="en-US"/>
        </w:rPr>
      </w:pPr>
      <w:r>
        <w:rPr>
          <w:rFonts w:ascii="Times New Roman" w:hAnsi="Times New Roman"/>
          <w:sz w:val="28"/>
          <w:szCs w:val="28"/>
        </w:rPr>
        <w:t>Педагогический контроль как основная форма организации учебного процесса в вузе.</w:t>
      </w:r>
    </w:p>
    <w:p w:rsidR="00B5553D" w:rsidRDefault="00B5553D" w:rsidP="00B5553D">
      <w:pPr>
        <w:pStyle w:val="a4"/>
        <w:numPr>
          <w:ilvl w:val="0"/>
          <w:numId w:val="77"/>
        </w:numPr>
        <w:autoSpaceDE w:val="0"/>
        <w:autoSpaceDN w:val="0"/>
        <w:adjustRightInd w:val="0"/>
        <w:spacing w:before="0" w:beforeAutospacing="0" w:after="0" w:afterAutospacing="0"/>
        <w:ind w:left="0" w:firstLine="709"/>
        <w:contextualSpacing/>
        <w:rPr>
          <w:rFonts w:ascii="Times New Roman" w:hAnsi="Times New Roman"/>
          <w:sz w:val="28"/>
          <w:szCs w:val="28"/>
        </w:rPr>
      </w:pPr>
      <w:proofErr w:type="spellStart"/>
      <w:r>
        <w:rPr>
          <w:rFonts w:ascii="Times New Roman" w:hAnsi="Times New Roman"/>
          <w:sz w:val="28"/>
          <w:szCs w:val="28"/>
        </w:rPr>
        <w:t>Балльно</w:t>
      </w:r>
      <w:proofErr w:type="spellEnd"/>
      <w:r>
        <w:rPr>
          <w:rFonts w:ascii="Times New Roman" w:hAnsi="Times New Roman"/>
          <w:sz w:val="28"/>
          <w:szCs w:val="28"/>
        </w:rPr>
        <w:t>-рейтинговая модель реализации интегрированной учебно-воспитательной деятельности.</w:t>
      </w:r>
    </w:p>
    <w:p w:rsidR="00B5553D" w:rsidRDefault="00B5553D" w:rsidP="00B5553D">
      <w:pPr>
        <w:pStyle w:val="a4"/>
        <w:numPr>
          <w:ilvl w:val="0"/>
          <w:numId w:val="77"/>
        </w:numPr>
        <w:autoSpaceDE w:val="0"/>
        <w:autoSpaceDN w:val="0"/>
        <w:adjustRightInd w:val="0"/>
        <w:spacing w:before="0" w:beforeAutospacing="0" w:after="0" w:afterAutospacing="0"/>
        <w:ind w:left="0" w:firstLine="709"/>
        <w:contextualSpacing/>
        <w:rPr>
          <w:rFonts w:ascii="Times New Roman" w:hAnsi="Times New Roman"/>
          <w:sz w:val="28"/>
          <w:szCs w:val="28"/>
        </w:rPr>
      </w:pPr>
      <w:r>
        <w:rPr>
          <w:rFonts w:ascii="Times New Roman" w:hAnsi="Times New Roman"/>
          <w:sz w:val="28"/>
          <w:szCs w:val="28"/>
        </w:rPr>
        <w:t>Фонд оценочных средств как структурный элемент рабочей программы.</w:t>
      </w:r>
    </w:p>
    <w:p w:rsidR="00B5553D" w:rsidRDefault="00B5553D" w:rsidP="00B5553D">
      <w:pPr>
        <w:pStyle w:val="a4"/>
        <w:numPr>
          <w:ilvl w:val="0"/>
          <w:numId w:val="77"/>
        </w:numPr>
        <w:autoSpaceDE w:val="0"/>
        <w:autoSpaceDN w:val="0"/>
        <w:adjustRightInd w:val="0"/>
        <w:spacing w:before="0" w:beforeAutospacing="0" w:after="0" w:afterAutospacing="0"/>
        <w:ind w:left="0" w:firstLine="709"/>
        <w:contextualSpacing/>
        <w:rPr>
          <w:rFonts w:ascii="Times New Roman" w:hAnsi="Times New Roman"/>
          <w:sz w:val="28"/>
          <w:szCs w:val="28"/>
        </w:rPr>
      </w:pPr>
      <w:r>
        <w:rPr>
          <w:rFonts w:ascii="Times New Roman" w:hAnsi="Times New Roman"/>
          <w:sz w:val="28"/>
          <w:szCs w:val="28"/>
        </w:rPr>
        <w:t xml:space="preserve">Характеристика оценочных средств. Технологические этапы методики разработки контрольно-измерительных материалов. </w:t>
      </w:r>
    </w:p>
    <w:p w:rsidR="00B5553D" w:rsidRDefault="00B5553D" w:rsidP="00B5553D">
      <w:pPr>
        <w:pStyle w:val="a4"/>
        <w:numPr>
          <w:ilvl w:val="0"/>
          <w:numId w:val="77"/>
        </w:numPr>
        <w:autoSpaceDE w:val="0"/>
        <w:autoSpaceDN w:val="0"/>
        <w:adjustRightInd w:val="0"/>
        <w:spacing w:before="0" w:beforeAutospacing="0" w:after="0" w:afterAutospacing="0"/>
        <w:ind w:left="0" w:firstLine="709"/>
        <w:contextualSpacing/>
        <w:rPr>
          <w:rFonts w:ascii="Times New Roman" w:hAnsi="Times New Roman"/>
          <w:sz w:val="28"/>
          <w:szCs w:val="28"/>
        </w:rPr>
      </w:pPr>
      <w:r>
        <w:rPr>
          <w:rFonts w:ascii="Times New Roman" w:hAnsi="Times New Roman"/>
          <w:sz w:val="28"/>
          <w:szCs w:val="28"/>
        </w:rPr>
        <w:t>Компьютерный тест как средство педагогического измерения. Требования к составлению тестовых заданий по дескрипторам/индикаторам: знать, уметь, владеть.</w:t>
      </w:r>
    </w:p>
    <w:p w:rsidR="00B5553D" w:rsidRDefault="00B5553D" w:rsidP="00B5553D">
      <w:pPr>
        <w:pStyle w:val="a4"/>
        <w:ind w:firstLine="709"/>
        <w:rPr>
          <w:rFonts w:ascii="Times New Roman" w:hAnsi="Times New Roman"/>
          <w:i/>
          <w:color w:val="000000"/>
          <w:sz w:val="28"/>
          <w:szCs w:val="28"/>
        </w:rPr>
      </w:pPr>
      <w:r>
        <w:rPr>
          <w:rFonts w:ascii="Times New Roman" w:hAnsi="Times New Roman"/>
          <w:i/>
          <w:sz w:val="28"/>
          <w:szCs w:val="28"/>
        </w:rPr>
        <w:t>Контроль выполнение практического задания</w:t>
      </w:r>
      <w:r>
        <w:rPr>
          <w:rFonts w:ascii="Times New Roman" w:hAnsi="Times New Roman"/>
          <w:i/>
          <w:color w:val="000000"/>
          <w:sz w:val="28"/>
          <w:szCs w:val="28"/>
        </w:rPr>
        <w:t>:</w:t>
      </w:r>
    </w:p>
    <w:p w:rsidR="00B5553D" w:rsidRDefault="00B5553D" w:rsidP="00B5553D">
      <w:pPr>
        <w:numPr>
          <w:ilvl w:val="6"/>
          <w:numId w:val="23"/>
        </w:numPr>
        <w:tabs>
          <w:tab w:val="left" w:pos="708"/>
        </w:tabs>
        <w:ind w:left="0" w:firstLine="709"/>
        <w:jc w:val="both"/>
        <w:rPr>
          <w:sz w:val="28"/>
          <w:szCs w:val="28"/>
        </w:rPr>
      </w:pPr>
      <w:r>
        <w:rPr>
          <w:sz w:val="28"/>
          <w:szCs w:val="28"/>
        </w:rPr>
        <w:t>Составление описательной таблицы «Виды контроля и их характеристика», за основу возьмите схему «Виды контроля»</w:t>
      </w:r>
    </w:p>
    <w:tbl>
      <w:tblPr>
        <w:tblStyle w:val="a3"/>
        <w:tblW w:w="0" w:type="auto"/>
        <w:tblInd w:w="709" w:type="dxa"/>
        <w:tblLook w:val="04A0" w:firstRow="1" w:lastRow="0" w:firstColumn="1" w:lastColumn="0" w:noHBand="0" w:noVBand="1"/>
      </w:tblPr>
      <w:tblGrid>
        <w:gridCol w:w="3216"/>
        <w:gridCol w:w="3265"/>
        <w:gridCol w:w="3231"/>
      </w:tblGrid>
      <w:tr w:rsidR="00B5553D" w:rsidTr="00B5553D">
        <w:tc>
          <w:tcPr>
            <w:tcW w:w="3216" w:type="dxa"/>
            <w:tcBorders>
              <w:top w:val="single" w:sz="4" w:space="0" w:color="auto"/>
              <w:left w:val="single" w:sz="4" w:space="0" w:color="auto"/>
              <w:bottom w:val="single" w:sz="4" w:space="0" w:color="auto"/>
              <w:right w:val="single" w:sz="4" w:space="0" w:color="auto"/>
            </w:tcBorders>
            <w:hideMark/>
          </w:tcPr>
          <w:p w:rsidR="00B5553D" w:rsidRDefault="00B5553D">
            <w:pPr>
              <w:tabs>
                <w:tab w:val="left" w:pos="708"/>
              </w:tabs>
              <w:jc w:val="both"/>
              <w:rPr>
                <w:sz w:val="28"/>
                <w:szCs w:val="28"/>
              </w:rPr>
            </w:pPr>
            <w:r>
              <w:rPr>
                <w:sz w:val="28"/>
                <w:szCs w:val="28"/>
              </w:rPr>
              <w:t>Критерии классификации</w:t>
            </w:r>
          </w:p>
        </w:tc>
        <w:tc>
          <w:tcPr>
            <w:tcW w:w="3265" w:type="dxa"/>
            <w:tcBorders>
              <w:top w:val="single" w:sz="4" w:space="0" w:color="auto"/>
              <w:left w:val="single" w:sz="4" w:space="0" w:color="auto"/>
              <w:bottom w:val="single" w:sz="4" w:space="0" w:color="auto"/>
              <w:right w:val="single" w:sz="4" w:space="0" w:color="auto"/>
            </w:tcBorders>
            <w:hideMark/>
          </w:tcPr>
          <w:p w:rsidR="00B5553D" w:rsidRDefault="00B5553D">
            <w:pPr>
              <w:tabs>
                <w:tab w:val="left" w:pos="708"/>
              </w:tabs>
              <w:jc w:val="both"/>
              <w:rPr>
                <w:sz w:val="28"/>
                <w:szCs w:val="28"/>
              </w:rPr>
            </w:pPr>
            <w:r>
              <w:rPr>
                <w:sz w:val="28"/>
                <w:szCs w:val="28"/>
              </w:rPr>
              <w:t>Формы контроля</w:t>
            </w:r>
          </w:p>
        </w:tc>
        <w:tc>
          <w:tcPr>
            <w:tcW w:w="3231" w:type="dxa"/>
            <w:tcBorders>
              <w:top w:val="single" w:sz="4" w:space="0" w:color="auto"/>
              <w:left w:val="single" w:sz="4" w:space="0" w:color="auto"/>
              <w:bottom w:val="single" w:sz="4" w:space="0" w:color="auto"/>
              <w:right w:val="single" w:sz="4" w:space="0" w:color="auto"/>
            </w:tcBorders>
            <w:hideMark/>
          </w:tcPr>
          <w:p w:rsidR="00B5553D" w:rsidRDefault="00B5553D">
            <w:pPr>
              <w:tabs>
                <w:tab w:val="left" w:pos="708"/>
              </w:tabs>
              <w:jc w:val="both"/>
              <w:rPr>
                <w:sz w:val="28"/>
                <w:szCs w:val="28"/>
              </w:rPr>
            </w:pPr>
            <w:r>
              <w:rPr>
                <w:sz w:val="28"/>
                <w:szCs w:val="28"/>
              </w:rPr>
              <w:t>Характеристика</w:t>
            </w:r>
          </w:p>
        </w:tc>
      </w:tr>
      <w:tr w:rsidR="00B5553D" w:rsidTr="00B5553D">
        <w:tc>
          <w:tcPr>
            <w:tcW w:w="3216" w:type="dxa"/>
            <w:vMerge w:val="restart"/>
            <w:tcBorders>
              <w:top w:val="single" w:sz="4" w:space="0" w:color="auto"/>
              <w:left w:val="single" w:sz="4" w:space="0" w:color="auto"/>
              <w:bottom w:val="single" w:sz="4" w:space="0" w:color="auto"/>
              <w:right w:val="single" w:sz="4" w:space="0" w:color="auto"/>
            </w:tcBorders>
            <w:hideMark/>
          </w:tcPr>
          <w:p w:rsidR="00B5553D" w:rsidRDefault="00B5553D">
            <w:pPr>
              <w:tabs>
                <w:tab w:val="left" w:pos="708"/>
              </w:tabs>
              <w:jc w:val="both"/>
              <w:rPr>
                <w:sz w:val="28"/>
                <w:szCs w:val="28"/>
              </w:rPr>
            </w:pPr>
            <w:r>
              <w:rPr>
                <w:sz w:val="28"/>
                <w:szCs w:val="28"/>
              </w:rPr>
              <w:t>По времени проведения</w:t>
            </w:r>
          </w:p>
        </w:tc>
        <w:tc>
          <w:tcPr>
            <w:tcW w:w="3265" w:type="dxa"/>
            <w:tcBorders>
              <w:top w:val="single" w:sz="4" w:space="0" w:color="auto"/>
              <w:left w:val="single" w:sz="4" w:space="0" w:color="auto"/>
              <w:bottom w:val="single" w:sz="4" w:space="0" w:color="auto"/>
              <w:right w:val="single" w:sz="4" w:space="0" w:color="auto"/>
            </w:tcBorders>
            <w:hideMark/>
          </w:tcPr>
          <w:p w:rsidR="00B5553D" w:rsidRDefault="00B5553D">
            <w:pPr>
              <w:tabs>
                <w:tab w:val="left" w:pos="708"/>
              </w:tabs>
              <w:jc w:val="both"/>
              <w:rPr>
                <w:sz w:val="28"/>
                <w:szCs w:val="28"/>
              </w:rPr>
            </w:pPr>
            <w:r>
              <w:rPr>
                <w:sz w:val="28"/>
                <w:szCs w:val="28"/>
              </w:rPr>
              <w:t>предварительный</w:t>
            </w:r>
          </w:p>
        </w:tc>
        <w:tc>
          <w:tcPr>
            <w:tcW w:w="3231" w:type="dxa"/>
            <w:tcBorders>
              <w:top w:val="single" w:sz="4" w:space="0" w:color="auto"/>
              <w:left w:val="single" w:sz="4" w:space="0" w:color="auto"/>
              <w:bottom w:val="single" w:sz="4" w:space="0" w:color="auto"/>
              <w:right w:val="single" w:sz="4" w:space="0" w:color="auto"/>
            </w:tcBorders>
          </w:tcPr>
          <w:p w:rsidR="00B5553D" w:rsidRDefault="00B5553D">
            <w:pPr>
              <w:tabs>
                <w:tab w:val="left" w:pos="708"/>
              </w:tabs>
              <w:jc w:val="both"/>
              <w:rPr>
                <w:sz w:val="28"/>
                <w:szCs w:val="28"/>
              </w:rPr>
            </w:pPr>
          </w:p>
        </w:tc>
      </w:tr>
      <w:tr w:rsidR="00B5553D" w:rsidTr="00B5553D">
        <w:tc>
          <w:tcPr>
            <w:tcW w:w="0" w:type="auto"/>
            <w:vMerge/>
            <w:tcBorders>
              <w:top w:val="single" w:sz="4" w:space="0" w:color="auto"/>
              <w:left w:val="single" w:sz="4" w:space="0" w:color="auto"/>
              <w:bottom w:val="single" w:sz="4" w:space="0" w:color="auto"/>
              <w:right w:val="single" w:sz="4" w:space="0" w:color="auto"/>
            </w:tcBorders>
            <w:vAlign w:val="center"/>
            <w:hideMark/>
          </w:tcPr>
          <w:p w:rsidR="00B5553D" w:rsidRDefault="00B5553D">
            <w:pPr>
              <w:rPr>
                <w:sz w:val="28"/>
                <w:szCs w:val="28"/>
              </w:rPr>
            </w:pPr>
          </w:p>
        </w:tc>
        <w:tc>
          <w:tcPr>
            <w:tcW w:w="3265" w:type="dxa"/>
            <w:tcBorders>
              <w:top w:val="single" w:sz="4" w:space="0" w:color="auto"/>
              <w:left w:val="single" w:sz="4" w:space="0" w:color="auto"/>
              <w:bottom w:val="single" w:sz="4" w:space="0" w:color="auto"/>
              <w:right w:val="single" w:sz="4" w:space="0" w:color="auto"/>
            </w:tcBorders>
            <w:hideMark/>
          </w:tcPr>
          <w:p w:rsidR="00B5553D" w:rsidRDefault="00B5553D">
            <w:pPr>
              <w:tabs>
                <w:tab w:val="left" w:pos="708"/>
              </w:tabs>
              <w:jc w:val="both"/>
              <w:rPr>
                <w:sz w:val="28"/>
                <w:szCs w:val="28"/>
              </w:rPr>
            </w:pPr>
            <w:r>
              <w:rPr>
                <w:sz w:val="28"/>
                <w:szCs w:val="28"/>
              </w:rPr>
              <w:t>текущий</w:t>
            </w:r>
          </w:p>
        </w:tc>
        <w:tc>
          <w:tcPr>
            <w:tcW w:w="3231" w:type="dxa"/>
            <w:tcBorders>
              <w:top w:val="single" w:sz="4" w:space="0" w:color="auto"/>
              <w:left w:val="single" w:sz="4" w:space="0" w:color="auto"/>
              <w:bottom w:val="single" w:sz="4" w:space="0" w:color="auto"/>
              <w:right w:val="single" w:sz="4" w:space="0" w:color="auto"/>
            </w:tcBorders>
            <w:hideMark/>
          </w:tcPr>
          <w:p w:rsidR="00B5553D" w:rsidRDefault="00B5553D">
            <w:pPr>
              <w:tabs>
                <w:tab w:val="left" w:pos="708"/>
              </w:tabs>
              <w:jc w:val="both"/>
              <w:rPr>
                <w:sz w:val="28"/>
                <w:szCs w:val="28"/>
              </w:rPr>
            </w:pPr>
            <w:r>
              <w:rPr>
                <w:sz w:val="28"/>
                <w:szCs w:val="28"/>
              </w:rPr>
              <w:t>систематическая проверка и оценка образовательных результатов ученика по конкретным темам на отдельных занятиях.</w:t>
            </w:r>
            <w:r>
              <w:rPr>
                <w:color w:val="000000"/>
              </w:rPr>
              <w:t> </w:t>
            </w:r>
          </w:p>
        </w:tc>
      </w:tr>
      <w:tr w:rsidR="00B5553D" w:rsidTr="00B5553D">
        <w:tc>
          <w:tcPr>
            <w:tcW w:w="0" w:type="auto"/>
            <w:vMerge/>
            <w:tcBorders>
              <w:top w:val="single" w:sz="4" w:space="0" w:color="auto"/>
              <w:left w:val="single" w:sz="4" w:space="0" w:color="auto"/>
              <w:bottom w:val="single" w:sz="4" w:space="0" w:color="auto"/>
              <w:right w:val="single" w:sz="4" w:space="0" w:color="auto"/>
            </w:tcBorders>
            <w:vAlign w:val="center"/>
            <w:hideMark/>
          </w:tcPr>
          <w:p w:rsidR="00B5553D" w:rsidRDefault="00B5553D">
            <w:pPr>
              <w:rPr>
                <w:sz w:val="28"/>
                <w:szCs w:val="28"/>
              </w:rPr>
            </w:pPr>
          </w:p>
        </w:tc>
        <w:tc>
          <w:tcPr>
            <w:tcW w:w="3265" w:type="dxa"/>
            <w:tcBorders>
              <w:top w:val="single" w:sz="4" w:space="0" w:color="auto"/>
              <w:left w:val="single" w:sz="4" w:space="0" w:color="auto"/>
              <w:bottom w:val="single" w:sz="4" w:space="0" w:color="auto"/>
              <w:right w:val="single" w:sz="4" w:space="0" w:color="auto"/>
            </w:tcBorders>
          </w:tcPr>
          <w:p w:rsidR="00B5553D" w:rsidRDefault="00B5553D">
            <w:pPr>
              <w:tabs>
                <w:tab w:val="left" w:pos="708"/>
              </w:tabs>
              <w:jc w:val="both"/>
              <w:rPr>
                <w:sz w:val="28"/>
                <w:szCs w:val="28"/>
              </w:rPr>
            </w:pPr>
          </w:p>
        </w:tc>
        <w:tc>
          <w:tcPr>
            <w:tcW w:w="3231" w:type="dxa"/>
            <w:tcBorders>
              <w:top w:val="single" w:sz="4" w:space="0" w:color="auto"/>
              <w:left w:val="single" w:sz="4" w:space="0" w:color="auto"/>
              <w:bottom w:val="single" w:sz="4" w:space="0" w:color="auto"/>
              <w:right w:val="single" w:sz="4" w:space="0" w:color="auto"/>
            </w:tcBorders>
          </w:tcPr>
          <w:p w:rsidR="00B5553D" w:rsidRDefault="00B5553D">
            <w:pPr>
              <w:tabs>
                <w:tab w:val="left" w:pos="708"/>
              </w:tabs>
              <w:jc w:val="both"/>
              <w:rPr>
                <w:sz w:val="28"/>
                <w:szCs w:val="28"/>
              </w:rPr>
            </w:pPr>
          </w:p>
        </w:tc>
      </w:tr>
      <w:tr w:rsidR="00B5553D" w:rsidTr="00B5553D">
        <w:tc>
          <w:tcPr>
            <w:tcW w:w="0" w:type="auto"/>
            <w:vMerge/>
            <w:tcBorders>
              <w:top w:val="single" w:sz="4" w:space="0" w:color="auto"/>
              <w:left w:val="single" w:sz="4" w:space="0" w:color="auto"/>
              <w:bottom w:val="single" w:sz="4" w:space="0" w:color="auto"/>
              <w:right w:val="single" w:sz="4" w:space="0" w:color="auto"/>
            </w:tcBorders>
            <w:vAlign w:val="center"/>
            <w:hideMark/>
          </w:tcPr>
          <w:p w:rsidR="00B5553D" w:rsidRDefault="00B5553D">
            <w:pPr>
              <w:rPr>
                <w:sz w:val="28"/>
                <w:szCs w:val="28"/>
              </w:rPr>
            </w:pPr>
          </w:p>
        </w:tc>
        <w:tc>
          <w:tcPr>
            <w:tcW w:w="3265" w:type="dxa"/>
            <w:tcBorders>
              <w:top w:val="single" w:sz="4" w:space="0" w:color="auto"/>
              <w:left w:val="single" w:sz="4" w:space="0" w:color="auto"/>
              <w:bottom w:val="single" w:sz="4" w:space="0" w:color="auto"/>
              <w:right w:val="single" w:sz="4" w:space="0" w:color="auto"/>
            </w:tcBorders>
          </w:tcPr>
          <w:p w:rsidR="00B5553D" w:rsidRDefault="00B5553D">
            <w:pPr>
              <w:tabs>
                <w:tab w:val="left" w:pos="708"/>
              </w:tabs>
              <w:jc w:val="both"/>
              <w:rPr>
                <w:sz w:val="28"/>
                <w:szCs w:val="28"/>
              </w:rPr>
            </w:pPr>
          </w:p>
        </w:tc>
        <w:tc>
          <w:tcPr>
            <w:tcW w:w="3231" w:type="dxa"/>
            <w:tcBorders>
              <w:top w:val="single" w:sz="4" w:space="0" w:color="auto"/>
              <w:left w:val="single" w:sz="4" w:space="0" w:color="auto"/>
              <w:bottom w:val="single" w:sz="4" w:space="0" w:color="auto"/>
              <w:right w:val="single" w:sz="4" w:space="0" w:color="auto"/>
            </w:tcBorders>
          </w:tcPr>
          <w:p w:rsidR="00B5553D" w:rsidRDefault="00B5553D">
            <w:pPr>
              <w:tabs>
                <w:tab w:val="left" w:pos="708"/>
              </w:tabs>
              <w:jc w:val="both"/>
              <w:rPr>
                <w:sz w:val="28"/>
                <w:szCs w:val="28"/>
              </w:rPr>
            </w:pPr>
          </w:p>
        </w:tc>
      </w:tr>
      <w:tr w:rsidR="00B5553D" w:rsidTr="00B5553D">
        <w:tc>
          <w:tcPr>
            <w:tcW w:w="3216" w:type="dxa"/>
            <w:tcBorders>
              <w:top w:val="single" w:sz="4" w:space="0" w:color="auto"/>
              <w:left w:val="single" w:sz="4" w:space="0" w:color="auto"/>
              <w:bottom w:val="single" w:sz="4" w:space="0" w:color="auto"/>
              <w:right w:val="single" w:sz="4" w:space="0" w:color="auto"/>
            </w:tcBorders>
            <w:hideMark/>
          </w:tcPr>
          <w:p w:rsidR="00B5553D" w:rsidRDefault="00B5553D">
            <w:pPr>
              <w:tabs>
                <w:tab w:val="left" w:pos="708"/>
              </w:tabs>
              <w:jc w:val="both"/>
              <w:rPr>
                <w:sz w:val="28"/>
                <w:szCs w:val="28"/>
              </w:rPr>
            </w:pPr>
            <w:r>
              <w:rPr>
                <w:sz w:val="28"/>
                <w:szCs w:val="28"/>
              </w:rPr>
              <w:t>По субъектам контроля</w:t>
            </w:r>
          </w:p>
        </w:tc>
        <w:tc>
          <w:tcPr>
            <w:tcW w:w="3265" w:type="dxa"/>
            <w:tcBorders>
              <w:top w:val="single" w:sz="4" w:space="0" w:color="auto"/>
              <w:left w:val="single" w:sz="4" w:space="0" w:color="auto"/>
              <w:bottom w:val="single" w:sz="4" w:space="0" w:color="auto"/>
              <w:right w:val="single" w:sz="4" w:space="0" w:color="auto"/>
            </w:tcBorders>
          </w:tcPr>
          <w:p w:rsidR="00B5553D" w:rsidRDefault="00B5553D">
            <w:pPr>
              <w:tabs>
                <w:tab w:val="left" w:pos="708"/>
              </w:tabs>
              <w:jc w:val="both"/>
              <w:rPr>
                <w:sz w:val="28"/>
                <w:szCs w:val="28"/>
              </w:rPr>
            </w:pPr>
          </w:p>
        </w:tc>
        <w:tc>
          <w:tcPr>
            <w:tcW w:w="3231" w:type="dxa"/>
            <w:tcBorders>
              <w:top w:val="single" w:sz="4" w:space="0" w:color="auto"/>
              <w:left w:val="single" w:sz="4" w:space="0" w:color="auto"/>
              <w:bottom w:val="single" w:sz="4" w:space="0" w:color="auto"/>
              <w:right w:val="single" w:sz="4" w:space="0" w:color="auto"/>
            </w:tcBorders>
          </w:tcPr>
          <w:p w:rsidR="00B5553D" w:rsidRDefault="00B5553D">
            <w:pPr>
              <w:tabs>
                <w:tab w:val="left" w:pos="708"/>
              </w:tabs>
              <w:jc w:val="both"/>
              <w:rPr>
                <w:sz w:val="28"/>
                <w:szCs w:val="28"/>
              </w:rPr>
            </w:pPr>
          </w:p>
        </w:tc>
      </w:tr>
      <w:tr w:rsidR="00B5553D" w:rsidTr="00B5553D">
        <w:tc>
          <w:tcPr>
            <w:tcW w:w="3216" w:type="dxa"/>
            <w:tcBorders>
              <w:top w:val="single" w:sz="4" w:space="0" w:color="auto"/>
              <w:left w:val="single" w:sz="4" w:space="0" w:color="auto"/>
              <w:bottom w:val="single" w:sz="4" w:space="0" w:color="auto"/>
              <w:right w:val="single" w:sz="4" w:space="0" w:color="auto"/>
            </w:tcBorders>
          </w:tcPr>
          <w:p w:rsidR="00B5553D" w:rsidRDefault="00B5553D">
            <w:pPr>
              <w:tabs>
                <w:tab w:val="left" w:pos="708"/>
              </w:tabs>
              <w:jc w:val="both"/>
              <w:rPr>
                <w:sz w:val="28"/>
                <w:szCs w:val="28"/>
              </w:rPr>
            </w:pPr>
          </w:p>
        </w:tc>
        <w:tc>
          <w:tcPr>
            <w:tcW w:w="3265" w:type="dxa"/>
            <w:tcBorders>
              <w:top w:val="single" w:sz="4" w:space="0" w:color="auto"/>
              <w:left w:val="single" w:sz="4" w:space="0" w:color="auto"/>
              <w:bottom w:val="single" w:sz="4" w:space="0" w:color="auto"/>
              <w:right w:val="single" w:sz="4" w:space="0" w:color="auto"/>
            </w:tcBorders>
          </w:tcPr>
          <w:p w:rsidR="00B5553D" w:rsidRDefault="00B5553D">
            <w:pPr>
              <w:tabs>
                <w:tab w:val="left" w:pos="708"/>
              </w:tabs>
              <w:jc w:val="both"/>
              <w:rPr>
                <w:sz w:val="28"/>
                <w:szCs w:val="28"/>
              </w:rPr>
            </w:pPr>
          </w:p>
        </w:tc>
        <w:tc>
          <w:tcPr>
            <w:tcW w:w="3231" w:type="dxa"/>
            <w:tcBorders>
              <w:top w:val="single" w:sz="4" w:space="0" w:color="auto"/>
              <w:left w:val="single" w:sz="4" w:space="0" w:color="auto"/>
              <w:bottom w:val="single" w:sz="4" w:space="0" w:color="auto"/>
              <w:right w:val="single" w:sz="4" w:space="0" w:color="auto"/>
            </w:tcBorders>
          </w:tcPr>
          <w:p w:rsidR="00B5553D" w:rsidRDefault="00B5553D">
            <w:pPr>
              <w:tabs>
                <w:tab w:val="left" w:pos="708"/>
              </w:tabs>
              <w:jc w:val="both"/>
              <w:rPr>
                <w:sz w:val="28"/>
                <w:szCs w:val="28"/>
              </w:rPr>
            </w:pPr>
          </w:p>
        </w:tc>
      </w:tr>
      <w:tr w:rsidR="00B5553D" w:rsidTr="00B5553D">
        <w:tc>
          <w:tcPr>
            <w:tcW w:w="3216" w:type="dxa"/>
            <w:tcBorders>
              <w:top w:val="single" w:sz="4" w:space="0" w:color="auto"/>
              <w:left w:val="single" w:sz="4" w:space="0" w:color="auto"/>
              <w:bottom w:val="single" w:sz="4" w:space="0" w:color="auto"/>
              <w:right w:val="single" w:sz="4" w:space="0" w:color="auto"/>
            </w:tcBorders>
          </w:tcPr>
          <w:p w:rsidR="00B5553D" w:rsidRDefault="00B5553D">
            <w:pPr>
              <w:tabs>
                <w:tab w:val="left" w:pos="708"/>
              </w:tabs>
              <w:jc w:val="both"/>
              <w:rPr>
                <w:sz w:val="28"/>
                <w:szCs w:val="28"/>
              </w:rPr>
            </w:pPr>
          </w:p>
        </w:tc>
        <w:tc>
          <w:tcPr>
            <w:tcW w:w="3265" w:type="dxa"/>
            <w:tcBorders>
              <w:top w:val="single" w:sz="4" w:space="0" w:color="auto"/>
              <w:left w:val="single" w:sz="4" w:space="0" w:color="auto"/>
              <w:bottom w:val="single" w:sz="4" w:space="0" w:color="auto"/>
              <w:right w:val="single" w:sz="4" w:space="0" w:color="auto"/>
            </w:tcBorders>
          </w:tcPr>
          <w:p w:rsidR="00B5553D" w:rsidRDefault="00B5553D">
            <w:pPr>
              <w:tabs>
                <w:tab w:val="left" w:pos="708"/>
              </w:tabs>
              <w:jc w:val="both"/>
              <w:rPr>
                <w:sz w:val="28"/>
                <w:szCs w:val="28"/>
              </w:rPr>
            </w:pPr>
          </w:p>
        </w:tc>
        <w:tc>
          <w:tcPr>
            <w:tcW w:w="3231" w:type="dxa"/>
            <w:tcBorders>
              <w:top w:val="single" w:sz="4" w:space="0" w:color="auto"/>
              <w:left w:val="single" w:sz="4" w:space="0" w:color="auto"/>
              <w:bottom w:val="single" w:sz="4" w:space="0" w:color="auto"/>
              <w:right w:val="single" w:sz="4" w:space="0" w:color="auto"/>
            </w:tcBorders>
          </w:tcPr>
          <w:p w:rsidR="00B5553D" w:rsidRDefault="00B5553D">
            <w:pPr>
              <w:tabs>
                <w:tab w:val="left" w:pos="708"/>
              </w:tabs>
              <w:jc w:val="both"/>
              <w:rPr>
                <w:sz w:val="28"/>
                <w:szCs w:val="28"/>
              </w:rPr>
            </w:pPr>
          </w:p>
        </w:tc>
      </w:tr>
      <w:tr w:rsidR="00B5553D" w:rsidTr="00B5553D">
        <w:tc>
          <w:tcPr>
            <w:tcW w:w="3216" w:type="dxa"/>
            <w:tcBorders>
              <w:top w:val="single" w:sz="4" w:space="0" w:color="auto"/>
              <w:left w:val="single" w:sz="4" w:space="0" w:color="auto"/>
              <w:bottom w:val="single" w:sz="4" w:space="0" w:color="auto"/>
              <w:right w:val="single" w:sz="4" w:space="0" w:color="auto"/>
            </w:tcBorders>
          </w:tcPr>
          <w:p w:rsidR="00B5553D" w:rsidRDefault="00B5553D">
            <w:pPr>
              <w:tabs>
                <w:tab w:val="left" w:pos="708"/>
              </w:tabs>
              <w:jc w:val="both"/>
              <w:rPr>
                <w:sz w:val="28"/>
                <w:szCs w:val="28"/>
              </w:rPr>
            </w:pPr>
          </w:p>
        </w:tc>
        <w:tc>
          <w:tcPr>
            <w:tcW w:w="3265" w:type="dxa"/>
            <w:tcBorders>
              <w:top w:val="single" w:sz="4" w:space="0" w:color="auto"/>
              <w:left w:val="single" w:sz="4" w:space="0" w:color="auto"/>
              <w:bottom w:val="single" w:sz="4" w:space="0" w:color="auto"/>
              <w:right w:val="single" w:sz="4" w:space="0" w:color="auto"/>
            </w:tcBorders>
          </w:tcPr>
          <w:p w:rsidR="00B5553D" w:rsidRDefault="00B5553D">
            <w:pPr>
              <w:tabs>
                <w:tab w:val="left" w:pos="708"/>
              </w:tabs>
              <w:jc w:val="both"/>
              <w:rPr>
                <w:sz w:val="28"/>
                <w:szCs w:val="28"/>
              </w:rPr>
            </w:pPr>
          </w:p>
        </w:tc>
        <w:tc>
          <w:tcPr>
            <w:tcW w:w="3231" w:type="dxa"/>
            <w:tcBorders>
              <w:top w:val="single" w:sz="4" w:space="0" w:color="auto"/>
              <w:left w:val="single" w:sz="4" w:space="0" w:color="auto"/>
              <w:bottom w:val="single" w:sz="4" w:space="0" w:color="auto"/>
              <w:right w:val="single" w:sz="4" w:space="0" w:color="auto"/>
            </w:tcBorders>
          </w:tcPr>
          <w:p w:rsidR="00B5553D" w:rsidRDefault="00B5553D">
            <w:pPr>
              <w:tabs>
                <w:tab w:val="left" w:pos="708"/>
              </w:tabs>
              <w:jc w:val="both"/>
              <w:rPr>
                <w:sz w:val="28"/>
                <w:szCs w:val="28"/>
              </w:rPr>
            </w:pPr>
          </w:p>
        </w:tc>
      </w:tr>
    </w:tbl>
    <w:p w:rsidR="00B5553D" w:rsidRDefault="00B5553D" w:rsidP="00B5553D">
      <w:pPr>
        <w:tabs>
          <w:tab w:val="left" w:pos="708"/>
        </w:tabs>
        <w:ind w:left="709"/>
        <w:jc w:val="both"/>
        <w:rPr>
          <w:sz w:val="28"/>
          <w:szCs w:val="28"/>
        </w:rPr>
      </w:pPr>
    </w:p>
    <w:p w:rsidR="00B5553D" w:rsidRDefault="00B5553D" w:rsidP="00B5553D">
      <w:pPr>
        <w:ind w:firstLine="709"/>
        <w:jc w:val="center"/>
        <w:rPr>
          <w:color w:val="000000"/>
          <w:sz w:val="28"/>
          <w:szCs w:val="28"/>
          <w:lang w:eastAsia="en-US"/>
        </w:rPr>
      </w:pPr>
      <w:r>
        <w:rPr>
          <w:noProof/>
        </w:rPr>
        <w:drawing>
          <wp:inline distT="0" distB="0" distL="0" distR="0">
            <wp:extent cx="4972050" cy="5505450"/>
            <wp:effectExtent l="0" t="0" r="0" b="0"/>
            <wp:docPr id="1" name="Рисунок 1" descr="Описание: Описание: ÐÐ°ÑÑÐ¸Ð½ÐºÐ¸ Ð¿Ð¾ Ð·Ð°Ð¿ÑÐ¾ÑÑ ÑÐ°Ð±Ð»Ð¸ÑÑ Ð²Ð¸Ð´Ñ Ð¿ÐµÐ´Ð°Ð³Ð¾Ð³Ð¸ÑÐµÑÐºÐ¾Ð³Ð¾ ÐºÐ¾Ð½ÑÑÐ¾Ð»Ñ Ð¸ Ð¸Ñ ÑÐ°ÑÐ°ÐºÑÐµÑÐ¸ÑÑÐ¸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ÐÐ°ÑÑÐ¸Ð½ÐºÐ¸ Ð¿Ð¾ Ð·Ð°Ð¿ÑÐ¾ÑÑ ÑÐ°Ð±Ð»Ð¸ÑÑ Ð²Ð¸Ð´Ñ Ð¿ÐµÐ´Ð°Ð³Ð¾Ð³Ð¸ÑÐµÑÐºÐ¾Ð³Ð¾ ÐºÐ¾Ð½ÑÑÐ¾Ð»Ñ Ð¸ Ð¸Ñ ÑÐ°ÑÐ°ÐºÑÐµÑÐ¸ÑÑÐ¸Ðº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2050" cy="5505450"/>
                    </a:xfrm>
                    <a:prstGeom prst="rect">
                      <a:avLst/>
                    </a:prstGeom>
                    <a:noFill/>
                    <a:ln>
                      <a:noFill/>
                    </a:ln>
                  </pic:spPr>
                </pic:pic>
              </a:graphicData>
            </a:graphic>
          </wp:inline>
        </w:drawing>
      </w:r>
    </w:p>
    <w:p w:rsidR="00B5553D" w:rsidRDefault="00B5553D" w:rsidP="00B5553D">
      <w:pPr>
        <w:tabs>
          <w:tab w:val="left" w:pos="708"/>
        </w:tabs>
        <w:ind w:left="709"/>
        <w:jc w:val="both"/>
        <w:rPr>
          <w:i/>
          <w:sz w:val="28"/>
          <w:szCs w:val="28"/>
        </w:rPr>
      </w:pPr>
    </w:p>
    <w:p w:rsidR="00B5553D" w:rsidRDefault="00B5553D" w:rsidP="00B5553D">
      <w:pPr>
        <w:tabs>
          <w:tab w:val="left" w:pos="708"/>
        </w:tabs>
        <w:ind w:firstLine="709"/>
        <w:jc w:val="both"/>
        <w:rPr>
          <w:sz w:val="28"/>
          <w:szCs w:val="28"/>
        </w:rPr>
      </w:pPr>
      <w:r>
        <w:rPr>
          <w:i/>
          <w:sz w:val="28"/>
          <w:szCs w:val="28"/>
        </w:rPr>
        <w:t>Проверка практических навыков</w:t>
      </w:r>
      <w:r>
        <w:rPr>
          <w:sz w:val="28"/>
          <w:szCs w:val="28"/>
        </w:rPr>
        <w:t>: Составление тестовых заданий разного вида по учебной дисциплине (по профилю аспиранта) (20 ТЗ). Требования к составлению представлены в «Методических указаниях по самостоятельной работе обучающихся»</w:t>
      </w:r>
      <w:r>
        <w:rPr>
          <w:i/>
          <w:sz w:val="28"/>
          <w:szCs w:val="28"/>
        </w:rPr>
        <w:t>.</w:t>
      </w:r>
    </w:p>
    <w:p w:rsidR="00B5553D" w:rsidRDefault="00B5553D" w:rsidP="00B5553D">
      <w:pPr>
        <w:rPr>
          <w:color w:val="000000"/>
          <w:sz w:val="28"/>
          <w:szCs w:val="28"/>
          <w:lang w:eastAsia="en-US"/>
        </w:rPr>
      </w:pPr>
    </w:p>
    <w:p w:rsidR="00B5553D" w:rsidRDefault="00B5553D" w:rsidP="00B5553D">
      <w:pPr>
        <w:ind w:firstLine="709"/>
        <w:rPr>
          <w:i/>
          <w:color w:val="000000"/>
          <w:sz w:val="28"/>
          <w:szCs w:val="28"/>
          <w:lang w:eastAsia="en-US"/>
        </w:rPr>
      </w:pPr>
      <w:r>
        <w:rPr>
          <w:i/>
          <w:color w:val="000000"/>
          <w:sz w:val="28"/>
          <w:szCs w:val="28"/>
          <w:lang w:eastAsia="en-US"/>
        </w:rPr>
        <w:t>Выходной контроль: тестирование.</w:t>
      </w:r>
    </w:p>
    <w:p w:rsidR="00B5553D" w:rsidRDefault="00B5553D" w:rsidP="00B5553D">
      <w:pPr>
        <w:ind w:firstLine="709"/>
        <w:rPr>
          <w:i/>
          <w:color w:val="000000"/>
          <w:sz w:val="28"/>
          <w:szCs w:val="28"/>
        </w:rPr>
      </w:pPr>
      <w:r>
        <w:rPr>
          <w:i/>
          <w:color w:val="000000"/>
          <w:sz w:val="28"/>
          <w:szCs w:val="28"/>
        </w:rPr>
        <w:t>Примерные тестовые задания.</w:t>
      </w:r>
    </w:p>
    <w:p w:rsidR="00B5553D" w:rsidRDefault="00B5553D" w:rsidP="00B5553D">
      <w:pPr>
        <w:ind w:firstLine="709"/>
        <w:jc w:val="both"/>
        <w:rPr>
          <w:color w:val="000000"/>
          <w:sz w:val="28"/>
          <w:szCs w:val="28"/>
        </w:rPr>
      </w:pPr>
    </w:p>
    <w:p w:rsidR="00B5553D" w:rsidRDefault="00B5553D" w:rsidP="00B5553D">
      <w:pPr>
        <w:ind w:firstLine="709"/>
        <w:jc w:val="both"/>
        <w:rPr>
          <w:color w:val="000000"/>
          <w:sz w:val="28"/>
          <w:szCs w:val="28"/>
        </w:rPr>
      </w:pPr>
      <w:r>
        <w:rPr>
          <w:color w:val="000000"/>
          <w:sz w:val="28"/>
          <w:szCs w:val="28"/>
        </w:rPr>
        <w:t>1)</w:t>
      </w:r>
      <w:r>
        <w:rPr>
          <w:color w:val="000000"/>
          <w:sz w:val="28"/>
          <w:szCs w:val="28"/>
        </w:rPr>
        <w:tab/>
        <w:t>ВИДЫ КОНТРОЛЯ ЗНАНИЙ СТУДЕНТОВ:</w:t>
      </w:r>
    </w:p>
    <w:p w:rsidR="00B5553D" w:rsidRDefault="00B5553D" w:rsidP="00B5553D">
      <w:pPr>
        <w:ind w:firstLine="709"/>
        <w:jc w:val="both"/>
        <w:rPr>
          <w:color w:val="000000"/>
          <w:sz w:val="28"/>
          <w:szCs w:val="28"/>
        </w:rPr>
      </w:pPr>
      <w:r>
        <w:rPr>
          <w:color w:val="000000"/>
          <w:sz w:val="28"/>
          <w:szCs w:val="28"/>
        </w:rPr>
        <w:t>1.</w:t>
      </w:r>
      <w:r>
        <w:rPr>
          <w:color w:val="000000"/>
          <w:sz w:val="28"/>
          <w:szCs w:val="28"/>
        </w:rPr>
        <w:tab/>
        <w:t>предварительный</w:t>
      </w:r>
    </w:p>
    <w:p w:rsidR="00B5553D" w:rsidRDefault="00B5553D" w:rsidP="00B5553D">
      <w:pPr>
        <w:ind w:firstLine="709"/>
        <w:jc w:val="both"/>
        <w:rPr>
          <w:color w:val="000000"/>
          <w:sz w:val="28"/>
          <w:szCs w:val="28"/>
        </w:rPr>
      </w:pPr>
      <w:r>
        <w:rPr>
          <w:color w:val="000000"/>
          <w:sz w:val="28"/>
          <w:szCs w:val="28"/>
        </w:rPr>
        <w:t>2.</w:t>
      </w:r>
      <w:r>
        <w:rPr>
          <w:color w:val="000000"/>
          <w:sz w:val="28"/>
          <w:szCs w:val="28"/>
        </w:rPr>
        <w:tab/>
        <w:t>текущий</w:t>
      </w:r>
    </w:p>
    <w:p w:rsidR="00B5553D" w:rsidRDefault="00B5553D" w:rsidP="00B5553D">
      <w:pPr>
        <w:ind w:firstLine="709"/>
        <w:jc w:val="both"/>
        <w:rPr>
          <w:color w:val="000000"/>
          <w:sz w:val="28"/>
          <w:szCs w:val="28"/>
        </w:rPr>
      </w:pPr>
      <w:r>
        <w:rPr>
          <w:color w:val="000000"/>
          <w:sz w:val="28"/>
          <w:szCs w:val="28"/>
        </w:rPr>
        <w:t>3.</w:t>
      </w:r>
      <w:r>
        <w:rPr>
          <w:color w:val="000000"/>
          <w:sz w:val="28"/>
          <w:szCs w:val="28"/>
        </w:rPr>
        <w:tab/>
        <w:t>фронтальный</w:t>
      </w:r>
    </w:p>
    <w:p w:rsidR="00B5553D" w:rsidRDefault="00B5553D" w:rsidP="00B5553D">
      <w:pPr>
        <w:ind w:firstLine="709"/>
        <w:jc w:val="both"/>
        <w:rPr>
          <w:color w:val="000000"/>
          <w:sz w:val="28"/>
          <w:szCs w:val="28"/>
        </w:rPr>
      </w:pPr>
      <w:r>
        <w:rPr>
          <w:color w:val="000000"/>
          <w:sz w:val="28"/>
          <w:szCs w:val="28"/>
        </w:rPr>
        <w:lastRenderedPageBreak/>
        <w:t>4.</w:t>
      </w:r>
      <w:r>
        <w:rPr>
          <w:color w:val="000000"/>
          <w:sz w:val="28"/>
          <w:szCs w:val="28"/>
        </w:rPr>
        <w:tab/>
        <w:t>периодический</w:t>
      </w:r>
    </w:p>
    <w:p w:rsidR="00B5553D" w:rsidRDefault="00B5553D" w:rsidP="00B5553D">
      <w:pPr>
        <w:ind w:firstLine="709"/>
        <w:jc w:val="both"/>
        <w:rPr>
          <w:color w:val="000000"/>
          <w:sz w:val="28"/>
          <w:szCs w:val="28"/>
        </w:rPr>
      </w:pPr>
    </w:p>
    <w:p w:rsidR="00B5553D" w:rsidRDefault="00B5553D" w:rsidP="00B5553D">
      <w:pPr>
        <w:ind w:firstLine="709"/>
        <w:jc w:val="both"/>
        <w:rPr>
          <w:color w:val="000000"/>
          <w:sz w:val="28"/>
          <w:szCs w:val="28"/>
        </w:rPr>
      </w:pPr>
      <w:r>
        <w:rPr>
          <w:color w:val="000000"/>
          <w:sz w:val="28"/>
          <w:szCs w:val="28"/>
        </w:rPr>
        <w:t>2)</w:t>
      </w:r>
      <w:r>
        <w:rPr>
          <w:color w:val="000000"/>
          <w:sz w:val="28"/>
          <w:szCs w:val="28"/>
        </w:rPr>
        <w:tab/>
        <w:t>ДЕЛОВАЯ ИГРА - ЭТО.</w:t>
      </w:r>
    </w:p>
    <w:p w:rsidR="00B5553D" w:rsidRDefault="00B5553D" w:rsidP="00B5553D">
      <w:pPr>
        <w:ind w:firstLine="709"/>
        <w:jc w:val="both"/>
        <w:rPr>
          <w:color w:val="000000"/>
          <w:sz w:val="28"/>
          <w:szCs w:val="28"/>
        </w:rPr>
      </w:pPr>
      <w:r>
        <w:rPr>
          <w:color w:val="000000"/>
          <w:sz w:val="28"/>
          <w:szCs w:val="28"/>
        </w:rPr>
        <w:t>1.</w:t>
      </w:r>
      <w:r>
        <w:rPr>
          <w:color w:val="000000"/>
          <w:sz w:val="28"/>
          <w:szCs w:val="28"/>
        </w:rPr>
        <w:tab/>
        <w:t>форма деятельности, имитирующая те или иные практические ситуации</w:t>
      </w:r>
    </w:p>
    <w:p w:rsidR="00B5553D" w:rsidRDefault="00B5553D" w:rsidP="00B5553D">
      <w:pPr>
        <w:ind w:firstLine="709"/>
        <w:jc w:val="both"/>
        <w:rPr>
          <w:color w:val="000000"/>
          <w:sz w:val="28"/>
          <w:szCs w:val="28"/>
        </w:rPr>
      </w:pPr>
      <w:r>
        <w:rPr>
          <w:color w:val="000000"/>
          <w:sz w:val="28"/>
          <w:szCs w:val="28"/>
        </w:rPr>
        <w:t>2.</w:t>
      </w:r>
      <w:r>
        <w:rPr>
          <w:color w:val="000000"/>
          <w:sz w:val="28"/>
          <w:szCs w:val="28"/>
        </w:rPr>
        <w:tab/>
        <w:t>одно из средств активизации учебного процесса</w:t>
      </w:r>
    </w:p>
    <w:p w:rsidR="00B5553D" w:rsidRDefault="00B5553D" w:rsidP="00B5553D">
      <w:pPr>
        <w:ind w:firstLine="709"/>
        <w:jc w:val="both"/>
        <w:rPr>
          <w:color w:val="000000"/>
          <w:sz w:val="28"/>
          <w:szCs w:val="28"/>
        </w:rPr>
      </w:pPr>
      <w:r>
        <w:rPr>
          <w:color w:val="000000"/>
          <w:sz w:val="28"/>
          <w:szCs w:val="28"/>
        </w:rPr>
        <w:t>3.</w:t>
      </w:r>
      <w:r>
        <w:rPr>
          <w:color w:val="000000"/>
          <w:sz w:val="28"/>
          <w:szCs w:val="28"/>
        </w:rPr>
        <w:tab/>
        <w:t>форма воссоздания предметного и социального содержания будущей профессиональной деятельности специалиста</w:t>
      </w:r>
    </w:p>
    <w:p w:rsidR="00B5553D" w:rsidRDefault="00B5553D" w:rsidP="00B5553D">
      <w:pPr>
        <w:ind w:firstLine="709"/>
        <w:jc w:val="both"/>
        <w:rPr>
          <w:color w:val="000000"/>
          <w:sz w:val="28"/>
          <w:szCs w:val="28"/>
        </w:rPr>
      </w:pPr>
      <w:r>
        <w:rPr>
          <w:color w:val="000000"/>
          <w:sz w:val="28"/>
          <w:szCs w:val="28"/>
        </w:rPr>
        <w:t>4.</w:t>
      </w:r>
      <w:r>
        <w:rPr>
          <w:color w:val="000000"/>
          <w:sz w:val="28"/>
          <w:szCs w:val="28"/>
        </w:rPr>
        <w:tab/>
        <w:t>все ответы верные</w:t>
      </w:r>
    </w:p>
    <w:p w:rsidR="00B5553D" w:rsidRDefault="00B5553D" w:rsidP="00B5553D">
      <w:pPr>
        <w:ind w:firstLine="709"/>
        <w:jc w:val="both"/>
        <w:rPr>
          <w:color w:val="000000"/>
          <w:sz w:val="28"/>
          <w:szCs w:val="28"/>
        </w:rPr>
      </w:pPr>
    </w:p>
    <w:p w:rsidR="00B5553D" w:rsidRDefault="00B5553D" w:rsidP="00B5553D">
      <w:pPr>
        <w:ind w:firstLine="709"/>
        <w:jc w:val="both"/>
        <w:rPr>
          <w:color w:val="000000"/>
          <w:sz w:val="28"/>
          <w:szCs w:val="28"/>
        </w:rPr>
      </w:pPr>
      <w:r>
        <w:rPr>
          <w:color w:val="000000"/>
          <w:sz w:val="28"/>
          <w:szCs w:val="28"/>
        </w:rPr>
        <w:t>3)</w:t>
      </w:r>
      <w:r>
        <w:rPr>
          <w:color w:val="000000"/>
          <w:sz w:val="28"/>
          <w:szCs w:val="28"/>
        </w:rPr>
        <w:tab/>
        <w:t>ДИСТАНЦИОННЫЕ ОБРАЗОВАТЕЛЬНЫЕ ТЕХНОЛОГИИ — ЭТО:</w:t>
      </w:r>
    </w:p>
    <w:p w:rsidR="00B5553D" w:rsidRDefault="00B5553D" w:rsidP="00B5553D">
      <w:pPr>
        <w:ind w:firstLine="709"/>
        <w:jc w:val="both"/>
        <w:rPr>
          <w:color w:val="000000"/>
          <w:sz w:val="28"/>
          <w:szCs w:val="28"/>
        </w:rPr>
      </w:pPr>
      <w:r>
        <w:rPr>
          <w:color w:val="000000"/>
          <w:sz w:val="28"/>
          <w:szCs w:val="28"/>
        </w:rPr>
        <w:t>1.</w:t>
      </w:r>
      <w:r>
        <w:rPr>
          <w:color w:val="000000"/>
          <w:sz w:val="28"/>
          <w:szCs w:val="28"/>
        </w:rPr>
        <w:tab/>
        <w:t>обучение, осуществляемое с применением современных педагогических технологий</w:t>
      </w:r>
    </w:p>
    <w:p w:rsidR="00B5553D" w:rsidRDefault="00B5553D" w:rsidP="00B5553D">
      <w:pPr>
        <w:ind w:firstLine="709"/>
        <w:jc w:val="both"/>
        <w:rPr>
          <w:color w:val="000000"/>
          <w:sz w:val="28"/>
          <w:szCs w:val="28"/>
        </w:rPr>
      </w:pPr>
      <w:r>
        <w:rPr>
          <w:color w:val="000000"/>
          <w:sz w:val="28"/>
          <w:szCs w:val="28"/>
        </w:rPr>
        <w:t>2.</w:t>
      </w:r>
      <w:r>
        <w:rPr>
          <w:color w:val="000000"/>
          <w:sz w:val="28"/>
          <w:szCs w:val="28"/>
        </w:rPr>
        <w:tab/>
        <w:t>обучение, осуществляемое с применением информационных и телекоммуникационных средств</w:t>
      </w:r>
    </w:p>
    <w:p w:rsidR="00B5553D" w:rsidRDefault="00B5553D" w:rsidP="00B5553D">
      <w:pPr>
        <w:ind w:firstLine="709"/>
        <w:jc w:val="both"/>
        <w:rPr>
          <w:color w:val="000000"/>
          <w:sz w:val="28"/>
          <w:szCs w:val="28"/>
        </w:rPr>
      </w:pPr>
      <w:r>
        <w:rPr>
          <w:color w:val="000000"/>
          <w:sz w:val="28"/>
          <w:szCs w:val="28"/>
        </w:rPr>
        <w:t>3.</w:t>
      </w:r>
      <w:r>
        <w:rPr>
          <w:color w:val="000000"/>
          <w:sz w:val="28"/>
          <w:szCs w:val="28"/>
        </w:rPr>
        <w:tab/>
        <w:t>обучение, осуществляемое с применением информационных и телекоммуникационных сре</w:t>
      </w:r>
      <w:proofErr w:type="gramStart"/>
      <w:r>
        <w:rPr>
          <w:color w:val="000000"/>
          <w:sz w:val="28"/>
          <w:szCs w:val="28"/>
        </w:rPr>
        <w:t>дств пр</w:t>
      </w:r>
      <w:proofErr w:type="gramEnd"/>
      <w:r>
        <w:rPr>
          <w:color w:val="000000"/>
          <w:sz w:val="28"/>
          <w:szCs w:val="28"/>
        </w:rPr>
        <w:t>и опосредствованном или не полностью опосредствованном взаимодействии обучающегося и педагогического работника</w:t>
      </w:r>
    </w:p>
    <w:p w:rsidR="00B5553D" w:rsidRDefault="00B5553D" w:rsidP="00B5553D">
      <w:pPr>
        <w:ind w:firstLine="709"/>
        <w:jc w:val="both"/>
        <w:rPr>
          <w:color w:val="000000"/>
          <w:sz w:val="28"/>
          <w:szCs w:val="28"/>
        </w:rPr>
      </w:pPr>
      <w:r>
        <w:rPr>
          <w:color w:val="000000"/>
          <w:sz w:val="28"/>
          <w:szCs w:val="28"/>
        </w:rPr>
        <w:t>4.</w:t>
      </w:r>
      <w:r>
        <w:rPr>
          <w:color w:val="000000"/>
          <w:sz w:val="28"/>
          <w:szCs w:val="28"/>
        </w:rPr>
        <w:tab/>
        <w:t xml:space="preserve">все ответы верные </w:t>
      </w:r>
    </w:p>
    <w:p w:rsidR="00B5553D" w:rsidRDefault="00B5553D" w:rsidP="00B5553D">
      <w:pPr>
        <w:ind w:firstLine="709"/>
        <w:jc w:val="both"/>
        <w:rPr>
          <w:color w:val="000000"/>
          <w:sz w:val="28"/>
          <w:szCs w:val="28"/>
        </w:rPr>
      </w:pPr>
    </w:p>
    <w:p w:rsidR="00B5553D" w:rsidRDefault="00B5553D" w:rsidP="00B5553D">
      <w:pPr>
        <w:ind w:firstLine="709"/>
        <w:jc w:val="both"/>
        <w:rPr>
          <w:color w:val="000000"/>
          <w:sz w:val="28"/>
          <w:szCs w:val="28"/>
        </w:rPr>
      </w:pPr>
      <w:r>
        <w:rPr>
          <w:color w:val="000000"/>
          <w:sz w:val="28"/>
          <w:szCs w:val="28"/>
        </w:rPr>
        <w:t>4)</w:t>
      </w:r>
      <w:r>
        <w:rPr>
          <w:color w:val="000000"/>
          <w:sz w:val="28"/>
          <w:szCs w:val="28"/>
        </w:rPr>
        <w:tab/>
        <w:t>ДИДАКТИКА ВЫСШЕЙ ШКОЛЫ - ЭТО:</w:t>
      </w:r>
    </w:p>
    <w:p w:rsidR="00B5553D" w:rsidRDefault="00B5553D" w:rsidP="00B5553D">
      <w:pPr>
        <w:ind w:firstLine="709"/>
        <w:jc w:val="both"/>
        <w:rPr>
          <w:color w:val="000000"/>
          <w:sz w:val="28"/>
          <w:szCs w:val="28"/>
        </w:rPr>
      </w:pPr>
      <w:r>
        <w:rPr>
          <w:color w:val="000000"/>
          <w:sz w:val="28"/>
          <w:szCs w:val="28"/>
        </w:rPr>
        <w:t>1.</w:t>
      </w:r>
      <w:r>
        <w:rPr>
          <w:color w:val="000000"/>
          <w:sz w:val="28"/>
          <w:szCs w:val="28"/>
        </w:rPr>
        <w:tab/>
        <w:t>наука об обучении студентов</w:t>
      </w:r>
    </w:p>
    <w:p w:rsidR="00B5553D" w:rsidRDefault="00B5553D" w:rsidP="00B5553D">
      <w:pPr>
        <w:ind w:firstLine="709"/>
        <w:jc w:val="both"/>
        <w:rPr>
          <w:color w:val="000000"/>
          <w:sz w:val="28"/>
          <w:szCs w:val="28"/>
        </w:rPr>
      </w:pPr>
      <w:r>
        <w:rPr>
          <w:color w:val="000000"/>
          <w:sz w:val="28"/>
          <w:szCs w:val="28"/>
        </w:rPr>
        <w:t>2.</w:t>
      </w:r>
      <w:r>
        <w:rPr>
          <w:color w:val="000000"/>
          <w:sz w:val="28"/>
          <w:szCs w:val="28"/>
        </w:rPr>
        <w:tab/>
        <w:t>наука о высшем образовании и обучении в высшей школе - интенсивно развивающаяся отрасль педагогического знания</w:t>
      </w:r>
    </w:p>
    <w:p w:rsidR="00B5553D" w:rsidRDefault="00B5553D" w:rsidP="00B5553D">
      <w:pPr>
        <w:ind w:firstLine="709"/>
        <w:jc w:val="both"/>
        <w:rPr>
          <w:color w:val="000000"/>
          <w:sz w:val="28"/>
          <w:szCs w:val="28"/>
        </w:rPr>
      </w:pPr>
      <w:r>
        <w:rPr>
          <w:color w:val="000000"/>
          <w:sz w:val="28"/>
          <w:szCs w:val="28"/>
        </w:rPr>
        <w:t>3.</w:t>
      </w:r>
      <w:r>
        <w:rPr>
          <w:color w:val="000000"/>
          <w:sz w:val="28"/>
          <w:szCs w:val="28"/>
        </w:rPr>
        <w:tab/>
        <w:t>обучение, осуществляемое с применением современных педагогических технологий</w:t>
      </w:r>
    </w:p>
    <w:p w:rsidR="00B5553D" w:rsidRDefault="00B5553D" w:rsidP="00B5553D">
      <w:pPr>
        <w:ind w:firstLine="709"/>
        <w:jc w:val="both"/>
        <w:rPr>
          <w:color w:val="000000"/>
          <w:sz w:val="28"/>
          <w:szCs w:val="28"/>
        </w:rPr>
      </w:pPr>
      <w:r>
        <w:rPr>
          <w:color w:val="000000"/>
          <w:sz w:val="28"/>
          <w:szCs w:val="28"/>
        </w:rPr>
        <w:t>4.</w:t>
      </w:r>
      <w:r>
        <w:rPr>
          <w:color w:val="000000"/>
          <w:sz w:val="28"/>
          <w:szCs w:val="28"/>
        </w:rPr>
        <w:tab/>
        <w:t>все ответы верные</w:t>
      </w:r>
    </w:p>
    <w:p w:rsidR="00B5553D" w:rsidRDefault="00B5553D" w:rsidP="00B5553D">
      <w:pPr>
        <w:ind w:firstLine="709"/>
        <w:jc w:val="both"/>
        <w:rPr>
          <w:color w:val="000000"/>
          <w:sz w:val="28"/>
          <w:szCs w:val="28"/>
        </w:rPr>
      </w:pPr>
    </w:p>
    <w:p w:rsidR="00B5553D" w:rsidRDefault="00B5553D" w:rsidP="00B5553D">
      <w:pPr>
        <w:ind w:firstLine="709"/>
        <w:jc w:val="both"/>
        <w:rPr>
          <w:color w:val="000000"/>
          <w:sz w:val="28"/>
          <w:szCs w:val="28"/>
        </w:rPr>
      </w:pPr>
      <w:r>
        <w:rPr>
          <w:color w:val="000000"/>
          <w:sz w:val="28"/>
          <w:szCs w:val="28"/>
        </w:rPr>
        <w:t>5)</w:t>
      </w:r>
      <w:r>
        <w:rPr>
          <w:color w:val="000000"/>
          <w:sz w:val="28"/>
          <w:szCs w:val="28"/>
        </w:rPr>
        <w:tab/>
        <w:t>ДОСТОИНСТВОМ РЕЙТИНГОВОЙ СИСТЕМЫ ОЦЕНКИ ЯВЛЯЕТСЯ:</w:t>
      </w:r>
    </w:p>
    <w:p w:rsidR="00B5553D" w:rsidRDefault="00B5553D" w:rsidP="00B5553D">
      <w:pPr>
        <w:ind w:firstLine="709"/>
        <w:jc w:val="both"/>
        <w:rPr>
          <w:color w:val="000000"/>
          <w:sz w:val="28"/>
          <w:szCs w:val="28"/>
        </w:rPr>
      </w:pPr>
      <w:r>
        <w:rPr>
          <w:color w:val="000000"/>
          <w:sz w:val="28"/>
          <w:szCs w:val="28"/>
        </w:rPr>
        <w:t>a.</w:t>
      </w:r>
      <w:r>
        <w:rPr>
          <w:color w:val="000000"/>
          <w:sz w:val="28"/>
          <w:szCs w:val="28"/>
        </w:rPr>
        <w:tab/>
        <w:t xml:space="preserve">элемент </w:t>
      </w:r>
      <w:proofErr w:type="spellStart"/>
      <w:r>
        <w:rPr>
          <w:color w:val="000000"/>
          <w:sz w:val="28"/>
          <w:szCs w:val="28"/>
        </w:rPr>
        <w:t>соревновательности</w:t>
      </w:r>
      <w:proofErr w:type="spellEnd"/>
    </w:p>
    <w:p w:rsidR="00B5553D" w:rsidRDefault="00B5553D" w:rsidP="00B5553D">
      <w:pPr>
        <w:ind w:firstLine="709"/>
        <w:jc w:val="both"/>
        <w:rPr>
          <w:color w:val="000000"/>
          <w:sz w:val="28"/>
          <w:szCs w:val="28"/>
        </w:rPr>
      </w:pPr>
      <w:r>
        <w:rPr>
          <w:color w:val="000000"/>
          <w:sz w:val="28"/>
          <w:szCs w:val="28"/>
        </w:rPr>
        <w:t>b.</w:t>
      </w:r>
      <w:r>
        <w:rPr>
          <w:color w:val="000000"/>
          <w:sz w:val="28"/>
          <w:szCs w:val="28"/>
        </w:rPr>
        <w:tab/>
        <w:t>повышение ритмичности работы студентов</w:t>
      </w:r>
    </w:p>
    <w:p w:rsidR="00B5553D" w:rsidRDefault="00B5553D" w:rsidP="00B5553D">
      <w:pPr>
        <w:ind w:firstLine="709"/>
        <w:jc w:val="both"/>
        <w:rPr>
          <w:color w:val="000000"/>
          <w:sz w:val="28"/>
          <w:szCs w:val="28"/>
        </w:rPr>
      </w:pPr>
      <w:r>
        <w:rPr>
          <w:color w:val="000000"/>
          <w:sz w:val="28"/>
          <w:szCs w:val="28"/>
        </w:rPr>
        <w:t>возможность оспорить необъективность</w:t>
      </w:r>
    </w:p>
    <w:p w:rsidR="00B5553D" w:rsidRDefault="00B5553D" w:rsidP="00B5553D">
      <w:pPr>
        <w:ind w:firstLine="709"/>
        <w:jc w:val="both"/>
        <w:rPr>
          <w:color w:val="000000"/>
          <w:sz w:val="28"/>
          <w:szCs w:val="28"/>
        </w:rPr>
      </w:pPr>
      <w:r>
        <w:rPr>
          <w:color w:val="000000"/>
          <w:sz w:val="28"/>
          <w:szCs w:val="28"/>
        </w:rPr>
        <w:t>c.</w:t>
      </w:r>
      <w:r>
        <w:rPr>
          <w:color w:val="000000"/>
          <w:sz w:val="28"/>
          <w:szCs w:val="28"/>
        </w:rPr>
        <w:tab/>
        <w:t>содействие индивидуализации обучения.</w:t>
      </w:r>
    </w:p>
    <w:p w:rsidR="00B5553D" w:rsidRDefault="00B5553D" w:rsidP="00B5553D">
      <w:pPr>
        <w:ind w:firstLine="709"/>
        <w:jc w:val="both"/>
        <w:rPr>
          <w:color w:val="000000"/>
          <w:sz w:val="28"/>
          <w:szCs w:val="28"/>
        </w:rPr>
      </w:pPr>
      <w:r>
        <w:rPr>
          <w:color w:val="000000"/>
          <w:sz w:val="28"/>
          <w:szCs w:val="28"/>
        </w:rPr>
        <w:t>6)</w:t>
      </w:r>
      <w:r>
        <w:rPr>
          <w:color w:val="000000"/>
          <w:sz w:val="28"/>
          <w:szCs w:val="28"/>
        </w:rPr>
        <w:tab/>
        <w:t>КАК НАЗЫВАЕТСЯ ФОРМА УЧЕБНОГО ПРОЦЕССА, ПРЕДСТАВЛЯЮЩАЯ СОБОЙ ГРУППОВОЕ ОБСУЖДЕНИЕ СТУДЕНТАМИ ТЕМЫ ЗАНЯТИЯ ПОД РУКОВОДСТВОМ ПРЕПОДАВАТЕЛЯ:</w:t>
      </w:r>
    </w:p>
    <w:p w:rsidR="00B5553D" w:rsidRDefault="00B5553D" w:rsidP="00B5553D">
      <w:pPr>
        <w:ind w:firstLine="709"/>
        <w:jc w:val="both"/>
        <w:rPr>
          <w:color w:val="000000"/>
          <w:sz w:val="28"/>
          <w:szCs w:val="28"/>
        </w:rPr>
      </w:pPr>
      <w:r>
        <w:rPr>
          <w:color w:val="000000"/>
          <w:sz w:val="28"/>
          <w:szCs w:val="28"/>
        </w:rPr>
        <w:t>1.</w:t>
      </w:r>
      <w:r>
        <w:rPr>
          <w:color w:val="000000"/>
          <w:sz w:val="28"/>
          <w:szCs w:val="28"/>
        </w:rPr>
        <w:tab/>
        <w:t>лекция</w:t>
      </w:r>
    </w:p>
    <w:p w:rsidR="00B5553D" w:rsidRDefault="00B5553D" w:rsidP="00B5553D">
      <w:pPr>
        <w:ind w:firstLine="709"/>
        <w:jc w:val="both"/>
        <w:rPr>
          <w:color w:val="000000"/>
          <w:sz w:val="28"/>
          <w:szCs w:val="28"/>
        </w:rPr>
      </w:pPr>
      <w:r>
        <w:rPr>
          <w:color w:val="000000"/>
          <w:sz w:val="28"/>
          <w:szCs w:val="28"/>
        </w:rPr>
        <w:t>2.</w:t>
      </w:r>
      <w:r>
        <w:rPr>
          <w:color w:val="000000"/>
          <w:sz w:val="28"/>
          <w:szCs w:val="28"/>
        </w:rPr>
        <w:tab/>
        <w:t>беседа</w:t>
      </w:r>
    </w:p>
    <w:p w:rsidR="00B5553D" w:rsidRDefault="00B5553D" w:rsidP="00B5553D">
      <w:pPr>
        <w:ind w:firstLine="709"/>
        <w:jc w:val="both"/>
        <w:rPr>
          <w:color w:val="000000"/>
          <w:sz w:val="28"/>
          <w:szCs w:val="28"/>
        </w:rPr>
      </w:pPr>
      <w:r>
        <w:rPr>
          <w:color w:val="000000"/>
          <w:sz w:val="28"/>
          <w:szCs w:val="28"/>
        </w:rPr>
        <w:t>3.</w:t>
      </w:r>
      <w:r>
        <w:rPr>
          <w:color w:val="000000"/>
          <w:sz w:val="28"/>
          <w:szCs w:val="28"/>
        </w:rPr>
        <w:tab/>
        <w:t>дискуссия</w:t>
      </w:r>
    </w:p>
    <w:p w:rsidR="00B5553D" w:rsidRDefault="00B5553D" w:rsidP="00B5553D">
      <w:pPr>
        <w:ind w:firstLine="709"/>
        <w:jc w:val="both"/>
        <w:rPr>
          <w:color w:val="000000"/>
          <w:sz w:val="28"/>
          <w:szCs w:val="28"/>
        </w:rPr>
      </w:pPr>
      <w:r>
        <w:rPr>
          <w:color w:val="000000"/>
          <w:sz w:val="28"/>
          <w:szCs w:val="28"/>
        </w:rPr>
        <w:t>4.</w:t>
      </w:r>
      <w:r>
        <w:rPr>
          <w:color w:val="000000"/>
          <w:sz w:val="28"/>
          <w:szCs w:val="28"/>
        </w:rPr>
        <w:tab/>
        <w:t>семинар</w:t>
      </w:r>
    </w:p>
    <w:p w:rsidR="00B5553D" w:rsidRDefault="00B5553D" w:rsidP="00B5553D">
      <w:pPr>
        <w:ind w:firstLine="709"/>
        <w:jc w:val="both"/>
        <w:rPr>
          <w:color w:val="000000"/>
          <w:sz w:val="28"/>
          <w:szCs w:val="28"/>
        </w:rPr>
      </w:pPr>
    </w:p>
    <w:p w:rsidR="00B5553D" w:rsidRDefault="00B5553D" w:rsidP="00B5553D">
      <w:pPr>
        <w:ind w:firstLine="709"/>
        <w:jc w:val="both"/>
        <w:rPr>
          <w:color w:val="000000"/>
          <w:sz w:val="28"/>
          <w:szCs w:val="28"/>
        </w:rPr>
      </w:pPr>
      <w:r>
        <w:rPr>
          <w:color w:val="000000"/>
          <w:sz w:val="28"/>
          <w:szCs w:val="28"/>
        </w:rPr>
        <w:t>7)</w:t>
      </w:r>
      <w:r>
        <w:rPr>
          <w:color w:val="000000"/>
          <w:sz w:val="28"/>
          <w:szCs w:val="28"/>
        </w:rPr>
        <w:tab/>
        <w:t>КОЛЛЕКТИВНЫМ СПОСОБОМ ОБУЧЕНИЯ ЯВЛЯЕТСЯ:</w:t>
      </w:r>
    </w:p>
    <w:p w:rsidR="00B5553D" w:rsidRDefault="00B5553D" w:rsidP="00B5553D">
      <w:pPr>
        <w:ind w:firstLine="709"/>
        <w:jc w:val="both"/>
        <w:rPr>
          <w:color w:val="000000"/>
          <w:sz w:val="28"/>
          <w:szCs w:val="28"/>
        </w:rPr>
      </w:pPr>
      <w:r>
        <w:rPr>
          <w:color w:val="000000"/>
          <w:sz w:val="28"/>
          <w:szCs w:val="28"/>
        </w:rPr>
        <w:t>1.</w:t>
      </w:r>
      <w:r>
        <w:rPr>
          <w:color w:val="000000"/>
          <w:sz w:val="28"/>
          <w:szCs w:val="28"/>
        </w:rPr>
        <w:tab/>
        <w:t>такая его организация, когда создаются условия для усвоения студентами содержания программы на основе овладения ими учебными единицами, представленными в виде модулей</w:t>
      </w:r>
    </w:p>
    <w:p w:rsidR="00B5553D" w:rsidRDefault="00B5553D" w:rsidP="00B5553D">
      <w:pPr>
        <w:ind w:firstLine="709"/>
        <w:jc w:val="both"/>
        <w:rPr>
          <w:color w:val="000000"/>
          <w:sz w:val="28"/>
          <w:szCs w:val="28"/>
        </w:rPr>
      </w:pPr>
      <w:r>
        <w:rPr>
          <w:color w:val="000000"/>
          <w:sz w:val="28"/>
          <w:szCs w:val="28"/>
        </w:rPr>
        <w:lastRenderedPageBreak/>
        <w:t>2.</w:t>
      </w:r>
      <w:r>
        <w:rPr>
          <w:color w:val="000000"/>
          <w:sz w:val="28"/>
          <w:szCs w:val="28"/>
        </w:rPr>
        <w:tab/>
        <w:t>такая его организация, при которой обучение осуществляется путем общения в динамических парах, когда каждый учит каждого</w:t>
      </w:r>
    </w:p>
    <w:p w:rsidR="00B5553D" w:rsidRDefault="00B5553D" w:rsidP="00B5553D">
      <w:pPr>
        <w:ind w:firstLine="709"/>
        <w:jc w:val="both"/>
        <w:rPr>
          <w:color w:val="000000"/>
          <w:sz w:val="28"/>
          <w:szCs w:val="28"/>
        </w:rPr>
      </w:pPr>
      <w:r>
        <w:rPr>
          <w:color w:val="000000"/>
          <w:sz w:val="28"/>
          <w:szCs w:val="28"/>
        </w:rPr>
        <w:t>3.</w:t>
      </w:r>
      <w:r>
        <w:rPr>
          <w:color w:val="000000"/>
          <w:sz w:val="28"/>
          <w:szCs w:val="28"/>
        </w:rPr>
        <w:tab/>
        <w:t>такая его организация, когда создается и разрешается проблемная ситуация</w:t>
      </w:r>
    </w:p>
    <w:p w:rsidR="00B5553D" w:rsidRDefault="00B5553D" w:rsidP="00B5553D">
      <w:pPr>
        <w:ind w:firstLine="709"/>
        <w:jc w:val="both"/>
        <w:rPr>
          <w:color w:val="000000"/>
          <w:sz w:val="28"/>
          <w:szCs w:val="28"/>
        </w:rPr>
      </w:pPr>
      <w:r>
        <w:rPr>
          <w:color w:val="000000"/>
          <w:sz w:val="28"/>
          <w:szCs w:val="28"/>
        </w:rPr>
        <w:t>4.</w:t>
      </w:r>
      <w:r>
        <w:rPr>
          <w:color w:val="000000"/>
          <w:sz w:val="28"/>
          <w:szCs w:val="28"/>
        </w:rPr>
        <w:tab/>
        <w:t>такая его организация, когда создается и реализуется проект</w:t>
      </w:r>
    </w:p>
    <w:p w:rsidR="00B5553D" w:rsidRDefault="00B5553D" w:rsidP="00B5553D">
      <w:pPr>
        <w:ind w:firstLine="709"/>
        <w:jc w:val="both"/>
        <w:rPr>
          <w:color w:val="000000"/>
          <w:sz w:val="28"/>
          <w:szCs w:val="28"/>
        </w:rPr>
      </w:pPr>
    </w:p>
    <w:p w:rsidR="00B5553D" w:rsidRDefault="00B5553D" w:rsidP="00B5553D">
      <w:pPr>
        <w:ind w:firstLine="709"/>
        <w:jc w:val="both"/>
        <w:rPr>
          <w:color w:val="000000"/>
          <w:sz w:val="28"/>
          <w:szCs w:val="28"/>
        </w:rPr>
      </w:pPr>
      <w:r>
        <w:rPr>
          <w:color w:val="000000"/>
          <w:sz w:val="28"/>
          <w:szCs w:val="28"/>
        </w:rPr>
        <w:t>8)</w:t>
      </w:r>
      <w:r>
        <w:rPr>
          <w:color w:val="000000"/>
          <w:sz w:val="28"/>
          <w:szCs w:val="28"/>
        </w:rPr>
        <w:tab/>
        <w:t>КОЛЛОКВИУМ - ЭТО:</w:t>
      </w:r>
    </w:p>
    <w:p w:rsidR="00B5553D" w:rsidRDefault="00B5553D" w:rsidP="00B5553D">
      <w:pPr>
        <w:ind w:firstLine="709"/>
        <w:jc w:val="both"/>
        <w:rPr>
          <w:color w:val="000000"/>
          <w:sz w:val="28"/>
          <w:szCs w:val="28"/>
        </w:rPr>
      </w:pPr>
      <w:r>
        <w:rPr>
          <w:color w:val="000000"/>
          <w:sz w:val="28"/>
          <w:szCs w:val="28"/>
        </w:rPr>
        <w:t>1.</w:t>
      </w:r>
      <w:r>
        <w:rPr>
          <w:color w:val="000000"/>
          <w:sz w:val="28"/>
          <w:szCs w:val="28"/>
        </w:rPr>
        <w:tab/>
        <w:t>беседа преподавателя со студентами с целью выяснения их знаний, а также научное собрание с обсуждением докладов на определенную тему</w:t>
      </w:r>
    </w:p>
    <w:p w:rsidR="00B5553D" w:rsidRDefault="00B5553D" w:rsidP="00B5553D">
      <w:pPr>
        <w:ind w:firstLine="709"/>
        <w:jc w:val="both"/>
        <w:rPr>
          <w:color w:val="000000"/>
          <w:sz w:val="28"/>
          <w:szCs w:val="28"/>
        </w:rPr>
      </w:pPr>
      <w:r>
        <w:rPr>
          <w:color w:val="000000"/>
          <w:sz w:val="28"/>
          <w:szCs w:val="28"/>
        </w:rPr>
        <w:t>2.</w:t>
      </w:r>
      <w:r>
        <w:rPr>
          <w:color w:val="000000"/>
          <w:sz w:val="28"/>
          <w:szCs w:val="28"/>
        </w:rPr>
        <w:tab/>
        <w:t>форма обучения студентов в вузе</w:t>
      </w:r>
    </w:p>
    <w:p w:rsidR="00B5553D" w:rsidRDefault="00B5553D" w:rsidP="00B5553D">
      <w:pPr>
        <w:ind w:firstLine="709"/>
        <w:jc w:val="both"/>
        <w:rPr>
          <w:color w:val="000000"/>
          <w:sz w:val="28"/>
          <w:szCs w:val="28"/>
        </w:rPr>
      </w:pPr>
      <w:r>
        <w:rPr>
          <w:color w:val="000000"/>
          <w:sz w:val="28"/>
          <w:szCs w:val="28"/>
        </w:rPr>
        <w:t>3.</w:t>
      </w:r>
      <w:r>
        <w:rPr>
          <w:color w:val="000000"/>
          <w:sz w:val="28"/>
          <w:szCs w:val="28"/>
        </w:rPr>
        <w:tab/>
        <w:t>обсуждение докладов на определенную тему</w:t>
      </w:r>
    </w:p>
    <w:p w:rsidR="00B5553D" w:rsidRDefault="00B5553D" w:rsidP="00B5553D">
      <w:pPr>
        <w:ind w:firstLine="709"/>
        <w:jc w:val="both"/>
        <w:rPr>
          <w:color w:val="000000"/>
          <w:sz w:val="28"/>
          <w:szCs w:val="28"/>
        </w:rPr>
      </w:pPr>
      <w:r>
        <w:rPr>
          <w:color w:val="000000"/>
          <w:sz w:val="28"/>
          <w:szCs w:val="28"/>
        </w:rPr>
        <w:t>4.</w:t>
      </w:r>
      <w:r>
        <w:rPr>
          <w:color w:val="000000"/>
          <w:sz w:val="28"/>
          <w:szCs w:val="28"/>
        </w:rPr>
        <w:tab/>
        <w:t>все ответы верные</w:t>
      </w:r>
    </w:p>
    <w:p w:rsidR="00B5553D" w:rsidRDefault="00B5553D" w:rsidP="00B5553D">
      <w:pPr>
        <w:ind w:firstLine="709"/>
        <w:jc w:val="both"/>
        <w:rPr>
          <w:color w:val="000000"/>
          <w:sz w:val="28"/>
          <w:szCs w:val="28"/>
        </w:rPr>
      </w:pPr>
    </w:p>
    <w:p w:rsidR="00B5553D" w:rsidRDefault="00B5553D" w:rsidP="00B5553D">
      <w:pPr>
        <w:ind w:firstLine="709"/>
        <w:jc w:val="both"/>
        <w:rPr>
          <w:color w:val="000000"/>
          <w:sz w:val="28"/>
          <w:szCs w:val="28"/>
        </w:rPr>
      </w:pPr>
      <w:r>
        <w:rPr>
          <w:color w:val="000000"/>
          <w:sz w:val="28"/>
          <w:szCs w:val="28"/>
        </w:rPr>
        <w:t>9)</w:t>
      </w:r>
      <w:r>
        <w:rPr>
          <w:color w:val="000000"/>
          <w:sz w:val="28"/>
          <w:szCs w:val="28"/>
        </w:rPr>
        <w:tab/>
        <w:t>ПАРАДИГМА - ЭТО:</w:t>
      </w:r>
    </w:p>
    <w:p w:rsidR="00B5553D" w:rsidRDefault="00B5553D" w:rsidP="00B5553D">
      <w:pPr>
        <w:ind w:firstLine="709"/>
        <w:jc w:val="both"/>
        <w:rPr>
          <w:color w:val="000000"/>
          <w:sz w:val="28"/>
          <w:szCs w:val="28"/>
        </w:rPr>
      </w:pPr>
      <w:r>
        <w:rPr>
          <w:color w:val="000000"/>
          <w:sz w:val="28"/>
          <w:szCs w:val="28"/>
        </w:rPr>
        <w:t>1.</w:t>
      </w:r>
      <w:r>
        <w:rPr>
          <w:color w:val="000000"/>
          <w:sz w:val="28"/>
          <w:szCs w:val="28"/>
        </w:rPr>
        <w:tab/>
        <w:t>принципы, идеи</w:t>
      </w:r>
    </w:p>
    <w:p w:rsidR="00B5553D" w:rsidRDefault="00B5553D" w:rsidP="00B5553D">
      <w:pPr>
        <w:ind w:firstLine="709"/>
        <w:jc w:val="both"/>
        <w:rPr>
          <w:color w:val="000000"/>
          <w:sz w:val="28"/>
          <w:szCs w:val="28"/>
        </w:rPr>
      </w:pPr>
      <w:r>
        <w:rPr>
          <w:color w:val="000000"/>
          <w:sz w:val="28"/>
          <w:szCs w:val="28"/>
        </w:rPr>
        <w:t>2.</w:t>
      </w:r>
      <w:r>
        <w:rPr>
          <w:color w:val="000000"/>
          <w:sz w:val="28"/>
          <w:szCs w:val="28"/>
        </w:rPr>
        <w:tab/>
        <w:t>научно обоснованные суждения, положения, идеи, получившие всеобщее признание и ставшие основой организации практики и проведения исследований</w:t>
      </w:r>
    </w:p>
    <w:p w:rsidR="00B5553D" w:rsidRDefault="00B5553D" w:rsidP="00B5553D">
      <w:pPr>
        <w:ind w:firstLine="709"/>
        <w:jc w:val="both"/>
        <w:rPr>
          <w:color w:val="000000"/>
          <w:sz w:val="28"/>
          <w:szCs w:val="28"/>
        </w:rPr>
      </w:pPr>
      <w:r>
        <w:rPr>
          <w:color w:val="000000"/>
          <w:sz w:val="28"/>
          <w:szCs w:val="28"/>
        </w:rPr>
        <w:t>3.</w:t>
      </w:r>
      <w:r>
        <w:rPr>
          <w:color w:val="000000"/>
          <w:sz w:val="28"/>
          <w:szCs w:val="28"/>
        </w:rPr>
        <w:tab/>
        <w:t xml:space="preserve">философия </w:t>
      </w:r>
    </w:p>
    <w:p w:rsidR="00B5553D" w:rsidRDefault="00B5553D" w:rsidP="00B5553D">
      <w:pPr>
        <w:ind w:firstLine="709"/>
        <w:jc w:val="both"/>
        <w:rPr>
          <w:color w:val="000000"/>
          <w:sz w:val="28"/>
          <w:szCs w:val="28"/>
        </w:rPr>
      </w:pPr>
      <w:r>
        <w:rPr>
          <w:color w:val="000000"/>
          <w:sz w:val="28"/>
          <w:szCs w:val="28"/>
        </w:rPr>
        <w:t>4.</w:t>
      </w:r>
      <w:r>
        <w:rPr>
          <w:color w:val="000000"/>
          <w:sz w:val="28"/>
          <w:szCs w:val="28"/>
        </w:rPr>
        <w:tab/>
        <w:t>все ответы верные.</w:t>
      </w:r>
    </w:p>
    <w:p w:rsidR="00B5553D" w:rsidRDefault="00B5553D" w:rsidP="00B5553D">
      <w:pPr>
        <w:ind w:firstLine="709"/>
        <w:jc w:val="both"/>
        <w:rPr>
          <w:color w:val="000000"/>
          <w:sz w:val="28"/>
          <w:szCs w:val="28"/>
        </w:rPr>
      </w:pPr>
    </w:p>
    <w:p w:rsidR="00B5553D" w:rsidRDefault="00B5553D" w:rsidP="00B5553D">
      <w:pPr>
        <w:ind w:firstLine="709"/>
        <w:jc w:val="both"/>
        <w:rPr>
          <w:color w:val="000000"/>
          <w:sz w:val="28"/>
          <w:szCs w:val="28"/>
        </w:rPr>
      </w:pPr>
      <w:r>
        <w:rPr>
          <w:color w:val="000000"/>
          <w:sz w:val="28"/>
          <w:szCs w:val="28"/>
        </w:rPr>
        <w:t>10)</w:t>
      </w:r>
      <w:r>
        <w:rPr>
          <w:color w:val="000000"/>
          <w:sz w:val="28"/>
          <w:szCs w:val="28"/>
        </w:rPr>
        <w:tab/>
        <w:t>СТАНДАРТ - ЭТО:</w:t>
      </w:r>
    </w:p>
    <w:p w:rsidR="00B5553D" w:rsidRDefault="00B5553D" w:rsidP="00B5553D">
      <w:pPr>
        <w:ind w:firstLine="709"/>
        <w:jc w:val="both"/>
        <w:rPr>
          <w:color w:val="000000"/>
          <w:sz w:val="28"/>
          <w:szCs w:val="28"/>
        </w:rPr>
      </w:pPr>
      <w:r>
        <w:rPr>
          <w:color w:val="000000"/>
          <w:sz w:val="28"/>
          <w:szCs w:val="28"/>
        </w:rPr>
        <w:t>1.</w:t>
      </w:r>
      <w:r>
        <w:rPr>
          <w:color w:val="000000"/>
          <w:sz w:val="28"/>
          <w:szCs w:val="28"/>
        </w:rPr>
        <w:tab/>
        <w:t>наглядное пособие</w:t>
      </w:r>
    </w:p>
    <w:p w:rsidR="00B5553D" w:rsidRDefault="00B5553D" w:rsidP="00B5553D">
      <w:pPr>
        <w:ind w:firstLine="709"/>
        <w:jc w:val="both"/>
        <w:rPr>
          <w:color w:val="000000"/>
          <w:sz w:val="28"/>
          <w:szCs w:val="28"/>
        </w:rPr>
      </w:pPr>
      <w:r>
        <w:rPr>
          <w:color w:val="000000"/>
          <w:sz w:val="28"/>
          <w:szCs w:val="28"/>
        </w:rPr>
        <w:t>2.</w:t>
      </w:r>
      <w:r>
        <w:rPr>
          <w:color w:val="000000"/>
          <w:sz w:val="28"/>
          <w:szCs w:val="28"/>
        </w:rPr>
        <w:tab/>
        <w:t>нормативный документ</w:t>
      </w:r>
    </w:p>
    <w:p w:rsidR="00B5553D" w:rsidRDefault="00B5553D" w:rsidP="00B5553D">
      <w:pPr>
        <w:ind w:firstLine="709"/>
        <w:jc w:val="both"/>
        <w:rPr>
          <w:color w:val="000000"/>
          <w:sz w:val="28"/>
          <w:szCs w:val="28"/>
        </w:rPr>
      </w:pPr>
      <w:r>
        <w:rPr>
          <w:color w:val="000000"/>
          <w:sz w:val="28"/>
          <w:szCs w:val="28"/>
        </w:rPr>
        <w:t>3.</w:t>
      </w:r>
      <w:r>
        <w:rPr>
          <w:color w:val="000000"/>
          <w:sz w:val="28"/>
          <w:szCs w:val="28"/>
        </w:rPr>
        <w:tab/>
        <w:t>комплекс нормативных, организационных и методических документов, определяющих структуру и содержание среднего профессионального образования и создающих основу для обеспечения необходимого качества подготовки специалистов</w:t>
      </w:r>
    </w:p>
    <w:p w:rsidR="00B5553D" w:rsidRDefault="00B5553D" w:rsidP="00B5553D">
      <w:pPr>
        <w:ind w:firstLine="709"/>
        <w:jc w:val="both"/>
        <w:rPr>
          <w:color w:val="000000"/>
          <w:sz w:val="28"/>
          <w:szCs w:val="28"/>
        </w:rPr>
      </w:pPr>
      <w:r>
        <w:rPr>
          <w:color w:val="000000"/>
          <w:sz w:val="28"/>
          <w:szCs w:val="28"/>
        </w:rPr>
        <w:t>4.</w:t>
      </w:r>
      <w:r>
        <w:rPr>
          <w:color w:val="000000"/>
          <w:sz w:val="28"/>
          <w:szCs w:val="28"/>
        </w:rPr>
        <w:tab/>
        <w:t>контроль знаний</w:t>
      </w:r>
    </w:p>
    <w:p w:rsidR="00B5553D" w:rsidRDefault="00B5553D" w:rsidP="00B5553D">
      <w:pPr>
        <w:ind w:firstLine="709"/>
        <w:jc w:val="both"/>
        <w:rPr>
          <w:color w:val="000000"/>
          <w:sz w:val="28"/>
          <w:szCs w:val="28"/>
        </w:rPr>
      </w:pPr>
    </w:p>
    <w:p w:rsidR="00B5553D" w:rsidRDefault="00B5553D" w:rsidP="00B5553D">
      <w:pPr>
        <w:ind w:firstLine="709"/>
        <w:jc w:val="both"/>
        <w:rPr>
          <w:color w:val="000000"/>
          <w:sz w:val="28"/>
          <w:szCs w:val="28"/>
        </w:rPr>
      </w:pPr>
      <w:r>
        <w:rPr>
          <w:color w:val="000000"/>
          <w:sz w:val="28"/>
          <w:szCs w:val="28"/>
        </w:rPr>
        <w:t>11)</w:t>
      </w:r>
      <w:r>
        <w:rPr>
          <w:color w:val="000000"/>
          <w:sz w:val="28"/>
          <w:szCs w:val="28"/>
        </w:rPr>
        <w:tab/>
        <w:t>СРЕДСТВА ОБУЧЕНИЯ - ЭТО:</w:t>
      </w:r>
    </w:p>
    <w:p w:rsidR="00B5553D" w:rsidRDefault="00B5553D" w:rsidP="00B5553D">
      <w:pPr>
        <w:ind w:firstLine="709"/>
        <w:jc w:val="both"/>
        <w:rPr>
          <w:color w:val="000000"/>
          <w:sz w:val="28"/>
          <w:szCs w:val="28"/>
        </w:rPr>
      </w:pPr>
      <w:r>
        <w:rPr>
          <w:color w:val="000000"/>
          <w:sz w:val="28"/>
          <w:szCs w:val="28"/>
        </w:rPr>
        <w:t>1.</w:t>
      </w:r>
      <w:r>
        <w:rPr>
          <w:color w:val="000000"/>
          <w:sz w:val="28"/>
          <w:szCs w:val="28"/>
        </w:rPr>
        <w:tab/>
        <w:t>материальные и духовные возможности, используемые в обучении наглядные пособия</w:t>
      </w:r>
    </w:p>
    <w:p w:rsidR="00B5553D" w:rsidRDefault="00B5553D" w:rsidP="00B5553D">
      <w:pPr>
        <w:ind w:firstLine="709"/>
        <w:jc w:val="both"/>
        <w:rPr>
          <w:color w:val="000000"/>
          <w:sz w:val="28"/>
          <w:szCs w:val="28"/>
        </w:rPr>
      </w:pPr>
      <w:r>
        <w:rPr>
          <w:color w:val="000000"/>
          <w:sz w:val="28"/>
          <w:szCs w:val="28"/>
        </w:rPr>
        <w:t>2.</w:t>
      </w:r>
      <w:r>
        <w:rPr>
          <w:color w:val="000000"/>
          <w:sz w:val="28"/>
          <w:szCs w:val="28"/>
        </w:rPr>
        <w:tab/>
        <w:t>технические средства</w:t>
      </w:r>
    </w:p>
    <w:p w:rsidR="00B5553D" w:rsidRDefault="00B5553D" w:rsidP="00B5553D">
      <w:pPr>
        <w:ind w:firstLine="709"/>
        <w:jc w:val="both"/>
        <w:rPr>
          <w:color w:val="000000"/>
          <w:sz w:val="28"/>
          <w:szCs w:val="28"/>
        </w:rPr>
      </w:pPr>
      <w:r>
        <w:rPr>
          <w:color w:val="000000"/>
          <w:sz w:val="28"/>
          <w:szCs w:val="28"/>
        </w:rPr>
        <w:t>3.</w:t>
      </w:r>
      <w:r>
        <w:rPr>
          <w:color w:val="000000"/>
          <w:sz w:val="28"/>
          <w:szCs w:val="28"/>
        </w:rPr>
        <w:tab/>
        <w:t>оборудование для лабораторных занятий</w:t>
      </w:r>
    </w:p>
    <w:p w:rsidR="00B5553D" w:rsidRDefault="00B5553D" w:rsidP="00B5553D">
      <w:pPr>
        <w:ind w:firstLine="709"/>
        <w:jc w:val="both"/>
        <w:rPr>
          <w:color w:val="000000"/>
          <w:sz w:val="28"/>
          <w:szCs w:val="28"/>
        </w:rPr>
      </w:pPr>
      <w:r>
        <w:rPr>
          <w:color w:val="000000"/>
          <w:sz w:val="28"/>
          <w:szCs w:val="28"/>
        </w:rPr>
        <w:t>4.</w:t>
      </w:r>
      <w:r>
        <w:rPr>
          <w:color w:val="000000"/>
          <w:sz w:val="28"/>
          <w:szCs w:val="28"/>
        </w:rPr>
        <w:tab/>
        <w:t>дидактические материалы</w:t>
      </w:r>
    </w:p>
    <w:p w:rsidR="00B5553D" w:rsidRDefault="00B5553D" w:rsidP="00B5553D">
      <w:pPr>
        <w:ind w:firstLine="709"/>
        <w:jc w:val="both"/>
        <w:rPr>
          <w:color w:val="000000"/>
          <w:sz w:val="28"/>
          <w:szCs w:val="28"/>
        </w:rPr>
      </w:pPr>
    </w:p>
    <w:p w:rsidR="00B5553D" w:rsidRDefault="00B5553D" w:rsidP="00B5553D">
      <w:pPr>
        <w:ind w:firstLine="709"/>
        <w:jc w:val="both"/>
        <w:rPr>
          <w:color w:val="000000"/>
          <w:sz w:val="28"/>
          <w:szCs w:val="28"/>
        </w:rPr>
      </w:pPr>
      <w:r>
        <w:rPr>
          <w:color w:val="000000"/>
          <w:sz w:val="28"/>
          <w:szCs w:val="28"/>
        </w:rPr>
        <w:t>12)</w:t>
      </w:r>
      <w:r>
        <w:rPr>
          <w:color w:val="000000"/>
          <w:sz w:val="28"/>
          <w:szCs w:val="28"/>
        </w:rPr>
        <w:tab/>
        <w:t>ФОРМАМИ РЕАЛИЗАЦИИ ПРОДУКТИВНЫХ МЕТОДОВ ОБУЧЕНИЯ ЯВЛЯЮТСЯ:</w:t>
      </w:r>
    </w:p>
    <w:p w:rsidR="00B5553D" w:rsidRDefault="00B5553D" w:rsidP="00B5553D">
      <w:pPr>
        <w:ind w:firstLine="709"/>
        <w:jc w:val="both"/>
        <w:rPr>
          <w:color w:val="000000"/>
          <w:sz w:val="28"/>
          <w:szCs w:val="28"/>
        </w:rPr>
      </w:pPr>
      <w:r>
        <w:rPr>
          <w:color w:val="000000"/>
          <w:sz w:val="28"/>
          <w:szCs w:val="28"/>
        </w:rPr>
        <w:t>1.</w:t>
      </w:r>
      <w:r>
        <w:rPr>
          <w:color w:val="000000"/>
          <w:sz w:val="28"/>
          <w:szCs w:val="28"/>
        </w:rPr>
        <w:tab/>
        <w:t>бинарная лекция</w:t>
      </w:r>
    </w:p>
    <w:p w:rsidR="00B5553D" w:rsidRDefault="00B5553D" w:rsidP="00B5553D">
      <w:pPr>
        <w:ind w:firstLine="709"/>
        <w:jc w:val="both"/>
        <w:rPr>
          <w:color w:val="000000"/>
          <w:sz w:val="28"/>
          <w:szCs w:val="28"/>
        </w:rPr>
      </w:pPr>
      <w:r>
        <w:rPr>
          <w:color w:val="000000"/>
          <w:sz w:val="28"/>
          <w:szCs w:val="28"/>
        </w:rPr>
        <w:t>2.</w:t>
      </w:r>
      <w:r>
        <w:rPr>
          <w:color w:val="000000"/>
          <w:sz w:val="28"/>
          <w:szCs w:val="28"/>
        </w:rPr>
        <w:tab/>
        <w:t>эвристическая беседа</w:t>
      </w:r>
    </w:p>
    <w:p w:rsidR="00B5553D" w:rsidRDefault="00B5553D" w:rsidP="00B5553D">
      <w:pPr>
        <w:ind w:firstLine="709"/>
        <w:jc w:val="both"/>
        <w:rPr>
          <w:color w:val="000000"/>
          <w:sz w:val="28"/>
          <w:szCs w:val="28"/>
        </w:rPr>
      </w:pPr>
      <w:r>
        <w:rPr>
          <w:color w:val="000000"/>
          <w:sz w:val="28"/>
          <w:szCs w:val="28"/>
        </w:rPr>
        <w:t>3.</w:t>
      </w:r>
      <w:r>
        <w:rPr>
          <w:color w:val="000000"/>
          <w:sz w:val="28"/>
          <w:szCs w:val="28"/>
        </w:rPr>
        <w:tab/>
        <w:t>самостоятельная работа с учебником</w:t>
      </w:r>
    </w:p>
    <w:p w:rsidR="00B5553D" w:rsidRDefault="00B5553D" w:rsidP="00B5553D">
      <w:pPr>
        <w:ind w:firstLine="709"/>
        <w:jc w:val="both"/>
        <w:rPr>
          <w:color w:val="000000"/>
          <w:sz w:val="28"/>
          <w:szCs w:val="28"/>
        </w:rPr>
      </w:pPr>
      <w:r>
        <w:rPr>
          <w:color w:val="000000"/>
          <w:sz w:val="28"/>
          <w:szCs w:val="28"/>
        </w:rPr>
        <w:t>4.</w:t>
      </w:r>
      <w:r>
        <w:rPr>
          <w:color w:val="000000"/>
          <w:sz w:val="28"/>
          <w:szCs w:val="28"/>
        </w:rPr>
        <w:tab/>
        <w:t>проблемная лекция</w:t>
      </w:r>
    </w:p>
    <w:p w:rsidR="00B5553D" w:rsidRDefault="00B5553D" w:rsidP="00B5553D">
      <w:pPr>
        <w:ind w:firstLine="709"/>
        <w:jc w:val="both"/>
        <w:rPr>
          <w:color w:val="000000"/>
          <w:sz w:val="28"/>
          <w:szCs w:val="28"/>
        </w:rPr>
      </w:pPr>
    </w:p>
    <w:p w:rsidR="00B5553D" w:rsidRDefault="00B5553D" w:rsidP="00B5553D">
      <w:pPr>
        <w:ind w:firstLine="709"/>
        <w:jc w:val="both"/>
        <w:rPr>
          <w:color w:val="000000"/>
          <w:sz w:val="28"/>
          <w:szCs w:val="28"/>
        </w:rPr>
      </w:pPr>
      <w:r>
        <w:rPr>
          <w:color w:val="000000"/>
          <w:sz w:val="28"/>
          <w:szCs w:val="28"/>
        </w:rPr>
        <w:t>13)</w:t>
      </w:r>
      <w:r>
        <w:rPr>
          <w:color w:val="000000"/>
          <w:sz w:val="28"/>
          <w:szCs w:val="28"/>
        </w:rPr>
        <w:tab/>
        <w:t>СООТНЕСИТЕ ВИДЫ МЕТОДОВ ОБУЧЕНИЯ В ВУЗЕ С КОНКРЕТНЫМИ МЕТОДАМИ:</w:t>
      </w:r>
    </w:p>
    <w:p w:rsidR="00B5553D" w:rsidRDefault="00B5553D" w:rsidP="00B5553D">
      <w:pPr>
        <w:ind w:firstLine="709"/>
        <w:jc w:val="both"/>
        <w:rPr>
          <w:color w:val="000000"/>
          <w:sz w:val="28"/>
          <w:szCs w:val="28"/>
        </w:rPr>
      </w:pPr>
      <w:r>
        <w:rPr>
          <w:color w:val="000000"/>
          <w:sz w:val="28"/>
          <w:szCs w:val="28"/>
        </w:rPr>
        <w:lastRenderedPageBreak/>
        <w:t>1.</w:t>
      </w:r>
      <w:r>
        <w:rPr>
          <w:color w:val="000000"/>
          <w:sz w:val="28"/>
          <w:szCs w:val="28"/>
        </w:rPr>
        <w:tab/>
        <w:t>Практические методы обучения</w:t>
      </w:r>
    </w:p>
    <w:p w:rsidR="00B5553D" w:rsidRDefault="00B5553D" w:rsidP="00B5553D">
      <w:pPr>
        <w:ind w:firstLine="709"/>
        <w:jc w:val="both"/>
        <w:rPr>
          <w:color w:val="000000"/>
          <w:sz w:val="28"/>
          <w:szCs w:val="28"/>
        </w:rPr>
      </w:pPr>
      <w:r>
        <w:rPr>
          <w:color w:val="000000"/>
          <w:sz w:val="28"/>
          <w:szCs w:val="28"/>
        </w:rPr>
        <w:t>2.</w:t>
      </w:r>
      <w:r>
        <w:rPr>
          <w:color w:val="000000"/>
          <w:sz w:val="28"/>
          <w:szCs w:val="28"/>
        </w:rPr>
        <w:tab/>
        <w:t>Наглядные методы обучения</w:t>
      </w:r>
    </w:p>
    <w:p w:rsidR="00B5553D" w:rsidRDefault="00B5553D" w:rsidP="00B5553D">
      <w:pPr>
        <w:ind w:firstLine="709"/>
        <w:jc w:val="both"/>
        <w:rPr>
          <w:color w:val="000000"/>
          <w:sz w:val="28"/>
          <w:szCs w:val="28"/>
        </w:rPr>
      </w:pPr>
      <w:r>
        <w:rPr>
          <w:color w:val="000000"/>
          <w:sz w:val="28"/>
          <w:szCs w:val="28"/>
        </w:rPr>
        <w:t>3.</w:t>
      </w:r>
      <w:r>
        <w:rPr>
          <w:color w:val="000000"/>
          <w:sz w:val="28"/>
          <w:szCs w:val="28"/>
        </w:rPr>
        <w:tab/>
        <w:t>Словесные методы обучения</w:t>
      </w:r>
    </w:p>
    <w:p w:rsidR="00B5553D" w:rsidRDefault="00B5553D" w:rsidP="00B5553D">
      <w:pPr>
        <w:ind w:firstLine="709"/>
        <w:jc w:val="both"/>
        <w:rPr>
          <w:color w:val="000000"/>
          <w:sz w:val="28"/>
          <w:szCs w:val="28"/>
        </w:rPr>
      </w:pPr>
      <w:r>
        <w:rPr>
          <w:color w:val="000000"/>
          <w:sz w:val="28"/>
          <w:szCs w:val="28"/>
        </w:rPr>
        <w:t>а) Упражнения;</w:t>
      </w:r>
    </w:p>
    <w:p w:rsidR="00B5553D" w:rsidRDefault="00B5553D" w:rsidP="00B5553D">
      <w:pPr>
        <w:ind w:firstLine="709"/>
        <w:jc w:val="both"/>
        <w:rPr>
          <w:color w:val="000000"/>
          <w:sz w:val="28"/>
          <w:szCs w:val="28"/>
        </w:rPr>
      </w:pPr>
      <w:r>
        <w:rPr>
          <w:color w:val="000000"/>
          <w:sz w:val="28"/>
          <w:szCs w:val="28"/>
        </w:rPr>
        <w:t>б) Иллюстрация;</w:t>
      </w:r>
    </w:p>
    <w:p w:rsidR="00B5553D" w:rsidRDefault="00B5553D" w:rsidP="00B5553D">
      <w:pPr>
        <w:ind w:firstLine="709"/>
        <w:jc w:val="both"/>
        <w:rPr>
          <w:color w:val="000000"/>
          <w:sz w:val="28"/>
          <w:szCs w:val="28"/>
        </w:rPr>
      </w:pPr>
      <w:r>
        <w:rPr>
          <w:color w:val="000000"/>
          <w:sz w:val="28"/>
          <w:szCs w:val="28"/>
        </w:rPr>
        <w:t>в) Опыты;</w:t>
      </w:r>
    </w:p>
    <w:p w:rsidR="00B5553D" w:rsidRDefault="00B5553D" w:rsidP="00B5553D">
      <w:pPr>
        <w:ind w:firstLine="709"/>
        <w:jc w:val="both"/>
        <w:rPr>
          <w:color w:val="000000"/>
          <w:sz w:val="28"/>
          <w:szCs w:val="28"/>
        </w:rPr>
      </w:pPr>
      <w:r>
        <w:rPr>
          <w:color w:val="000000"/>
          <w:sz w:val="28"/>
          <w:szCs w:val="28"/>
        </w:rPr>
        <w:t>г) Беседа;</w:t>
      </w:r>
    </w:p>
    <w:p w:rsidR="00B5553D" w:rsidRDefault="00B5553D" w:rsidP="00B5553D">
      <w:pPr>
        <w:ind w:firstLine="709"/>
        <w:jc w:val="both"/>
        <w:rPr>
          <w:color w:val="000000"/>
          <w:sz w:val="28"/>
          <w:szCs w:val="28"/>
        </w:rPr>
      </w:pPr>
      <w:r>
        <w:rPr>
          <w:color w:val="000000"/>
          <w:sz w:val="28"/>
          <w:szCs w:val="28"/>
        </w:rPr>
        <w:t>д) Лекция;</w:t>
      </w:r>
    </w:p>
    <w:p w:rsidR="00B5553D" w:rsidRDefault="00B5553D" w:rsidP="00B5553D">
      <w:pPr>
        <w:ind w:firstLine="709"/>
        <w:jc w:val="both"/>
        <w:rPr>
          <w:color w:val="000000"/>
          <w:sz w:val="28"/>
          <w:szCs w:val="28"/>
        </w:rPr>
      </w:pPr>
      <w:r>
        <w:rPr>
          <w:color w:val="000000"/>
          <w:sz w:val="28"/>
          <w:szCs w:val="28"/>
        </w:rPr>
        <w:t>е) Наблюдение;</w:t>
      </w:r>
    </w:p>
    <w:p w:rsidR="00B5553D" w:rsidRDefault="00B5553D" w:rsidP="00B5553D">
      <w:pPr>
        <w:ind w:firstLine="709"/>
        <w:jc w:val="both"/>
        <w:rPr>
          <w:color w:val="000000"/>
          <w:sz w:val="28"/>
          <w:szCs w:val="28"/>
        </w:rPr>
      </w:pPr>
      <w:r>
        <w:rPr>
          <w:color w:val="000000"/>
          <w:sz w:val="28"/>
          <w:szCs w:val="28"/>
        </w:rPr>
        <w:t>ж) Объяснение;</w:t>
      </w:r>
    </w:p>
    <w:p w:rsidR="00B5553D" w:rsidRDefault="00B5553D" w:rsidP="00B5553D">
      <w:pPr>
        <w:ind w:firstLine="709"/>
        <w:jc w:val="both"/>
        <w:rPr>
          <w:color w:val="000000"/>
          <w:sz w:val="28"/>
          <w:szCs w:val="28"/>
        </w:rPr>
      </w:pPr>
      <w:r>
        <w:rPr>
          <w:color w:val="000000"/>
          <w:sz w:val="28"/>
          <w:szCs w:val="28"/>
        </w:rPr>
        <w:t>з) Демонстрация;</w:t>
      </w:r>
    </w:p>
    <w:p w:rsidR="00B5553D" w:rsidRDefault="00B5553D" w:rsidP="00B5553D">
      <w:pPr>
        <w:ind w:firstLine="709"/>
        <w:jc w:val="both"/>
        <w:rPr>
          <w:color w:val="000000"/>
          <w:sz w:val="28"/>
          <w:szCs w:val="28"/>
        </w:rPr>
      </w:pPr>
      <w:r>
        <w:rPr>
          <w:color w:val="000000"/>
          <w:sz w:val="28"/>
          <w:szCs w:val="28"/>
        </w:rPr>
        <w:t xml:space="preserve">и) Рассказ; </w:t>
      </w:r>
    </w:p>
    <w:p w:rsidR="00B5553D" w:rsidRDefault="00B5553D" w:rsidP="00B5553D">
      <w:pPr>
        <w:ind w:firstLine="709"/>
        <w:jc w:val="both"/>
        <w:rPr>
          <w:color w:val="000000"/>
          <w:sz w:val="28"/>
          <w:szCs w:val="28"/>
        </w:rPr>
      </w:pPr>
      <w:r>
        <w:rPr>
          <w:color w:val="000000"/>
          <w:sz w:val="28"/>
          <w:szCs w:val="28"/>
        </w:rPr>
        <w:t>к) Дискуссия;</w:t>
      </w:r>
    </w:p>
    <w:p w:rsidR="00B5553D" w:rsidRDefault="00B5553D" w:rsidP="00B5553D">
      <w:pPr>
        <w:ind w:firstLine="709"/>
        <w:jc w:val="both"/>
        <w:rPr>
          <w:color w:val="000000"/>
          <w:sz w:val="28"/>
          <w:szCs w:val="28"/>
        </w:rPr>
      </w:pPr>
      <w:r>
        <w:rPr>
          <w:color w:val="000000"/>
          <w:sz w:val="28"/>
          <w:szCs w:val="28"/>
        </w:rPr>
        <w:t>л) Учебно-производительный труд;</w:t>
      </w:r>
    </w:p>
    <w:p w:rsidR="00B5553D" w:rsidRDefault="00B5553D" w:rsidP="00B5553D">
      <w:pPr>
        <w:ind w:firstLine="709"/>
        <w:jc w:val="both"/>
        <w:rPr>
          <w:color w:val="000000"/>
          <w:sz w:val="28"/>
          <w:szCs w:val="28"/>
        </w:rPr>
      </w:pPr>
      <w:r>
        <w:rPr>
          <w:color w:val="000000"/>
          <w:sz w:val="28"/>
          <w:szCs w:val="28"/>
        </w:rPr>
        <w:t>м) Диспут</w:t>
      </w:r>
    </w:p>
    <w:p w:rsidR="00B5553D" w:rsidRDefault="00B5553D" w:rsidP="00B5553D">
      <w:pPr>
        <w:ind w:firstLine="709"/>
        <w:jc w:val="both"/>
        <w:rPr>
          <w:color w:val="000000"/>
          <w:sz w:val="28"/>
          <w:szCs w:val="28"/>
        </w:rPr>
      </w:pPr>
    </w:p>
    <w:p w:rsidR="00B5553D" w:rsidRDefault="00B5553D" w:rsidP="00B5553D">
      <w:pPr>
        <w:ind w:firstLine="709"/>
        <w:jc w:val="both"/>
        <w:rPr>
          <w:color w:val="000000"/>
          <w:sz w:val="28"/>
          <w:szCs w:val="28"/>
        </w:rPr>
      </w:pPr>
      <w:r>
        <w:rPr>
          <w:color w:val="000000"/>
          <w:sz w:val="28"/>
          <w:szCs w:val="28"/>
        </w:rPr>
        <w:t>14)</w:t>
      </w:r>
      <w:r>
        <w:rPr>
          <w:color w:val="000000"/>
          <w:sz w:val="28"/>
          <w:szCs w:val="28"/>
        </w:rPr>
        <w:tab/>
        <w:t>КАКОМУ ТИПУ УРОКА СООТВЕТСТВУЕТ СЛЕДУЮЩАЯ СТРУКТУРА УРОКА: ОРГАНИЗАЦИОННЫЙ ЭТАП, ПРОВЕРКА ДОМАШНЕГО ЗАДАНИЯ, ВСЕСТОРОННЯЯ ПРОВЕРКА ЗНАНИЙ, ПОДГОТОВКА УЧАЩИХСЯ К АКТИВНОМУ УСВОЕНИЮ НОВОГО МАТЕРИАЛА, УСВОЕНИЕ НОВЫХ ЗНАНИЙ, ЭТАП ИХ ЗАКРЕПЛЕНИЯ, ДОМАШНЕЕ ЗАДАНИЕ?</w:t>
      </w:r>
    </w:p>
    <w:p w:rsidR="00B5553D" w:rsidRDefault="00B5553D" w:rsidP="00B5553D">
      <w:pPr>
        <w:ind w:firstLine="709"/>
        <w:jc w:val="both"/>
        <w:rPr>
          <w:color w:val="000000"/>
          <w:sz w:val="28"/>
          <w:szCs w:val="28"/>
        </w:rPr>
      </w:pPr>
      <w:r>
        <w:rPr>
          <w:color w:val="000000"/>
          <w:sz w:val="28"/>
          <w:szCs w:val="28"/>
        </w:rPr>
        <w:t>1.</w:t>
      </w:r>
      <w:r>
        <w:rPr>
          <w:color w:val="000000"/>
          <w:sz w:val="28"/>
          <w:szCs w:val="28"/>
        </w:rPr>
        <w:tab/>
        <w:t>урок повторения</w:t>
      </w:r>
    </w:p>
    <w:p w:rsidR="00B5553D" w:rsidRDefault="00B5553D" w:rsidP="00B5553D">
      <w:pPr>
        <w:ind w:firstLine="709"/>
        <w:jc w:val="both"/>
        <w:rPr>
          <w:color w:val="000000"/>
          <w:sz w:val="28"/>
          <w:szCs w:val="28"/>
        </w:rPr>
      </w:pPr>
      <w:r>
        <w:rPr>
          <w:color w:val="000000"/>
          <w:sz w:val="28"/>
          <w:szCs w:val="28"/>
        </w:rPr>
        <w:t>2.</w:t>
      </w:r>
      <w:r>
        <w:rPr>
          <w:color w:val="000000"/>
          <w:sz w:val="28"/>
          <w:szCs w:val="28"/>
        </w:rPr>
        <w:tab/>
        <w:t>урок освоения новых знаний</w:t>
      </w:r>
    </w:p>
    <w:p w:rsidR="00B5553D" w:rsidRDefault="00B5553D" w:rsidP="00B5553D">
      <w:pPr>
        <w:ind w:firstLine="709"/>
        <w:jc w:val="both"/>
        <w:rPr>
          <w:color w:val="000000"/>
          <w:sz w:val="28"/>
          <w:szCs w:val="28"/>
        </w:rPr>
      </w:pPr>
      <w:r>
        <w:rPr>
          <w:color w:val="000000"/>
          <w:sz w:val="28"/>
          <w:szCs w:val="28"/>
        </w:rPr>
        <w:t>3.</w:t>
      </w:r>
      <w:r>
        <w:rPr>
          <w:color w:val="000000"/>
          <w:sz w:val="28"/>
          <w:szCs w:val="28"/>
        </w:rPr>
        <w:tab/>
        <w:t>комбинированный урок</w:t>
      </w:r>
    </w:p>
    <w:p w:rsidR="00B5553D" w:rsidRDefault="00B5553D" w:rsidP="00B5553D">
      <w:pPr>
        <w:ind w:firstLine="709"/>
        <w:jc w:val="both"/>
        <w:rPr>
          <w:color w:val="000000"/>
          <w:sz w:val="28"/>
          <w:szCs w:val="28"/>
        </w:rPr>
      </w:pPr>
      <w:r>
        <w:rPr>
          <w:color w:val="000000"/>
          <w:sz w:val="28"/>
          <w:szCs w:val="28"/>
        </w:rPr>
        <w:t>4.</w:t>
      </w:r>
      <w:r>
        <w:rPr>
          <w:color w:val="000000"/>
          <w:sz w:val="28"/>
          <w:szCs w:val="28"/>
        </w:rPr>
        <w:tab/>
        <w:t>систематизации и обобщения нового материала</w:t>
      </w:r>
    </w:p>
    <w:p w:rsidR="00B5553D" w:rsidRDefault="00B5553D" w:rsidP="00B5553D">
      <w:pPr>
        <w:ind w:firstLine="709"/>
        <w:jc w:val="both"/>
        <w:rPr>
          <w:color w:val="000000"/>
          <w:sz w:val="28"/>
          <w:szCs w:val="28"/>
        </w:rPr>
      </w:pPr>
    </w:p>
    <w:p w:rsidR="00B5553D" w:rsidRDefault="00B5553D" w:rsidP="00B5553D">
      <w:pPr>
        <w:ind w:firstLine="709"/>
        <w:jc w:val="both"/>
        <w:rPr>
          <w:color w:val="000000"/>
          <w:sz w:val="28"/>
          <w:szCs w:val="28"/>
        </w:rPr>
      </w:pPr>
      <w:r>
        <w:rPr>
          <w:color w:val="000000"/>
          <w:sz w:val="28"/>
          <w:szCs w:val="28"/>
        </w:rPr>
        <w:t>15)</w:t>
      </w:r>
      <w:r>
        <w:rPr>
          <w:color w:val="000000"/>
          <w:sz w:val="28"/>
          <w:szCs w:val="28"/>
        </w:rPr>
        <w:tab/>
        <w:t>НАЗОВИТЕ ГЛАВНУЮ ФУНКЦИЮ ПРЕПОДАВАТЕЛЯ ВУЗА?</w:t>
      </w:r>
    </w:p>
    <w:p w:rsidR="00B5553D" w:rsidRDefault="00B5553D" w:rsidP="00B5553D">
      <w:pPr>
        <w:ind w:firstLine="709"/>
        <w:jc w:val="both"/>
        <w:rPr>
          <w:color w:val="000000"/>
          <w:sz w:val="28"/>
          <w:szCs w:val="28"/>
        </w:rPr>
      </w:pPr>
      <w:r>
        <w:rPr>
          <w:color w:val="000000"/>
          <w:sz w:val="28"/>
          <w:szCs w:val="28"/>
        </w:rPr>
        <w:t>1.</w:t>
      </w:r>
      <w:r>
        <w:rPr>
          <w:color w:val="000000"/>
          <w:sz w:val="28"/>
          <w:szCs w:val="28"/>
        </w:rPr>
        <w:tab/>
        <w:t>оценочная</w:t>
      </w:r>
    </w:p>
    <w:p w:rsidR="00B5553D" w:rsidRDefault="00B5553D" w:rsidP="00B5553D">
      <w:pPr>
        <w:ind w:firstLine="709"/>
        <w:jc w:val="both"/>
        <w:rPr>
          <w:color w:val="000000"/>
          <w:sz w:val="28"/>
          <w:szCs w:val="28"/>
        </w:rPr>
      </w:pPr>
      <w:r>
        <w:rPr>
          <w:color w:val="000000"/>
          <w:sz w:val="28"/>
          <w:szCs w:val="28"/>
        </w:rPr>
        <w:t>2.</w:t>
      </w:r>
      <w:r>
        <w:rPr>
          <w:color w:val="000000"/>
          <w:sz w:val="28"/>
          <w:szCs w:val="28"/>
        </w:rPr>
        <w:tab/>
        <w:t>целеполагание</w:t>
      </w:r>
    </w:p>
    <w:p w:rsidR="00B5553D" w:rsidRDefault="00B5553D" w:rsidP="00B5553D">
      <w:pPr>
        <w:ind w:firstLine="709"/>
        <w:jc w:val="both"/>
        <w:rPr>
          <w:color w:val="000000"/>
          <w:sz w:val="28"/>
          <w:szCs w:val="28"/>
        </w:rPr>
      </w:pPr>
      <w:r>
        <w:rPr>
          <w:color w:val="000000"/>
          <w:sz w:val="28"/>
          <w:szCs w:val="28"/>
        </w:rPr>
        <w:t>3.</w:t>
      </w:r>
      <w:r>
        <w:rPr>
          <w:color w:val="000000"/>
          <w:sz w:val="28"/>
          <w:szCs w:val="28"/>
        </w:rPr>
        <w:tab/>
        <w:t>планирование</w:t>
      </w:r>
    </w:p>
    <w:p w:rsidR="00B5553D" w:rsidRDefault="00B5553D" w:rsidP="00B5553D">
      <w:pPr>
        <w:ind w:firstLine="709"/>
        <w:jc w:val="both"/>
        <w:rPr>
          <w:color w:val="000000"/>
          <w:sz w:val="28"/>
          <w:szCs w:val="28"/>
        </w:rPr>
      </w:pPr>
      <w:r>
        <w:rPr>
          <w:color w:val="000000"/>
          <w:sz w:val="28"/>
          <w:szCs w:val="28"/>
        </w:rPr>
        <w:t>4.</w:t>
      </w:r>
      <w:r>
        <w:rPr>
          <w:color w:val="000000"/>
          <w:sz w:val="28"/>
          <w:szCs w:val="28"/>
        </w:rPr>
        <w:tab/>
        <w:t>управление процессами обучения, воспитания, развития, формирования личности</w:t>
      </w:r>
    </w:p>
    <w:p w:rsidR="00B5553D" w:rsidRDefault="00B5553D" w:rsidP="00B5553D">
      <w:pPr>
        <w:ind w:firstLine="709"/>
        <w:jc w:val="both"/>
        <w:rPr>
          <w:color w:val="000000"/>
          <w:sz w:val="28"/>
          <w:szCs w:val="28"/>
        </w:rPr>
      </w:pPr>
    </w:p>
    <w:p w:rsidR="00B5553D" w:rsidRDefault="00B5553D" w:rsidP="00B5553D">
      <w:pPr>
        <w:ind w:firstLine="709"/>
        <w:jc w:val="both"/>
        <w:rPr>
          <w:color w:val="000000"/>
          <w:sz w:val="28"/>
          <w:szCs w:val="28"/>
        </w:rPr>
      </w:pPr>
      <w:r>
        <w:rPr>
          <w:color w:val="000000"/>
          <w:sz w:val="28"/>
          <w:szCs w:val="28"/>
        </w:rPr>
        <w:t>16)</w:t>
      </w:r>
      <w:r>
        <w:rPr>
          <w:color w:val="000000"/>
          <w:sz w:val="28"/>
          <w:szCs w:val="28"/>
        </w:rPr>
        <w:tab/>
        <w:t>КАК НАЗЫВАЕТСЯ ПЕДАГОГИКА, ЗАНИМАЮЩАЯСЯ ОБУЧЕНИЕМ И ВОСПИТАНИЕМ ГЛУХОНЕМЫХ И ГЛУХИХ?</w:t>
      </w:r>
    </w:p>
    <w:p w:rsidR="00B5553D" w:rsidRDefault="00B5553D" w:rsidP="00B5553D">
      <w:pPr>
        <w:ind w:firstLine="709"/>
        <w:jc w:val="both"/>
        <w:rPr>
          <w:color w:val="000000"/>
          <w:sz w:val="28"/>
          <w:szCs w:val="28"/>
        </w:rPr>
      </w:pPr>
      <w:r>
        <w:rPr>
          <w:color w:val="000000"/>
          <w:sz w:val="28"/>
          <w:szCs w:val="28"/>
        </w:rPr>
        <w:t>1.</w:t>
      </w:r>
      <w:r>
        <w:rPr>
          <w:color w:val="000000"/>
          <w:sz w:val="28"/>
          <w:szCs w:val="28"/>
        </w:rPr>
        <w:tab/>
        <w:t>тифлопедагогика</w:t>
      </w:r>
    </w:p>
    <w:p w:rsidR="00B5553D" w:rsidRDefault="00B5553D" w:rsidP="00B5553D">
      <w:pPr>
        <w:ind w:firstLine="709"/>
        <w:jc w:val="both"/>
        <w:rPr>
          <w:color w:val="000000"/>
          <w:sz w:val="28"/>
          <w:szCs w:val="28"/>
        </w:rPr>
      </w:pPr>
      <w:r>
        <w:rPr>
          <w:color w:val="000000"/>
          <w:sz w:val="28"/>
          <w:szCs w:val="28"/>
        </w:rPr>
        <w:t>2.</w:t>
      </w:r>
      <w:r>
        <w:rPr>
          <w:color w:val="000000"/>
          <w:sz w:val="28"/>
          <w:szCs w:val="28"/>
        </w:rPr>
        <w:tab/>
        <w:t>сурдопедагогика</w:t>
      </w:r>
    </w:p>
    <w:p w:rsidR="00B5553D" w:rsidRDefault="00B5553D" w:rsidP="00B5553D">
      <w:pPr>
        <w:ind w:firstLine="709"/>
        <w:jc w:val="both"/>
        <w:rPr>
          <w:color w:val="000000"/>
          <w:sz w:val="28"/>
          <w:szCs w:val="28"/>
        </w:rPr>
      </w:pPr>
      <w:r>
        <w:rPr>
          <w:color w:val="000000"/>
          <w:sz w:val="28"/>
          <w:szCs w:val="28"/>
        </w:rPr>
        <w:t>3.</w:t>
      </w:r>
      <w:r>
        <w:rPr>
          <w:color w:val="000000"/>
          <w:sz w:val="28"/>
          <w:szCs w:val="28"/>
        </w:rPr>
        <w:tab/>
        <w:t>олигофренопедагогика</w:t>
      </w:r>
    </w:p>
    <w:p w:rsidR="00B5553D" w:rsidRDefault="00B5553D" w:rsidP="00B5553D">
      <w:pPr>
        <w:ind w:firstLine="709"/>
        <w:jc w:val="both"/>
        <w:rPr>
          <w:color w:val="000000"/>
          <w:sz w:val="28"/>
          <w:szCs w:val="28"/>
        </w:rPr>
      </w:pPr>
      <w:r>
        <w:rPr>
          <w:color w:val="000000"/>
          <w:sz w:val="28"/>
          <w:szCs w:val="28"/>
        </w:rPr>
        <w:t>4.</w:t>
      </w:r>
      <w:r>
        <w:rPr>
          <w:color w:val="000000"/>
          <w:sz w:val="28"/>
          <w:szCs w:val="28"/>
        </w:rPr>
        <w:tab/>
        <w:t>педагогика</w:t>
      </w:r>
    </w:p>
    <w:p w:rsidR="00B5553D" w:rsidRDefault="00B5553D" w:rsidP="00B5553D">
      <w:pPr>
        <w:ind w:firstLine="709"/>
        <w:jc w:val="both"/>
        <w:rPr>
          <w:color w:val="000000"/>
          <w:sz w:val="28"/>
          <w:szCs w:val="28"/>
        </w:rPr>
      </w:pPr>
    </w:p>
    <w:p w:rsidR="00B5553D" w:rsidRDefault="00B5553D" w:rsidP="00B5553D">
      <w:pPr>
        <w:ind w:firstLine="709"/>
        <w:jc w:val="both"/>
        <w:rPr>
          <w:color w:val="000000"/>
          <w:sz w:val="28"/>
          <w:szCs w:val="28"/>
        </w:rPr>
      </w:pPr>
      <w:r>
        <w:rPr>
          <w:color w:val="000000"/>
          <w:sz w:val="28"/>
          <w:szCs w:val="28"/>
        </w:rPr>
        <w:t>17)</w:t>
      </w:r>
      <w:r>
        <w:rPr>
          <w:color w:val="000000"/>
          <w:sz w:val="28"/>
          <w:szCs w:val="28"/>
        </w:rPr>
        <w:tab/>
        <w:t>КАКОЙ ИЗ МЕТОДОВ УСТНОГО ИЗЛОЖЕНИЯ ДАЕТ ОБРАТНУЮ СВЯЗЬ:</w:t>
      </w:r>
    </w:p>
    <w:p w:rsidR="00B5553D" w:rsidRDefault="00B5553D" w:rsidP="00B5553D">
      <w:pPr>
        <w:ind w:firstLine="709"/>
        <w:jc w:val="both"/>
        <w:rPr>
          <w:color w:val="000000"/>
          <w:sz w:val="28"/>
          <w:szCs w:val="28"/>
        </w:rPr>
      </w:pPr>
      <w:r>
        <w:rPr>
          <w:color w:val="000000"/>
          <w:sz w:val="28"/>
          <w:szCs w:val="28"/>
        </w:rPr>
        <w:t>1.</w:t>
      </w:r>
      <w:r>
        <w:rPr>
          <w:color w:val="000000"/>
          <w:sz w:val="28"/>
          <w:szCs w:val="28"/>
        </w:rPr>
        <w:tab/>
        <w:t>рассказ</w:t>
      </w:r>
    </w:p>
    <w:p w:rsidR="00B5553D" w:rsidRDefault="00B5553D" w:rsidP="00B5553D">
      <w:pPr>
        <w:ind w:firstLine="709"/>
        <w:jc w:val="both"/>
        <w:rPr>
          <w:color w:val="000000"/>
          <w:sz w:val="28"/>
          <w:szCs w:val="28"/>
        </w:rPr>
      </w:pPr>
      <w:r>
        <w:rPr>
          <w:color w:val="000000"/>
          <w:sz w:val="28"/>
          <w:szCs w:val="28"/>
        </w:rPr>
        <w:t>2.</w:t>
      </w:r>
      <w:r>
        <w:rPr>
          <w:color w:val="000000"/>
          <w:sz w:val="28"/>
          <w:szCs w:val="28"/>
        </w:rPr>
        <w:tab/>
        <w:t>объяснение</w:t>
      </w:r>
    </w:p>
    <w:p w:rsidR="00B5553D" w:rsidRDefault="00B5553D" w:rsidP="00B5553D">
      <w:pPr>
        <w:ind w:firstLine="709"/>
        <w:jc w:val="both"/>
        <w:rPr>
          <w:color w:val="000000"/>
          <w:sz w:val="28"/>
          <w:szCs w:val="28"/>
        </w:rPr>
      </w:pPr>
      <w:r>
        <w:rPr>
          <w:color w:val="000000"/>
          <w:sz w:val="28"/>
          <w:szCs w:val="28"/>
        </w:rPr>
        <w:t>3.</w:t>
      </w:r>
      <w:r>
        <w:rPr>
          <w:color w:val="000000"/>
          <w:sz w:val="28"/>
          <w:szCs w:val="28"/>
        </w:rPr>
        <w:tab/>
        <w:t>лекция</w:t>
      </w:r>
    </w:p>
    <w:p w:rsidR="00B5553D" w:rsidRDefault="00B5553D" w:rsidP="00B5553D">
      <w:pPr>
        <w:ind w:firstLine="709"/>
        <w:jc w:val="both"/>
        <w:rPr>
          <w:color w:val="000000"/>
          <w:sz w:val="28"/>
          <w:szCs w:val="28"/>
        </w:rPr>
      </w:pPr>
      <w:r>
        <w:rPr>
          <w:color w:val="000000"/>
          <w:sz w:val="28"/>
          <w:szCs w:val="28"/>
        </w:rPr>
        <w:t>4.</w:t>
      </w:r>
      <w:r>
        <w:rPr>
          <w:color w:val="000000"/>
          <w:sz w:val="28"/>
          <w:szCs w:val="28"/>
        </w:rPr>
        <w:tab/>
        <w:t>беседа</w:t>
      </w:r>
    </w:p>
    <w:p w:rsidR="00B5553D" w:rsidRDefault="00B5553D" w:rsidP="00B5553D">
      <w:pPr>
        <w:ind w:firstLine="709"/>
        <w:jc w:val="both"/>
        <w:rPr>
          <w:color w:val="000000"/>
          <w:sz w:val="28"/>
          <w:szCs w:val="28"/>
        </w:rPr>
      </w:pPr>
    </w:p>
    <w:p w:rsidR="00B5553D" w:rsidRDefault="00B5553D" w:rsidP="00B5553D">
      <w:pPr>
        <w:ind w:firstLine="709"/>
        <w:jc w:val="both"/>
        <w:rPr>
          <w:color w:val="000000"/>
          <w:sz w:val="28"/>
          <w:szCs w:val="28"/>
        </w:rPr>
      </w:pPr>
    </w:p>
    <w:p w:rsidR="00B5553D" w:rsidRDefault="00B5553D" w:rsidP="00B5553D">
      <w:pPr>
        <w:ind w:firstLine="709"/>
        <w:jc w:val="both"/>
        <w:rPr>
          <w:color w:val="000000"/>
          <w:sz w:val="28"/>
          <w:szCs w:val="28"/>
        </w:rPr>
      </w:pPr>
      <w:r>
        <w:rPr>
          <w:color w:val="000000"/>
          <w:sz w:val="28"/>
          <w:szCs w:val="28"/>
        </w:rPr>
        <w:t>18)</w:t>
      </w:r>
      <w:r>
        <w:rPr>
          <w:color w:val="000000"/>
          <w:sz w:val="28"/>
          <w:szCs w:val="28"/>
        </w:rPr>
        <w:tab/>
        <w:t xml:space="preserve">КАКОВА 1-АЯ СТУПЕНЬ ПОЗНАВАТЕЛЬНОЙ ДЕЯТЕЛЬНОСТИ </w:t>
      </w:r>
      <w:proofErr w:type="gramStart"/>
      <w:r>
        <w:rPr>
          <w:color w:val="000000"/>
          <w:sz w:val="28"/>
          <w:szCs w:val="28"/>
        </w:rPr>
        <w:t>ОБУЧАЮЩИХСЯ</w:t>
      </w:r>
      <w:proofErr w:type="gramEnd"/>
      <w:r>
        <w:rPr>
          <w:color w:val="000000"/>
          <w:sz w:val="28"/>
          <w:szCs w:val="28"/>
        </w:rPr>
        <w:t>?</w:t>
      </w:r>
    </w:p>
    <w:p w:rsidR="00B5553D" w:rsidRDefault="00B5553D" w:rsidP="00B5553D">
      <w:pPr>
        <w:ind w:firstLine="709"/>
        <w:jc w:val="both"/>
        <w:rPr>
          <w:color w:val="000000"/>
          <w:sz w:val="28"/>
          <w:szCs w:val="28"/>
        </w:rPr>
      </w:pPr>
      <w:r>
        <w:rPr>
          <w:color w:val="000000"/>
          <w:sz w:val="28"/>
          <w:szCs w:val="28"/>
        </w:rPr>
        <w:t>1.</w:t>
      </w:r>
      <w:r>
        <w:rPr>
          <w:color w:val="000000"/>
          <w:sz w:val="28"/>
          <w:szCs w:val="28"/>
        </w:rPr>
        <w:tab/>
        <w:t>запоминание</w:t>
      </w:r>
    </w:p>
    <w:p w:rsidR="00B5553D" w:rsidRDefault="00B5553D" w:rsidP="00B5553D">
      <w:pPr>
        <w:ind w:firstLine="709"/>
        <w:jc w:val="both"/>
        <w:rPr>
          <w:color w:val="000000"/>
          <w:sz w:val="28"/>
          <w:szCs w:val="28"/>
        </w:rPr>
      </w:pPr>
      <w:r>
        <w:rPr>
          <w:color w:val="000000"/>
          <w:sz w:val="28"/>
          <w:szCs w:val="28"/>
        </w:rPr>
        <w:t>2.</w:t>
      </w:r>
      <w:r>
        <w:rPr>
          <w:color w:val="000000"/>
          <w:sz w:val="28"/>
          <w:szCs w:val="28"/>
        </w:rPr>
        <w:tab/>
        <w:t>осмысление</w:t>
      </w:r>
    </w:p>
    <w:p w:rsidR="00B5553D" w:rsidRDefault="00B5553D" w:rsidP="00B5553D">
      <w:pPr>
        <w:ind w:firstLine="709"/>
        <w:jc w:val="both"/>
        <w:rPr>
          <w:color w:val="000000"/>
          <w:sz w:val="28"/>
          <w:szCs w:val="28"/>
        </w:rPr>
      </w:pPr>
      <w:r>
        <w:rPr>
          <w:color w:val="000000"/>
          <w:sz w:val="28"/>
          <w:szCs w:val="28"/>
        </w:rPr>
        <w:t>3.</w:t>
      </w:r>
      <w:r>
        <w:rPr>
          <w:color w:val="000000"/>
          <w:sz w:val="28"/>
          <w:szCs w:val="28"/>
        </w:rPr>
        <w:tab/>
        <w:t>восприятие</w:t>
      </w:r>
    </w:p>
    <w:p w:rsidR="00B5553D" w:rsidRDefault="00B5553D" w:rsidP="00B5553D">
      <w:pPr>
        <w:ind w:firstLine="709"/>
        <w:jc w:val="both"/>
        <w:rPr>
          <w:color w:val="000000"/>
          <w:sz w:val="28"/>
          <w:szCs w:val="28"/>
        </w:rPr>
      </w:pPr>
      <w:r>
        <w:rPr>
          <w:color w:val="000000"/>
          <w:sz w:val="28"/>
          <w:szCs w:val="28"/>
        </w:rPr>
        <w:t>4.</w:t>
      </w:r>
      <w:r>
        <w:rPr>
          <w:color w:val="000000"/>
          <w:sz w:val="28"/>
          <w:szCs w:val="28"/>
        </w:rPr>
        <w:tab/>
        <w:t>ощущение</w:t>
      </w:r>
    </w:p>
    <w:p w:rsidR="00B5553D" w:rsidRDefault="00B5553D" w:rsidP="00B5553D">
      <w:pPr>
        <w:ind w:firstLine="709"/>
        <w:jc w:val="both"/>
        <w:rPr>
          <w:color w:val="000000"/>
          <w:sz w:val="28"/>
          <w:szCs w:val="28"/>
        </w:rPr>
      </w:pPr>
    </w:p>
    <w:p w:rsidR="00B5553D" w:rsidRDefault="00B5553D" w:rsidP="00B5553D">
      <w:pPr>
        <w:ind w:firstLine="709"/>
        <w:jc w:val="both"/>
        <w:rPr>
          <w:color w:val="000000"/>
          <w:sz w:val="28"/>
          <w:szCs w:val="28"/>
        </w:rPr>
      </w:pPr>
      <w:r>
        <w:rPr>
          <w:color w:val="000000"/>
          <w:sz w:val="28"/>
          <w:szCs w:val="28"/>
        </w:rPr>
        <w:t>19)</w:t>
      </w:r>
      <w:r>
        <w:rPr>
          <w:color w:val="000000"/>
          <w:sz w:val="28"/>
          <w:szCs w:val="28"/>
        </w:rPr>
        <w:tab/>
        <w:t>КАКОЙ ПРИНЦИП ПОЛОЖЕН В ОСНОВУ ПЕДАГОГИЧЕСКОЙ СИСТЕМЫ Я.А.КОМЕНСКОГО?</w:t>
      </w:r>
    </w:p>
    <w:p w:rsidR="00B5553D" w:rsidRDefault="00B5553D" w:rsidP="00B5553D">
      <w:pPr>
        <w:ind w:firstLine="709"/>
        <w:jc w:val="both"/>
        <w:rPr>
          <w:color w:val="000000"/>
          <w:sz w:val="28"/>
          <w:szCs w:val="28"/>
        </w:rPr>
      </w:pPr>
      <w:r>
        <w:rPr>
          <w:color w:val="000000"/>
          <w:sz w:val="28"/>
          <w:szCs w:val="28"/>
        </w:rPr>
        <w:t>1.</w:t>
      </w:r>
      <w:r>
        <w:rPr>
          <w:color w:val="000000"/>
          <w:sz w:val="28"/>
          <w:szCs w:val="28"/>
        </w:rPr>
        <w:tab/>
      </w:r>
      <w:proofErr w:type="spellStart"/>
      <w:r>
        <w:rPr>
          <w:color w:val="000000"/>
          <w:sz w:val="28"/>
          <w:szCs w:val="28"/>
        </w:rPr>
        <w:t>природосообразности</w:t>
      </w:r>
      <w:proofErr w:type="spellEnd"/>
    </w:p>
    <w:p w:rsidR="00B5553D" w:rsidRDefault="00B5553D" w:rsidP="00B5553D">
      <w:pPr>
        <w:ind w:firstLine="709"/>
        <w:jc w:val="both"/>
        <w:rPr>
          <w:color w:val="000000"/>
          <w:sz w:val="28"/>
          <w:szCs w:val="28"/>
        </w:rPr>
      </w:pPr>
      <w:r>
        <w:rPr>
          <w:color w:val="000000"/>
          <w:sz w:val="28"/>
          <w:szCs w:val="28"/>
        </w:rPr>
        <w:t>2.</w:t>
      </w:r>
      <w:r>
        <w:rPr>
          <w:color w:val="000000"/>
          <w:sz w:val="28"/>
          <w:szCs w:val="28"/>
        </w:rPr>
        <w:tab/>
        <w:t>целесообразности</w:t>
      </w:r>
    </w:p>
    <w:p w:rsidR="00B5553D" w:rsidRDefault="00B5553D" w:rsidP="00B5553D">
      <w:pPr>
        <w:ind w:firstLine="709"/>
        <w:jc w:val="both"/>
        <w:rPr>
          <w:color w:val="000000"/>
          <w:sz w:val="28"/>
          <w:szCs w:val="28"/>
        </w:rPr>
      </w:pPr>
      <w:r>
        <w:rPr>
          <w:color w:val="000000"/>
          <w:sz w:val="28"/>
          <w:szCs w:val="28"/>
        </w:rPr>
        <w:t>3.</w:t>
      </w:r>
      <w:r>
        <w:rPr>
          <w:color w:val="000000"/>
          <w:sz w:val="28"/>
          <w:szCs w:val="28"/>
        </w:rPr>
        <w:tab/>
        <w:t>доступности</w:t>
      </w:r>
    </w:p>
    <w:p w:rsidR="00B5553D" w:rsidRDefault="00B5553D" w:rsidP="00B5553D">
      <w:pPr>
        <w:ind w:firstLine="709"/>
        <w:jc w:val="both"/>
        <w:rPr>
          <w:color w:val="000000"/>
          <w:sz w:val="28"/>
          <w:szCs w:val="28"/>
        </w:rPr>
      </w:pPr>
      <w:r>
        <w:rPr>
          <w:color w:val="000000"/>
          <w:sz w:val="28"/>
          <w:szCs w:val="28"/>
        </w:rPr>
        <w:t>4.</w:t>
      </w:r>
      <w:r>
        <w:rPr>
          <w:color w:val="000000"/>
          <w:sz w:val="28"/>
          <w:szCs w:val="28"/>
        </w:rPr>
        <w:tab/>
        <w:t>гуманности</w:t>
      </w:r>
    </w:p>
    <w:p w:rsidR="00B5553D" w:rsidRDefault="00B5553D" w:rsidP="00B5553D">
      <w:pPr>
        <w:ind w:firstLine="709"/>
        <w:jc w:val="both"/>
        <w:rPr>
          <w:color w:val="000000"/>
          <w:sz w:val="28"/>
          <w:szCs w:val="28"/>
        </w:rPr>
      </w:pPr>
    </w:p>
    <w:p w:rsidR="00B5553D" w:rsidRDefault="00B5553D" w:rsidP="00B5553D">
      <w:pPr>
        <w:ind w:firstLine="709"/>
        <w:jc w:val="both"/>
        <w:rPr>
          <w:color w:val="000000"/>
          <w:sz w:val="28"/>
          <w:szCs w:val="28"/>
        </w:rPr>
      </w:pPr>
      <w:r>
        <w:rPr>
          <w:color w:val="000000"/>
          <w:sz w:val="28"/>
          <w:szCs w:val="28"/>
        </w:rPr>
        <w:t>20)</w:t>
      </w:r>
      <w:r>
        <w:rPr>
          <w:color w:val="000000"/>
          <w:sz w:val="28"/>
          <w:szCs w:val="28"/>
        </w:rPr>
        <w:tab/>
        <w:t>В ЧЕМ ЗАКЛЮЧАЕТСЯ ЦЕЛОСТНОСТЬ ПЕДАГОГИЧЕСКОГО ПРОЦЕССА?</w:t>
      </w:r>
    </w:p>
    <w:p w:rsidR="00B5553D" w:rsidRDefault="00B5553D" w:rsidP="00B5553D">
      <w:pPr>
        <w:ind w:firstLine="709"/>
        <w:jc w:val="both"/>
        <w:rPr>
          <w:color w:val="000000"/>
          <w:sz w:val="28"/>
          <w:szCs w:val="28"/>
        </w:rPr>
      </w:pPr>
      <w:r>
        <w:rPr>
          <w:color w:val="000000"/>
          <w:sz w:val="28"/>
          <w:szCs w:val="28"/>
        </w:rPr>
        <w:t>1.</w:t>
      </w:r>
      <w:r>
        <w:rPr>
          <w:color w:val="000000"/>
          <w:sz w:val="28"/>
          <w:szCs w:val="28"/>
        </w:rPr>
        <w:tab/>
        <w:t>В подчинении всех процессов, его образующих, главной, общей и единой цели - формированию всесторонне и гармонически развитой личности.</w:t>
      </w:r>
    </w:p>
    <w:p w:rsidR="00B5553D" w:rsidRDefault="00B5553D" w:rsidP="00B5553D">
      <w:pPr>
        <w:ind w:firstLine="709"/>
        <w:jc w:val="both"/>
        <w:rPr>
          <w:color w:val="000000"/>
          <w:sz w:val="28"/>
          <w:szCs w:val="28"/>
        </w:rPr>
      </w:pPr>
      <w:r>
        <w:rPr>
          <w:color w:val="000000"/>
          <w:sz w:val="28"/>
          <w:szCs w:val="28"/>
        </w:rPr>
        <w:t>2.</w:t>
      </w:r>
      <w:r>
        <w:rPr>
          <w:color w:val="000000"/>
          <w:sz w:val="28"/>
          <w:szCs w:val="28"/>
        </w:rPr>
        <w:tab/>
        <w:t>В том, что процессы, образующие педагогический процесс, имеют много общего между собой.</w:t>
      </w:r>
    </w:p>
    <w:p w:rsidR="00B5553D" w:rsidRDefault="00B5553D" w:rsidP="00B5553D">
      <w:pPr>
        <w:ind w:firstLine="709"/>
        <w:jc w:val="both"/>
        <w:rPr>
          <w:color w:val="000000"/>
          <w:sz w:val="28"/>
          <w:szCs w:val="28"/>
        </w:rPr>
      </w:pPr>
      <w:r>
        <w:rPr>
          <w:color w:val="000000"/>
          <w:sz w:val="28"/>
          <w:szCs w:val="28"/>
        </w:rPr>
        <w:t>3.</w:t>
      </w:r>
      <w:r>
        <w:rPr>
          <w:color w:val="000000"/>
          <w:sz w:val="28"/>
          <w:szCs w:val="28"/>
        </w:rPr>
        <w:tab/>
        <w:t>В том, что педагогический процесс не делиться на составные части.</w:t>
      </w:r>
    </w:p>
    <w:p w:rsidR="00B5553D" w:rsidRDefault="00B5553D" w:rsidP="00B5553D">
      <w:pPr>
        <w:ind w:firstLine="709"/>
        <w:jc w:val="both"/>
        <w:rPr>
          <w:color w:val="000000"/>
          <w:sz w:val="28"/>
          <w:szCs w:val="28"/>
        </w:rPr>
      </w:pPr>
      <w:r>
        <w:rPr>
          <w:color w:val="000000"/>
          <w:sz w:val="28"/>
          <w:szCs w:val="28"/>
        </w:rPr>
        <w:t>4.</w:t>
      </w:r>
      <w:r>
        <w:rPr>
          <w:color w:val="000000"/>
          <w:sz w:val="28"/>
          <w:szCs w:val="28"/>
        </w:rPr>
        <w:tab/>
        <w:t>В том, что между процессами, образующими педагогический процесс, нет различий: все они ведут к одной цели, но различными путями.</w:t>
      </w:r>
    </w:p>
    <w:p w:rsidR="00B5553D" w:rsidRPr="00A2488F" w:rsidRDefault="00B5553D" w:rsidP="00A2488F">
      <w:pPr>
        <w:pStyle w:val="Default"/>
        <w:ind w:firstLine="709"/>
        <w:jc w:val="both"/>
        <w:rPr>
          <w:i/>
          <w:color w:val="auto"/>
          <w:sz w:val="28"/>
          <w:szCs w:val="28"/>
        </w:rPr>
      </w:pPr>
      <w:bookmarkStart w:id="2" w:name="_GoBack"/>
      <w:bookmarkEnd w:id="2"/>
    </w:p>
    <w:p w:rsidR="0095082F" w:rsidRPr="003B5104" w:rsidRDefault="0095082F" w:rsidP="0095082F">
      <w:pPr>
        <w:pStyle w:val="a5"/>
        <w:ind w:left="0" w:firstLine="709"/>
        <w:jc w:val="center"/>
        <w:rPr>
          <w:rFonts w:ascii="Times New Roman" w:hAnsi="Times New Roman"/>
          <w:b/>
          <w:color w:val="000000"/>
          <w:sz w:val="28"/>
          <w:szCs w:val="28"/>
        </w:rPr>
      </w:pPr>
      <w:r w:rsidRPr="003B5104">
        <w:rPr>
          <w:rFonts w:ascii="Times New Roman" w:hAnsi="Times New Roman"/>
          <w:b/>
          <w:color w:val="000000"/>
          <w:sz w:val="28"/>
          <w:szCs w:val="28"/>
        </w:rPr>
        <w:t>МОДУЛЬ «ПСИХОЛОГИЯ ВЫСШЕЙ ШКОЛЫ»</w:t>
      </w:r>
    </w:p>
    <w:p w:rsidR="0095082F" w:rsidRPr="003B5104" w:rsidRDefault="0095082F" w:rsidP="0095082F">
      <w:pPr>
        <w:ind w:firstLine="709"/>
        <w:rPr>
          <w:b/>
          <w:color w:val="000000"/>
          <w:sz w:val="28"/>
          <w:szCs w:val="28"/>
        </w:rPr>
      </w:pPr>
    </w:p>
    <w:p w:rsidR="0095082F" w:rsidRPr="003B5104" w:rsidRDefault="0095082F" w:rsidP="0095082F">
      <w:pPr>
        <w:ind w:firstLine="709"/>
        <w:jc w:val="center"/>
        <w:rPr>
          <w:b/>
          <w:color w:val="000000"/>
          <w:sz w:val="28"/>
          <w:szCs w:val="28"/>
        </w:rPr>
      </w:pPr>
      <w:r w:rsidRPr="003B5104">
        <w:rPr>
          <w:b/>
          <w:color w:val="000000"/>
          <w:sz w:val="28"/>
          <w:szCs w:val="28"/>
        </w:rPr>
        <w:t>Практическое занятие 1.</w:t>
      </w:r>
    </w:p>
    <w:p w:rsidR="0095082F" w:rsidRPr="003B5104" w:rsidRDefault="0095082F" w:rsidP="0095082F">
      <w:pPr>
        <w:pStyle w:val="Default"/>
        <w:jc w:val="center"/>
        <w:rPr>
          <w:b/>
          <w:sz w:val="28"/>
          <w:szCs w:val="28"/>
        </w:rPr>
      </w:pPr>
      <w:r w:rsidRPr="003B5104">
        <w:rPr>
          <w:b/>
          <w:sz w:val="28"/>
          <w:szCs w:val="28"/>
        </w:rPr>
        <w:t>Тема:</w:t>
      </w:r>
      <w:r w:rsidRPr="003B5104">
        <w:rPr>
          <w:rFonts w:eastAsiaTheme="minorHAnsi"/>
        </w:rPr>
        <w:t xml:space="preserve"> </w:t>
      </w:r>
      <w:r w:rsidRPr="003B5104">
        <w:rPr>
          <w:rFonts w:eastAsiaTheme="minorHAnsi"/>
          <w:b/>
          <w:bCs/>
          <w:sz w:val="28"/>
          <w:szCs w:val="28"/>
        </w:rPr>
        <w:t>УЧЕБНО-ВОСПИТАТЕЛЬНЫЙ ПРОЦЕСС В МЕДИЦИНСКОМ ВУЗЕ: ПСИХОЛОГИЧЕСКИЕ АСПЕКТЫ</w:t>
      </w:r>
    </w:p>
    <w:p w:rsidR="0095082F" w:rsidRPr="003B5104" w:rsidRDefault="0095082F" w:rsidP="0095082F">
      <w:pPr>
        <w:ind w:firstLine="709"/>
        <w:rPr>
          <w:b/>
          <w:color w:val="000000"/>
          <w:sz w:val="28"/>
          <w:szCs w:val="28"/>
        </w:rPr>
      </w:pPr>
      <w:r w:rsidRPr="003B5104">
        <w:rPr>
          <w:b/>
          <w:color w:val="000000"/>
          <w:sz w:val="28"/>
          <w:szCs w:val="28"/>
        </w:rPr>
        <w:t>Форм</w:t>
      </w:r>
      <w:proofErr w:type="gramStart"/>
      <w:r w:rsidRPr="003B5104">
        <w:rPr>
          <w:b/>
          <w:color w:val="000000"/>
          <w:sz w:val="28"/>
          <w:szCs w:val="28"/>
        </w:rPr>
        <w:t>а(</w:t>
      </w:r>
      <w:proofErr w:type="gramEnd"/>
      <w:r w:rsidRPr="003B5104">
        <w:rPr>
          <w:b/>
          <w:color w:val="000000"/>
          <w:sz w:val="28"/>
          <w:szCs w:val="28"/>
        </w:rPr>
        <w:t>ы) текущего контроля</w:t>
      </w:r>
      <w:r w:rsidRPr="003B5104">
        <w:rPr>
          <w:color w:val="000000"/>
          <w:sz w:val="28"/>
          <w:szCs w:val="28"/>
        </w:rPr>
        <w:t xml:space="preserve"> </w:t>
      </w:r>
      <w:r w:rsidRPr="003B5104">
        <w:rPr>
          <w:b/>
          <w:color w:val="000000"/>
          <w:sz w:val="28"/>
          <w:szCs w:val="28"/>
        </w:rPr>
        <w:t xml:space="preserve">успеваемости: </w:t>
      </w:r>
    </w:p>
    <w:p w:rsidR="0095082F" w:rsidRPr="003B5104" w:rsidRDefault="0095082F" w:rsidP="0095082F">
      <w:pPr>
        <w:pStyle w:val="a5"/>
        <w:numPr>
          <w:ilvl w:val="0"/>
          <w:numId w:val="2"/>
        </w:numPr>
        <w:ind w:left="0" w:firstLine="709"/>
        <w:rPr>
          <w:rFonts w:ascii="Times New Roman" w:hAnsi="Times New Roman"/>
          <w:color w:val="000000"/>
          <w:sz w:val="28"/>
          <w:szCs w:val="28"/>
        </w:rPr>
      </w:pPr>
      <w:r w:rsidRPr="003B5104">
        <w:rPr>
          <w:rFonts w:ascii="Times New Roman" w:hAnsi="Times New Roman"/>
          <w:color w:val="000000"/>
          <w:sz w:val="28"/>
          <w:szCs w:val="28"/>
        </w:rPr>
        <w:t xml:space="preserve">доклады, </w:t>
      </w:r>
    </w:p>
    <w:p w:rsidR="0095082F" w:rsidRPr="003B5104" w:rsidRDefault="0095082F" w:rsidP="0095082F">
      <w:pPr>
        <w:pStyle w:val="a5"/>
        <w:numPr>
          <w:ilvl w:val="0"/>
          <w:numId w:val="2"/>
        </w:numPr>
        <w:ind w:left="0" w:firstLine="709"/>
        <w:rPr>
          <w:rFonts w:ascii="Times New Roman" w:hAnsi="Times New Roman"/>
          <w:i/>
          <w:color w:val="000000"/>
          <w:sz w:val="28"/>
          <w:szCs w:val="28"/>
        </w:rPr>
      </w:pPr>
      <w:r w:rsidRPr="003B5104">
        <w:rPr>
          <w:rFonts w:ascii="Times New Roman" w:hAnsi="Times New Roman"/>
          <w:color w:val="000000"/>
          <w:sz w:val="28"/>
          <w:szCs w:val="28"/>
        </w:rPr>
        <w:t>представление презентации;</w:t>
      </w:r>
    </w:p>
    <w:p w:rsidR="0095082F" w:rsidRPr="003B5104" w:rsidRDefault="0095082F" w:rsidP="0095082F">
      <w:pPr>
        <w:pStyle w:val="a5"/>
        <w:numPr>
          <w:ilvl w:val="0"/>
          <w:numId w:val="2"/>
        </w:numPr>
        <w:ind w:left="0" w:firstLine="709"/>
        <w:rPr>
          <w:rFonts w:ascii="Times New Roman" w:hAnsi="Times New Roman"/>
          <w:i/>
          <w:color w:val="000000"/>
          <w:sz w:val="28"/>
          <w:szCs w:val="28"/>
        </w:rPr>
      </w:pPr>
      <w:r w:rsidRPr="003B5104">
        <w:rPr>
          <w:rFonts w:ascii="Times New Roman" w:hAnsi="Times New Roman"/>
          <w:sz w:val="28"/>
          <w:szCs w:val="28"/>
        </w:rPr>
        <w:t>контроль выполнения практического задания</w:t>
      </w:r>
      <w:r w:rsidRPr="003B5104">
        <w:rPr>
          <w:rFonts w:ascii="Times New Roman" w:hAnsi="Times New Roman"/>
          <w:color w:val="000000"/>
          <w:sz w:val="28"/>
          <w:szCs w:val="28"/>
        </w:rPr>
        <w:t>;</w:t>
      </w:r>
    </w:p>
    <w:p w:rsidR="0095082F" w:rsidRPr="003B5104" w:rsidRDefault="0095082F" w:rsidP="0095082F">
      <w:pPr>
        <w:pStyle w:val="a5"/>
        <w:numPr>
          <w:ilvl w:val="0"/>
          <w:numId w:val="2"/>
        </w:numPr>
        <w:ind w:left="0" w:firstLine="709"/>
        <w:rPr>
          <w:rFonts w:ascii="Times New Roman" w:hAnsi="Times New Roman"/>
          <w:i/>
          <w:color w:val="000000"/>
          <w:sz w:val="28"/>
          <w:szCs w:val="28"/>
        </w:rPr>
      </w:pPr>
      <w:r w:rsidRPr="003B5104">
        <w:rPr>
          <w:rFonts w:ascii="Times New Roman" w:hAnsi="Times New Roman"/>
          <w:color w:val="000000"/>
          <w:sz w:val="28"/>
          <w:szCs w:val="28"/>
        </w:rPr>
        <w:t>устный опрос.</w:t>
      </w:r>
      <w:r w:rsidRPr="003B5104">
        <w:rPr>
          <w:rFonts w:ascii="Times New Roman" w:hAnsi="Times New Roman"/>
          <w:i/>
          <w:color w:val="000000"/>
          <w:sz w:val="28"/>
          <w:szCs w:val="28"/>
        </w:rPr>
        <w:t xml:space="preserve"> </w:t>
      </w:r>
    </w:p>
    <w:p w:rsidR="0095082F" w:rsidRPr="003B5104" w:rsidRDefault="0095082F" w:rsidP="0095082F">
      <w:pPr>
        <w:ind w:firstLine="709"/>
        <w:jc w:val="both"/>
        <w:rPr>
          <w:b/>
          <w:color w:val="000000"/>
          <w:sz w:val="28"/>
          <w:szCs w:val="28"/>
        </w:rPr>
      </w:pPr>
      <w:r w:rsidRPr="003B5104">
        <w:rPr>
          <w:b/>
          <w:color w:val="000000"/>
          <w:sz w:val="28"/>
          <w:szCs w:val="28"/>
        </w:rPr>
        <w:t>Оценочные материалы текущего контроля успеваемости:</w:t>
      </w:r>
    </w:p>
    <w:p w:rsidR="0095082F" w:rsidRPr="003B5104" w:rsidRDefault="0095082F" w:rsidP="0095082F">
      <w:pPr>
        <w:ind w:firstLine="709"/>
        <w:jc w:val="both"/>
        <w:rPr>
          <w:i/>
          <w:color w:val="000000"/>
          <w:sz w:val="28"/>
          <w:szCs w:val="28"/>
        </w:rPr>
      </w:pPr>
      <w:r w:rsidRPr="003B5104">
        <w:rPr>
          <w:i/>
          <w:color w:val="000000"/>
          <w:sz w:val="28"/>
          <w:szCs w:val="28"/>
        </w:rPr>
        <w:t>Темы докладов:</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lang w:eastAsia="en-US"/>
        </w:rPr>
        <w:t xml:space="preserve"> </w:t>
      </w:r>
      <w:r w:rsidRPr="003B5104">
        <w:rPr>
          <w:rFonts w:eastAsiaTheme="minorHAnsi"/>
          <w:color w:val="000000"/>
          <w:sz w:val="28"/>
          <w:szCs w:val="28"/>
          <w:lang w:eastAsia="en-US"/>
        </w:rPr>
        <w:t xml:space="preserve">1. Учебная деятельность студентов медицинского вуза: понятие, структура и основные особенности.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2. Мотивация учебной деятельности студентов медицинского вуза.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3. Трудности в учебной деятельности у студентов медицинского вуза на различных этапах обучения. </w:t>
      </w:r>
    </w:p>
    <w:p w:rsidR="0095082F" w:rsidRPr="003B5104" w:rsidRDefault="0095082F" w:rsidP="0095082F">
      <w:pPr>
        <w:pStyle w:val="a5"/>
        <w:ind w:left="0" w:firstLine="709"/>
        <w:rPr>
          <w:rFonts w:ascii="Times New Roman" w:hAnsi="Times New Roman"/>
          <w:color w:val="000000"/>
          <w:sz w:val="28"/>
          <w:szCs w:val="28"/>
        </w:rPr>
      </w:pPr>
      <w:r w:rsidRPr="003B5104">
        <w:rPr>
          <w:rFonts w:ascii="Times New Roman" w:eastAsiaTheme="minorHAnsi" w:hAnsi="Times New Roman"/>
          <w:color w:val="000000"/>
          <w:sz w:val="28"/>
          <w:szCs w:val="28"/>
          <w:lang w:eastAsia="en-US"/>
        </w:rPr>
        <w:t>4. Основные направления и специфика воспитательной работы в медицинском вузе.</w:t>
      </w:r>
    </w:p>
    <w:p w:rsidR="0095082F" w:rsidRPr="003B5104" w:rsidRDefault="0095082F" w:rsidP="0095082F">
      <w:pPr>
        <w:pStyle w:val="a5"/>
        <w:ind w:left="0" w:firstLine="709"/>
        <w:rPr>
          <w:rFonts w:ascii="Times New Roman" w:hAnsi="Times New Roman"/>
          <w:color w:val="000000"/>
          <w:sz w:val="28"/>
          <w:szCs w:val="28"/>
        </w:rPr>
      </w:pPr>
      <w:r w:rsidRPr="003B5104">
        <w:rPr>
          <w:rFonts w:ascii="Times New Roman" w:hAnsi="Times New Roman"/>
          <w:i/>
          <w:color w:val="000000"/>
          <w:sz w:val="28"/>
          <w:szCs w:val="28"/>
        </w:rPr>
        <w:t xml:space="preserve">Представление </w:t>
      </w:r>
      <w:r w:rsidRPr="003B5104">
        <w:rPr>
          <w:rFonts w:ascii="Times New Roman" w:hAnsi="Times New Roman"/>
          <w:i/>
          <w:sz w:val="28"/>
          <w:szCs w:val="28"/>
        </w:rPr>
        <w:t>презентации</w:t>
      </w:r>
      <w:r w:rsidRPr="003B5104">
        <w:rPr>
          <w:rFonts w:ascii="Times New Roman" w:hAnsi="Times New Roman"/>
          <w:sz w:val="28"/>
          <w:szCs w:val="28"/>
        </w:rPr>
        <w:t xml:space="preserve"> по теме</w:t>
      </w:r>
      <w:r w:rsidRPr="003B5104">
        <w:rPr>
          <w:rFonts w:ascii="Times New Roman" w:hAnsi="Times New Roman"/>
          <w:b/>
          <w:sz w:val="28"/>
          <w:szCs w:val="28"/>
        </w:rPr>
        <w:t xml:space="preserve"> </w:t>
      </w:r>
      <w:r w:rsidRPr="003B5104">
        <w:rPr>
          <w:rFonts w:ascii="Times New Roman" w:hAnsi="Times New Roman"/>
          <w:sz w:val="28"/>
          <w:szCs w:val="28"/>
        </w:rPr>
        <w:t>«</w:t>
      </w:r>
      <w:r w:rsidRPr="003B5104">
        <w:rPr>
          <w:rFonts w:ascii="Times New Roman" w:hAnsi="Times New Roman"/>
          <w:color w:val="000000"/>
          <w:sz w:val="28"/>
          <w:szCs w:val="28"/>
        </w:rPr>
        <w:t xml:space="preserve">Медицинское образование: </w:t>
      </w:r>
      <w:r w:rsidRPr="003B5104">
        <w:rPr>
          <w:rFonts w:ascii="Times New Roman" w:hAnsi="Times New Roman"/>
          <w:color w:val="000000"/>
          <w:sz w:val="28"/>
          <w:szCs w:val="28"/>
        </w:rPr>
        <w:lastRenderedPageBreak/>
        <w:t>интерактивный подход».</w:t>
      </w:r>
    </w:p>
    <w:p w:rsidR="0095082F" w:rsidRPr="003B5104" w:rsidRDefault="0095082F" w:rsidP="0095082F">
      <w:pPr>
        <w:pStyle w:val="a5"/>
        <w:ind w:left="0" w:firstLine="709"/>
        <w:rPr>
          <w:rFonts w:ascii="Times New Roman" w:hAnsi="Times New Roman"/>
          <w:i/>
          <w:color w:val="000000"/>
          <w:sz w:val="28"/>
          <w:szCs w:val="28"/>
        </w:rPr>
      </w:pPr>
      <w:r w:rsidRPr="003B5104">
        <w:rPr>
          <w:rFonts w:ascii="Times New Roman" w:hAnsi="Times New Roman"/>
          <w:i/>
          <w:sz w:val="28"/>
          <w:szCs w:val="28"/>
        </w:rPr>
        <w:t>Контроль выполнение практического задания</w:t>
      </w:r>
      <w:r w:rsidRPr="003B5104">
        <w:rPr>
          <w:rFonts w:ascii="Times New Roman" w:hAnsi="Times New Roman"/>
          <w:i/>
          <w:color w:val="000000"/>
          <w:sz w:val="28"/>
          <w:szCs w:val="28"/>
        </w:rPr>
        <w:t>:</w:t>
      </w:r>
    </w:p>
    <w:p w:rsidR="0095082F" w:rsidRPr="003B5104" w:rsidRDefault="0095082F" w:rsidP="0095082F">
      <w:pPr>
        <w:pStyle w:val="Default"/>
        <w:ind w:firstLine="709"/>
        <w:jc w:val="both"/>
        <w:rPr>
          <w:bCs/>
          <w:spacing w:val="-10"/>
          <w:sz w:val="28"/>
          <w:szCs w:val="28"/>
        </w:rPr>
      </w:pPr>
      <w:proofErr w:type="gramStart"/>
      <w:r w:rsidRPr="003B5104">
        <w:rPr>
          <w:sz w:val="28"/>
          <w:szCs w:val="28"/>
        </w:rPr>
        <w:t>Составление глоссария по теме:</w:t>
      </w:r>
      <w:r w:rsidRPr="003B5104">
        <w:rPr>
          <w:rFonts w:eastAsiaTheme="minorHAnsi"/>
        </w:rPr>
        <w:t xml:space="preserve"> </w:t>
      </w:r>
      <w:r w:rsidRPr="003B5104">
        <w:rPr>
          <w:rFonts w:eastAsiaTheme="minorHAnsi"/>
          <w:sz w:val="28"/>
          <w:szCs w:val="28"/>
        </w:rPr>
        <w:t>студент, студент медицинского вуза, учение, учебная деятельность, учебная задача, учебные действия, контроль, самоконтроль, оценка, самооценка, мотив, мотивация, учебно-профессиональные мотивы, адаптация, неуспеваемость, воспитание, куратор, направления воспитания, куратор</w:t>
      </w:r>
      <w:r w:rsidRPr="003B5104">
        <w:rPr>
          <w:sz w:val="28"/>
          <w:szCs w:val="28"/>
        </w:rPr>
        <w:t>.</w:t>
      </w:r>
      <w:proofErr w:type="gramEnd"/>
    </w:p>
    <w:p w:rsidR="0095082F" w:rsidRPr="003B5104" w:rsidRDefault="0095082F" w:rsidP="0095082F">
      <w:pPr>
        <w:ind w:firstLine="709"/>
        <w:jc w:val="both"/>
        <w:rPr>
          <w:i/>
          <w:color w:val="000000"/>
          <w:sz w:val="28"/>
          <w:szCs w:val="28"/>
        </w:rPr>
      </w:pPr>
      <w:r w:rsidRPr="003B5104">
        <w:rPr>
          <w:i/>
          <w:color w:val="000000"/>
          <w:sz w:val="28"/>
          <w:szCs w:val="28"/>
        </w:rPr>
        <w:t>Вопросы для устного опроса:</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1. Учебная деятельность студентов медицинского вуза: понятие, структура и основные особенности.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2. Мотивация учебной деятельности студентов медицинского вуза.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3. Трудности в учебной деятельности у студентов медицинского вуза на различных этапах обучения.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4. Основные направления и специфика воспитательной работы в медицинском вузе.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5. Педагогическая деятельность преподавателя медицинского вуза: понятие, функции, основные характеристики и структура.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6. Индивидуальный стиль педагогической деятельности преподавателя медицинского вуза: понятие, виды, проявление в учебно-воспитательном процессе. </w:t>
      </w:r>
    </w:p>
    <w:p w:rsidR="0095082F" w:rsidRPr="003B5104" w:rsidRDefault="0095082F" w:rsidP="0095082F">
      <w:pPr>
        <w:ind w:firstLine="709"/>
        <w:jc w:val="both"/>
        <w:rPr>
          <w:sz w:val="28"/>
          <w:szCs w:val="28"/>
        </w:rPr>
      </w:pPr>
      <w:r w:rsidRPr="003B5104">
        <w:rPr>
          <w:rFonts w:eastAsiaTheme="minorHAnsi"/>
          <w:color w:val="000000"/>
          <w:sz w:val="28"/>
          <w:szCs w:val="28"/>
          <w:lang w:eastAsia="en-US"/>
        </w:rPr>
        <w:t>7. Педагогическое общение в деятельности преподавателя медицинского вуза: понятие, функции, основные характеристики и стили.</w:t>
      </w:r>
    </w:p>
    <w:p w:rsidR="0095082F" w:rsidRPr="003B5104" w:rsidRDefault="0095082F" w:rsidP="0095082F">
      <w:pPr>
        <w:ind w:firstLine="709"/>
        <w:jc w:val="center"/>
        <w:rPr>
          <w:b/>
          <w:color w:val="000000"/>
          <w:sz w:val="28"/>
          <w:szCs w:val="28"/>
        </w:rPr>
      </w:pPr>
    </w:p>
    <w:p w:rsidR="0095082F" w:rsidRPr="003B5104" w:rsidRDefault="0095082F" w:rsidP="0095082F">
      <w:pPr>
        <w:ind w:firstLine="709"/>
        <w:jc w:val="center"/>
        <w:rPr>
          <w:b/>
          <w:sz w:val="28"/>
          <w:szCs w:val="28"/>
        </w:rPr>
      </w:pPr>
      <w:r w:rsidRPr="003B5104">
        <w:rPr>
          <w:b/>
          <w:color w:val="000000"/>
          <w:sz w:val="28"/>
          <w:szCs w:val="28"/>
        </w:rPr>
        <w:t>Практическое занятие</w:t>
      </w:r>
      <w:r w:rsidRPr="003B5104">
        <w:rPr>
          <w:b/>
          <w:sz w:val="28"/>
          <w:szCs w:val="28"/>
        </w:rPr>
        <w:t xml:space="preserve"> 2.</w:t>
      </w:r>
    </w:p>
    <w:p w:rsidR="0095082F" w:rsidRPr="003B5104" w:rsidRDefault="0095082F" w:rsidP="0095082F">
      <w:pPr>
        <w:pStyle w:val="Default"/>
        <w:jc w:val="center"/>
        <w:rPr>
          <w:b/>
          <w:sz w:val="28"/>
          <w:szCs w:val="28"/>
        </w:rPr>
      </w:pPr>
      <w:r w:rsidRPr="003B5104">
        <w:rPr>
          <w:b/>
          <w:sz w:val="28"/>
          <w:szCs w:val="28"/>
        </w:rPr>
        <w:t xml:space="preserve">ТЕМА: </w:t>
      </w:r>
      <w:r w:rsidRPr="003B5104">
        <w:rPr>
          <w:rFonts w:eastAsiaTheme="minorHAnsi"/>
          <w:b/>
          <w:bCs/>
          <w:sz w:val="28"/>
          <w:szCs w:val="28"/>
        </w:rPr>
        <w:t>СТУДЕНТ И ПРЕПОДАВАТЕЛЬ КАК СУБЪЕКТЫ УЧЕБНО-ВОСПИТАТЕЛЬНОГО ПРОЦЕССА В ВУЗЕ</w:t>
      </w:r>
    </w:p>
    <w:p w:rsidR="0095082F" w:rsidRPr="003B5104" w:rsidRDefault="0095082F" w:rsidP="0095082F">
      <w:pPr>
        <w:ind w:firstLine="709"/>
        <w:jc w:val="both"/>
        <w:rPr>
          <w:b/>
          <w:color w:val="000000"/>
          <w:sz w:val="28"/>
          <w:szCs w:val="28"/>
        </w:rPr>
      </w:pPr>
      <w:r w:rsidRPr="003B5104">
        <w:rPr>
          <w:b/>
          <w:color w:val="000000"/>
          <w:sz w:val="28"/>
          <w:szCs w:val="28"/>
        </w:rPr>
        <w:t>Форм</w:t>
      </w:r>
      <w:proofErr w:type="gramStart"/>
      <w:r w:rsidRPr="003B5104">
        <w:rPr>
          <w:b/>
          <w:color w:val="000000"/>
          <w:sz w:val="28"/>
          <w:szCs w:val="28"/>
        </w:rPr>
        <w:t>а(</w:t>
      </w:r>
      <w:proofErr w:type="gramEnd"/>
      <w:r w:rsidRPr="003B5104">
        <w:rPr>
          <w:b/>
          <w:color w:val="000000"/>
          <w:sz w:val="28"/>
          <w:szCs w:val="28"/>
        </w:rPr>
        <w:t>ы) текущего контроля</w:t>
      </w:r>
      <w:r w:rsidRPr="003B5104">
        <w:rPr>
          <w:color w:val="000000"/>
          <w:sz w:val="28"/>
          <w:szCs w:val="28"/>
        </w:rPr>
        <w:t xml:space="preserve"> </w:t>
      </w:r>
      <w:r w:rsidRPr="003B5104">
        <w:rPr>
          <w:b/>
          <w:color w:val="000000"/>
          <w:sz w:val="28"/>
          <w:szCs w:val="28"/>
        </w:rPr>
        <w:t xml:space="preserve">успеваемости: </w:t>
      </w:r>
    </w:p>
    <w:p w:rsidR="0095082F" w:rsidRPr="003B5104" w:rsidRDefault="0095082F" w:rsidP="0095082F">
      <w:pPr>
        <w:pStyle w:val="a5"/>
        <w:numPr>
          <w:ilvl w:val="0"/>
          <w:numId w:val="2"/>
        </w:numPr>
        <w:ind w:left="0" w:firstLine="709"/>
        <w:rPr>
          <w:rFonts w:ascii="Times New Roman" w:hAnsi="Times New Roman"/>
          <w:color w:val="000000"/>
          <w:sz w:val="28"/>
          <w:szCs w:val="28"/>
        </w:rPr>
      </w:pPr>
      <w:r w:rsidRPr="003B5104">
        <w:rPr>
          <w:rFonts w:ascii="Times New Roman" w:hAnsi="Times New Roman"/>
          <w:color w:val="000000"/>
          <w:sz w:val="28"/>
          <w:szCs w:val="28"/>
        </w:rPr>
        <w:t>устный опрос (терминов)</w:t>
      </w:r>
    </w:p>
    <w:p w:rsidR="0095082F" w:rsidRPr="003B5104" w:rsidRDefault="0095082F" w:rsidP="0095082F">
      <w:pPr>
        <w:pStyle w:val="a5"/>
        <w:numPr>
          <w:ilvl w:val="0"/>
          <w:numId w:val="2"/>
        </w:numPr>
        <w:ind w:left="0" w:firstLine="709"/>
        <w:rPr>
          <w:rFonts w:ascii="Times New Roman" w:hAnsi="Times New Roman"/>
          <w:color w:val="000000"/>
          <w:sz w:val="28"/>
          <w:szCs w:val="28"/>
        </w:rPr>
      </w:pPr>
      <w:r w:rsidRPr="003B5104">
        <w:rPr>
          <w:rFonts w:ascii="Times New Roman" w:hAnsi="Times New Roman"/>
          <w:color w:val="000000"/>
          <w:sz w:val="28"/>
          <w:szCs w:val="28"/>
        </w:rPr>
        <w:t xml:space="preserve">доклады; </w:t>
      </w:r>
    </w:p>
    <w:p w:rsidR="0095082F" w:rsidRPr="003B5104" w:rsidRDefault="0095082F" w:rsidP="0095082F">
      <w:pPr>
        <w:pStyle w:val="a5"/>
        <w:numPr>
          <w:ilvl w:val="0"/>
          <w:numId w:val="2"/>
        </w:numPr>
        <w:rPr>
          <w:rFonts w:ascii="Times New Roman" w:hAnsi="Times New Roman"/>
          <w:sz w:val="28"/>
          <w:szCs w:val="28"/>
        </w:rPr>
      </w:pPr>
      <w:r w:rsidRPr="003B5104">
        <w:rPr>
          <w:rFonts w:ascii="Times New Roman" w:hAnsi="Times New Roman"/>
          <w:sz w:val="28"/>
          <w:szCs w:val="28"/>
        </w:rPr>
        <w:t>контроль выполнение практического задания;</w:t>
      </w:r>
    </w:p>
    <w:p w:rsidR="0095082F" w:rsidRPr="003B5104" w:rsidRDefault="0095082F" w:rsidP="0095082F">
      <w:pPr>
        <w:pStyle w:val="a5"/>
        <w:numPr>
          <w:ilvl w:val="0"/>
          <w:numId w:val="2"/>
        </w:numPr>
        <w:rPr>
          <w:rFonts w:ascii="Times New Roman" w:hAnsi="Times New Roman"/>
          <w:sz w:val="28"/>
          <w:szCs w:val="28"/>
        </w:rPr>
      </w:pPr>
      <w:r w:rsidRPr="003B5104">
        <w:rPr>
          <w:rFonts w:ascii="Times New Roman" w:hAnsi="Times New Roman"/>
          <w:sz w:val="28"/>
          <w:szCs w:val="28"/>
        </w:rPr>
        <w:t>проверка практических навыков.</w:t>
      </w:r>
    </w:p>
    <w:p w:rsidR="0095082F" w:rsidRPr="003B5104" w:rsidRDefault="0095082F" w:rsidP="0095082F">
      <w:pPr>
        <w:ind w:firstLine="709"/>
        <w:jc w:val="both"/>
        <w:rPr>
          <w:b/>
          <w:color w:val="000000"/>
          <w:sz w:val="28"/>
          <w:szCs w:val="28"/>
        </w:rPr>
      </w:pPr>
      <w:r w:rsidRPr="003B5104">
        <w:rPr>
          <w:b/>
          <w:color w:val="000000"/>
          <w:sz w:val="28"/>
          <w:szCs w:val="28"/>
        </w:rPr>
        <w:t>Оценочные материалы текущего контроля успеваемости:</w:t>
      </w:r>
    </w:p>
    <w:p w:rsidR="0095082F" w:rsidRPr="003B5104" w:rsidRDefault="0095082F" w:rsidP="0095082F">
      <w:pPr>
        <w:pStyle w:val="Default"/>
        <w:ind w:firstLine="709"/>
        <w:jc w:val="both"/>
        <w:rPr>
          <w:sz w:val="28"/>
          <w:szCs w:val="28"/>
        </w:rPr>
      </w:pPr>
      <w:r w:rsidRPr="003B5104">
        <w:rPr>
          <w:sz w:val="28"/>
          <w:szCs w:val="28"/>
        </w:rPr>
        <w:t>Написание терминологического диктанта по теме:</w:t>
      </w:r>
      <w:r w:rsidRPr="003B5104">
        <w:rPr>
          <w:rFonts w:eastAsiaTheme="minorHAnsi"/>
        </w:rPr>
        <w:t xml:space="preserve"> </w:t>
      </w:r>
      <w:r w:rsidRPr="003B5104">
        <w:rPr>
          <w:rFonts w:eastAsiaTheme="minorHAnsi"/>
          <w:sz w:val="28"/>
          <w:szCs w:val="28"/>
        </w:rPr>
        <w:t>преподаватель, преподаватель медицинского вуза, педагогическая деятельность, индивидуальный стиль педагогической деятельности, виды стилей преподавания, педагогическое руководство, стиль руководства, виды стили руководства, педагогическое общение, стиль педагогического общения, виды стили педагогического общения, стили отношения преподавателя и студента, стили коммуникативного взаимодействия преподавателя и студента.</w:t>
      </w:r>
    </w:p>
    <w:p w:rsidR="0095082F" w:rsidRPr="003B5104" w:rsidRDefault="0095082F" w:rsidP="0095082F">
      <w:pPr>
        <w:ind w:firstLine="709"/>
        <w:jc w:val="both"/>
        <w:rPr>
          <w:i/>
          <w:color w:val="000000"/>
          <w:sz w:val="28"/>
          <w:szCs w:val="28"/>
        </w:rPr>
      </w:pPr>
      <w:r w:rsidRPr="003B5104">
        <w:rPr>
          <w:i/>
          <w:color w:val="000000"/>
          <w:sz w:val="28"/>
          <w:szCs w:val="28"/>
        </w:rPr>
        <w:t>Темы докладов:</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1. Современный студент медицинского вуза как объект и субъект учебно-воспитательного процесса.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2. Требования к специалисту с высшим образованием и особенности развития личности студентов медицинского вуза.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3. Этапы профессионального становления студента медицинского вуза.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4. Социально-психологическая адаптация студентов-первокурсников в медицинском вузе.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5. Профессиональная адаптация студентов-выпускников медицинского вуза.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lastRenderedPageBreak/>
        <w:t xml:space="preserve">6. Профессиональная компетентность преподавателя медицинского вуза: понятие и виды компетенций, уровни их </w:t>
      </w:r>
      <w:proofErr w:type="spellStart"/>
      <w:r w:rsidRPr="003B5104">
        <w:rPr>
          <w:rFonts w:eastAsiaTheme="minorHAnsi"/>
          <w:color w:val="000000"/>
          <w:sz w:val="28"/>
          <w:szCs w:val="28"/>
          <w:lang w:eastAsia="en-US"/>
        </w:rPr>
        <w:t>сформированности</w:t>
      </w:r>
      <w:proofErr w:type="spellEnd"/>
      <w:r w:rsidRPr="003B5104">
        <w:rPr>
          <w:rFonts w:eastAsiaTheme="minorHAnsi"/>
          <w:color w:val="000000"/>
          <w:sz w:val="28"/>
          <w:szCs w:val="28"/>
          <w:lang w:eastAsia="en-US"/>
        </w:rPr>
        <w:t xml:space="preserve">.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7. Профессиональная деятельность преподавателя вуза. Педагогический профессионализм и мастерство.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8. Совершенствование профессиональной компетентности преподавателя медицинского вуза: психология саморазвития.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9. Психолого-педагогические и социально-экономические предпосылки </w:t>
      </w:r>
      <w:proofErr w:type="gramStart"/>
      <w:r w:rsidRPr="003B5104">
        <w:rPr>
          <w:rFonts w:eastAsiaTheme="minorHAnsi"/>
          <w:color w:val="000000"/>
          <w:sz w:val="28"/>
          <w:szCs w:val="28"/>
          <w:lang w:eastAsia="en-US"/>
        </w:rPr>
        <w:t>повышения эффективности деятельности преподавателя медицинского вуза</w:t>
      </w:r>
      <w:proofErr w:type="gramEnd"/>
      <w:r w:rsidRPr="003B5104">
        <w:rPr>
          <w:rFonts w:eastAsiaTheme="minorHAnsi"/>
          <w:color w:val="000000"/>
          <w:sz w:val="28"/>
          <w:szCs w:val="28"/>
          <w:lang w:eastAsia="en-US"/>
        </w:rPr>
        <w:t xml:space="preserve">. </w:t>
      </w:r>
    </w:p>
    <w:p w:rsidR="0095082F" w:rsidRPr="003B5104" w:rsidRDefault="0095082F" w:rsidP="0095082F">
      <w:pPr>
        <w:ind w:firstLine="709"/>
        <w:jc w:val="both"/>
        <w:rPr>
          <w:bCs/>
          <w:sz w:val="28"/>
          <w:szCs w:val="28"/>
          <w:shd w:val="clear" w:color="auto" w:fill="FFFFFF"/>
        </w:rPr>
      </w:pPr>
      <w:r w:rsidRPr="003B5104">
        <w:rPr>
          <w:rFonts w:eastAsiaTheme="minorHAnsi"/>
          <w:color w:val="000000"/>
          <w:sz w:val="28"/>
          <w:szCs w:val="28"/>
          <w:lang w:eastAsia="en-US"/>
        </w:rPr>
        <w:t xml:space="preserve">10. Профессиональные деформации и </w:t>
      </w:r>
      <w:proofErr w:type="spellStart"/>
      <w:r w:rsidRPr="003B5104">
        <w:rPr>
          <w:rFonts w:eastAsiaTheme="minorHAnsi"/>
          <w:color w:val="000000"/>
          <w:sz w:val="28"/>
          <w:szCs w:val="28"/>
          <w:lang w:eastAsia="en-US"/>
        </w:rPr>
        <w:t>внутриличностные</w:t>
      </w:r>
      <w:proofErr w:type="spellEnd"/>
      <w:r w:rsidRPr="003B5104">
        <w:rPr>
          <w:rFonts w:eastAsiaTheme="minorHAnsi"/>
          <w:color w:val="000000"/>
          <w:sz w:val="28"/>
          <w:szCs w:val="28"/>
          <w:lang w:eastAsia="en-US"/>
        </w:rPr>
        <w:t xml:space="preserve"> противоречия в деятельности преподавателя медицинского вуза.</w:t>
      </w:r>
    </w:p>
    <w:p w:rsidR="0095082F" w:rsidRPr="003B5104" w:rsidRDefault="0095082F" w:rsidP="0095082F">
      <w:pPr>
        <w:ind w:firstLine="709"/>
        <w:jc w:val="both"/>
        <w:rPr>
          <w:i/>
          <w:color w:val="000000"/>
          <w:sz w:val="28"/>
          <w:szCs w:val="28"/>
        </w:rPr>
      </w:pPr>
      <w:r w:rsidRPr="003B5104">
        <w:rPr>
          <w:i/>
          <w:sz w:val="28"/>
          <w:szCs w:val="28"/>
        </w:rPr>
        <w:t>Контроль выполнение практического задания</w:t>
      </w:r>
      <w:r w:rsidRPr="003B5104">
        <w:rPr>
          <w:i/>
          <w:color w:val="000000"/>
          <w:sz w:val="28"/>
          <w:szCs w:val="28"/>
        </w:rPr>
        <w:t>:</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Составьте «Психологическое резюме» по следующему алгоритму: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1. Раскройте актуальность и научную значимость статьи.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2. Определите ваш личностный интерес к данной статье.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3. Выделите вопросы, которые, на ваш взгляд, являются спорными в статье и почему?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4. Выявите основные аспекты статьи, которые вы бы хотели более подробно изучить в дальнейшем? </w:t>
      </w:r>
    </w:p>
    <w:p w:rsidR="0095082F" w:rsidRPr="003B5104" w:rsidRDefault="0095082F" w:rsidP="0095082F">
      <w:pPr>
        <w:ind w:firstLine="709"/>
        <w:jc w:val="both"/>
        <w:rPr>
          <w:color w:val="000000"/>
          <w:sz w:val="28"/>
          <w:szCs w:val="28"/>
        </w:rPr>
      </w:pPr>
      <w:r w:rsidRPr="003B5104">
        <w:rPr>
          <w:rFonts w:eastAsiaTheme="minorHAnsi"/>
          <w:color w:val="000000"/>
          <w:sz w:val="28"/>
          <w:szCs w:val="28"/>
          <w:lang w:eastAsia="en-US"/>
        </w:rPr>
        <w:t>5. Укажите, какой важной информацией снабдил вас автор анализируемого текста в личностном и профессиональном плане? Что из прочитанного материала вы сможете использовать в своей будущей профессиональной деятельности?</w:t>
      </w:r>
    </w:p>
    <w:p w:rsidR="0095082F" w:rsidRPr="003B5104" w:rsidRDefault="0095082F" w:rsidP="0095082F">
      <w:pPr>
        <w:ind w:firstLine="709"/>
        <w:jc w:val="both"/>
        <w:rPr>
          <w:rFonts w:eastAsiaTheme="minorHAnsi"/>
          <w:sz w:val="28"/>
          <w:szCs w:val="28"/>
        </w:rPr>
      </w:pPr>
      <w:r w:rsidRPr="003B5104">
        <w:rPr>
          <w:i/>
          <w:sz w:val="28"/>
          <w:szCs w:val="28"/>
        </w:rPr>
        <w:t xml:space="preserve">Проверка практических навыков: </w:t>
      </w:r>
      <w:r w:rsidRPr="003B5104">
        <w:rPr>
          <w:rFonts w:eastAsiaTheme="minorHAnsi"/>
          <w:sz w:val="28"/>
          <w:szCs w:val="28"/>
        </w:rPr>
        <w:t xml:space="preserve">Разработайте компьютерные презентации по темам (одна на выбор):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1. </w:t>
      </w:r>
      <w:proofErr w:type="spellStart"/>
      <w:r w:rsidRPr="003B5104">
        <w:rPr>
          <w:rFonts w:eastAsiaTheme="minorHAnsi"/>
          <w:color w:val="000000"/>
          <w:sz w:val="28"/>
          <w:szCs w:val="28"/>
          <w:lang w:eastAsia="en-US"/>
        </w:rPr>
        <w:t>Компетентностный</w:t>
      </w:r>
      <w:proofErr w:type="spellEnd"/>
      <w:r w:rsidRPr="003B5104">
        <w:rPr>
          <w:rFonts w:eastAsiaTheme="minorHAnsi"/>
          <w:color w:val="000000"/>
          <w:sz w:val="28"/>
          <w:szCs w:val="28"/>
          <w:lang w:eastAsia="en-US"/>
        </w:rPr>
        <w:t xml:space="preserve"> подход в подготовке специалистов в сфере медицины.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2. Переход от старшего школьного к студенческому возрасту как критический период возрастного развития.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3. Психологические особенности основных видов деятельности студентов.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4. Психологические особенности студенческого возраста и проблема воспитания (нравственное, трудовое, профессиональное, эстетическое и др.) в медицинском вузе.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5. Типология студентов медицинского вуза.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6. Психолого-педагогическая компетентность преподавателя медицинского вуза.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7. Педагогические способности преподавателя медицинского вуза: понятие и виды.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8. Факторы успешной профессиональной карьеры преподавателя медицинского вуза.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9. Типология преподавателей медицинского вуза. Проблема «физиков» и «лириков». </w:t>
      </w:r>
    </w:p>
    <w:p w:rsidR="0095082F" w:rsidRPr="003B5104" w:rsidRDefault="0095082F" w:rsidP="0095082F">
      <w:pPr>
        <w:ind w:firstLine="709"/>
        <w:jc w:val="both"/>
        <w:rPr>
          <w:rFonts w:eastAsiaTheme="minorHAnsi"/>
          <w:color w:val="000000"/>
          <w:sz w:val="28"/>
          <w:szCs w:val="28"/>
          <w:lang w:eastAsia="en-US"/>
        </w:rPr>
      </w:pPr>
      <w:r w:rsidRPr="003B5104">
        <w:rPr>
          <w:rFonts w:eastAsiaTheme="minorHAnsi"/>
          <w:color w:val="000000"/>
          <w:sz w:val="28"/>
          <w:szCs w:val="28"/>
          <w:lang w:eastAsia="en-US"/>
        </w:rPr>
        <w:t>10. Творчество в профессиональной деятельности преподавателя медицинского вуза.</w:t>
      </w:r>
    </w:p>
    <w:p w:rsidR="0095082F" w:rsidRPr="003B5104" w:rsidRDefault="0095082F" w:rsidP="0095082F">
      <w:pPr>
        <w:autoSpaceDE w:val="0"/>
        <w:autoSpaceDN w:val="0"/>
        <w:adjustRightInd w:val="0"/>
        <w:rPr>
          <w:rFonts w:eastAsiaTheme="minorHAnsi"/>
          <w:color w:val="000000"/>
          <w:lang w:eastAsia="en-US"/>
        </w:rPr>
      </w:pPr>
    </w:p>
    <w:p w:rsidR="0095082F" w:rsidRPr="003B5104" w:rsidRDefault="0095082F" w:rsidP="0095082F">
      <w:pPr>
        <w:ind w:firstLine="709"/>
        <w:jc w:val="center"/>
        <w:rPr>
          <w:b/>
          <w:sz w:val="28"/>
        </w:rPr>
      </w:pPr>
      <w:r w:rsidRPr="003B5104">
        <w:rPr>
          <w:b/>
          <w:color w:val="000000"/>
          <w:sz w:val="28"/>
          <w:szCs w:val="28"/>
        </w:rPr>
        <w:t>Практическое занятие</w:t>
      </w:r>
      <w:r w:rsidRPr="003B5104">
        <w:rPr>
          <w:b/>
          <w:sz w:val="28"/>
        </w:rPr>
        <w:t xml:space="preserve"> 3.</w:t>
      </w:r>
    </w:p>
    <w:p w:rsidR="0095082F" w:rsidRPr="003B5104" w:rsidRDefault="0095082F" w:rsidP="0095082F">
      <w:pPr>
        <w:pStyle w:val="Default"/>
        <w:jc w:val="center"/>
        <w:rPr>
          <w:rFonts w:eastAsiaTheme="minorHAnsi"/>
          <w:sz w:val="28"/>
          <w:szCs w:val="28"/>
        </w:rPr>
      </w:pPr>
      <w:r w:rsidRPr="003B5104">
        <w:rPr>
          <w:b/>
          <w:sz w:val="28"/>
        </w:rPr>
        <w:t xml:space="preserve">ТЕМА: </w:t>
      </w:r>
      <w:r w:rsidRPr="003B5104">
        <w:rPr>
          <w:rFonts w:eastAsiaTheme="minorHAnsi"/>
          <w:b/>
          <w:bCs/>
          <w:sz w:val="28"/>
          <w:szCs w:val="28"/>
        </w:rPr>
        <w:t>ПСИХОЛОГИЧЕСКИЕ ОСНОВЫ ВЗАИМОДЕЙСТВИЯ</w:t>
      </w:r>
    </w:p>
    <w:p w:rsidR="0095082F" w:rsidRPr="003B5104" w:rsidRDefault="0095082F" w:rsidP="0095082F">
      <w:pPr>
        <w:ind w:firstLine="709"/>
        <w:jc w:val="center"/>
        <w:rPr>
          <w:b/>
          <w:color w:val="000000"/>
          <w:sz w:val="28"/>
          <w:szCs w:val="28"/>
        </w:rPr>
      </w:pPr>
      <w:r w:rsidRPr="003B5104">
        <w:rPr>
          <w:rFonts w:eastAsiaTheme="minorHAnsi"/>
          <w:b/>
          <w:bCs/>
          <w:color w:val="000000"/>
          <w:sz w:val="28"/>
          <w:szCs w:val="28"/>
          <w:lang w:eastAsia="en-US"/>
        </w:rPr>
        <w:t>ПРЕПОДАВАТЕЛЯ И СТУДЕНТОВ В УЧЕБНО-ВОСПИТАТЕЛЬНОМ ПРОЦЕССЕ МЕДИЦИНСКОГО ВУЗА</w:t>
      </w:r>
    </w:p>
    <w:p w:rsidR="0095082F" w:rsidRPr="003B5104" w:rsidRDefault="0095082F" w:rsidP="0095082F">
      <w:pPr>
        <w:ind w:firstLine="709"/>
        <w:jc w:val="both"/>
        <w:rPr>
          <w:b/>
          <w:color w:val="000000"/>
          <w:sz w:val="28"/>
          <w:szCs w:val="28"/>
        </w:rPr>
      </w:pPr>
    </w:p>
    <w:p w:rsidR="0095082F" w:rsidRPr="003B5104" w:rsidRDefault="0095082F" w:rsidP="0095082F">
      <w:pPr>
        <w:ind w:firstLine="709"/>
        <w:jc w:val="both"/>
        <w:rPr>
          <w:b/>
          <w:color w:val="000000"/>
          <w:sz w:val="28"/>
          <w:szCs w:val="28"/>
        </w:rPr>
      </w:pPr>
      <w:r w:rsidRPr="003B5104">
        <w:rPr>
          <w:b/>
          <w:color w:val="000000"/>
          <w:sz w:val="28"/>
          <w:szCs w:val="28"/>
        </w:rPr>
        <w:t>Форм</w:t>
      </w:r>
      <w:proofErr w:type="gramStart"/>
      <w:r w:rsidRPr="003B5104">
        <w:rPr>
          <w:b/>
          <w:color w:val="000000"/>
          <w:sz w:val="28"/>
          <w:szCs w:val="28"/>
        </w:rPr>
        <w:t>а(</w:t>
      </w:r>
      <w:proofErr w:type="gramEnd"/>
      <w:r w:rsidRPr="003B5104">
        <w:rPr>
          <w:b/>
          <w:color w:val="000000"/>
          <w:sz w:val="28"/>
          <w:szCs w:val="28"/>
        </w:rPr>
        <w:t>ы) текущего контроля</w:t>
      </w:r>
      <w:r w:rsidRPr="003B5104">
        <w:rPr>
          <w:color w:val="000000"/>
          <w:sz w:val="28"/>
          <w:szCs w:val="28"/>
        </w:rPr>
        <w:t xml:space="preserve"> </w:t>
      </w:r>
      <w:r w:rsidRPr="003B5104">
        <w:rPr>
          <w:b/>
          <w:color w:val="000000"/>
          <w:sz w:val="28"/>
          <w:szCs w:val="28"/>
        </w:rPr>
        <w:t xml:space="preserve">успеваемости: </w:t>
      </w:r>
    </w:p>
    <w:p w:rsidR="0095082F" w:rsidRPr="003B5104" w:rsidRDefault="0095082F" w:rsidP="0095082F">
      <w:pPr>
        <w:pStyle w:val="a5"/>
        <w:numPr>
          <w:ilvl w:val="0"/>
          <w:numId w:val="2"/>
        </w:numPr>
        <w:ind w:left="0" w:firstLine="709"/>
        <w:rPr>
          <w:rFonts w:ascii="Times New Roman" w:hAnsi="Times New Roman"/>
          <w:color w:val="000000"/>
          <w:sz w:val="28"/>
          <w:szCs w:val="28"/>
        </w:rPr>
      </w:pPr>
      <w:r w:rsidRPr="003B5104">
        <w:rPr>
          <w:rFonts w:ascii="Times New Roman" w:hAnsi="Times New Roman"/>
          <w:color w:val="000000"/>
          <w:sz w:val="28"/>
          <w:szCs w:val="28"/>
        </w:rPr>
        <w:t>письменный опрос;</w:t>
      </w:r>
    </w:p>
    <w:p w:rsidR="0095082F" w:rsidRPr="003B5104" w:rsidRDefault="0095082F" w:rsidP="0095082F">
      <w:pPr>
        <w:pStyle w:val="a5"/>
        <w:numPr>
          <w:ilvl w:val="0"/>
          <w:numId w:val="2"/>
        </w:numPr>
        <w:ind w:left="0" w:firstLine="709"/>
        <w:rPr>
          <w:rFonts w:ascii="Times New Roman" w:hAnsi="Times New Roman"/>
          <w:color w:val="000000"/>
          <w:sz w:val="28"/>
          <w:szCs w:val="28"/>
        </w:rPr>
      </w:pPr>
      <w:r w:rsidRPr="003B5104">
        <w:rPr>
          <w:rFonts w:ascii="Times New Roman" w:hAnsi="Times New Roman"/>
          <w:color w:val="000000"/>
          <w:sz w:val="28"/>
          <w:szCs w:val="28"/>
        </w:rPr>
        <w:t xml:space="preserve">доклады; </w:t>
      </w:r>
    </w:p>
    <w:p w:rsidR="0095082F" w:rsidRPr="003B5104" w:rsidRDefault="0095082F" w:rsidP="0095082F">
      <w:pPr>
        <w:pStyle w:val="a5"/>
        <w:numPr>
          <w:ilvl w:val="0"/>
          <w:numId w:val="2"/>
        </w:numPr>
        <w:ind w:left="0" w:firstLine="709"/>
        <w:rPr>
          <w:rFonts w:ascii="Times New Roman" w:hAnsi="Times New Roman"/>
          <w:color w:val="000000"/>
          <w:sz w:val="28"/>
          <w:szCs w:val="28"/>
        </w:rPr>
      </w:pPr>
      <w:r w:rsidRPr="003B5104">
        <w:rPr>
          <w:rFonts w:ascii="Times New Roman" w:hAnsi="Times New Roman"/>
          <w:sz w:val="28"/>
          <w:szCs w:val="28"/>
        </w:rPr>
        <w:t>контроль выполнение практического задания</w:t>
      </w:r>
      <w:r w:rsidRPr="003B5104">
        <w:rPr>
          <w:rFonts w:ascii="Times New Roman" w:hAnsi="Times New Roman"/>
          <w:color w:val="000000"/>
          <w:sz w:val="28"/>
          <w:szCs w:val="28"/>
        </w:rPr>
        <w:t>;</w:t>
      </w:r>
    </w:p>
    <w:p w:rsidR="0095082F" w:rsidRPr="003B5104" w:rsidRDefault="0095082F" w:rsidP="0095082F">
      <w:pPr>
        <w:pStyle w:val="a5"/>
        <w:numPr>
          <w:ilvl w:val="0"/>
          <w:numId w:val="2"/>
        </w:numPr>
        <w:ind w:left="0" w:firstLine="709"/>
        <w:rPr>
          <w:rFonts w:ascii="Times New Roman" w:hAnsi="Times New Roman"/>
          <w:i/>
          <w:color w:val="000000"/>
          <w:sz w:val="28"/>
          <w:szCs w:val="28"/>
        </w:rPr>
      </w:pPr>
      <w:r w:rsidRPr="003B5104">
        <w:rPr>
          <w:rFonts w:ascii="Times New Roman" w:hAnsi="Times New Roman"/>
          <w:color w:val="000000"/>
          <w:sz w:val="28"/>
          <w:szCs w:val="28"/>
        </w:rPr>
        <w:t>тестирование.</w:t>
      </w:r>
      <w:r w:rsidRPr="003B5104">
        <w:rPr>
          <w:rFonts w:ascii="Times New Roman" w:hAnsi="Times New Roman"/>
          <w:i/>
          <w:color w:val="000000"/>
          <w:sz w:val="28"/>
          <w:szCs w:val="28"/>
        </w:rPr>
        <w:t xml:space="preserve"> </w:t>
      </w:r>
    </w:p>
    <w:p w:rsidR="0095082F" w:rsidRPr="003B5104" w:rsidRDefault="0095082F" w:rsidP="0095082F">
      <w:pPr>
        <w:ind w:firstLine="709"/>
        <w:jc w:val="both"/>
        <w:rPr>
          <w:b/>
          <w:color w:val="000000"/>
          <w:sz w:val="28"/>
          <w:szCs w:val="28"/>
        </w:rPr>
      </w:pPr>
      <w:r w:rsidRPr="003B5104">
        <w:rPr>
          <w:b/>
          <w:color w:val="000000"/>
          <w:sz w:val="28"/>
          <w:szCs w:val="28"/>
        </w:rPr>
        <w:t>Оценочные материалы текущего контроля успеваемости:</w:t>
      </w:r>
    </w:p>
    <w:p w:rsidR="0095082F" w:rsidRPr="003B5104" w:rsidRDefault="0095082F" w:rsidP="0095082F">
      <w:pPr>
        <w:ind w:firstLine="709"/>
        <w:jc w:val="both"/>
        <w:rPr>
          <w:color w:val="000000"/>
        </w:rPr>
      </w:pPr>
      <w:r w:rsidRPr="003B5104">
        <w:rPr>
          <w:i/>
          <w:color w:val="000000"/>
          <w:sz w:val="28"/>
          <w:szCs w:val="28"/>
        </w:rPr>
        <w:t>Письменный опрос</w:t>
      </w:r>
      <w:r w:rsidRPr="003B5104">
        <w:rPr>
          <w:color w:val="000000"/>
          <w:sz w:val="28"/>
          <w:szCs w:val="28"/>
        </w:rPr>
        <w:t xml:space="preserve"> на основе описания:</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1. Педагогическая деятельность преподавателя медицинского вуза: понятие, функции, структура.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2. Модели управления образованием и стили преподавания в высшей школе.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3. Стили педагогического руководства во взаимодействии преподавателя и студента медицинского вуза.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4. Педагогический такт и его проявления в деятельности преподавателя вуза.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5. Стили педагогического общения в профессиональной деятельности преподавателя медицинского вуза. </w:t>
      </w:r>
    </w:p>
    <w:p w:rsidR="0095082F" w:rsidRPr="003B5104" w:rsidRDefault="0095082F" w:rsidP="0095082F">
      <w:pPr>
        <w:ind w:firstLine="709"/>
        <w:jc w:val="both"/>
        <w:rPr>
          <w:color w:val="000000"/>
          <w:sz w:val="28"/>
          <w:szCs w:val="28"/>
        </w:rPr>
      </w:pPr>
      <w:r w:rsidRPr="003B5104">
        <w:rPr>
          <w:rFonts w:eastAsiaTheme="minorHAnsi"/>
          <w:color w:val="000000"/>
          <w:sz w:val="28"/>
          <w:szCs w:val="28"/>
          <w:lang w:eastAsia="en-US"/>
        </w:rPr>
        <w:t>6. Педагогическое общение куратора со студентами в медицинском вузе.</w:t>
      </w:r>
    </w:p>
    <w:p w:rsidR="0095082F" w:rsidRPr="003B5104" w:rsidRDefault="0095082F" w:rsidP="0095082F">
      <w:pPr>
        <w:ind w:firstLine="709"/>
        <w:jc w:val="both"/>
        <w:rPr>
          <w:i/>
          <w:color w:val="000000"/>
          <w:sz w:val="28"/>
          <w:szCs w:val="28"/>
        </w:rPr>
      </w:pPr>
      <w:r w:rsidRPr="003B5104">
        <w:rPr>
          <w:i/>
          <w:color w:val="000000"/>
          <w:sz w:val="28"/>
          <w:szCs w:val="28"/>
        </w:rPr>
        <w:t>Темы докладов:</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lang w:eastAsia="en-US"/>
        </w:rPr>
        <w:t xml:space="preserve"> </w:t>
      </w:r>
      <w:r w:rsidRPr="003B5104">
        <w:rPr>
          <w:rFonts w:eastAsiaTheme="minorHAnsi"/>
          <w:color w:val="000000"/>
          <w:sz w:val="28"/>
          <w:szCs w:val="28"/>
          <w:lang w:eastAsia="en-US"/>
        </w:rPr>
        <w:t xml:space="preserve">1. Педагогическая деятельность преподавателя медицинского вуза: понятие, функции, основные характеристики и структура.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2. Индивидуальный стиль педагогической деятельности преподавателя медицинского вуза: понятие, виды, проявление в учебно-воспитательном процессе. </w:t>
      </w:r>
    </w:p>
    <w:p w:rsidR="0095082F" w:rsidRPr="003B5104" w:rsidRDefault="0095082F" w:rsidP="0095082F">
      <w:pPr>
        <w:ind w:firstLine="709"/>
        <w:jc w:val="both"/>
        <w:rPr>
          <w:color w:val="000000"/>
          <w:sz w:val="28"/>
          <w:szCs w:val="28"/>
        </w:rPr>
      </w:pPr>
      <w:r w:rsidRPr="003B5104">
        <w:rPr>
          <w:rFonts w:eastAsiaTheme="minorHAnsi"/>
          <w:color w:val="000000"/>
          <w:sz w:val="28"/>
          <w:szCs w:val="28"/>
          <w:lang w:eastAsia="en-US"/>
        </w:rPr>
        <w:t>3. Педагогическое общение в деятельности преподавателя медицинского вуза: понятие, функции, основные характеристики и стили.</w:t>
      </w:r>
    </w:p>
    <w:p w:rsidR="0095082F" w:rsidRPr="003B5104" w:rsidRDefault="0095082F" w:rsidP="0095082F">
      <w:pPr>
        <w:pStyle w:val="a5"/>
        <w:ind w:left="0" w:firstLine="709"/>
        <w:rPr>
          <w:rFonts w:ascii="Times New Roman" w:hAnsi="Times New Roman"/>
          <w:i/>
          <w:color w:val="000000"/>
          <w:sz w:val="28"/>
          <w:szCs w:val="28"/>
        </w:rPr>
      </w:pPr>
      <w:r w:rsidRPr="003B5104">
        <w:rPr>
          <w:rFonts w:ascii="Times New Roman" w:hAnsi="Times New Roman"/>
          <w:i/>
          <w:sz w:val="28"/>
          <w:szCs w:val="28"/>
        </w:rPr>
        <w:t>Контроль выполнение практического задания</w:t>
      </w:r>
      <w:r w:rsidRPr="003B5104">
        <w:rPr>
          <w:rFonts w:ascii="Times New Roman" w:hAnsi="Times New Roman"/>
          <w:i/>
          <w:color w:val="000000"/>
          <w:sz w:val="28"/>
          <w:szCs w:val="28"/>
        </w:rPr>
        <w:t>:</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1. Критерии успешности деятельности профессорско-преподавательского состава кафедры медицинского вуза (в соответствии с профилем профессиональной подготовки).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2. Единство коммуникативного и этического аспектов педагогического общения в деятельности преподавателя медицинского вуза.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3. Развивающее взаимодействие: совместная деятельность и общение преподавателя и студента медицинского вуза.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4. Основные методологические подходы к изучению особенностей педагогической деятельности преподавателя высшей школы.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5. Общение в системе «студент-студент» в медицинском вузе.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6. Общение в системе «преподаватель-преподаватель» в медицинском вузе. </w:t>
      </w:r>
    </w:p>
    <w:p w:rsidR="0095082F" w:rsidRPr="003B5104" w:rsidRDefault="0095082F" w:rsidP="0095082F">
      <w:pPr>
        <w:pStyle w:val="a5"/>
        <w:ind w:left="0" w:firstLine="709"/>
        <w:rPr>
          <w:rFonts w:ascii="Times New Roman" w:hAnsi="Times New Roman"/>
          <w:color w:val="000000"/>
          <w:sz w:val="28"/>
          <w:szCs w:val="28"/>
        </w:rPr>
      </w:pPr>
      <w:r w:rsidRPr="003B5104">
        <w:rPr>
          <w:rFonts w:ascii="Times New Roman" w:eastAsiaTheme="minorHAnsi" w:hAnsi="Times New Roman"/>
          <w:color w:val="000000"/>
          <w:sz w:val="28"/>
          <w:szCs w:val="28"/>
          <w:lang w:eastAsia="en-US"/>
        </w:rPr>
        <w:t>7. Психологические аспекты изучения индивидуального стиля педагогической деятельности и общения субъектов учебно-воспитательного процесса в медицинском вузе.</w:t>
      </w:r>
    </w:p>
    <w:p w:rsidR="0095082F" w:rsidRPr="003B5104" w:rsidRDefault="0095082F" w:rsidP="0095082F">
      <w:pPr>
        <w:ind w:firstLine="709"/>
        <w:jc w:val="both"/>
        <w:rPr>
          <w:color w:val="000000"/>
          <w:sz w:val="28"/>
          <w:szCs w:val="28"/>
        </w:rPr>
      </w:pPr>
      <w:r w:rsidRPr="003B5104">
        <w:rPr>
          <w:i/>
          <w:color w:val="000000"/>
          <w:sz w:val="28"/>
          <w:szCs w:val="28"/>
        </w:rPr>
        <w:t>Тестирование</w:t>
      </w:r>
      <w:r w:rsidRPr="003B5104">
        <w:rPr>
          <w:color w:val="000000"/>
          <w:sz w:val="28"/>
          <w:szCs w:val="28"/>
        </w:rPr>
        <w:t>:</w:t>
      </w:r>
    </w:p>
    <w:p w:rsidR="0095082F" w:rsidRPr="003B5104" w:rsidRDefault="0095082F" w:rsidP="0095082F">
      <w:pPr>
        <w:autoSpaceDE w:val="0"/>
        <w:autoSpaceDN w:val="0"/>
        <w:adjustRightInd w:val="0"/>
        <w:ind w:firstLine="709"/>
        <w:jc w:val="both"/>
        <w:rPr>
          <w:rFonts w:eastAsiaTheme="minorHAnsi"/>
          <w:caps/>
          <w:color w:val="000000"/>
          <w:sz w:val="28"/>
          <w:szCs w:val="28"/>
          <w:lang w:eastAsia="en-US"/>
        </w:rPr>
      </w:pPr>
      <w:r w:rsidRPr="003B5104">
        <w:rPr>
          <w:rFonts w:eastAsiaTheme="minorHAnsi"/>
          <w:caps/>
          <w:color w:val="000000"/>
          <w:sz w:val="28"/>
          <w:szCs w:val="28"/>
          <w:lang w:eastAsia="en-US"/>
        </w:rPr>
        <w:t xml:space="preserve">1). Деятельность по овладению обобщенными способами действия, саморазвитию обучающегося благодаря решению специально поставленных преподавателем учебных задач посредством учебных действий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bCs/>
          <w:color w:val="000000"/>
          <w:sz w:val="28"/>
          <w:szCs w:val="28"/>
          <w:lang w:eastAsia="en-US"/>
        </w:rPr>
        <w:t>1. учебная деятельность</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2. научная деятельность</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lastRenderedPageBreak/>
        <w:t>3. общественно-полезная деятельность</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4. научение</w:t>
      </w:r>
    </w:p>
    <w:p w:rsidR="0095082F" w:rsidRPr="003B5104" w:rsidRDefault="0095082F" w:rsidP="0095082F">
      <w:pPr>
        <w:ind w:firstLine="709"/>
        <w:jc w:val="both"/>
        <w:rPr>
          <w:color w:val="000000"/>
          <w:sz w:val="28"/>
          <w:szCs w:val="28"/>
        </w:rPr>
      </w:pPr>
      <w:r w:rsidRPr="003B5104">
        <w:rPr>
          <w:rFonts w:eastAsiaTheme="minorHAnsi"/>
          <w:color w:val="000000"/>
          <w:sz w:val="28"/>
          <w:szCs w:val="28"/>
          <w:lang w:eastAsia="en-US"/>
        </w:rPr>
        <w:t>5. обучение</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 xml:space="preserve">2). ЦЕЛЬ УЧЕБНОЙ ДЕЯТЕЛЬНОСТИ СТУДЕНТОВ </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bCs/>
          <w:color w:val="000000"/>
          <w:sz w:val="28"/>
          <w:szCs w:val="28"/>
          <w:lang w:eastAsia="en-US"/>
        </w:rPr>
        <w:t>1. ожидаемые промежуточные и конечные результаты действий студента, ведущие к реализации его мотивов</w:t>
      </w:r>
    </w:p>
    <w:p w:rsidR="0095082F" w:rsidRPr="003B5104" w:rsidRDefault="0095082F" w:rsidP="0095082F">
      <w:pPr>
        <w:autoSpaceDE w:val="0"/>
        <w:autoSpaceDN w:val="0"/>
        <w:adjustRightInd w:val="0"/>
        <w:ind w:firstLine="709"/>
        <w:jc w:val="both"/>
        <w:rPr>
          <w:rFonts w:eastAsiaTheme="minorHAnsi"/>
          <w:color w:val="000000"/>
          <w:sz w:val="28"/>
          <w:szCs w:val="28"/>
          <w:lang w:eastAsia="en-US"/>
        </w:rPr>
      </w:pPr>
      <w:r w:rsidRPr="003B5104">
        <w:rPr>
          <w:rFonts w:eastAsiaTheme="minorHAnsi"/>
          <w:color w:val="000000"/>
          <w:sz w:val="28"/>
          <w:szCs w:val="28"/>
          <w:lang w:eastAsia="en-US"/>
        </w:rPr>
        <w:t>2. знания, умения и навыки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компетенции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отметки и оценки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5. рейтинг студента</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3). ОСНОВНЫЕ АСПЕКТЫ ИЗУЧЕНИЯ ЦЕЛИ УЧЕБНОЙ ДЕЯТЕЛЬНОСТИ СТУДЕНТОВ </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цель как определенный уровень знаний, умений и навыков студента</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2. цель как уровень достижений, представляющий собой количественный аспект</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цель как соответствие содержания учения его результатам</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цель как выражение количественных показателей достижений студента</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4). ФАКТОРЫ ВНУТРЕННЕЙ ПРИВЛЕКАТЕЛЬНОСТИ ЦЕЛИ УЧЕБНОЙ ДЕЯТЕЛЬНОСТИ </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1. обеспечивает самовыражение</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повышает престиж</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обеспечивает социальное признание</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5). ФАКТОРЫ ВНЕШНЕЙ ПРИВЛЕКАТЕЛЬНОСТИ ЦЕЛИ УЧЕБНОЙ ДЕЯТЕЛЬНОСТИ </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обеспечивает самовыражение</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2. повышает престиж</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3. создает чувство </w:t>
      </w:r>
      <w:proofErr w:type="spellStart"/>
      <w:r w:rsidRPr="003B5104">
        <w:rPr>
          <w:rFonts w:eastAsiaTheme="minorHAnsi"/>
          <w:sz w:val="28"/>
          <w:szCs w:val="28"/>
          <w:lang w:eastAsia="en-US"/>
        </w:rPr>
        <w:t>самоценности</w:t>
      </w:r>
      <w:proofErr w:type="spellEnd"/>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6). К УРОВНЯМ ЦЕЛИ УЧЕБНОЙ ДЕЯТЕЛЬНОСТИ ОТНОСЯТСЯ </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социальные цели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учебно-познавательные цели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цели самообразования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широкие познавательные цели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5. все ответы верны</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7). ПРЕДМЕТ УЧЕБНОЙ ДЕЯТЕЛЬНОСТИ СТУДЕНТОВ – ЭТО </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знания, умения и навыки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 xml:space="preserve">2. исходный образ мира, уточняющийся и обогащающийся в ходе </w:t>
      </w:r>
      <w:proofErr w:type="spellStart"/>
      <w:proofErr w:type="gramStart"/>
      <w:r w:rsidRPr="003B5104">
        <w:rPr>
          <w:rFonts w:eastAsiaTheme="minorHAnsi"/>
          <w:bCs/>
          <w:sz w:val="28"/>
          <w:szCs w:val="28"/>
          <w:lang w:eastAsia="en-US"/>
        </w:rPr>
        <w:t>познава</w:t>
      </w:r>
      <w:proofErr w:type="spellEnd"/>
      <w:r w:rsidRPr="003B5104">
        <w:rPr>
          <w:rFonts w:eastAsiaTheme="minorHAnsi"/>
          <w:bCs/>
          <w:sz w:val="28"/>
          <w:szCs w:val="28"/>
          <w:lang w:eastAsia="en-US"/>
        </w:rPr>
        <w:t>-тельных</w:t>
      </w:r>
      <w:proofErr w:type="gramEnd"/>
      <w:r w:rsidRPr="003B5104">
        <w:rPr>
          <w:rFonts w:eastAsiaTheme="minorHAnsi"/>
          <w:bCs/>
          <w:sz w:val="28"/>
          <w:szCs w:val="28"/>
          <w:lang w:eastAsia="en-US"/>
        </w:rPr>
        <w:t xml:space="preserve"> действий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система научных знаний о той или иной объективной реальности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учебные тексты</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8). К СРЕДСТВАМ УЧЕБНОЙ ДЕЯТЕЛЬНОСТИ ОТНОСЯТСЯ </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интеллектуальные действия, мыслительные операции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языковые знаковые средства, в форме которых усваивается знание</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3. фоновые знания, тезаурус </w:t>
      </w:r>
      <w:proofErr w:type="gramStart"/>
      <w:r w:rsidRPr="003B5104">
        <w:rPr>
          <w:rFonts w:eastAsiaTheme="minorHAnsi"/>
          <w:sz w:val="28"/>
          <w:szCs w:val="28"/>
          <w:lang w:eastAsia="en-US"/>
        </w:rPr>
        <w:t>обучающихся</w:t>
      </w:r>
      <w:proofErr w:type="gramEnd"/>
    </w:p>
    <w:p w:rsidR="0095082F" w:rsidRPr="003B5104" w:rsidRDefault="0095082F" w:rsidP="0095082F">
      <w:pPr>
        <w:autoSpaceDE w:val="0"/>
        <w:autoSpaceDN w:val="0"/>
        <w:adjustRightInd w:val="0"/>
        <w:ind w:firstLine="709"/>
        <w:jc w:val="both"/>
        <w:rPr>
          <w:rFonts w:eastAsiaTheme="minorHAnsi"/>
          <w:bCs/>
          <w:sz w:val="28"/>
          <w:szCs w:val="28"/>
          <w:lang w:eastAsia="en-US"/>
        </w:rPr>
      </w:pPr>
      <w:r w:rsidRPr="003B5104">
        <w:rPr>
          <w:rFonts w:eastAsiaTheme="minorHAnsi"/>
          <w:bCs/>
          <w:sz w:val="28"/>
          <w:szCs w:val="28"/>
          <w:lang w:eastAsia="en-US"/>
        </w:rPr>
        <w:t>4. все ответы верны</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9). К СПОСОБАМ УЧЕБНОЙ ДЕЯТЕЛЬНОСТИ СТУДЕНТОВ ОТНОСЯТСЯ </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репродуктивные</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lastRenderedPageBreak/>
        <w:t>2. проблемно-творческие</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3. </w:t>
      </w:r>
      <w:proofErr w:type="spellStart"/>
      <w:r w:rsidRPr="003B5104">
        <w:rPr>
          <w:rFonts w:eastAsiaTheme="minorHAnsi"/>
          <w:sz w:val="28"/>
          <w:szCs w:val="28"/>
          <w:lang w:eastAsia="en-US"/>
        </w:rPr>
        <w:t>исследовательско</w:t>
      </w:r>
      <w:proofErr w:type="spellEnd"/>
      <w:r w:rsidRPr="003B5104">
        <w:rPr>
          <w:rFonts w:eastAsiaTheme="minorHAnsi"/>
          <w:sz w:val="28"/>
          <w:szCs w:val="28"/>
          <w:lang w:eastAsia="en-US"/>
        </w:rPr>
        <w:t>-познавательные</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4. все ответы верны</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10). ОСНОВНЫЕ ХАРАКТЕРИСТИКИ УЧЕБНОЙ ДЕЯТЕЛЬНОСТИ </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 xml:space="preserve">1. </w:t>
      </w:r>
      <w:proofErr w:type="gramStart"/>
      <w:r w:rsidRPr="003B5104">
        <w:rPr>
          <w:rFonts w:eastAsiaTheme="minorHAnsi"/>
          <w:bCs/>
          <w:sz w:val="28"/>
          <w:szCs w:val="28"/>
          <w:lang w:eastAsia="en-US"/>
        </w:rPr>
        <w:t>направлена</w:t>
      </w:r>
      <w:proofErr w:type="gramEnd"/>
      <w:r w:rsidRPr="003B5104">
        <w:rPr>
          <w:rFonts w:eastAsiaTheme="minorHAnsi"/>
          <w:bCs/>
          <w:sz w:val="28"/>
          <w:szCs w:val="28"/>
          <w:lang w:eastAsia="en-US"/>
        </w:rPr>
        <w:t xml:space="preserve"> на овладение учебным материалом и решение учебных задач</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2. </w:t>
      </w:r>
      <w:proofErr w:type="gramStart"/>
      <w:r w:rsidRPr="003B5104">
        <w:rPr>
          <w:rFonts w:eastAsiaTheme="minorHAnsi"/>
          <w:sz w:val="28"/>
          <w:szCs w:val="28"/>
          <w:lang w:eastAsia="en-US"/>
        </w:rPr>
        <w:t>направлена</w:t>
      </w:r>
      <w:proofErr w:type="gramEnd"/>
      <w:r w:rsidRPr="003B5104">
        <w:rPr>
          <w:rFonts w:eastAsiaTheme="minorHAnsi"/>
          <w:sz w:val="28"/>
          <w:szCs w:val="28"/>
          <w:lang w:eastAsia="en-US"/>
        </w:rPr>
        <w:t xml:space="preserve"> на освоение специфических способов действия в нестандартных ситуациях</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результаты собственных действий студента не влияют на изменения его психических свойств и поведения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5. единичные способы действий предваряют решение задач</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11). ПРОДУКТ УЧЕБНОЙ ДЕЯТЕЛЬНОСТИ СТУДЕНТОВ ВКЛЮЧАЕТ В СЕБЯ </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1. структурированное и актуализированное знание, лежащее в основе умения решать требующие его применения задачи в разных областях науки и практики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2. внутренние новообразования психики и деятельности в мотивационном и смысловом планах</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3. часть индивидуального опыта</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все ответы верны</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12). РЕЗУЛЬТАТ УЧЕБНОЙ ДЕЯТЕЛЬНОСТИ СТУДЕНТА </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отличная и хорошая успеваемость по предметам</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высокий уровень овладения научными знаниями и специальными умениями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3. потребность продолжать деятельность учения либо уклонение от неё</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переход к самообучению</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13). УЧЕБНАЯ ДЕЯТЕЛЬНОСТЬ СТУДЕНТОВ ВКЛЮЧАЕТ В СЕБЯ </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учебную задачу</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учебные действия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3. контроль (самоконтроль) </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оценка (самооценка)</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 xml:space="preserve">5. все ответы верны </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14). СТРУКТУРНЫЙ КОМПОНЕНТ УЧЕБНОЙ ДЕЯТЕЛЬНОСТИ, СТАНДАРТИЗИРОВАННАЯ ФОРМА ОПИСАНИЯ НЕКОТОРОГО ФРАГМЕНТА УЖЕ ОСУЩЕСТВЛЕННОЙ ПОЗНАВАТЕЛЬНОЙ ДЕЯТЕЛЬНОСТИ, ОРИЕНТИРОВАННОЙ НА СОЗДАНИЕ УСЛОВИЙ ДЛЯ ВОСПРОИЗВЕДЕНИЯ ЭТОЙ ДЕЯТЕЛЬНОСТИ В УСЛОВИЯХ ОБУЧЕНИЯ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проблемная ситуация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научное знание</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3. учебная задача</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учебный текст</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15). КОМПОНЕНТЫ УЧЕБНОЙ ЗАДАЧ КАК СИСТЕМЫ</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1. предмет задачи в исходном состоянии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студент как субъект учебной деятельности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преподаватель как субъект обучения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учебный материал</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16). СОСТАВНЫМИ ЧАСТЯМИ УЧЕБНОЙ ЗАДАЧИ ЯВЛЯЮТСЯ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предметная область – класс фиксированных обозначений объектов</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отношения, которые связывают эти объекты</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lastRenderedPageBreak/>
        <w:t>3. требование задачи, что необходимо установить в ходе её решения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оператор задачи – совокупность действий, которые надо произвести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5. все ответы верны</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17). К СРЕДСТВАМ РЕШЕНИЯ УЧЕБНОЙ ЗАДАЧИ ОТНОСЯТСЯ </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материальные</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материализованные</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идеальные</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4. все ответы верны</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18). УЧЕБНАЯ ЗАДАЧА СУЩЕСТВУЕТ (ДАЕТСЯ)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в структуре учебного материала</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2. в определенной учебной (нейтральной или проблемной) ситуации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в системе научных понятий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в материальных носителях учебной информации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19). </w:t>
      </w:r>
      <w:proofErr w:type="gramStart"/>
      <w:r w:rsidRPr="003B5104">
        <w:rPr>
          <w:rFonts w:eastAsiaTheme="minorHAnsi"/>
          <w:sz w:val="28"/>
          <w:szCs w:val="28"/>
          <w:lang w:eastAsia="en-US"/>
        </w:rPr>
        <w:t>СТРУКТУРНЫЙ КОМПОНЕНТ УЧЕБНОЙ ДЕЯТЕЛЬНОСТИ, ПРОЦЕСС, МОТИВ КОТОРОГО НЕ СОВПАДАЕТ В ЕГО ПРЕДМЕТОМ, А ЛЕЖИТ В САМОЙ УЧЕБНОЙ ДЕЯТЕЛЬНОСТИ, В КОТОРУЮ ДАННЫЙ ПРОЦЕСС ВКЛЮЧЕН</w:t>
      </w:r>
      <w:proofErr w:type="gramEnd"/>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учебная операция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метод обучения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3. учебное действие</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этап решения учебной задачи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20). ОСНОВА ТЕХНОЛОГИЗАЦИИ ОБУЧЕНИЯ </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1. переход с уровня действий на уровень операций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переход с уровня операций на уровень действий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переход от обучения к самообучению студента</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переход от репродуктивного к творческому способу овладения учебным материалом</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21). ВИДЫ УЧЕБНЫХ ДЕЙСТВИЙ С ПОЗИЦИИ СУБЪЕКТА ДЕЯТЕЛЬНОСТИ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целеполагание</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программирование и планирование</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исполнение</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контроль и оценка</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5. все ответы верны</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22). ВИДЫ УЧЕБНЫХ ДЕЙСТВИЙ С ПОЗИЦИИ ЭТАПОВ УСВОЕНИЯ УЧЕБНОГО МАТЕРИАЛА</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ориентировочные</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исполнительские</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оценочные</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4. все ответы верны</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23). ВИДЫ УЧЕБНЫХ ДЕЙСТВИЙ С ПОЗИЦИИ ПРЕДМЕТА УЧЕБНОЙ ДЕЯТЕЛЬНОСТИ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1. преобразующие</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планирующие</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исполнительские</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оценочные</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lastRenderedPageBreak/>
        <w:t>24). ВИДЫ УЧЕБНЫХ ДЕЙСТВИЙ В СООТНЕСЕННОСТИ С ПСИХИЧЕСКОЙ ДЕЯТЕЛЬНОСТЬЮ СТУДЕНТА</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1. мыслительные</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планирующие</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исполнительские</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25). ВИДЫ УЧЕБНЫХ ДЕЙСТВИЙ ПО ФОРМЕ </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репродуктивные</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2. материальные</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продуктивные</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26). СТРУКТУРНЫЙ КОМПОНЕНТ УЧЕБНОЙ ДЕЯТЕЛЬНОСТИ, ВЫЯВЛЕНИЕ, ИЗМЕРЕНИЕ И ОЦЕНИВАНИЕ ЗНАНИЙ И УМЕНИЙ СТУДЕНТОВ</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учебная задача</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учебное действие</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3. учебный контроль</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оценка</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5. проверка</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27). СОСТАВНОЙ КОМПОНЕНТ КОНТРОЛЯ В СТРУКТУРЕ УЧЕБНОЙ ДЕЯТЕЛЬНОСТИ СТУДЕНТА</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оценка</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решение</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сопоставление</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4. проверка</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5. сравнение</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28). СТРУКТУРА ВНУТРЕННЕГО КОНТРОЛЯ СУБЪЕКТА ДЕЯТЕЛЬНОСТИ ЗА ЕЁ РЕАЛИЗАЦИЕЙ ВКЛЮЧАЕТ В СЕБЯ </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модель, желаемый образ действия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процесс сличения желаемого образа с реальным действием</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принятие решения о продолжении или коррекции действия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4. все ответы верны</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29). ВИДЫ КОНТРОЛЯ В УЧЕБНОЙ ДЕЯТЕЛЬНОСТИ СТУДЕНТОВ ПО КРИТЕРИЮ РЕАЛИЗУЕМЫХ ФУНКЦИЙ </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1. текущий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оперативный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промежуточный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30). ВИД КОНТРОЛЯ, В ПРОЦЕССЕ КОТОРОГО СТУДЕНТ СЛЕДИТ ЗА САМИМ ХОДОМ ВЫПОЛНЕНИЯ ДЕЯТЕЛЬНОСТИ ИЛИ ДЕЙСТВИЯ И КОРРЕКТИРУЕТ ЕГО КАЧЕСТВО СРАЗУ, СОПОСТАВЛЯЯ С ОБРАЗЦОМ</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предварительный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2. пооперационный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текущий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перспективный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5. ретроспективный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31). ВИД КОНТРОЛЯ, В ПРОЦЕССЕ КОТОРОГО КОРРЕКТИРОВАНИЕ, СЛИЧЕНИЕ ПРЕДСТОЯЩЕЙ ДЕЯТЕЛЬНОСТИ И СВОИХ ВОЗМОЖНОСТЕЙ ВЫПОЛНЕНИЯ ОСУЩЕСТВЛЯЕТСЯ НА НЕСКОЛЬКО ОПЕРАЦИЙ ВПЕРЕД</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lastRenderedPageBreak/>
        <w:t>1. предварительный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пооперационный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текущий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4. перспективный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5. ретроспективный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32). ПОКАЗАТЕЛИ ВЛАДЕНИЯ СТУДЕНТОМ САМОКОНТРОЛЕМ</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умеет сознательно подчинять свои действия заданному комплексу требований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умеет изменять (сохранять) состав действий в изменившихся условиях деятельности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умеет планировать состав действий, определяя субъективные трудности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умеет сличать действия с образцом, заданным через систему условий или материально</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5. все ответы верны</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33). ОЦЕНКА В СТРУКТУРЕ УЧЕБНОЙ ДЕЯТЕЛЬНОСТИ СТУДЕНТОВ МОЖЕТ БЫТЬ ВЫРАЖЕНА В ФОРМЕ </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эмоционального отношения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оценочного суждения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отметки, балла</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самооценки студента</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5. все ответы верны</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34). ВИДЫ САМООЦЕНКИ СТУДЕНТА В СТРУКТУРЕ УЧЕБНОЙ ДЕЯТЕЛЬНОСТИ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прогностическая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процессуальная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ретроспективная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4. все ответы верны</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35). ВИД МОТИВАЦИИ, ВКЛЮЧЕННЫЙ В ДЕЯТЕЛЬНОСТЬ УЧЕНИЯ, УЧЕБНУЮ ДЕЯТЕЛЬНОСТЬ СТУДЕНТОВ</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познавательная мотивация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2. учебная мотивация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научная мотивация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профессиональная мотивация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36). ФАКТОРЫ, ОПРЕДЕЛЯЮЩИЕ СОДЕРЖАНИЕ И ХАРАКТЕР УЧЕБНОЙ МОТИВАЦИИ </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половые особенности субъектов образовательного процесса</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2. организация образовательного процесса</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социальный статус субъектов образовательного процесса</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37). К ОСНОВНЫМ ХАРАКТЕРИСТИКАМ УЧЕБНОЙ МОТИВАЦИИ ОТНОСЯТСЯ </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направленность</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динамичность</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устойчивость</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иерархичность</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5. все ответы верны</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lastRenderedPageBreak/>
        <w:t>38). К СОДЕРЖАТЕЛЬНЫМ ХАРАКТЕРИСТИКАМ УЧЕБНОЙ МОТИВАЦИИ СТУДЕНТОВ ОТНОСЯТСЯ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1. самостоятельность</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устойчивость</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сила и выраженность</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39). К ДИНАМИЧЕСКИМ ХАРАКТЕРИСТИКАМ УЧЕБНОЙ МОТИВАЦИИ ОТНОСЯТСЯ </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1. устойчивость</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осознанность</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обобщенность</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40). К ПСИХОЛОГИЧЕСКИМ ДЕТЕРМИНАНТАМ УСТОЙЧИВОСТИ УЧЕБНОЙ МОТИВАЦИИ ОТНОСЯТСЯ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исходный тип мотивационной структуры</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личностная значимость предметного содержания деятельности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вид учебного задания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4. все ответы верны</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41). СТРУКТУРА УЧЕБНОЙ МОТИВАЦИИ ВКЛЮЧАЕТ В СЕБЯ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удовольствие от самой деятельности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значимость для личности непосредственного результата деятельности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мотивирующая сила вознаграждения за деятельность</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принуждающее давление на личность</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5. все ответы верны</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42). ШИРОКИЕ ПОЗНАВАТЕЛЬНЫЕ МОТИВЫ УЧЕБНОЙ ДЕЯТЕЛЬНОСТИ ХАРАКТЕРИЗУЮТСЯ </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1. ориентацией на овладение новыми знаниями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самостоятельным поиском способов решения учебной задачи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выраженностью действий по самообразованию</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43). УЧЕБНО-ПОЗНАВАТЕЛЬНЫЕ МОТИВЫ УЧЕБНОЙ ДЕЯТЕЛЬНОСТИ ХАРАКТЕРИЗУЮТСЯ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ориентацией на овладение новыми знаниями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2. интересом к анализу собственных ошибок, наличием самоконтроля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выраженностью действий по самообразованию</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положительным отношением к необязательным учебным заданиям</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44). МОТИВЫ САМООБРАЗОВАНИЯ СТУДЕНТОВ ХАРАКТЕРИЗУЮТСЯ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1. интересом к способам рациональной организации учебного труда</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положительной реакцией на повышение трудности заданий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самостоятельным поиском способов решения учебной задачи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положительное отношение к необязательным учебным заданиям</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45). К МОТИВАМ УЧЕНИЯ, ОСНОВАННЫМ НА ПОЗНАВАТЕЛЬНОМ ИНТЕРЕСЕ, ОТНОСЯТСЯ </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непосредственный интерес к содержанию учебного предмета</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интерес к характеру мыслительной деятельности в рамках данного учебного предмета</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интерес, основанный на склонностях к изучению данного предмета</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интерес, вызываемый связью предмета с будущей профессиональной деятельностью</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lastRenderedPageBreak/>
        <w:t>5. все ответы верны</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46). УСТОЙЧИВОЕ СОЧЕТАНИЕ МОТИВА ДЕЯТЕЛЬНОСТИ, ВЫРАЖАЮЩЕГОСЯ В ПРЕИМУЩЕСТВЕННОЙ ОРИЕНТАЦИИ ПЕДАГОГА НА ОТДЕЛЬНЫЕ СТОРОНЫ УЧЕБНО-ВОСПИТАТЕЛЬНОГО ПРОЦЕССА; ЦЕЛЕЙ, ПРОЯВЛЯЮЩИХСЯ В ХАРАКТЕРЕ ПЛАНИРОВАНИЯ ДЕЯТЕЛЬНОСТИ; СПОСОБОВ ЕЁ ВЫПОЛНЕНИЯ; ПРИЕМОВ ОЦЕНКИ РЕЗУЛЬТАТОВ ДЕЯТЕЛЬНОСТИ</w:t>
      </w:r>
    </w:p>
    <w:p w:rsidR="0095082F" w:rsidRPr="003B5104" w:rsidRDefault="0095082F" w:rsidP="0095082F">
      <w:pPr>
        <w:autoSpaceDE w:val="0"/>
        <w:autoSpaceDN w:val="0"/>
        <w:adjustRightInd w:val="0"/>
        <w:ind w:firstLine="709"/>
        <w:jc w:val="both"/>
        <w:rPr>
          <w:rFonts w:eastAsiaTheme="minorHAnsi"/>
          <w:bCs/>
          <w:sz w:val="28"/>
          <w:szCs w:val="28"/>
          <w:lang w:eastAsia="en-US"/>
        </w:rPr>
      </w:pPr>
      <w:r w:rsidRPr="003B5104">
        <w:rPr>
          <w:rFonts w:eastAsiaTheme="minorHAnsi"/>
          <w:bCs/>
          <w:sz w:val="28"/>
          <w:szCs w:val="28"/>
          <w:lang w:eastAsia="en-US"/>
        </w:rPr>
        <w:t>1. индивидуальный стиль деятельности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стиль поведения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стиль жизнедеятельности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индивидуальность</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5. индивидуально-психологические особенности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47). ФУНКЦИЯ ИНДИВИДУАЛЬНОГО СТИЛЯ ПЕДАГОГИЧЕСКОЙ ДЕЯТЕЛЬНОСТИ, ВЫРАЖАЮЩАЯСЯ В РАЗЛИЧНОГО РОДА ИНТЕНЦИЯХ, СТРЕМЛЕНИЯХ, НАМЕРЕНИЯХ, ЦЕЛЯХ ПРЕПОДАВАТЕЛЯ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 xml:space="preserve">1. </w:t>
      </w:r>
      <w:proofErr w:type="spellStart"/>
      <w:r w:rsidRPr="003B5104">
        <w:rPr>
          <w:rFonts w:eastAsiaTheme="minorHAnsi"/>
          <w:bCs/>
          <w:sz w:val="28"/>
          <w:szCs w:val="28"/>
          <w:lang w:eastAsia="en-US"/>
        </w:rPr>
        <w:t>смыслообразующая</w:t>
      </w:r>
      <w:proofErr w:type="spellEnd"/>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системообразующая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стимулирующая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компенсаторная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5. регулятивная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48). ФУНКЦИЯ ИНДИВИДУАЛЬНОГО СТИЛЯ ПЕДАГОГИЧЕСКОЙ ДЕЯТЕЛЬНОСТИ, БЛАГОДАРЯ КОТОРОЙ ОТДЕЛЬНЫЕ СВОЙСТВА ИНТЕГРИРУЮТСЯ В ГАРМОНИЧНОЕ ЦЕЛОЕ, ОБРАЗУЯ НЕПОВТОРИМОЕ СОЧЕТАНИЕ ЭЛЕМЕНТОВ ПЕДАГОГИЧЕСКОЙ КУЛЬТУРЫ</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1. </w:t>
      </w:r>
      <w:proofErr w:type="spellStart"/>
      <w:r w:rsidRPr="003B5104">
        <w:rPr>
          <w:rFonts w:eastAsiaTheme="minorHAnsi"/>
          <w:sz w:val="28"/>
          <w:szCs w:val="28"/>
          <w:lang w:eastAsia="en-US"/>
        </w:rPr>
        <w:t>смыслообразующая</w:t>
      </w:r>
      <w:proofErr w:type="spellEnd"/>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2. системообразующая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стимулирующая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компенсаторная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5. регулятивная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49). ФУНКЦИЯ ИНДИВИДУАЛЬНОГО СТИЛЯ ПЕДАГОГИЧЕСКОЙ ДЕЯТЕЛЬНОСТИ, ПОМОГАЮЩАЯ ПРЕПОДАВАТЕЛЮ НАИБОЛЕЕ ЭФФЕКТИВНО ПРИСПОСОБИТЬСЯ К ТРЕБОВАНИЯМ СРЕДЫ</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1. </w:t>
      </w:r>
      <w:proofErr w:type="spellStart"/>
      <w:r w:rsidRPr="003B5104">
        <w:rPr>
          <w:rFonts w:eastAsiaTheme="minorHAnsi"/>
          <w:sz w:val="28"/>
          <w:szCs w:val="28"/>
          <w:lang w:eastAsia="en-US"/>
        </w:rPr>
        <w:t>смыслообразующая</w:t>
      </w:r>
      <w:proofErr w:type="spellEnd"/>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системообразующая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стимулирующая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4. компенсаторная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5. регулятивная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50). К СОДЕРЖАТЕЛЬНЫМ ХАРАКТЕРИСТИКАМ ИНДИВИДУАЛЬНОГО СТИЛЯ ДЕЯТЕЛЬНОСТИ ПРЕПОДАВАТЕЛЯ ОТНОСЯТСЯ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1. </w:t>
      </w:r>
      <w:r w:rsidRPr="003B5104">
        <w:rPr>
          <w:rFonts w:eastAsiaTheme="minorHAnsi"/>
          <w:bCs/>
          <w:sz w:val="28"/>
          <w:szCs w:val="28"/>
          <w:lang w:eastAsia="en-US"/>
        </w:rPr>
        <w:t>оперативность-консервативность в использовании средств и способов деятельности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гибкость-традиционность</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устойчивость-неустойчивость</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импульсивность-осторожность</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51). К ДИНАМИЧЕСКИМ ХАРАКТЕРИСТИКАМ ИНДИВИДУАЛЬНОГО СТИЛЯ ПЕДАГОГИЧЕСКОЙ ДЕЯТЕЛЬНОСТИ ПРЕПОДАВАТЕЛЯ ОТНОСЯТСЯ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lastRenderedPageBreak/>
        <w:t>1. оперативность-консервативность в использовании средств и способов деятельности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2. гибкость-традиционность</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адекватность-неадекватность планирования учебно-воспитательного процесса</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52). К РЕЗУЛЬТАТИВНЫМ ХАРАКТЕРИСТИКАМ ИНДИВИДУАЛЬНОГО СТИЛЯ ПЕДАГОГИЧЕСКОЙ ДЕЯТЕЛЬНОСТИ ПРЕПОДАВАТЕЛЯ ОТНОСЯТСЯ </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1. однородность-неоднородность уровня знаний </w:t>
      </w:r>
      <w:proofErr w:type="gramStart"/>
      <w:r w:rsidRPr="003B5104">
        <w:rPr>
          <w:rFonts w:eastAsiaTheme="minorHAnsi"/>
          <w:sz w:val="28"/>
          <w:szCs w:val="28"/>
          <w:lang w:eastAsia="en-US"/>
        </w:rPr>
        <w:t>у</w:t>
      </w:r>
      <w:proofErr w:type="gramEnd"/>
      <w:r w:rsidRPr="003B5104">
        <w:rPr>
          <w:rFonts w:eastAsiaTheme="minorHAnsi"/>
          <w:sz w:val="28"/>
          <w:szCs w:val="28"/>
          <w:lang w:eastAsia="en-US"/>
        </w:rPr>
        <w:t xml:space="preserve"> обучающихся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2. стабильность-неустойчивость у студентов навыков учения </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уровни интереса к изучаемому предмету</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наличие-отсутствие личностной тревожности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5. преимущественная ориентация на различные стороны учебно-воспитательного процесса</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53). СТИЛЬ ПРЕПОДАВАНИЯ, ХАРАКТЕРИЗУЮЩИЙСЯ ПРЕИМУЩЕСТВЕННОЙ ОРИЕНТАЦИЕЙ ПРЕПОДАВАТЕЛЯ НА ПРОЦЕСС ОБУЧЕНИЯ, НЕДОСТАТОЧНЫМ ВНИМАНИЕМ К </w:t>
      </w:r>
      <w:proofErr w:type="gramStart"/>
      <w:r w:rsidRPr="003B5104">
        <w:rPr>
          <w:rFonts w:eastAsiaTheme="minorHAnsi"/>
          <w:sz w:val="28"/>
          <w:szCs w:val="28"/>
          <w:lang w:eastAsia="en-US"/>
        </w:rPr>
        <w:t>КОНТРОЛЮ ЗА</w:t>
      </w:r>
      <w:proofErr w:type="gramEnd"/>
      <w:r w:rsidRPr="003B5104">
        <w:rPr>
          <w:rFonts w:eastAsiaTheme="minorHAnsi"/>
          <w:sz w:val="28"/>
          <w:szCs w:val="28"/>
          <w:lang w:eastAsia="en-US"/>
        </w:rPr>
        <w:t xml:space="preserve"> ЗНАНИЯМИ СТУДЕНТОВ, ГИБКОСТЬЮ И ИМПУЛЬСИВНОСТЬЮ </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1. эмоционально-импровизационный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эмоционально-методический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3. </w:t>
      </w:r>
      <w:proofErr w:type="spellStart"/>
      <w:r w:rsidRPr="003B5104">
        <w:rPr>
          <w:rFonts w:eastAsiaTheme="minorHAnsi"/>
          <w:sz w:val="28"/>
          <w:szCs w:val="28"/>
          <w:lang w:eastAsia="en-US"/>
        </w:rPr>
        <w:t>рассуждающе</w:t>
      </w:r>
      <w:proofErr w:type="spellEnd"/>
      <w:r w:rsidRPr="003B5104">
        <w:rPr>
          <w:rFonts w:eastAsiaTheme="minorHAnsi"/>
          <w:sz w:val="28"/>
          <w:szCs w:val="28"/>
          <w:lang w:eastAsia="en-US"/>
        </w:rPr>
        <w:t>-импровизационный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4. </w:t>
      </w:r>
      <w:proofErr w:type="spellStart"/>
      <w:r w:rsidRPr="003B5104">
        <w:rPr>
          <w:rFonts w:eastAsiaTheme="minorHAnsi"/>
          <w:sz w:val="28"/>
          <w:szCs w:val="28"/>
          <w:lang w:eastAsia="en-US"/>
        </w:rPr>
        <w:t>рассуждающе</w:t>
      </w:r>
      <w:proofErr w:type="spellEnd"/>
      <w:r w:rsidRPr="003B5104">
        <w:rPr>
          <w:rFonts w:eastAsiaTheme="minorHAnsi"/>
          <w:sz w:val="28"/>
          <w:szCs w:val="28"/>
          <w:lang w:eastAsia="en-US"/>
        </w:rPr>
        <w:t>-методический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54). СТИЛЬ ПРЕПОДАВАНИЯ, ХАРАКТЕРИЗУЮЩИЙСЯ ОРИЕНТАЦИЕЙ НА ПРОЦЕСС И РЕЗУЛЬТАТ ОБУЧЕНИЯ, ПОЭТАПНОЙ ПРОРАБОТКОЙ УЧЕБНОГО МАТЕРИАЛА, ЧУТКОСТЬЮ ПО ОТНОШЕНИЮ К СТУДЕНТАМ </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эмоционально-импровизационный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2. эмоционально-методический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3. </w:t>
      </w:r>
      <w:proofErr w:type="spellStart"/>
      <w:r w:rsidRPr="003B5104">
        <w:rPr>
          <w:rFonts w:eastAsiaTheme="minorHAnsi"/>
          <w:sz w:val="28"/>
          <w:szCs w:val="28"/>
          <w:lang w:eastAsia="en-US"/>
        </w:rPr>
        <w:t>рассуждающе</w:t>
      </w:r>
      <w:proofErr w:type="spellEnd"/>
      <w:r w:rsidRPr="003B5104">
        <w:rPr>
          <w:rFonts w:eastAsiaTheme="minorHAnsi"/>
          <w:sz w:val="28"/>
          <w:szCs w:val="28"/>
          <w:lang w:eastAsia="en-US"/>
        </w:rPr>
        <w:t>-импровизационный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4. </w:t>
      </w:r>
      <w:proofErr w:type="spellStart"/>
      <w:r w:rsidRPr="003B5104">
        <w:rPr>
          <w:rFonts w:eastAsiaTheme="minorHAnsi"/>
          <w:sz w:val="28"/>
          <w:szCs w:val="28"/>
          <w:lang w:eastAsia="en-US"/>
        </w:rPr>
        <w:t>рассуждающе</w:t>
      </w:r>
      <w:proofErr w:type="spellEnd"/>
      <w:r w:rsidRPr="003B5104">
        <w:rPr>
          <w:rFonts w:eastAsiaTheme="minorHAnsi"/>
          <w:sz w:val="28"/>
          <w:szCs w:val="28"/>
          <w:lang w:eastAsia="en-US"/>
        </w:rPr>
        <w:t>-методический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55). СТИЛЬ ПРЕПОДАВАНИЯ, ХАРАКТЕРИЗУЮЩИЙСЯ ОРИЕНТАЦИЕЙ НА ПРОЦЕСС И РЕЗУЛЬТАТ ОБУЧЕНИЯ, СОЧЕТАНИЕМ ИНТУИТИВНОСТИ И РЕФЛЕКСИВНОСТИ, НИЗКИМ ВАРЬИРОВАНИЕМ МЕТОДОВ ОБУЧЕНИЯ НА ЗАНЯТИЯХ</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эмоционально-импровизационный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эмоционально-методический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 xml:space="preserve">3. </w:t>
      </w:r>
      <w:proofErr w:type="spellStart"/>
      <w:r w:rsidRPr="003B5104">
        <w:rPr>
          <w:rFonts w:eastAsiaTheme="minorHAnsi"/>
          <w:bCs/>
          <w:sz w:val="28"/>
          <w:szCs w:val="28"/>
          <w:lang w:eastAsia="en-US"/>
        </w:rPr>
        <w:t>рассуждающе</w:t>
      </w:r>
      <w:proofErr w:type="spellEnd"/>
      <w:r w:rsidRPr="003B5104">
        <w:rPr>
          <w:rFonts w:eastAsiaTheme="minorHAnsi"/>
          <w:bCs/>
          <w:sz w:val="28"/>
          <w:szCs w:val="28"/>
          <w:lang w:eastAsia="en-US"/>
        </w:rPr>
        <w:t>-импровизационный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4. </w:t>
      </w:r>
      <w:proofErr w:type="spellStart"/>
      <w:r w:rsidRPr="003B5104">
        <w:rPr>
          <w:rFonts w:eastAsiaTheme="minorHAnsi"/>
          <w:sz w:val="28"/>
          <w:szCs w:val="28"/>
          <w:lang w:eastAsia="en-US"/>
        </w:rPr>
        <w:t>рассуждающе</w:t>
      </w:r>
      <w:proofErr w:type="spellEnd"/>
      <w:r w:rsidRPr="003B5104">
        <w:rPr>
          <w:rFonts w:eastAsiaTheme="minorHAnsi"/>
          <w:sz w:val="28"/>
          <w:szCs w:val="28"/>
          <w:lang w:eastAsia="en-US"/>
        </w:rPr>
        <w:t>-методический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56). СТИЛЬ ПРЕПОДАВАНИЯ, ХАРАКТЕРИЗУЮЩИЙСЯ ПРЕИМУЩЕСТВЕННОЙ ОРИЕНТАЦИЕЙ НА РЕЗУЛЬТАТ ОБУЧЕНИЯ, КОНСЕРВАТИВНОСТЬЮ В ИСПОЛЬЗОВАНИИ СРЕДСТВ И СПОСОБОВ ОБУЧЕНИЯ, ПРЕДПОЧТЕНИЕМ РЕПРОДУКТИВНЫХ ФОРМ ДЕЯТЕЛЬНОСТИ СТУДЕНТОВ</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эмоционально-импровизационный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эмоционально-методический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3. </w:t>
      </w:r>
      <w:proofErr w:type="spellStart"/>
      <w:r w:rsidRPr="003B5104">
        <w:rPr>
          <w:rFonts w:eastAsiaTheme="minorHAnsi"/>
          <w:sz w:val="28"/>
          <w:szCs w:val="28"/>
          <w:lang w:eastAsia="en-US"/>
        </w:rPr>
        <w:t>рассуждающе</w:t>
      </w:r>
      <w:proofErr w:type="spellEnd"/>
      <w:r w:rsidRPr="003B5104">
        <w:rPr>
          <w:rFonts w:eastAsiaTheme="minorHAnsi"/>
          <w:sz w:val="28"/>
          <w:szCs w:val="28"/>
          <w:lang w:eastAsia="en-US"/>
        </w:rPr>
        <w:t>-импровизационный</w:t>
      </w:r>
    </w:p>
    <w:p w:rsidR="0095082F" w:rsidRPr="003B5104" w:rsidRDefault="0095082F" w:rsidP="0095082F">
      <w:pPr>
        <w:autoSpaceDE w:val="0"/>
        <w:autoSpaceDN w:val="0"/>
        <w:adjustRightInd w:val="0"/>
        <w:ind w:firstLine="709"/>
        <w:jc w:val="both"/>
        <w:rPr>
          <w:rFonts w:eastAsiaTheme="minorHAnsi"/>
          <w:bCs/>
          <w:sz w:val="28"/>
          <w:szCs w:val="28"/>
          <w:lang w:eastAsia="en-US"/>
        </w:rPr>
      </w:pPr>
      <w:r w:rsidRPr="003B5104">
        <w:rPr>
          <w:rFonts w:eastAsiaTheme="minorHAnsi"/>
          <w:bCs/>
          <w:sz w:val="28"/>
          <w:szCs w:val="28"/>
          <w:lang w:eastAsia="en-US"/>
        </w:rPr>
        <w:t xml:space="preserve">4. </w:t>
      </w:r>
      <w:proofErr w:type="spellStart"/>
      <w:r w:rsidRPr="003B5104">
        <w:rPr>
          <w:rFonts w:eastAsiaTheme="minorHAnsi"/>
          <w:bCs/>
          <w:sz w:val="28"/>
          <w:szCs w:val="28"/>
          <w:lang w:eastAsia="en-US"/>
        </w:rPr>
        <w:t>рассуждающе</w:t>
      </w:r>
      <w:proofErr w:type="spellEnd"/>
      <w:r w:rsidRPr="003B5104">
        <w:rPr>
          <w:rFonts w:eastAsiaTheme="minorHAnsi"/>
          <w:bCs/>
          <w:sz w:val="28"/>
          <w:szCs w:val="28"/>
          <w:lang w:eastAsia="en-US"/>
        </w:rPr>
        <w:t>-методический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lastRenderedPageBreak/>
        <w:t>57). СТИЛЬ ПЕДАГОГИЧЕСКОЙ ДЕЯТЕЛЬНОСТИ, ПРИ КОТОРОМ ПРЕПОДАВАТЕЛЬ ПРЕНЕБРЕЖИТЕЛЬНО ОТНОСИТСЯ К ОБУЧАЮЩЕЙ ДЕЯТЕЛЬНОСТИ, ПРЕДПОЧИТАЯ УЧАСТВОВАТЬ В НАУЧНЫХ ИССЛЕДОВАНИЯХ КАК НАИБОЛЕЕ ЗНАЧИМЫХ В РАЗВИТИИ СОБСТВЕННОЙ ЛИЧНОСТИ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 xml:space="preserve">1. преобладание научной направленности </w:t>
      </w:r>
      <w:proofErr w:type="gramStart"/>
      <w:r w:rsidRPr="003B5104">
        <w:rPr>
          <w:rFonts w:eastAsiaTheme="minorHAnsi"/>
          <w:bCs/>
          <w:sz w:val="28"/>
          <w:szCs w:val="28"/>
          <w:lang w:eastAsia="en-US"/>
        </w:rPr>
        <w:t>над</w:t>
      </w:r>
      <w:proofErr w:type="gramEnd"/>
      <w:r w:rsidRPr="003B5104">
        <w:rPr>
          <w:rFonts w:eastAsiaTheme="minorHAnsi"/>
          <w:bCs/>
          <w:sz w:val="28"/>
          <w:szCs w:val="28"/>
          <w:lang w:eastAsia="en-US"/>
        </w:rPr>
        <w:t xml:space="preserve"> педагогической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2. преобладание педагогической деятельности </w:t>
      </w:r>
      <w:proofErr w:type="gramStart"/>
      <w:r w:rsidRPr="003B5104">
        <w:rPr>
          <w:rFonts w:eastAsiaTheme="minorHAnsi"/>
          <w:sz w:val="28"/>
          <w:szCs w:val="28"/>
          <w:lang w:eastAsia="en-US"/>
        </w:rPr>
        <w:t>над</w:t>
      </w:r>
      <w:proofErr w:type="gramEnd"/>
      <w:r w:rsidRPr="003B5104">
        <w:rPr>
          <w:rFonts w:eastAsiaTheme="minorHAnsi"/>
          <w:sz w:val="28"/>
          <w:szCs w:val="28"/>
          <w:lang w:eastAsia="en-US"/>
        </w:rPr>
        <w:t xml:space="preserve"> научной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3. переход от активной научной деятельности </w:t>
      </w:r>
      <w:proofErr w:type="gramStart"/>
      <w:r w:rsidRPr="003B5104">
        <w:rPr>
          <w:rFonts w:eastAsiaTheme="minorHAnsi"/>
          <w:sz w:val="28"/>
          <w:szCs w:val="28"/>
          <w:lang w:eastAsia="en-US"/>
        </w:rPr>
        <w:t>к</w:t>
      </w:r>
      <w:proofErr w:type="gramEnd"/>
      <w:r w:rsidRPr="003B5104">
        <w:rPr>
          <w:rFonts w:eastAsiaTheme="minorHAnsi"/>
          <w:sz w:val="28"/>
          <w:szCs w:val="28"/>
          <w:lang w:eastAsia="en-US"/>
        </w:rPr>
        <w:t xml:space="preserve"> активной педагогической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4. переход от активной педагогической деятельности </w:t>
      </w:r>
      <w:proofErr w:type="gramStart"/>
      <w:r w:rsidRPr="003B5104">
        <w:rPr>
          <w:rFonts w:eastAsiaTheme="minorHAnsi"/>
          <w:sz w:val="28"/>
          <w:szCs w:val="28"/>
          <w:lang w:eastAsia="en-US"/>
        </w:rPr>
        <w:t>к</w:t>
      </w:r>
      <w:proofErr w:type="gramEnd"/>
      <w:r w:rsidRPr="003B5104">
        <w:rPr>
          <w:rFonts w:eastAsiaTheme="minorHAnsi"/>
          <w:sz w:val="28"/>
          <w:szCs w:val="28"/>
          <w:lang w:eastAsia="en-US"/>
        </w:rPr>
        <w:t xml:space="preserve"> научной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58). СТИЛЬ ПЕДАГОГИЧЕСКОЙ ДЕЯТЕЛЬНОСТИ, ПРИ КОТОРОМ ПРЕПОДАВАТЕЛЬ СТРЕМИТСЯ К ВЫСОКОМУ КАЧЕСТВУ ПРЕПОДАВАНИЯ, ОРИЕНТИРОВАН НА ПРОФЕССИОНАЛЬНЫЕ ЦЕННОСТИ, НЕДОСТАТОЧНО ВНИМАТЕЛЬНО ОТНОСИТСЯ К НАУЧНОЙ ДЕЯТЕЛЬНОСТИ И ПОПОЛНЕНИЮ НАУЧНЫХ ЗНАНИЙ </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1. преобладание научной направленности </w:t>
      </w:r>
      <w:proofErr w:type="gramStart"/>
      <w:r w:rsidRPr="003B5104">
        <w:rPr>
          <w:rFonts w:eastAsiaTheme="minorHAnsi"/>
          <w:sz w:val="28"/>
          <w:szCs w:val="28"/>
          <w:lang w:eastAsia="en-US"/>
        </w:rPr>
        <w:t>над</w:t>
      </w:r>
      <w:proofErr w:type="gramEnd"/>
      <w:r w:rsidRPr="003B5104">
        <w:rPr>
          <w:rFonts w:eastAsiaTheme="minorHAnsi"/>
          <w:sz w:val="28"/>
          <w:szCs w:val="28"/>
          <w:lang w:eastAsia="en-US"/>
        </w:rPr>
        <w:t xml:space="preserve"> педагогической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 xml:space="preserve">2. преобладание педагогической деятельности </w:t>
      </w:r>
      <w:proofErr w:type="gramStart"/>
      <w:r w:rsidRPr="003B5104">
        <w:rPr>
          <w:rFonts w:eastAsiaTheme="minorHAnsi"/>
          <w:bCs/>
          <w:sz w:val="28"/>
          <w:szCs w:val="28"/>
          <w:lang w:eastAsia="en-US"/>
        </w:rPr>
        <w:t>над</w:t>
      </w:r>
      <w:proofErr w:type="gramEnd"/>
      <w:r w:rsidRPr="003B5104">
        <w:rPr>
          <w:rFonts w:eastAsiaTheme="minorHAnsi"/>
          <w:bCs/>
          <w:sz w:val="28"/>
          <w:szCs w:val="28"/>
          <w:lang w:eastAsia="en-US"/>
        </w:rPr>
        <w:t xml:space="preserve"> научной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3. переход от активной научной деятельности </w:t>
      </w:r>
      <w:proofErr w:type="gramStart"/>
      <w:r w:rsidRPr="003B5104">
        <w:rPr>
          <w:rFonts w:eastAsiaTheme="minorHAnsi"/>
          <w:sz w:val="28"/>
          <w:szCs w:val="28"/>
          <w:lang w:eastAsia="en-US"/>
        </w:rPr>
        <w:t>к</w:t>
      </w:r>
      <w:proofErr w:type="gramEnd"/>
      <w:r w:rsidRPr="003B5104">
        <w:rPr>
          <w:rFonts w:eastAsiaTheme="minorHAnsi"/>
          <w:sz w:val="28"/>
          <w:szCs w:val="28"/>
          <w:lang w:eastAsia="en-US"/>
        </w:rPr>
        <w:t xml:space="preserve"> активной педагогической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4. переход от активной педагогической деятельности </w:t>
      </w:r>
      <w:proofErr w:type="gramStart"/>
      <w:r w:rsidRPr="003B5104">
        <w:rPr>
          <w:rFonts w:eastAsiaTheme="minorHAnsi"/>
          <w:sz w:val="28"/>
          <w:szCs w:val="28"/>
          <w:lang w:eastAsia="en-US"/>
        </w:rPr>
        <w:t>к</w:t>
      </w:r>
      <w:proofErr w:type="gramEnd"/>
      <w:r w:rsidRPr="003B5104">
        <w:rPr>
          <w:rFonts w:eastAsiaTheme="minorHAnsi"/>
          <w:sz w:val="28"/>
          <w:szCs w:val="28"/>
          <w:lang w:eastAsia="en-US"/>
        </w:rPr>
        <w:t xml:space="preserve"> научной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59). СТИЛЬ ПЕДАГОГИЧЕСКОЙ ДЕЯТЕЛЬНОСТИ, ПРИ КОТОРОМ ПРЕПОДАВАТЕЛЬ УВЛЕЧЕН НАУКОЙ, ЖЕЛАЕТ ПЕРЕДАТЬ НАУЧНЫЕ СВЕДЕНИЯ СВОИМ СТУДЕНТАМ, РАЗВИТЬ ИХ СПОСОБНОСТИ К НАУЧНОЙ ДЕЯТЕЛЬНОСТИ ПОСРЕДСТВОМ ИСПОЛЬЗОВАНИЯ ОРИГИНАЛЬНЫХ МЕТОДОВ ОБУЧЕНИЯ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1. преобладание научной направленности </w:t>
      </w:r>
      <w:proofErr w:type="gramStart"/>
      <w:r w:rsidRPr="003B5104">
        <w:rPr>
          <w:rFonts w:eastAsiaTheme="minorHAnsi"/>
          <w:sz w:val="28"/>
          <w:szCs w:val="28"/>
          <w:lang w:eastAsia="en-US"/>
        </w:rPr>
        <w:t>над</w:t>
      </w:r>
      <w:proofErr w:type="gramEnd"/>
      <w:r w:rsidRPr="003B5104">
        <w:rPr>
          <w:rFonts w:eastAsiaTheme="minorHAnsi"/>
          <w:sz w:val="28"/>
          <w:szCs w:val="28"/>
          <w:lang w:eastAsia="en-US"/>
        </w:rPr>
        <w:t xml:space="preserve"> педагогической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2. преобладание педагогической деятельности </w:t>
      </w:r>
      <w:proofErr w:type="gramStart"/>
      <w:r w:rsidRPr="003B5104">
        <w:rPr>
          <w:rFonts w:eastAsiaTheme="minorHAnsi"/>
          <w:sz w:val="28"/>
          <w:szCs w:val="28"/>
          <w:lang w:eastAsia="en-US"/>
        </w:rPr>
        <w:t>над</w:t>
      </w:r>
      <w:proofErr w:type="gramEnd"/>
      <w:r w:rsidRPr="003B5104">
        <w:rPr>
          <w:rFonts w:eastAsiaTheme="minorHAnsi"/>
          <w:sz w:val="28"/>
          <w:szCs w:val="28"/>
          <w:lang w:eastAsia="en-US"/>
        </w:rPr>
        <w:t xml:space="preserve"> научной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 xml:space="preserve">3. переход от активной научной деятельности </w:t>
      </w:r>
      <w:proofErr w:type="gramStart"/>
      <w:r w:rsidRPr="003B5104">
        <w:rPr>
          <w:rFonts w:eastAsiaTheme="minorHAnsi"/>
          <w:bCs/>
          <w:sz w:val="28"/>
          <w:szCs w:val="28"/>
          <w:lang w:eastAsia="en-US"/>
        </w:rPr>
        <w:t>к</w:t>
      </w:r>
      <w:proofErr w:type="gramEnd"/>
      <w:r w:rsidRPr="003B5104">
        <w:rPr>
          <w:rFonts w:eastAsiaTheme="minorHAnsi"/>
          <w:bCs/>
          <w:sz w:val="28"/>
          <w:szCs w:val="28"/>
          <w:lang w:eastAsia="en-US"/>
        </w:rPr>
        <w:t xml:space="preserve"> активной педагогической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4. переход от активной педагогической деятельности </w:t>
      </w:r>
      <w:proofErr w:type="gramStart"/>
      <w:r w:rsidRPr="003B5104">
        <w:rPr>
          <w:rFonts w:eastAsiaTheme="minorHAnsi"/>
          <w:sz w:val="28"/>
          <w:szCs w:val="28"/>
          <w:lang w:eastAsia="en-US"/>
        </w:rPr>
        <w:t>к</w:t>
      </w:r>
      <w:proofErr w:type="gramEnd"/>
      <w:r w:rsidRPr="003B5104">
        <w:rPr>
          <w:rFonts w:eastAsiaTheme="minorHAnsi"/>
          <w:sz w:val="28"/>
          <w:szCs w:val="28"/>
          <w:lang w:eastAsia="en-US"/>
        </w:rPr>
        <w:t xml:space="preserve"> научной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60). СТИЛЬ ПЕДАГОГИЧЕСКОЙ ДЕЯТЕЛЬНОСТИ, ПРИ КОТОРОМ ПРЕПОДАВАТЕЛЬ В ДОСТАТОЧНОЙ СТЕПЕНИ ВЛАДЕЕТ СВОЕЙ СПЕЦИАЛЬНОСТЬЮ И МЕТОДИКОЙ ПРЕПОДАВАНИЯ, УМЕЛО ПОДДЕРЖИВАЕТ КОНТАКТЫ СО СТУДЕНТАМИ, ИСПОЛЬЗУЕТ НЕТРАДИЦИОННЫЕ ПОДХОДЫ В ОБУЧЕНИИ, АКТИВЕН В ТЕОРЕТИЧЕСКИХ ИЗЫСКАНИЯХ</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1. преобладание научной направленности </w:t>
      </w:r>
      <w:proofErr w:type="gramStart"/>
      <w:r w:rsidRPr="003B5104">
        <w:rPr>
          <w:rFonts w:eastAsiaTheme="minorHAnsi"/>
          <w:sz w:val="28"/>
          <w:szCs w:val="28"/>
          <w:lang w:eastAsia="en-US"/>
        </w:rPr>
        <w:t>над</w:t>
      </w:r>
      <w:proofErr w:type="gramEnd"/>
      <w:r w:rsidRPr="003B5104">
        <w:rPr>
          <w:rFonts w:eastAsiaTheme="minorHAnsi"/>
          <w:sz w:val="28"/>
          <w:szCs w:val="28"/>
          <w:lang w:eastAsia="en-US"/>
        </w:rPr>
        <w:t xml:space="preserve"> педагогической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2. преобладание педагогической деятельности </w:t>
      </w:r>
      <w:proofErr w:type="gramStart"/>
      <w:r w:rsidRPr="003B5104">
        <w:rPr>
          <w:rFonts w:eastAsiaTheme="minorHAnsi"/>
          <w:sz w:val="28"/>
          <w:szCs w:val="28"/>
          <w:lang w:eastAsia="en-US"/>
        </w:rPr>
        <w:t>над</w:t>
      </w:r>
      <w:proofErr w:type="gramEnd"/>
      <w:r w:rsidRPr="003B5104">
        <w:rPr>
          <w:rFonts w:eastAsiaTheme="minorHAnsi"/>
          <w:sz w:val="28"/>
          <w:szCs w:val="28"/>
          <w:lang w:eastAsia="en-US"/>
        </w:rPr>
        <w:t xml:space="preserve"> научной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3. переход от активной научной деятельности </w:t>
      </w:r>
      <w:proofErr w:type="gramStart"/>
      <w:r w:rsidRPr="003B5104">
        <w:rPr>
          <w:rFonts w:eastAsiaTheme="minorHAnsi"/>
          <w:sz w:val="28"/>
          <w:szCs w:val="28"/>
          <w:lang w:eastAsia="en-US"/>
        </w:rPr>
        <w:t>к</w:t>
      </w:r>
      <w:proofErr w:type="gramEnd"/>
      <w:r w:rsidRPr="003B5104">
        <w:rPr>
          <w:rFonts w:eastAsiaTheme="minorHAnsi"/>
          <w:sz w:val="28"/>
          <w:szCs w:val="28"/>
          <w:lang w:eastAsia="en-US"/>
        </w:rPr>
        <w:t xml:space="preserve"> активной педагогической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 xml:space="preserve">4. переход от активной педагогической деятельности </w:t>
      </w:r>
      <w:proofErr w:type="gramStart"/>
      <w:r w:rsidRPr="003B5104">
        <w:rPr>
          <w:rFonts w:eastAsiaTheme="minorHAnsi"/>
          <w:bCs/>
          <w:sz w:val="28"/>
          <w:szCs w:val="28"/>
          <w:lang w:eastAsia="en-US"/>
        </w:rPr>
        <w:t>к</w:t>
      </w:r>
      <w:proofErr w:type="gramEnd"/>
      <w:r w:rsidRPr="003B5104">
        <w:rPr>
          <w:rFonts w:eastAsiaTheme="minorHAnsi"/>
          <w:bCs/>
          <w:sz w:val="28"/>
          <w:szCs w:val="28"/>
          <w:lang w:eastAsia="en-US"/>
        </w:rPr>
        <w:t xml:space="preserve"> научной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61). СТАБИЛЬНО ПРОЯВЛЯЮЩИЕСЯ ОСОБЕННОСТИ ВЗАИМОДЕЙСТВИЯ РУКОВОДИТЕЛЯ С КОЛЛЕКТИВОМ, ФОРМИРУЮЩИЕСЯ ПОД ВЛИЯНИЕМ КАК ОБЪЕКТИВНЫХ, ТАК И СУБЪЕКТИВНЫХ УСЛОВИЙ УПРАВЛЕНИЯ, ЛИЧНЫХ ОСОБЕННОСТЕЙ РУКОВОДИТЕЛЯ </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индивидуальный стиль педагогической деятельности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индивидуальный стиль педагогического общения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индивидуальный стиль преподавания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4. стиль руководства</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lastRenderedPageBreak/>
        <w:t>5. стиль лидерства</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62). СТИЛЬ РУКОВОДСТВА ВКЛЮЧАЕТ В СЕБЯ СЛЕДУЮЩИЕ КОМПОНЕНТЫ</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директивность</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коллегиальность</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невмешательство</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4. все ответы верны</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63). СИСТЕМА СЛОЖИВШИХСЯ, ДОСТАТОЧНО УСТОЙЧИВЫХ, ТИПИЧНЫХ КОММУНИКАТИВНЫХ ПРИЕМОВ, СПОСОБОВ, ТАКТИК, ПРИМЕНЯЕМЫХ ПЕДАГОГОМ И ВЫРАБАТЫВАЕМЫХ ИМ НА ОСНОВЕ СВОИХ ПРОФЕССИОНАЛЬНЫХ И ЛИЧНОСТНЫХ КАЧЕСТВ</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индивидуальный стиль педагогической деятельности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2. стиль педагогического общения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индивидуальный стиль преподавания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стиль руководства</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5. стиль лидерства</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64). ВАЖНЕЙШИМИ КРИТЕРИЯМИ ОПРЕДЕЛЕНИЯ СТИЛЯ ПЕДАГОГИЧЕСКОГО ОБЩЕНИЯ ПРЕПОДАВАТЕЛЯ ЯВЛЯЮТСЯ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соотношение педагогического управления и поддержки самостоятельности студентов</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соотношение дисциплинирующих и организующих воздействий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проявление отношения педагога к своим ошибкам</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преобладающий характер оценочных суждений педагога</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5. все ответы верны</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65). ВАЖНЕЙШИМИ ХАРАКТЕРИСТИКАМИ СТИЛЯ ОБЩЕНИЯ ПРЕПОДАВАТЕЛЯ ЯВЛЯЮТСЯ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пристальное внимание к мыслительному процессу студентов</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2. наличие </w:t>
      </w:r>
      <w:proofErr w:type="spellStart"/>
      <w:r w:rsidRPr="003B5104">
        <w:rPr>
          <w:rFonts w:eastAsiaTheme="minorHAnsi"/>
          <w:sz w:val="28"/>
          <w:szCs w:val="28"/>
          <w:lang w:eastAsia="en-US"/>
        </w:rPr>
        <w:t>эмпатии</w:t>
      </w:r>
      <w:proofErr w:type="spellEnd"/>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доброжелательность, заинтересованность в успехе студентов</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рефлексия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 xml:space="preserve">5. все ответы верны </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66). СТИЛЬ ОБЩЕНИЯ ПРЕПОДАВАТЕЛЯ И СТУДЕНТОВ, ХАРАКТЕРИЗУЮЩИЙСЯ ПРЕИМУЩЕСТВЕННЫМ ИСПОЛЬЗОВАНИЕМ МОНОЛОГА И ИМПЕРАТИВНЫХ ФОРМ ОБЩЕНИЯ, ВЛАСТНЫМ И ВЫСОКОМЕРНЫМ (ИЛИ СНИСХОДИТЕЛЬНЫМ) ДЕМОНСТРИРОВАНИЕМ СВОЕЙ РОЛИ НА ЗАНЯТИЯХ, ПРЕВОСХОДСТВА ЗНАНИЙ, УМЕНИЙ И НАВЫКОВ</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1. авторитарный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демократический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попустительский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коллегиальный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5. директивный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67). СТИЛЬ ОБЩЕНИЯ ПРЕПОДАВАТЕЛЯ И СТУДЕНТОВ, ХАРАКТЕРИЗУЮЩИЙСЯ МИНИМАЛЬНОЙ ВКЛЮЧЕННОСТЬЮ ПЕДАГОГА В СОВМЕСТНУЮ ДЕЯТЕЛЬНОСТЬ СО СТУДЕНТАМИ, ФОРМАЛЬНОСТЬЮ </w:t>
      </w:r>
      <w:r w:rsidRPr="003B5104">
        <w:rPr>
          <w:rFonts w:eastAsiaTheme="minorHAnsi"/>
          <w:sz w:val="28"/>
          <w:szCs w:val="28"/>
          <w:lang w:eastAsia="en-US"/>
        </w:rPr>
        <w:lastRenderedPageBreak/>
        <w:t>ИСПОЛНЕНИЯ ОБЯЗАННОСТЕЙ, НЕВМЕШАТЕЛЬСТВОМ И РАВНОДУШИЕМ К ДЕЛАМ СТУДЕНТОВ</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авторитарный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демократический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3. попустительский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коллегиальный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5. директивный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68). СТИЛЬ ОБЩЕНИЯ ПРЕПОДАВАТЕЛЯ И СТУДЕНТОВ, ХАРАКТЕРИЗУЮЩИЙСЯ ШИРОКИМ КРУГОМ ИНДИВИДУАЛЬНОГО ОБЩЕНИЯ, ИСПОЛЬЗОВАНИЕМ ДИАЛОГА, ПОЗИТИВНОЙ КРИТИКОЙ, ДЕМОНСТРИРОВАНИЕМ ЗАИНТЕРЕСОВАННОСТИ ВО ВЗАИМОДЕЙСТВИИ СО СТУДЕНТАМИ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авторитарный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2. демократический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попустительский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коллегиальный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5. директивный</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69). ПРИЕМЫ ПРОФИЛАКТИКИ И СНЯТИЯ БЛОКИРУЮЩИХ КОММУНИКАТИВНЫХ ЭФФЕКТОВ ВО ВЗАИМОДЕЙСТВИИ ПРЕПОДАВАТЕЛЯ И СТУДЕНТОВ</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создание на занятиях атмосферы защищенности</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одобрение и поддержка, придание ценности факту участия студентов в диалоге</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одобрение практики обращения студентов за помощью к преподавателю или товарищам</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поощрение устных ответов студентов по собственной инициативе</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bCs/>
          <w:sz w:val="28"/>
          <w:szCs w:val="28"/>
          <w:lang w:eastAsia="en-US"/>
        </w:rPr>
        <w:t xml:space="preserve">5. все ответы верны </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 xml:space="preserve">70). ПРИЕМЫ ОКАЗАНИЯ КОММУНИКАТИВНОЙ ПОДДЕРЖКИ В ПРОЦЕССЕ ОБЩЕНИЯ ПРЕПОДАВАТЕЛЯ И СТУДЕНТОВ </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1. разъяснение смысла коммуникативных норм в конкретной ситуации общения</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2. прямое или косвенное обучение коммуникативным приемам</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3. подчеркнуто позитивная критика</w:t>
      </w:r>
    </w:p>
    <w:p w:rsidR="0095082F" w:rsidRPr="003B5104" w:rsidRDefault="0095082F" w:rsidP="0095082F">
      <w:pPr>
        <w:autoSpaceDE w:val="0"/>
        <w:autoSpaceDN w:val="0"/>
        <w:adjustRightInd w:val="0"/>
        <w:ind w:firstLine="709"/>
        <w:jc w:val="both"/>
        <w:rPr>
          <w:rFonts w:eastAsiaTheme="minorHAnsi"/>
          <w:sz w:val="28"/>
          <w:szCs w:val="28"/>
          <w:lang w:eastAsia="en-US"/>
        </w:rPr>
      </w:pPr>
      <w:r w:rsidRPr="003B5104">
        <w:rPr>
          <w:rFonts w:eastAsiaTheme="minorHAnsi"/>
          <w:sz w:val="28"/>
          <w:szCs w:val="28"/>
          <w:lang w:eastAsia="en-US"/>
        </w:rPr>
        <w:t>4. демонстрация заинтересованного внимания к студентам</w:t>
      </w:r>
    </w:p>
    <w:p w:rsidR="0095082F" w:rsidRPr="0001750B" w:rsidRDefault="0095082F" w:rsidP="0095082F">
      <w:pPr>
        <w:ind w:firstLine="709"/>
        <w:jc w:val="both"/>
        <w:rPr>
          <w:color w:val="000000"/>
          <w:sz w:val="28"/>
          <w:szCs w:val="28"/>
        </w:rPr>
      </w:pPr>
      <w:r w:rsidRPr="003B5104">
        <w:rPr>
          <w:rFonts w:eastAsiaTheme="minorHAnsi"/>
          <w:bCs/>
          <w:sz w:val="28"/>
          <w:szCs w:val="28"/>
          <w:lang w:eastAsia="en-US"/>
        </w:rPr>
        <w:t>5. все ответы верны</w:t>
      </w:r>
    </w:p>
    <w:p w:rsidR="0095082F" w:rsidRDefault="0095082F" w:rsidP="00600F9E">
      <w:pPr>
        <w:ind w:firstLine="709"/>
        <w:jc w:val="center"/>
        <w:rPr>
          <w:b/>
          <w:color w:val="000000"/>
          <w:sz w:val="28"/>
          <w:szCs w:val="28"/>
        </w:rPr>
      </w:pPr>
    </w:p>
    <w:p w:rsidR="0095082F" w:rsidRDefault="0095082F" w:rsidP="00600F9E">
      <w:pPr>
        <w:ind w:firstLine="709"/>
        <w:jc w:val="center"/>
        <w:rPr>
          <w:b/>
          <w:color w:val="000000"/>
          <w:sz w:val="28"/>
          <w:szCs w:val="28"/>
        </w:rPr>
      </w:pPr>
    </w:p>
    <w:p w:rsidR="007E7400" w:rsidRPr="00681F00" w:rsidRDefault="007E7400" w:rsidP="00600F9E">
      <w:pPr>
        <w:ind w:firstLine="709"/>
        <w:jc w:val="center"/>
        <w:rPr>
          <w:b/>
          <w:color w:val="000000"/>
          <w:sz w:val="28"/>
          <w:szCs w:val="28"/>
        </w:rPr>
      </w:pPr>
      <w:r w:rsidRPr="00681F00">
        <w:rPr>
          <w:b/>
          <w:color w:val="000000"/>
          <w:sz w:val="28"/>
          <w:szCs w:val="28"/>
        </w:rPr>
        <w:t xml:space="preserve">Критерии оценивания, применяемые при текущем контроле успеваемости, в том числе при контроле самостоятельной работы </w:t>
      </w:r>
      <w:r w:rsidR="004B0078">
        <w:rPr>
          <w:b/>
          <w:color w:val="000000"/>
          <w:sz w:val="28"/>
          <w:szCs w:val="28"/>
        </w:rPr>
        <w:t>аспирантов</w:t>
      </w:r>
    </w:p>
    <w:p w:rsidR="000B1ACC" w:rsidRPr="00681F00" w:rsidRDefault="000B1ACC" w:rsidP="00600F9E">
      <w:pPr>
        <w:ind w:firstLine="709"/>
        <w:jc w:val="center"/>
        <w:rPr>
          <w:b/>
          <w:color w:val="000000"/>
          <w:sz w:val="28"/>
          <w:szCs w:val="28"/>
        </w:rPr>
      </w:pPr>
    </w:p>
    <w:tbl>
      <w:tblPr>
        <w:tblStyle w:val="a3"/>
        <w:tblW w:w="10421" w:type="dxa"/>
        <w:tblLayout w:type="fixed"/>
        <w:tblLook w:val="04A0" w:firstRow="1" w:lastRow="0" w:firstColumn="1" w:lastColumn="0" w:noHBand="0" w:noVBand="1"/>
      </w:tblPr>
      <w:tblGrid>
        <w:gridCol w:w="4644"/>
        <w:gridCol w:w="5777"/>
      </w:tblGrid>
      <w:tr w:rsidR="007E7400" w:rsidRPr="00681F00" w:rsidTr="000B3AF3">
        <w:tc>
          <w:tcPr>
            <w:tcW w:w="4644" w:type="dxa"/>
          </w:tcPr>
          <w:p w:rsidR="007E7400" w:rsidRPr="00681F00" w:rsidRDefault="007E7400" w:rsidP="00600F9E">
            <w:pPr>
              <w:ind w:firstLine="709"/>
              <w:jc w:val="center"/>
              <w:rPr>
                <w:b/>
                <w:color w:val="000000"/>
                <w:sz w:val="28"/>
                <w:szCs w:val="28"/>
              </w:rPr>
            </w:pPr>
            <w:r w:rsidRPr="00681F00">
              <w:rPr>
                <w:b/>
                <w:color w:val="000000"/>
                <w:sz w:val="28"/>
                <w:szCs w:val="28"/>
              </w:rPr>
              <w:t xml:space="preserve">Форма контроля </w:t>
            </w:r>
          </w:p>
        </w:tc>
        <w:tc>
          <w:tcPr>
            <w:tcW w:w="5777" w:type="dxa"/>
          </w:tcPr>
          <w:p w:rsidR="007E7400" w:rsidRPr="00681F00" w:rsidRDefault="007E7400" w:rsidP="00600F9E">
            <w:pPr>
              <w:ind w:firstLine="709"/>
              <w:jc w:val="center"/>
              <w:rPr>
                <w:b/>
                <w:color w:val="000000"/>
                <w:sz w:val="28"/>
                <w:szCs w:val="28"/>
              </w:rPr>
            </w:pPr>
            <w:r w:rsidRPr="00681F00">
              <w:rPr>
                <w:b/>
                <w:color w:val="000000"/>
                <w:sz w:val="28"/>
                <w:szCs w:val="28"/>
              </w:rPr>
              <w:t>Критерии оценивания</w:t>
            </w:r>
          </w:p>
        </w:tc>
      </w:tr>
      <w:tr w:rsidR="00C46188" w:rsidRPr="00681F00" w:rsidTr="000B3AF3">
        <w:tc>
          <w:tcPr>
            <w:tcW w:w="4644" w:type="dxa"/>
            <w:vMerge w:val="restart"/>
          </w:tcPr>
          <w:p w:rsidR="00C46188" w:rsidRPr="00681F00" w:rsidRDefault="00C46188" w:rsidP="00D272D0">
            <w:pPr>
              <w:rPr>
                <w:b/>
                <w:color w:val="000000"/>
                <w:sz w:val="28"/>
                <w:szCs w:val="28"/>
              </w:rPr>
            </w:pPr>
            <w:r>
              <w:rPr>
                <w:b/>
                <w:color w:val="000000"/>
                <w:sz w:val="28"/>
                <w:szCs w:val="28"/>
              </w:rPr>
              <w:t>Доклад</w:t>
            </w:r>
          </w:p>
        </w:tc>
        <w:tc>
          <w:tcPr>
            <w:tcW w:w="5777" w:type="dxa"/>
          </w:tcPr>
          <w:p w:rsidR="00C46188" w:rsidRPr="00C46188" w:rsidRDefault="00C46188" w:rsidP="00C46188">
            <w:pPr>
              <w:ind w:firstLine="709"/>
              <w:jc w:val="both"/>
              <w:rPr>
                <w:color w:val="000000"/>
                <w:sz w:val="28"/>
                <w:szCs w:val="28"/>
              </w:rPr>
            </w:pPr>
            <w:proofErr w:type="gramStart"/>
            <w:r w:rsidRPr="00C46188">
              <w:rPr>
                <w:color w:val="000000"/>
                <w:sz w:val="28"/>
                <w:szCs w:val="28"/>
              </w:rPr>
              <w:t>Оценка «ОТЛИЧНО» выставляется,</w:t>
            </w:r>
            <w:r>
              <w:rPr>
                <w:color w:val="000000"/>
                <w:sz w:val="28"/>
                <w:szCs w:val="28"/>
              </w:rPr>
              <w:t xml:space="preserve"> если </w:t>
            </w:r>
            <w:r w:rsidRPr="00C46188">
              <w:rPr>
                <w:color w:val="000000"/>
                <w:sz w:val="28"/>
                <w:szCs w:val="28"/>
              </w:rPr>
              <w:t xml:space="preserve">содержание доклада соответствует заявленной в названии тематике; реферат оформлен в соответствии с общими требованиями написания и техническими </w:t>
            </w:r>
            <w:r w:rsidRPr="00C46188">
              <w:rPr>
                <w:color w:val="000000"/>
                <w:sz w:val="28"/>
                <w:szCs w:val="28"/>
              </w:rPr>
              <w:lastRenderedPageBreak/>
              <w:t>требованиями оформления доклада; доклад имеет чёткую композицию и структуру; в тексте доклада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доклада;</w:t>
            </w:r>
            <w:proofErr w:type="gramEnd"/>
            <w:r w:rsidRPr="00C46188">
              <w:rPr>
                <w:color w:val="000000"/>
                <w:sz w:val="28"/>
                <w:szCs w:val="28"/>
              </w:rPr>
              <w:t xml:space="preserve"> отсутствуют орфографические, пунктуационные, грамматические, лексические, стилистические и иные ошибки в авторском тексте; доклад представляет собой самостоятельное исследование, представлен качественный анализ найденного материала, отсутствуют факты плагиата;</w:t>
            </w:r>
          </w:p>
        </w:tc>
      </w:tr>
      <w:tr w:rsidR="00C46188" w:rsidRPr="00681F00" w:rsidTr="000B3AF3">
        <w:tc>
          <w:tcPr>
            <w:tcW w:w="4644" w:type="dxa"/>
            <w:vMerge/>
          </w:tcPr>
          <w:p w:rsidR="00C46188" w:rsidRPr="00681F00" w:rsidRDefault="00C46188" w:rsidP="00600F9E">
            <w:pPr>
              <w:ind w:firstLine="709"/>
              <w:jc w:val="center"/>
              <w:rPr>
                <w:b/>
                <w:color w:val="000000"/>
                <w:sz w:val="28"/>
                <w:szCs w:val="28"/>
              </w:rPr>
            </w:pPr>
          </w:p>
        </w:tc>
        <w:tc>
          <w:tcPr>
            <w:tcW w:w="5777" w:type="dxa"/>
          </w:tcPr>
          <w:p w:rsidR="00C46188" w:rsidRPr="00C46188" w:rsidRDefault="00C46188" w:rsidP="00C46188">
            <w:pPr>
              <w:ind w:firstLine="709"/>
              <w:jc w:val="both"/>
              <w:rPr>
                <w:b/>
                <w:color w:val="000000"/>
                <w:sz w:val="28"/>
                <w:szCs w:val="28"/>
              </w:rPr>
            </w:pPr>
            <w:proofErr w:type="gramStart"/>
            <w:r w:rsidRPr="00C46188">
              <w:rPr>
                <w:color w:val="000000"/>
                <w:sz w:val="28"/>
                <w:szCs w:val="28"/>
              </w:rPr>
              <w:t>Оценка «ХОРОШО» выставляется, если содержание доклада соответствует заявленной в названии тематике; доклад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доклада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w:t>
            </w:r>
            <w:proofErr w:type="gramEnd"/>
            <w:r w:rsidRPr="00C46188">
              <w:rPr>
                <w:color w:val="000000"/>
                <w:sz w:val="28"/>
                <w:szCs w:val="28"/>
              </w:rPr>
              <w:t xml:space="preserve"> корректно оформлены и в полном объёме представлены ссылки на использованную литературу в тексте доклада; отсутствуют орфографические, пунктуационные, грамматические, лексические, стилистические и иные ошибки в авторском тексте; доклад представляет собой самостоятельное исследование, представлен качественный анализ найденного материала, отсутствуют факты плагиата;</w:t>
            </w:r>
          </w:p>
        </w:tc>
      </w:tr>
      <w:tr w:rsidR="00C46188" w:rsidRPr="00681F00" w:rsidTr="000B3AF3">
        <w:tc>
          <w:tcPr>
            <w:tcW w:w="4644" w:type="dxa"/>
            <w:vMerge/>
          </w:tcPr>
          <w:p w:rsidR="00C46188" w:rsidRPr="00681F00" w:rsidRDefault="00C46188" w:rsidP="00600F9E">
            <w:pPr>
              <w:ind w:firstLine="709"/>
              <w:jc w:val="center"/>
              <w:rPr>
                <w:b/>
                <w:color w:val="000000"/>
                <w:sz w:val="28"/>
                <w:szCs w:val="28"/>
              </w:rPr>
            </w:pPr>
          </w:p>
        </w:tc>
        <w:tc>
          <w:tcPr>
            <w:tcW w:w="5777" w:type="dxa"/>
          </w:tcPr>
          <w:p w:rsidR="00C46188" w:rsidRPr="00C46188" w:rsidRDefault="00C46188" w:rsidP="00C46188">
            <w:pPr>
              <w:ind w:firstLine="709"/>
              <w:jc w:val="both"/>
              <w:rPr>
                <w:b/>
                <w:color w:val="000000"/>
                <w:sz w:val="28"/>
                <w:szCs w:val="28"/>
              </w:rPr>
            </w:pPr>
            <w:proofErr w:type="gramStart"/>
            <w:r w:rsidRPr="00C46188">
              <w:rPr>
                <w:color w:val="000000"/>
                <w:sz w:val="28"/>
                <w:szCs w:val="28"/>
              </w:rPr>
              <w:t xml:space="preserve">Оценка «УДОВЛЕТВОРИТЕЛЬНО» выставляется, если содержание доклада соответствует заявленной в названии тематике; в целом доклад оформлен в соответствии с общими требованиями написания доклада, но есть погрешности в техническом оформлении; в целом доклад имеет чёткую композицию и структуру, но в тексте доклада есть логические нарушения в представлении материала; в полном объёме </w:t>
            </w:r>
            <w:r w:rsidRPr="00C46188">
              <w:rPr>
                <w:color w:val="000000"/>
                <w:sz w:val="28"/>
                <w:szCs w:val="28"/>
              </w:rPr>
              <w:lastRenderedPageBreak/>
              <w:t>представлен список использованной литературы, но есть ошибки в оформлении;</w:t>
            </w:r>
            <w:proofErr w:type="gramEnd"/>
            <w:r w:rsidRPr="00C46188">
              <w:rPr>
                <w:color w:val="000000"/>
                <w:sz w:val="28"/>
                <w:szCs w:val="28"/>
              </w:rPr>
              <w:t xml:space="preserve"> некорректно оформлены или не в полном объёме представлены ссылки на использованную литературу в тексте доклада; есть единичные орфографические, пунктуационные, грамматические, лексические, стилистические и иные ошибки в авторском тексте; в целом доклад представляет собой самостоятельное исследование, представлен анализ найденного материала, отсутствуют факты плагиата;</w:t>
            </w:r>
          </w:p>
        </w:tc>
      </w:tr>
      <w:tr w:rsidR="00C46188" w:rsidRPr="00681F00" w:rsidTr="000B3AF3">
        <w:tc>
          <w:tcPr>
            <w:tcW w:w="4644" w:type="dxa"/>
            <w:vMerge/>
          </w:tcPr>
          <w:p w:rsidR="00C46188" w:rsidRPr="00681F00" w:rsidRDefault="00C46188" w:rsidP="00600F9E">
            <w:pPr>
              <w:ind w:firstLine="709"/>
              <w:jc w:val="center"/>
              <w:rPr>
                <w:b/>
                <w:color w:val="000000"/>
                <w:sz w:val="28"/>
                <w:szCs w:val="28"/>
              </w:rPr>
            </w:pPr>
          </w:p>
        </w:tc>
        <w:tc>
          <w:tcPr>
            <w:tcW w:w="5777" w:type="dxa"/>
          </w:tcPr>
          <w:p w:rsidR="00C46188" w:rsidRPr="00681F00" w:rsidRDefault="00C46188" w:rsidP="00C46188">
            <w:pPr>
              <w:ind w:firstLine="709"/>
              <w:jc w:val="both"/>
              <w:rPr>
                <w:b/>
                <w:color w:val="000000"/>
                <w:sz w:val="28"/>
                <w:szCs w:val="28"/>
              </w:rPr>
            </w:pPr>
            <w:r>
              <w:rPr>
                <w:color w:val="000000"/>
                <w:sz w:val="28"/>
                <w:szCs w:val="28"/>
              </w:rPr>
              <w:t xml:space="preserve">Оценка «НЕУДОВЛЕТВОРИТЕЛЬНО» выставляется, если </w:t>
            </w:r>
            <w:r w:rsidRPr="00C46188">
              <w:rPr>
                <w:color w:val="000000"/>
                <w:sz w:val="28"/>
                <w:szCs w:val="28"/>
              </w:rPr>
              <w:t xml:space="preserve">содержание доклада соответствует заявленной в названии тематике; в докладе отмечены нарушения общих </w:t>
            </w:r>
            <w:proofErr w:type="gramStart"/>
            <w:r w:rsidRPr="00C46188">
              <w:rPr>
                <w:color w:val="000000"/>
                <w:sz w:val="28"/>
                <w:szCs w:val="28"/>
              </w:rPr>
              <w:t>требований</w:t>
            </w:r>
            <w:proofErr w:type="gramEnd"/>
            <w:r w:rsidRPr="00C46188">
              <w:rPr>
                <w:color w:val="000000"/>
                <w:sz w:val="28"/>
                <w:szCs w:val="28"/>
              </w:rPr>
              <w:t xml:space="preserve"> написания реферата; есть погрешности в техническом оформлении; в целом доклад имеет чёткую композицию и структуру, но в тексте доклада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орфографические, пунктуационные, грамматические, лексические, стилистические и иные ошибки в авторском тексте; доклад не представляет собой самостоятельного исследования, отсутствует анализ найденного материала, текст доклада представляет собой не</w:t>
            </w:r>
            <w:r w:rsidR="005B0A6A">
              <w:rPr>
                <w:color w:val="000000"/>
                <w:sz w:val="28"/>
                <w:szCs w:val="28"/>
              </w:rPr>
              <w:t xml:space="preserve"> </w:t>
            </w:r>
            <w:r w:rsidRPr="00C46188">
              <w:rPr>
                <w:color w:val="000000"/>
                <w:sz w:val="28"/>
                <w:szCs w:val="28"/>
              </w:rPr>
              <w:t>переработанный те</w:t>
            </w:r>
            <w:proofErr w:type="gramStart"/>
            <w:r w:rsidRPr="00C46188">
              <w:rPr>
                <w:color w:val="000000"/>
                <w:sz w:val="28"/>
                <w:szCs w:val="28"/>
              </w:rPr>
              <w:t>кст др</w:t>
            </w:r>
            <w:proofErr w:type="gramEnd"/>
            <w:r w:rsidRPr="00C46188">
              <w:rPr>
                <w:color w:val="000000"/>
                <w:sz w:val="28"/>
                <w:szCs w:val="28"/>
              </w:rPr>
              <w:t>угого автора (других авторов).</w:t>
            </w:r>
          </w:p>
        </w:tc>
      </w:tr>
      <w:tr w:rsidR="007E7400" w:rsidRPr="00681F00" w:rsidTr="000B3AF3">
        <w:tc>
          <w:tcPr>
            <w:tcW w:w="4644" w:type="dxa"/>
            <w:vMerge w:val="restart"/>
          </w:tcPr>
          <w:p w:rsidR="007E7400" w:rsidRPr="00681F00" w:rsidRDefault="00E723A9" w:rsidP="00E723A9">
            <w:pPr>
              <w:rPr>
                <w:b/>
                <w:color w:val="000000"/>
                <w:sz w:val="28"/>
                <w:szCs w:val="28"/>
              </w:rPr>
            </w:pPr>
            <w:r w:rsidRPr="00681F00">
              <w:rPr>
                <w:b/>
                <w:color w:val="000000"/>
                <w:sz w:val="28"/>
                <w:szCs w:val="28"/>
              </w:rPr>
              <w:t>У</w:t>
            </w:r>
            <w:r w:rsidR="00782430" w:rsidRPr="00681F00">
              <w:rPr>
                <w:b/>
                <w:color w:val="000000"/>
                <w:sz w:val="28"/>
                <w:szCs w:val="28"/>
              </w:rPr>
              <w:t>стный</w:t>
            </w:r>
            <w:r w:rsidRPr="00681F00">
              <w:rPr>
                <w:b/>
                <w:color w:val="000000"/>
                <w:sz w:val="28"/>
                <w:szCs w:val="28"/>
              </w:rPr>
              <w:t>/письменный</w:t>
            </w:r>
            <w:r w:rsidR="00782430" w:rsidRPr="00681F00">
              <w:rPr>
                <w:b/>
                <w:color w:val="000000"/>
                <w:sz w:val="28"/>
                <w:szCs w:val="28"/>
              </w:rPr>
              <w:t xml:space="preserve"> опрос</w:t>
            </w:r>
            <w:r w:rsidRPr="00A451CB">
              <w:rPr>
                <w:b/>
                <w:strike/>
                <w:color w:val="FF0000"/>
                <w:sz w:val="28"/>
                <w:szCs w:val="28"/>
              </w:rPr>
              <w:t xml:space="preserve"> </w:t>
            </w:r>
          </w:p>
          <w:p w:rsidR="007E7400" w:rsidRPr="00681F00" w:rsidRDefault="007E7400" w:rsidP="00600F9E">
            <w:pPr>
              <w:ind w:firstLine="709"/>
              <w:jc w:val="center"/>
              <w:rPr>
                <w:b/>
                <w:color w:val="000000"/>
                <w:sz w:val="28"/>
                <w:szCs w:val="28"/>
              </w:rPr>
            </w:pPr>
          </w:p>
          <w:p w:rsidR="007E7400" w:rsidRPr="00681F00" w:rsidRDefault="007E7400" w:rsidP="00600F9E">
            <w:pPr>
              <w:ind w:firstLine="709"/>
              <w:jc w:val="center"/>
              <w:rPr>
                <w:b/>
                <w:color w:val="000000"/>
                <w:sz w:val="28"/>
                <w:szCs w:val="28"/>
              </w:rPr>
            </w:pPr>
          </w:p>
        </w:tc>
        <w:tc>
          <w:tcPr>
            <w:tcW w:w="5777" w:type="dxa"/>
          </w:tcPr>
          <w:p w:rsidR="007E7400" w:rsidRPr="00681F00" w:rsidRDefault="00782430" w:rsidP="00600F9E">
            <w:pPr>
              <w:ind w:firstLine="709"/>
              <w:jc w:val="both"/>
              <w:rPr>
                <w:b/>
                <w:color w:val="000000"/>
                <w:sz w:val="28"/>
                <w:szCs w:val="28"/>
              </w:rPr>
            </w:pPr>
            <w:r w:rsidRPr="00681F00">
              <w:rPr>
                <w:color w:val="000000"/>
                <w:sz w:val="28"/>
                <w:szCs w:val="28"/>
              </w:rPr>
              <w:t xml:space="preserve">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w:t>
            </w:r>
            <w:r w:rsidRPr="00681F00">
              <w:rPr>
                <w:color w:val="000000"/>
                <w:sz w:val="28"/>
                <w:szCs w:val="28"/>
              </w:rPr>
              <w:lastRenderedPageBreak/>
              <w:t>и последовательность ответа.</w:t>
            </w:r>
          </w:p>
        </w:tc>
      </w:tr>
      <w:tr w:rsidR="007E7400" w:rsidRPr="00681F00" w:rsidTr="000B3AF3">
        <w:tc>
          <w:tcPr>
            <w:tcW w:w="4644" w:type="dxa"/>
            <w:vMerge/>
          </w:tcPr>
          <w:p w:rsidR="007E7400" w:rsidRPr="00681F00" w:rsidRDefault="007E7400" w:rsidP="00600F9E">
            <w:pPr>
              <w:ind w:firstLine="709"/>
              <w:jc w:val="center"/>
              <w:rPr>
                <w:b/>
                <w:color w:val="000000"/>
                <w:sz w:val="28"/>
                <w:szCs w:val="28"/>
              </w:rPr>
            </w:pPr>
          </w:p>
        </w:tc>
        <w:tc>
          <w:tcPr>
            <w:tcW w:w="5777" w:type="dxa"/>
            <w:shd w:val="clear" w:color="auto" w:fill="auto"/>
          </w:tcPr>
          <w:p w:rsidR="007E7400" w:rsidRPr="00681F00" w:rsidRDefault="00782430" w:rsidP="00600F9E">
            <w:pPr>
              <w:ind w:firstLine="709"/>
              <w:jc w:val="both"/>
              <w:rPr>
                <w:color w:val="000000"/>
                <w:sz w:val="28"/>
                <w:szCs w:val="28"/>
              </w:rPr>
            </w:pPr>
            <w:r w:rsidRPr="00681F00">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681F00" w:rsidTr="000B3AF3">
        <w:tc>
          <w:tcPr>
            <w:tcW w:w="4644" w:type="dxa"/>
            <w:vMerge/>
          </w:tcPr>
          <w:p w:rsidR="007E7400" w:rsidRPr="00681F00" w:rsidRDefault="007E7400" w:rsidP="00600F9E">
            <w:pPr>
              <w:ind w:firstLine="709"/>
              <w:jc w:val="center"/>
              <w:rPr>
                <w:b/>
                <w:color w:val="000000"/>
                <w:sz w:val="28"/>
                <w:szCs w:val="28"/>
              </w:rPr>
            </w:pPr>
          </w:p>
        </w:tc>
        <w:tc>
          <w:tcPr>
            <w:tcW w:w="5777" w:type="dxa"/>
          </w:tcPr>
          <w:p w:rsidR="007E7400" w:rsidRPr="00681F00" w:rsidRDefault="00782430" w:rsidP="00600F9E">
            <w:pPr>
              <w:ind w:firstLine="709"/>
              <w:jc w:val="both"/>
              <w:rPr>
                <w:color w:val="000000"/>
                <w:sz w:val="28"/>
                <w:szCs w:val="28"/>
              </w:rPr>
            </w:pPr>
            <w:r w:rsidRPr="00681F00">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681F00" w:rsidTr="000B3AF3">
        <w:tc>
          <w:tcPr>
            <w:tcW w:w="4644" w:type="dxa"/>
            <w:vMerge/>
          </w:tcPr>
          <w:p w:rsidR="007E7400" w:rsidRPr="00681F00" w:rsidRDefault="007E7400" w:rsidP="00600F9E">
            <w:pPr>
              <w:ind w:firstLine="709"/>
              <w:jc w:val="center"/>
              <w:rPr>
                <w:b/>
                <w:color w:val="000000"/>
                <w:sz w:val="28"/>
                <w:szCs w:val="28"/>
              </w:rPr>
            </w:pPr>
          </w:p>
        </w:tc>
        <w:tc>
          <w:tcPr>
            <w:tcW w:w="5777" w:type="dxa"/>
          </w:tcPr>
          <w:p w:rsidR="007E7400" w:rsidRPr="00681F00" w:rsidRDefault="00C43C79" w:rsidP="005B0A6A">
            <w:pPr>
              <w:jc w:val="both"/>
              <w:rPr>
                <w:color w:val="000000"/>
                <w:sz w:val="28"/>
                <w:szCs w:val="28"/>
              </w:rPr>
            </w:pPr>
            <w:proofErr w:type="gramStart"/>
            <w:r>
              <w:rPr>
                <w:color w:val="000000"/>
                <w:sz w:val="28"/>
                <w:szCs w:val="28"/>
              </w:rPr>
              <w:t>Оценкой</w:t>
            </w:r>
            <w:r w:rsidR="004412A9">
              <w:rPr>
                <w:color w:val="000000"/>
                <w:sz w:val="28"/>
                <w:szCs w:val="28"/>
              </w:rPr>
              <w:t xml:space="preserve"> </w:t>
            </w:r>
            <w:r w:rsidR="00782430" w:rsidRPr="00681F00">
              <w:rPr>
                <w:color w:val="000000"/>
                <w:sz w:val="28"/>
                <w:szCs w:val="28"/>
              </w:rPr>
              <w:t>"НЕУДОВЛЕТВОРИТЕЛЬНО"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w:t>
            </w:r>
            <w:proofErr w:type="gramEnd"/>
            <w:r w:rsidR="00782430" w:rsidRPr="00681F00">
              <w:rPr>
                <w:color w:val="000000"/>
                <w:sz w:val="28"/>
                <w:szCs w:val="28"/>
              </w:rPr>
              <w:t xml:space="preserve"> Допускаются серьезные ошибки в содержании ответа.</w:t>
            </w:r>
          </w:p>
        </w:tc>
      </w:tr>
      <w:tr w:rsidR="007E7400" w:rsidRPr="00681F00" w:rsidTr="000B3AF3">
        <w:tc>
          <w:tcPr>
            <w:tcW w:w="4644" w:type="dxa"/>
            <w:vMerge w:val="restart"/>
          </w:tcPr>
          <w:p w:rsidR="007E7400" w:rsidRPr="00681F00" w:rsidRDefault="00D20861" w:rsidP="00A04231">
            <w:pPr>
              <w:rPr>
                <w:b/>
                <w:color w:val="000000"/>
                <w:sz w:val="28"/>
                <w:szCs w:val="28"/>
              </w:rPr>
            </w:pPr>
            <w:r w:rsidRPr="00681F00">
              <w:rPr>
                <w:b/>
                <w:color w:val="000000"/>
                <w:sz w:val="28"/>
                <w:szCs w:val="28"/>
              </w:rPr>
              <w:t>тестирование</w:t>
            </w:r>
          </w:p>
        </w:tc>
        <w:tc>
          <w:tcPr>
            <w:tcW w:w="5777" w:type="dxa"/>
          </w:tcPr>
          <w:p w:rsidR="007E7400" w:rsidRPr="00681F00" w:rsidRDefault="00D20861" w:rsidP="00A96215">
            <w:pPr>
              <w:ind w:firstLine="709"/>
              <w:jc w:val="both"/>
              <w:rPr>
                <w:b/>
                <w:color w:val="000000"/>
                <w:sz w:val="28"/>
                <w:szCs w:val="28"/>
              </w:rPr>
            </w:pPr>
            <w:r w:rsidRPr="00681F00">
              <w:rPr>
                <w:color w:val="000000"/>
                <w:sz w:val="28"/>
                <w:szCs w:val="28"/>
              </w:rPr>
              <w:t>Оценка «ОТЛИЧНО» выставляется при условии 9</w:t>
            </w:r>
            <w:r w:rsidR="00A96215">
              <w:rPr>
                <w:color w:val="000000"/>
                <w:sz w:val="28"/>
                <w:szCs w:val="28"/>
              </w:rPr>
              <w:t>1</w:t>
            </w:r>
            <w:r w:rsidRPr="00681F00">
              <w:rPr>
                <w:color w:val="000000"/>
                <w:sz w:val="28"/>
                <w:szCs w:val="28"/>
              </w:rPr>
              <w:t>-100% правильных ответов</w:t>
            </w:r>
          </w:p>
        </w:tc>
      </w:tr>
      <w:tr w:rsidR="007E7400" w:rsidRPr="00681F00" w:rsidTr="000B3AF3">
        <w:tc>
          <w:tcPr>
            <w:tcW w:w="4644" w:type="dxa"/>
            <w:vMerge/>
          </w:tcPr>
          <w:p w:rsidR="007E7400" w:rsidRPr="00681F00" w:rsidRDefault="007E7400" w:rsidP="00600F9E">
            <w:pPr>
              <w:ind w:firstLine="709"/>
              <w:jc w:val="center"/>
              <w:rPr>
                <w:b/>
                <w:color w:val="000000"/>
                <w:sz w:val="28"/>
                <w:szCs w:val="28"/>
              </w:rPr>
            </w:pPr>
          </w:p>
        </w:tc>
        <w:tc>
          <w:tcPr>
            <w:tcW w:w="5777" w:type="dxa"/>
          </w:tcPr>
          <w:p w:rsidR="007E7400" w:rsidRPr="00681F00" w:rsidRDefault="00D20861" w:rsidP="00A96215">
            <w:pPr>
              <w:ind w:firstLine="709"/>
              <w:jc w:val="both"/>
              <w:rPr>
                <w:b/>
                <w:color w:val="000000"/>
                <w:sz w:val="28"/>
                <w:szCs w:val="28"/>
              </w:rPr>
            </w:pPr>
            <w:r w:rsidRPr="00681F00">
              <w:rPr>
                <w:color w:val="000000"/>
                <w:sz w:val="28"/>
                <w:szCs w:val="28"/>
              </w:rPr>
              <w:t xml:space="preserve">Оценка «ХОРОШО» выставляется при условии </w:t>
            </w:r>
            <w:r w:rsidR="00A96215">
              <w:rPr>
                <w:color w:val="000000"/>
                <w:sz w:val="28"/>
                <w:szCs w:val="28"/>
              </w:rPr>
              <w:t>81</w:t>
            </w:r>
            <w:r w:rsidRPr="00681F00">
              <w:rPr>
                <w:color w:val="000000"/>
                <w:sz w:val="28"/>
                <w:szCs w:val="28"/>
              </w:rPr>
              <w:t>-</w:t>
            </w:r>
            <w:r w:rsidR="00A96215">
              <w:rPr>
                <w:color w:val="000000"/>
                <w:sz w:val="28"/>
                <w:szCs w:val="28"/>
              </w:rPr>
              <w:t>90</w:t>
            </w:r>
            <w:r w:rsidRPr="00681F00">
              <w:rPr>
                <w:color w:val="000000"/>
                <w:sz w:val="28"/>
                <w:szCs w:val="28"/>
              </w:rPr>
              <w:t>% правильных ответов</w:t>
            </w:r>
          </w:p>
        </w:tc>
      </w:tr>
      <w:tr w:rsidR="007E7400" w:rsidRPr="00681F00" w:rsidTr="000B3AF3">
        <w:tc>
          <w:tcPr>
            <w:tcW w:w="4644" w:type="dxa"/>
            <w:vMerge/>
          </w:tcPr>
          <w:p w:rsidR="007E7400" w:rsidRPr="00681F00" w:rsidRDefault="007E7400" w:rsidP="00600F9E">
            <w:pPr>
              <w:ind w:firstLine="709"/>
              <w:jc w:val="center"/>
              <w:rPr>
                <w:b/>
                <w:color w:val="000000"/>
                <w:sz w:val="28"/>
                <w:szCs w:val="28"/>
              </w:rPr>
            </w:pPr>
          </w:p>
        </w:tc>
        <w:tc>
          <w:tcPr>
            <w:tcW w:w="5777" w:type="dxa"/>
          </w:tcPr>
          <w:p w:rsidR="007E7400" w:rsidRPr="00681F00" w:rsidRDefault="00D20861" w:rsidP="00A96215">
            <w:pPr>
              <w:ind w:firstLine="709"/>
              <w:jc w:val="both"/>
              <w:rPr>
                <w:color w:val="000000"/>
                <w:sz w:val="28"/>
                <w:szCs w:val="28"/>
              </w:rPr>
            </w:pPr>
            <w:r w:rsidRPr="00681F00">
              <w:rPr>
                <w:color w:val="000000"/>
                <w:sz w:val="28"/>
                <w:szCs w:val="28"/>
              </w:rPr>
              <w:t xml:space="preserve">Оценка «УДОВЛЕТВОРИТЕЛЬНО» выставляется при условии </w:t>
            </w:r>
            <w:r w:rsidR="00A96215">
              <w:rPr>
                <w:color w:val="000000"/>
                <w:sz w:val="28"/>
                <w:szCs w:val="28"/>
              </w:rPr>
              <w:t>71</w:t>
            </w:r>
            <w:r w:rsidRPr="00681F00">
              <w:rPr>
                <w:color w:val="000000"/>
                <w:sz w:val="28"/>
                <w:szCs w:val="28"/>
              </w:rPr>
              <w:t>-</w:t>
            </w:r>
            <w:r w:rsidR="00A96215">
              <w:rPr>
                <w:color w:val="000000"/>
                <w:sz w:val="28"/>
                <w:szCs w:val="28"/>
              </w:rPr>
              <w:t>80</w:t>
            </w:r>
            <w:r w:rsidRPr="00681F00">
              <w:rPr>
                <w:color w:val="000000"/>
                <w:sz w:val="28"/>
                <w:szCs w:val="28"/>
              </w:rPr>
              <w:t>% правильных ответов</w:t>
            </w:r>
            <w:r w:rsidR="00A96215">
              <w:rPr>
                <w:color w:val="000000"/>
                <w:sz w:val="28"/>
                <w:szCs w:val="28"/>
              </w:rPr>
              <w:t>.</w:t>
            </w:r>
          </w:p>
        </w:tc>
      </w:tr>
      <w:tr w:rsidR="007E7400" w:rsidRPr="00681F00" w:rsidTr="000B3AF3">
        <w:tc>
          <w:tcPr>
            <w:tcW w:w="4644" w:type="dxa"/>
            <w:vMerge/>
          </w:tcPr>
          <w:p w:rsidR="007E7400" w:rsidRPr="00681F00" w:rsidRDefault="007E7400" w:rsidP="00600F9E">
            <w:pPr>
              <w:ind w:firstLine="709"/>
              <w:jc w:val="center"/>
              <w:rPr>
                <w:b/>
                <w:color w:val="000000"/>
                <w:sz w:val="28"/>
                <w:szCs w:val="28"/>
              </w:rPr>
            </w:pPr>
          </w:p>
        </w:tc>
        <w:tc>
          <w:tcPr>
            <w:tcW w:w="5777" w:type="dxa"/>
          </w:tcPr>
          <w:p w:rsidR="007E7400" w:rsidRPr="00681F00" w:rsidRDefault="00D20861" w:rsidP="00A96215">
            <w:pPr>
              <w:ind w:firstLine="709"/>
              <w:jc w:val="both"/>
              <w:rPr>
                <w:color w:val="000000"/>
                <w:sz w:val="28"/>
                <w:szCs w:val="28"/>
              </w:rPr>
            </w:pPr>
            <w:r w:rsidRPr="00681F00">
              <w:rPr>
                <w:color w:val="000000"/>
                <w:sz w:val="28"/>
                <w:szCs w:val="28"/>
              </w:rPr>
              <w:t xml:space="preserve">Оценка «НЕУДОВЛЕТВОРИТЕЛЬНО» выставляется при условии </w:t>
            </w:r>
            <w:r w:rsidR="00A96215">
              <w:rPr>
                <w:color w:val="000000"/>
                <w:sz w:val="28"/>
                <w:szCs w:val="28"/>
              </w:rPr>
              <w:t>70</w:t>
            </w:r>
            <w:r w:rsidRPr="00681F00">
              <w:rPr>
                <w:color w:val="000000"/>
                <w:sz w:val="28"/>
                <w:szCs w:val="28"/>
              </w:rPr>
              <w:t>% и меньше правильных ответов.</w:t>
            </w:r>
          </w:p>
        </w:tc>
      </w:tr>
      <w:tr w:rsidR="00D20861" w:rsidRPr="00681F00" w:rsidTr="000B3AF3">
        <w:tc>
          <w:tcPr>
            <w:tcW w:w="4644" w:type="dxa"/>
            <w:vMerge w:val="restart"/>
          </w:tcPr>
          <w:p w:rsidR="00D20861" w:rsidRPr="00681F00" w:rsidRDefault="00E75266" w:rsidP="00E31B77">
            <w:pPr>
              <w:rPr>
                <w:b/>
                <w:sz w:val="28"/>
              </w:rPr>
            </w:pPr>
            <w:r w:rsidRPr="00681F00">
              <w:rPr>
                <w:b/>
                <w:color w:val="000000"/>
                <w:sz w:val="28"/>
                <w:szCs w:val="28"/>
              </w:rPr>
              <w:t>с</w:t>
            </w:r>
            <w:r w:rsidR="00D20861" w:rsidRPr="00681F00">
              <w:rPr>
                <w:b/>
                <w:color w:val="000000"/>
                <w:sz w:val="28"/>
                <w:szCs w:val="28"/>
              </w:rPr>
              <w:t>оставление кластера</w:t>
            </w:r>
          </w:p>
        </w:tc>
        <w:tc>
          <w:tcPr>
            <w:tcW w:w="5777" w:type="dxa"/>
          </w:tcPr>
          <w:p w:rsidR="00D20861" w:rsidRPr="00681F00" w:rsidRDefault="007F0721" w:rsidP="00A04231">
            <w:pPr>
              <w:pStyle w:val="a4"/>
              <w:ind w:firstLine="567"/>
              <w:rPr>
                <w:rFonts w:ascii="Times New Roman" w:hAnsi="Times New Roman"/>
                <w:color w:val="000000"/>
                <w:sz w:val="28"/>
                <w:szCs w:val="28"/>
              </w:rPr>
            </w:pPr>
            <w:r w:rsidRPr="00681F00">
              <w:rPr>
                <w:rFonts w:ascii="Times New Roman" w:hAnsi="Times New Roman"/>
                <w:color w:val="000000"/>
                <w:sz w:val="28"/>
                <w:szCs w:val="28"/>
              </w:rPr>
              <w:t>Оценка «ОТЛИЧНО» выставляется, если степен</w:t>
            </w:r>
            <w:r w:rsidR="00E54673" w:rsidRPr="00681F00">
              <w:rPr>
                <w:rFonts w:ascii="Times New Roman" w:hAnsi="Times New Roman"/>
                <w:color w:val="000000"/>
                <w:sz w:val="28"/>
                <w:szCs w:val="28"/>
              </w:rPr>
              <w:t>ь</w:t>
            </w:r>
            <w:r w:rsidRPr="00681F00">
              <w:rPr>
                <w:rFonts w:ascii="Times New Roman" w:hAnsi="Times New Roman"/>
                <w:color w:val="000000"/>
                <w:sz w:val="28"/>
                <w:szCs w:val="28"/>
              </w:rPr>
              <w:t xml:space="preserve"> детализации кластера высокая, позволяющ</w:t>
            </w:r>
            <w:r w:rsidR="00A04231" w:rsidRPr="00681F00">
              <w:rPr>
                <w:rFonts w:ascii="Times New Roman" w:hAnsi="Times New Roman"/>
                <w:color w:val="000000"/>
                <w:sz w:val="28"/>
                <w:szCs w:val="28"/>
              </w:rPr>
              <w:t>ая</w:t>
            </w:r>
            <w:r w:rsidRPr="00681F00">
              <w:rPr>
                <w:rFonts w:ascii="Times New Roman" w:hAnsi="Times New Roman"/>
                <w:color w:val="000000"/>
                <w:sz w:val="28"/>
                <w:szCs w:val="28"/>
              </w:rPr>
              <w:t xml:space="preserve"> увидеть понятийно-категориальный аппарат исследуемой темы и логические связи между </w:t>
            </w:r>
            <w:r w:rsidR="00095949" w:rsidRPr="00681F00">
              <w:rPr>
                <w:rFonts w:ascii="Times New Roman" w:hAnsi="Times New Roman"/>
                <w:color w:val="000000"/>
                <w:sz w:val="28"/>
                <w:szCs w:val="28"/>
              </w:rPr>
              <w:t>понятия</w:t>
            </w:r>
            <w:r w:rsidR="00B356CB" w:rsidRPr="00681F00">
              <w:rPr>
                <w:rFonts w:ascii="Times New Roman" w:hAnsi="Times New Roman"/>
                <w:color w:val="000000"/>
                <w:sz w:val="28"/>
                <w:szCs w:val="28"/>
              </w:rPr>
              <w:t>ми</w:t>
            </w:r>
            <w:r w:rsidR="00095949" w:rsidRPr="00681F00">
              <w:rPr>
                <w:rFonts w:ascii="Times New Roman" w:hAnsi="Times New Roman"/>
                <w:color w:val="000000"/>
                <w:sz w:val="28"/>
                <w:szCs w:val="28"/>
              </w:rPr>
              <w:t xml:space="preserve"> и фактами; оригинальность оформления.</w:t>
            </w:r>
          </w:p>
        </w:tc>
      </w:tr>
      <w:tr w:rsidR="00D20861" w:rsidRPr="00681F00" w:rsidTr="000B3AF3">
        <w:trPr>
          <w:trHeight w:val="1008"/>
        </w:trPr>
        <w:tc>
          <w:tcPr>
            <w:tcW w:w="4644" w:type="dxa"/>
            <w:vMerge/>
            <w:hideMark/>
          </w:tcPr>
          <w:p w:rsidR="00D20861" w:rsidRPr="00681F00" w:rsidRDefault="00D20861">
            <w:pPr>
              <w:rPr>
                <w:b/>
                <w:color w:val="000000"/>
                <w:sz w:val="28"/>
                <w:szCs w:val="28"/>
              </w:rPr>
            </w:pPr>
          </w:p>
        </w:tc>
        <w:tc>
          <w:tcPr>
            <w:tcW w:w="5777" w:type="dxa"/>
          </w:tcPr>
          <w:p w:rsidR="00D20861" w:rsidRPr="00681F00" w:rsidRDefault="00B356CB" w:rsidP="00A04231">
            <w:pPr>
              <w:pStyle w:val="a4"/>
              <w:ind w:firstLine="567"/>
              <w:rPr>
                <w:rFonts w:ascii="Times New Roman" w:hAnsi="Times New Roman"/>
                <w:color w:val="000000"/>
                <w:sz w:val="28"/>
                <w:szCs w:val="28"/>
              </w:rPr>
            </w:pPr>
            <w:r w:rsidRPr="00681F00">
              <w:rPr>
                <w:rFonts w:ascii="Times New Roman" w:hAnsi="Times New Roman"/>
                <w:color w:val="000000"/>
                <w:sz w:val="28"/>
                <w:szCs w:val="28"/>
              </w:rPr>
              <w:t xml:space="preserve">Оценка «хорошо» выставляется, если детализации кластера </w:t>
            </w:r>
            <w:r w:rsidR="00E54673" w:rsidRPr="00681F00">
              <w:rPr>
                <w:rFonts w:ascii="Times New Roman" w:hAnsi="Times New Roman"/>
                <w:color w:val="000000"/>
                <w:sz w:val="28"/>
                <w:szCs w:val="28"/>
              </w:rPr>
              <w:t>достаточная</w:t>
            </w:r>
            <w:r w:rsidRPr="00681F00">
              <w:rPr>
                <w:rFonts w:ascii="Times New Roman" w:hAnsi="Times New Roman"/>
                <w:color w:val="000000"/>
                <w:sz w:val="28"/>
                <w:szCs w:val="28"/>
              </w:rPr>
              <w:t>, позволяющ</w:t>
            </w:r>
            <w:r w:rsidR="00A04231" w:rsidRPr="00681F00">
              <w:rPr>
                <w:rFonts w:ascii="Times New Roman" w:hAnsi="Times New Roman"/>
                <w:color w:val="000000"/>
                <w:sz w:val="28"/>
                <w:szCs w:val="28"/>
              </w:rPr>
              <w:t>ая</w:t>
            </w:r>
            <w:r w:rsidRPr="00681F00">
              <w:rPr>
                <w:rFonts w:ascii="Times New Roman" w:hAnsi="Times New Roman"/>
                <w:color w:val="000000"/>
                <w:sz w:val="28"/>
                <w:szCs w:val="28"/>
              </w:rPr>
              <w:t xml:space="preserve"> увидеть понятийно-категориальный аппарат исследуемой темы и логические связи между понятиями</w:t>
            </w:r>
            <w:r w:rsidR="00095949" w:rsidRPr="00681F00">
              <w:rPr>
                <w:rFonts w:ascii="Times New Roman" w:hAnsi="Times New Roman"/>
                <w:color w:val="000000"/>
                <w:sz w:val="28"/>
                <w:szCs w:val="28"/>
              </w:rPr>
              <w:t xml:space="preserve"> и фактами</w:t>
            </w:r>
            <w:r w:rsidR="00E54673" w:rsidRPr="00681F00">
              <w:rPr>
                <w:rFonts w:ascii="Times New Roman" w:hAnsi="Times New Roman"/>
                <w:color w:val="000000"/>
                <w:sz w:val="28"/>
                <w:szCs w:val="28"/>
              </w:rPr>
              <w:t>.</w:t>
            </w:r>
          </w:p>
        </w:tc>
      </w:tr>
      <w:tr w:rsidR="00D20861" w:rsidRPr="00681F00" w:rsidTr="000B3AF3">
        <w:tc>
          <w:tcPr>
            <w:tcW w:w="4644" w:type="dxa"/>
            <w:vMerge/>
            <w:hideMark/>
          </w:tcPr>
          <w:p w:rsidR="00D20861" w:rsidRPr="00681F00" w:rsidRDefault="00D20861">
            <w:pPr>
              <w:rPr>
                <w:b/>
                <w:color w:val="000000"/>
                <w:sz w:val="28"/>
                <w:szCs w:val="28"/>
              </w:rPr>
            </w:pPr>
          </w:p>
        </w:tc>
        <w:tc>
          <w:tcPr>
            <w:tcW w:w="5777" w:type="dxa"/>
          </w:tcPr>
          <w:p w:rsidR="00D20861" w:rsidRPr="00681F00" w:rsidRDefault="00E54673" w:rsidP="00095949">
            <w:pPr>
              <w:ind w:firstLine="709"/>
              <w:jc w:val="both"/>
              <w:rPr>
                <w:color w:val="000000"/>
                <w:sz w:val="28"/>
                <w:szCs w:val="28"/>
              </w:rPr>
            </w:pPr>
            <w:r w:rsidRPr="00681F00">
              <w:rPr>
                <w:color w:val="000000"/>
                <w:sz w:val="28"/>
                <w:szCs w:val="28"/>
              </w:rPr>
              <w:t xml:space="preserve">Оценка «удовлетворительно» выставляется, если </w:t>
            </w:r>
            <w:r w:rsidR="00D56DC1" w:rsidRPr="00681F00">
              <w:rPr>
                <w:color w:val="000000"/>
                <w:sz w:val="28"/>
                <w:szCs w:val="28"/>
              </w:rPr>
              <w:t>выявлены только основные понятия</w:t>
            </w:r>
            <w:r w:rsidRPr="00681F00">
              <w:rPr>
                <w:color w:val="000000"/>
                <w:sz w:val="28"/>
                <w:szCs w:val="28"/>
              </w:rPr>
              <w:t xml:space="preserve"> исследуемой темы</w:t>
            </w:r>
            <w:r w:rsidR="00D56DC1" w:rsidRPr="00681F00">
              <w:rPr>
                <w:color w:val="000000"/>
                <w:sz w:val="28"/>
                <w:szCs w:val="28"/>
              </w:rPr>
              <w:t xml:space="preserve">, </w:t>
            </w:r>
            <w:r w:rsidRPr="00681F00">
              <w:rPr>
                <w:color w:val="000000"/>
                <w:sz w:val="28"/>
                <w:szCs w:val="28"/>
              </w:rPr>
              <w:t xml:space="preserve">логические </w:t>
            </w:r>
            <w:r w:rsidR="00D56DC1" w:rsidRPr="00681F00">
              <w:rPr>
                <w:color w:val="000000"/>
                <w:sz w:val="28"/>
                <w:szCs w:val="28"/>
              </w:rPr>
              <w:t>связи</w:t>
            </w:r>
            <w:r w:rsidRPr="00681F00">
              <w:rPr>
                <w:color w:val="000000"/>
                <w:sz w:val="28"/>
                <w:szCs w:val="28"/>
              </w:rPr>
              <w:t xml:space="preserve"> между понятиями</w:t>
            </w:r>
            <w:r w:rsidR="00D56DC1" w:rsidRPr="00681F00">
              <w:rPr>
                <w:color w:val="000000"/>
                <w:sz w:val="28"/>
                <w:szCs w:val="28"/>
              </w:rPr>
              <w:t xml:space="preserve"> </w:t>
            </w:r>
            <w:r w:rsidR="00095949" w:rsidRPr="00681F00">
              <w:rPr>
                <w:color w:val="000000"/>
                <w:sz w:val="28"/>
                <w:szCs w:val="28"/>
              </w:rPr>
              <w:t xml:space="preserve">и фактами </w:t>
            </w:r>
            <w:r w:rsidR="00D56DC1" w:rsidRPr="00681F00">
              <w:rPr>
                <w:color w:val="000000"/>
                <w:sz w:val="28"/>
                <w:szCs w:val="28"/>
              </w:rPr>
              <w:t>выражены слабо</w:t>
            </w:r>
            <w:r w:rsidRPr="00681F00">
              <w:rPr>
                <w:color w:val="000000"/>
                <w:sz w:val="28"/>
                <w:szCs w:val="28"/>
              </w:rPr>
              <w:t>.</w:t>
            </w:r>
          </w:p>
        </w:tc>
      </w:tr>
      <w:tr w:rsidR="00D20861" w:rsidRPr="00681F00" w:rsidTr="000B3AF3">
        <w:tc>
          <w:tcPr>
            <w:tcW w:w="4644" w:type="dxa"/>
            <w:vMerge/>
            <w:hideMark/>
          </w:tcPr>
          <w:p w:rsidR="00D20861" w:rsidRPr="00681F00" w:rsidRDefault="00D20861">
            <w:pPr>
              <w:rPr>
                <w:b/>
                <w:color w:val="000000"/>
                <w:sz w:val="28"/>
                <w:szCs w:val="28"/>
              </w:rPr>
            </w:pPr>
          </w:p>
        </w:tc>
        <w:tc>
          <w:tcPr>
            <w:tcW w:w="5777" w:type="dxa"/>
          </w:tcPr>
          <w:p w:rsidR="00095949" w:rsidRPr="00681F00" w:rsidRDefault="00D56DC1" w:rsidP="00A04231">
            <w:pPr>
              <w:ind w:firstLine="709"/>
              <w:jc w:val="both"/>
              <w:rPr>
                <w:color w:val="000000"/>
                <w:sz w:val="28"/>
                <w:szCs w:val="28"/>
              </w:rPr>
            </w:pPr>
            <w:r w:rsidRPr="00681F00">
              <w:rPr>
                <w:color w:val="000000"/>
                <w:sz w:val="28"/>
                <w:szCs w:val="28"/>
              </w:rPr>
              <w:t>Оценка «неудовлетворительно» выставляется, если не выявлен категориально-понятийный аппарат исследуемой темы, логические связи между понятиями не установлены.</w:t>
            </w:r>
          </w:p>
        </w:tc>
      </w:tr>
      <w:tr w:rsidR="00D20861" w:rsidRPr="00681F00" w:rsidTr="000B3AF3">
        <w:tc>
          <w:tcPr>
            <w:tcW w:w="4644" w:type="dxa"/>
            <w:vMerge w:val="restart"/>
          </w:tcPr>
          <w:p w:rsidR="00D20861" w:rsidRPr="00681F00" w:rsidRDefault="00E75266" w:rsidP="00095949">
            <w:pPr>
              <w:rPr>
                <w:b/>
                <w:color w:val="000000"/>
                <w:sz w:val="28"/>
                <w:szCs w:val="28"/>
              </w:rPr>
            </w:pPr>
            <w:r w:rsidRPr="00681F00">
              <w:rPr>
                <w:b/>
                <w:color w:val="000000"/>
                <w:sz w:val="28"/>
                <w:szCs w:val="28"/>
              </w:rPr>
              <w:t>создание презентации по теме</w:t>
            </w:r>
          </w:p>
        </w:tc>
        <w:tc>
          <w:tcPr>
            <w:tcW w:w="5777" w:type="dxa"/>
          </w:tcPr>
          <w:p w:rsidR="00D20861" w:rsidRPr="00681F00" w:rsidRDefault="002F3C21" w:rsidP="002F3C21">
            <w:pPr>
              <w:ind w:firstLine="709"/>
              <w:jc w:val="both"/>
              <w:rPr>
                <w:sz w:val="28"/>
                <w:szCs w:val="28"/>
              </w:rPr>
            </w:pPr>
            <w:proofErr w:type="gramStart"/>
            <w:r w:rsidRPr="00681F00">
              <w:rPr>
                <w:color w:val="000000"/>
                <w:sz w:val="28"/>
                <w:szCs w:val="28"/>
              </w:rPr>
              <w:t>Оценка «ОТЛИЧНО» выставляется, если с</w:t>
            </w:r>
            <w:r w:rsidRPr="00681F00">
              <w:rPr>
                <w:sz w:val="28"/>
                <w:szCs w:val="28"/>
              </w:rPr>
              <w:t>одержание является строго научным; иллюстрации (графические, музыкальные, видео) усиливают эффект восприятия текстовой части информации; орфографические, пунктуационные, стилистические ошибки отсутствуют; наборы числовых данных проиллюстрированы графиками и диаграммами, причем в наиболее адекватной форме; информация является актуальной и современной; ключевые идеи и  слова в тексте выделены.</w:t>
            </w:r>
            <w:proofErr w:type="gramEnd"/>
          </w:p>
        </w:tc>
      </w:tr>
      <w:tr w:rsidR="00D20861" w:rsidRPr="00681F00" w:rsidTr="000B3AF3">
        <w:tc>
          <w:tcPr>
            <w:tcW w:w="4644" w:type="dxa"/>
            <w:vMerge/>
            <w:hideMark/>
          </w:tcPr>
          <w:p w:rsidR="00D20861" w:rsidRPr="00681F00" w:rsidRDefault="00D20861">
            <w:pPr>
              <w:rPr>
                <w:b/>
                <w:color w:val="000000"/>
                <w:sz w:val="28"/>
                <w:szCs w:val="28"/>
              </w:rPr>
            </w:pPr>
          </w:p>
        </w:tc>
        <w:tc>
          <w:tcPr>
            <w:tcW w:w="5777" w:type="dxa"/>
          </w:tcPr>
          <w:p w:rsidR="00D20861" w:rsidRPr="00681F00" w:rsidRDefault="002F3C21" w:rsidP="002F3C21">
            <w:pPr>
              <w:ind w:firstLine="709"/>
              <w:jc w:val="both"/>
              <w:rPr>
                <w:b/>
                <w:color w:val="000000"/>
                <w:sz w:val="28"/>
                <w:szCs w:val="28"/>
              </w:rPr>
            </w:pPr>
            <w:proofErr w:type="gramStart"/>
            <w:r w:rsidRPr="00681F00">
              <w:rPr>
                <w:color w:val="000000"/>
                <w:sz w:val="28"/>
                <w:szCs w:val="28"/>
              </w:rPr>
              <w:t>Оценка «хорошо» выставляется, если</w:t>
            </w:r>
            <w:r w:rsidRPr="00681F00">
              <w:rPr>
                <w:sz w:val="28"/>
                <w:szCs w:val="28"/>
              </w:rPr>
              <w:t xml:space="preserve"> содержание в целом является научным; иллюстрации (графические, музыкальные, видео) соответствуют тексту; орфографические, пунктуационные, стилистические ошибки практически отсутствуют; наборы числовых данных проиллюстрированы графиками и диаграммами; информация является </w:t>
            </w:r>
            <w:r w:rsidRPr="00681F00">
              <w:rPr>
                <w:sz w:val="28"/>
                <w:szCs w:val="28"/>
              </w:rPr>
              <w:lastRenderedPageBreak/>
              <w:t>актуальной и современной; ключевые слова в тексте выделены.</w:t>
            </w:r>
            <w:proofErr w:type="gramEnd"/>
          </w:p>
        </w:tc>
      </w:tr>
      <w:tr w:rsidR="00D20861" w:rsidRPr="00681F00" w:rsidTr="000B3AF3">
        <w:tc>
          <w:tcPr>
            <w:tcW w:w="4644" w:type="dxa"/>
            <w:vMerge/>
            <w:hideMark/>
          </w:tcPr>
          <w:p w:rsidR="00D20861" w:rsidRPr="00681F00" w:rsidRDefault="00D20861">
            <w:pPr>
              <w:rPr>
                <w:b/>
                <w:color w:val="000000"/>
                <w:sz w:val="28"/>
                <w:szCs w:val="28"/>
              </w:rPr>
            </w:pPr>
          </w:p>
        </w:tc>
        <w:tc>
          <w:tcPr>
            <w:tcW w:w="5777" w:type="dxa"/>
          </w:tcPr>
          <w:p w:rsidR="00D20861" w:rsidRPr="00681F00" w:rsidRDefault="002F3C21" w:rsidP="002F3C21">
            <w:pPr>
              <w:ind w:firstLine="709"/>
              <w:jc w:val="both"/>
              <w:rPr>
                <w:sz w:val="28"/>
                <w:szCs w:val="28"/>
              </w:rPr>
            </w:pPr>
            <w:r w:rsidRPr="00681F00">
              <w:rPr>
                <w:color w:val="000000"/>
                <w:sz w:val="28"/>
                <w:szCs w:val="28"/>
              </w:rPr>
              <w:t>Оценка «удовлетворительно» выставляется, если</w:t>
            </w:r>
            <w:r w:rsidRPr="00681F00">
              <w:rPr>
                <w:sz w:val="28"/>
                <w:szCs w:val="28"/>
              </w:rPr>
              <w:t xml:space="preserve"> содержание включает в себя элементы научности; иллюстрации (графические, музыкальные, видео) в определенных случаях соответствуют тексту; есть орфографические, пунктуационные, стилистические ошибки; наборы числовых данных чаще всего проиллюстрированы графиками и диаграммами; информация является актуальной и современной; ключевые слова в тексте чаще всего выделены.</w:t>
            </w:r>
          </w:p>
        </w:tc>
      </w:tr>
      <w:tr w:rsidR="00D20861" w:rsidRPr="00681F00" w:rsidTr="000B3AF3">
        <w:tc>
          <w:tcPr>
            <w:tcW w:w="4644" w:type="dxa"/>
            <w:vMerge/>
            <w:hideMark/>
          </w:tcPr>
          <w:p w:rsidR="00D20861" w:rsidRPr="00681F00" w:rsidRDefault="00D20861">
            <w:pPr>
              <w:rPr>
                <w:b/>
                <w:color w:val="000000"/>
                <w:sz w:val="28"/>
                <w:szCs w:val="28"/>
              </w:rPr>
            </w:pPr>
          </w:p>
        </w:tc>
        <w:tc>
          <w:tcPr>
            <w:tcW w:w="5777" w:type="dxa"/>
          </w:tcPr>
          <w:p w:rsidR="00D20861" w:rsidRPr="00681F00" w:rsidRDefault="002F3C21" w:rsidP="002F3C21">
            <w:pPr>
              <w:ind w:firstLine="709"/>
              <w:jc w:val="both"/>
              <w:rPr>
                <w:sz w:val="28"/>
                <w:szCs w:val="28"/>
              </w:rPr>
            </w:pPr>
            <w:proofErr w:type="gramStart"/>
            <w:r w:rsidRPr="00681F00">
              <w:rPr>
                <w:color w:val="000000"/>
                <w:sz w:val="28"/>
                <w:szCs w:val="28"/>
              </w:rPr>
              <w:t xml:space="preserve">Оценка «неудовлетворительно» выставляется, если </w:t>
            </w:r>
            <w:r w:rsidRPr="00681F00">
              <w:rPr>
                <w:sz w:val="28"/>
                <w:szCs w:val="28"/>
              </w:rPr>
              <w:t>содержание не является научным; иллюстрации (графические, музыкальные, видео) не соответствуют тексту; много орфографических, пунктуационных, стилистических ошибок; наборы числовых данных не проиллюстрированы графиками и диаграммами; информация не представляется актуальной и современной; ключевые слова в тексте не выделены.</w:t>
            </w:r>
            <w:proofErr w:type="gramEnd"/>
          </w:p>
        </w:tc>
      </w:tr>
      <w:tr w:rsidR="00D20861" w:rsidRPr="00681F00" w:rsidTr="000B3AF3">
        <w:tc>
          <w:tcPr>
            <w:tcW w:w="4644" w:type="dxa"/>
            <w:vMerge w:val="restart"/>
          </w:tcPr>
          <w:p w:rsidR="00D20861" w:rsidRPr="00681F00" w:rsidRDefault="00B07F0A" w:rsidP="00B07F0A">
            <w:pPr>
              <w:rPr>
                <w:b/>
                <w:color w:val="000000"/>
                <w:sz w:val="28"/>
                <w:szCs w:val="28"/>
              </w:rPr>
            </w:pPr>
            <w:r>
              <w:rPr>
                <w:b/>
                <w:color w:val="000000"/>
                <w:sz w:val="28"/>
                <w:szCs w:val="28"/>
              </w:rPr>
              <w:t>Эссе</w:t>
            </w:r>
          </w:p>
        </w:tc>
        <w:tc>
          <w:tcPr>
            <w:tcW w:w="5777" w:type="dxa"/>
          </w:tcPr>
          <w:p w:rsidR="00D20861" w:rsidRPr="00681F00" w:rsidRDefault="001F4E4E">
            <w:pPr>
              <w:ind w:firstLine="709"/>
              <w:jc w:val="both"/>
              <w:rPr>
                <w:b/>
                <w:color w:val="000000"/>
                <w:sz w:val="28"/>
                <w:szCs w:val="28"/>
              </w:rPr>
            </w:pPr>
            <w:proofErr w:type="gramStart"/>
            <w:r w:rsidRPr="00681F00">
              <w:rPr>
                <w:color w:val="000000"/>
                <w:sz w:val="28"/>
                <w:szCs w:val="28"/>
              </w:rPr>
              <w:t xml:space="preserve">Оценка «ОТЛИЧНО» выставляется, если </w:t>
            </w:r>
            <w:r w:rsidRPr="00681F00">
              <w:rPr>
                <w:sz w:val="28"/>
                <w:szCs w:val="28"/>
              </w:rPr>
              <w:t>во введении четко сформулирован тезис, соответствующий теме эссе, выполнена задача заинтересовать читателя; деление текста на введение, основную часть и заключение; в основной части  логично, связно и полно доказывается выдвинутый тезис; заключение содержит выводы, логично вытекающие из содержания основной части; правильно (уместно и достаточно) используются разнообразные средства связи;</w:t>
            </w:r>
            <w:proofErr w:type="gramEnd"/>
            <w:r w:rsidRPr="00681F00">
              <w:rPr>
                <w:sz w:val="28"/>
                <w:szCs w:val="28"/>
              </w:rPr>
              <w:t xml:space="preserve"> для выражения своих мыслей студент не пользуется упрощённо-примитивным языком; демонстрирует полное понимание проблемы.</w:t>
            </w:r>
          </w:p>
        </w:tc>
      </w:tr>
      <w:tr w:rsidR="00D20861" w:rsidRPr="00681F00" w:rsidTr="000B3AF3">
        <w:tc>
          <w:tcPr>
            <w:tcW w:w="4644" w:type="dxa"/>
            <w:vMerge/>
            <w:hideMark/>
          </w:tcPr>
          <w:p w:rsidR="00D20861" w:rsidRPr="00681F00" w:rsidRDefault="00D20861">
            <w:pPr>
              <w:rPr>
                <w:b/>
                <w:color w:val="000000"/>
                <w:sz w:val="28"/>
                <w:szCs w:val="28"/>
              </w:rPr>
            </w:pPr>
          </w:p>
        </w:tc>
        <w:tc>
          <w:tcPr>
            <w:tcW w:w="5777" w:type="dxa"/>
          </w:tcPr>
          <w:p w:rsidR="00D20861" w:rsidRPr="00681F00" w:rsidRDefault="001F4E4E" w:rsidP="001F4E4E">
            <w:pPr>
              <w:pStyle w:val="a5"/>
              <w:ind w:left="0"/>
              <w:rPr>
                <w:rFonts w:ascii="Times New Roman" w:hAnsi="Times New Roman"/>
                <w:sz w:val="28"/>
                <w:szCs w:val="28"/>
              </w:rPr>
            </w:pPr>
            <w:proofErr w:type="gramStart"/>
            <w:r w:rsidRPr="00681F00">
              <w:rPr>
                <w:rFonts w:ascii="Times New Roman" w:hAnsi="Times New Roman"/>
                <w:sz w:val="28"/>
                <w:szCs w:val="28"/>
              </w:rPr>
              <w:t xml:space="preserve">Оценка «хорошо» выставляется, если во введении четко сформулирован тезис, соответствующий теме эссе, в известной мере выполнена задача заинтересовать читателя; в основной части логично, связно, но недостаточно полно доказывается выдвинутый тезис; заключение содержит </w:t>
            </w:r>
            <w:r w:rsidRPr="00681F00">
              <w:rPr>
                <w:rFonts w:ascii="Times New Roman" w:hAnsi="Times New Roman"/>
                <w:sz w:val="28"/>
                <w:szCs w:val="28"/>
              </w:rPr>
              <w:lastRenderedPageBreak/>
              <w:t>выводы, логично вытекающие из содержания основной части; уместно используются разнообразные средства связи; для выражения своих мыслей студент не пользуется упрощённо-примитивным языком.</w:t>
            </w:r>
            <w:proofErr w:type="gramEnd"/>
          </w:p>
        </w:tc>
      </w:tr>
      <w:tr w:rsidR="00D20861" w:rsidRPr="00681F00" w:rsidTr="000B3AF3">
        <w:tc>
          <w:tcPr>
            <w:tcW w:w="4644" w:type="dxa"/>
            <w:vMerge/>
            <w:hideMark/>
          </w:tcPr>
          <w:p w:rsidR="00D20861" w:rsidRPr="00681F00" w:rsidRDefault="00D20861">
            <w:pPr>
              <w:rPr>
                <w:b/>
                <w:color w:val="000000"/>
                <w:sz w:val="28"/>
                <w:szCs w:val="28"/>
              </w:rPr>
            </w:pPr>
          </w:p>
        </w:tc>
        <w:tc>
          <w:tcPr>
            <w:tcW w:w="5777" w:type="dxa"/>
          </w:tcPr>
          <w:p w:rsidR="00D20861" w:rsidRPr="00681F00" w:rsidRDefault="001F4E4E" w:rsidP="001F4E4E">
            <w:pPr>
              <w:pStyle w:val="a5"/>
              <w:ind w:left="0"/>
              <w:rPr>
                <w:rFonts w:ascii="Times New Roman" w:hAnsi="Times New Roman"/>
                <w:sz w:val="28"/>
                <w:szCs w:val="28"/>
              </w:rPr>
            </w:pPr>
            <w:r w:rsidRPr="00681F00">
              <w:rPr>
                <w:rFonts w:ascii="Times New Roman" w:hAnsi="Times New Roman"/>
                <w:sz w:val="28"/>
                <w:szCs w:val="28"/>
              </w:rPr>
              <w:t>Оценка «удовлетворительно» выставляется, если во введении тезис сформулирован нечетко или не вполне соответствует теме эссе; в основной части выдвинутый тезис доказывается недостаточно логично (убедительно) и последовательно; заключение выводы не полностью соответствуют содержанию основной части; недостаточно или, наоборот, избыточно используются средства связи; язык работы в целом упрощен.</w:t>
            </w:r>
          </w:p>
        </w:tc>
      </w:tr>
      <w:tr w:rsidR="00D20861" w:rsidRPr="00681F00" w:rsidTr="000B3AF3">
        <w:tc>
          <w:tcPr>
            <w:tcW w:w="4644" w:type="dxa"/>
            <w:vMerge/>
            <w:hideMark/>
          </w:tcPr>
          <w:p w:rsidR="00D20861" w:rsidRPr="00681F00" w:rsidRDefault="00D20861">
            <w:pPr>
              <w:rPr>
                <w:b/>
                <w:color w:val="000000"/>
                <w:sz w:val="28"/>
                <w:szCs w:val="28"/>
              </w:rPr>
            </w:pPr>
          </w:p>
        </w:tc>
        <w:tc>
          <w:tcPr>
            <w:tcW w:w="5777" w:type="dxa"/>
          </w:tcPr>
          <w:p w:rsidR="00D20861" w:rsidRPr="00681F00" w:rsidRDefault="001F4E4E" w:rsidP="001F4E4E">
            <w:pPr>
              <w:pStyle w:val="af0"/>
              <w:tabs>
                <w:tab w:val="left" w:pos="355"/>
              </w:tabs>
              <w:spacing w:after="0"/>
              <w:jc w:val="both"/>
              <w:rPr>
                <w:sz w:val="28"/>
                <w:szCs w:val="28"/>
              </w:rPr>
            </w:pPr>
            <w:r w:rsidRPr="00681F00">
              <w:rPr>
                <w:sz w:val="28"/>
                <w:szCs w:val="28"/>
              </w:rPr>
              <w:t>Оценка «неудовлетворительно» выставляется, если во введении тезис отсутствует или не соответствует теме эссе; в основной части нет логичного последовательного раскрытия темы; выводы не вытекают из основной части; средства связи не обеспечивают связность изложения; отсутствует деление текста на введение, основную часть и заключение; язык работы можно оценить как «примитивный».</w:t>
            </w:r>
          </w:p>
        </w:tc>
      </w:tr>
      <w:tr w:rsidR="00D20861" w:rsidRPr="00681F00" w:rsidTr="000B3AF3">
        <w:tc>
          <w:tcPr>
            <w:tcW w:w="4644" w:type="dxa"/>
            <w:vMerge w:val="restart"/>
          </w:tcPr>
          <w:p w:rsidR="00D20861" w:rsidRPr="00681F00" w:rsidRDefault="00CA5A4F" w:rsidP="00095949">
            <w:pPr>
              <w:rPr>
                <w:b/>
                <w:color w:val="000000"/>
                <w:sz w:val="28"/>
                <w:szCs w:val="28"/>
              </w:rPr>
            </w:pPr>
            <w:r>
              <w:rPr>
                <w:b/>
                <w:color w:val="000000"/>
                <w:sz w:val="28"/>
                <w:szCs w:val="28"/>
              </w:rPr>
              <w:t>составление</w:t>
            </w:r>
            <w:r w:rsidR="00E75266" w:rsidRPr="00681F00">
              <w:rPr>
                <w:b/>
                <w:color w:val="000000"/>
                <w:sz w:val="28"/>
                <w:szCs w:val="28"/>
              </w:rPr>
              <w:t xml:space="preserve"> гло</w:t>
            </w:r>
            <w:r w:rsidR="00FA56AA" w:rsidRPr="00681F00">
              <w:rPr>
                <w:b/>
                <w:color w:val="000000"/>
                <w:sz w:val="28"/>
                <w:szCs w:val="28"/>
              </w:rPr>
              <w:t>с</w:t>
            </w:r>
            <w:r w:rsidR="00E75266" w:rsidRPr="00681F00">
              <w:rPr>
                <w:b/>
                <w:color w:val="000000"/>
                <w:sz w:val="28"/>
                <w:szCs w:val="28"/>
              </w:rPr>
              <w:t>сария</w:t>
            </w:r>
          </w:p>
        </w:tc>
        <w:tc>
          <w:tcPr>
            <w:tcW w:w="5777" w:type="dxa"/>
          </w:tcPr>
          <w:p w:rsidR="00095949" w:rsidRPr="00681F00" w:rsidRDefault="00095949" w:rsidP="0042412D">
            <w:pPr>
              <w:ind w:firstLine="709"/>
              <w:jc w:val="both"/>
              <w:rPr>
                <w:color w:val="000000"/>
                <w:sz w:val="28"/>
                <w:szCs w:val="28"/>
              </w:rPr>
            </w:pPr>
            <w:r w:rsidRPr="00681F00">
              <w:rPr>
                <w:color w:val="000000"/>
                <w:sz w:val="28"/>
                <w:szCs w:val="28"/>
              </w:rPr>
              <w:t xml:space="preserve">Оценка «ОТЛИЧНО» выставляется при условии, </w:t>
            </w:r>
            <w:r w:rsidR="00A04231" w:rsidRPr="00681F00">
              <w:rPr>
                <w:color w:val="000000"/>
                <w:sz w:val="28"/>
                <w:szCs w:val="28"/>
              </w:rPr>
              <w:t>если</w:t>
            </w:r>
            <w:r w:rsidRPr="00681F00">
              <w:rPr>
                <w:color w:val="000000"/>
                <w:sz w:val="28"/>
                <w:szCs w:val="28"/>
              </w:rPr>
              <w:t xml:space="preserve"> содержание глоссария в полном объеме отражает заданную тему, даны точные и полные определения</w:t>
            </w:r>
            <w:r w:rsidR="00A04231" w:rsidRPr="00681F00">
              <w:rPr>
                <w:color w:val="000000"/>
                <w:sz w:val="28"/>
                <w:szCs w:val="28"/>
              </w:rPr>
              <w:t xml:space="preserve"> педагогических понятий</w:t>
            </w:r>
            <w:r w:rsidRPr="00681F00">
              <w:rPr>
                <w:color w:val="000000"/>
                <w:sz w:val="28"/>
                <w:szCs w:val="28"/>
              </w:rPr>
              <w:t>; выдержаны все требования к его оформлению.</w:t>
            </w:r>
            <w:r w:rsidRPr="00681F00">
              <w:t xml:space="preserve"> </w:t>
            </w:r>
          </w:p>
        </w:tc>
      </w:tr>
      <w:tr w:rsidR="00D20861" w:rsidRPr="00681F00" w:rsidTr="000B3AF3">
        <w:tc>
          <w:tcPr>
            <w:tcW w:w="4644" w:type="dxa"/>
            <w:vMerge/>
            <w:hideMark/>
          </w:tcPr>
          <w:p w:rsidR="00D20861" w:rsidRPr="00681F00" w:rsidRDefault="00D20861">
            <w:pPr>
              <w:rPr>
                <w:b/>
                <w:color w:val="000000"/>
                <w:sz w:val="28"/>
                <w:szCs w:val="28"/>
              </w:rPr>
            </w:pPr>
          </w:p>
        </w:tc>
        <w:tc>
          <w:tcPr>
            <w:tcW w:w="5777" w:type="dxa"/>
          </w:tcPr>
          <w:p w:rsidR="00D20861" w:rsidRPr="00681F00" w:rsidRDefault="00095949" w:rsidP="00A04231">
            <w:pPr>
              <w:ind w:firstLine="709"/>
              <w:jc w:val="both"/>
              <w:rPr>
                <w:b/>
                <w:color w:val="000000"/>
                <w:sz w:val="28"/>
                <w:szCs w:val="28"/>
              </w:rPr>
            </w:pPr>
            <w:r w:rsidRPr="00681F00">
              <w:rPr>
                <w:color w:val="000000"/>
                <w:sz w:val="28"/>
                <w:szCs w:val="28"/>
              </w:rPr>
              <w:t xml:space="preserve">Оценка «хорошо» выставляется при условии, </w:t>
            </w:r>
            <w:r w:rsidR="00A04231" w:rsidRPr="00681F00">
              <w:rPr>
                <w:color w:val="000000"/>
                <w:sz w:val="28"/>
                <w:szCs w:val="28"/>
              </w:rPr>
              <w:t>если</w:t>
            </w:r>
            <w:r w:rsidRPr="00681F00">
              <w:rPr>
                <w:color w:val="000000"/>
                <w:sz w:val="28"/>
                <w:szCs w:val="28"/>
              </w:rPr>
              <w:t xml:space="preserve"> основные требования к оформлению глоссария соблюдены, даны точные определения</w:t>
            </w:r>
            <w:r w:rsidR="00A04231" w:rsidRPr="00681F00">
              <w:rPr>
                <w:color w:val="000000"/>
                <w:sz w:val="28"/>
                <w:szCs w:val="28"/>
              </w:rPr>
              <w:t xml:space="preserve"> педагогических понятий</w:t>
            </w:r>
            <w:r w:rsidRPr="00681F00">
              <w:rPr>
                <w:color w:val="000000"/>
                <w:sz w:val="28"/>
                <w:szCs w:val="28"/>
              </w:rPr>
              <w:t>; выдержаны все требования к его оформлению.</w:t>
            </w:r>
          </w:p>
        </w:tc>
      </w:tr>
      <w:tr w:rsidR="00D20861" w:rsidRPr="00681F00" w:rsidTr="000B3AF3">
        <w:tc>
          <w:tcPr>
            <w:tcW w:w="4644" w:type="dxa"/>
            <w:vMerge/>
            <w:hideMark/>
          </w:tcPr>
          <w:p w:rsidR="00D20861" w:rsidRPr="00681F00" w:rsidRDefault="00D20861">
            <w:pPr>
              <w:rPr>
                <w:b/>
                <w:color w:val="000000"/>
                <w:sz w:val="28"/>
                <w:szCs w:val="28"/>
              </w:rPr>
            </w:pPr>
          </w:p>
        </w:tc>
        <w:tc>
          <w:tcPr>
            <w:tcW w:w="5777" w:type="dxa"/>
          </w:tcPr>
          <w:p w:rsidR="00D20861" w:rsidRPr="00681F00" w:rsidRDefault="00095949" w:rsidP="00D531C0">
            <w:pPr>
              <w:ind w:firstLine="709"/>
              <w:jc w:val="both"/>
              <w:rPr>
                <w:color w:val="000000"/>
                <w:sz w:val="28"/>
                <w:szCs w:val="28"/>
              </w:rPr>
            </w:pPr>
            <w:r w:rsidRPr="00681F00">
              <w:rPr>
                <w:color w:val="000000"/>
                <w:sz w:val="28"/>
                <w:szCs w:val="28"/>
              </w:rPr>
              <w:t>Оценка «удовлетворительно» выставляется при условии, что требования к оформлению глоссария соблюдены частично, допущены недочеты, например: неточно и некорректно подобраны слова и дано их толкование.</w:t>
            </w:r>
          </w:p>
        </w:tc>
      </w:tr>
      <w:tr w:rsidR="00D20861" w:rsidRPr="00681F00" w:rsidTr="000B3AF3">
        <w:tc>
          <w:tcPr>
            <w:tcW w:w="4644" w:type="dxa"/>
            <w:vMerge/>
            <w:hideMark/>
          </w:tcPr>
          <w:p w:rsidR="00D20861" w:rsidRPr="00681F00" w:rsidRDefault="00D20861">
            <w:pPr>
              <w:rPr>
                <w:b/>
                <w:color w:val="000000"/>
                <w:sz w:val="28"/>
                <w:szCs w:val="28"/>
              </w:rPr>
            </w:pPr>
          </w:p>
        </w:tc>
        <w:tc>
          <w:tcPr>
            <w:tcW w:w="5777" w:type="dxa"/>
          </w:tcPr>
          <w:p w:rsidR="00D20861" w:rsidRPr="00681F00" w:rsidRDefault="00D531C0" w:rsidP="00A04231">
            <w:pPr>
              <w:ind w:firstLine="709"/>
              <w:jc w:val="both"/>
              <w:rPr>
                <w:color w:val="000000"/>
                <w:sz w:val="28"/>
                <w:szCs w:val="28"/>
              </w:rPr>
            </w:pPr>
            <w:r w:rsidRPr="00681F00">
              <w:rPr>
                <w:color w:val="000000"/>
                <w:sz w:val="28"/>
                <w:szCs w:val="28"/>
              </w:rPr>
              <w:t>Оценка «неудовлетворительно» выставляется</w:t>
            </w:r>
            <w:r w:rsidR="00A04231" w:rsidRPr="00681F00">
              <w:rPr>
                <w:color w:val="000000"/>
                <w:sz w:val="28"/>
                <w:szCs w:val="28"/>
              </w:rPr>
              <w:t xml:space="preserve">, если требования к оформлению </w:t>
            </w:r>
            <w:r w:rsidR="00A04231" w:rsidRPr="00681F00">
              <w:rPr>
                <w:color w:val="000000"/>
                <w:sz w:val="28"/>
                <w:szCs w:val="28"/>
              </w:rPr>
              <w:lastRenderedPageBreak/>
              <w:t>глоссария не соблюдены, не представлены все термины исследуемой темы, определения не отражают их педагогическую сущность.</w:t>
            </w:r>
          </w:p>
        </w:tc>
      </w:tr>
      <w:tr w:rsidR="000B3AF3" w:rsidRPr="00681F00" w:rsidTr="000B3AF3">
        <w:tc>
          <w:tcPr>
            <w:tcW w:w="4644" w:type="dxa"/>
            <w:vMerge w:val="restart"/>
          </w:tcPr>
          <w:p w:rsidR="000B3AF3" w:rsidRPr="0030653F" w:rsidRDefault="000B3AF3" w:rsidP="0030653F">
            <w:pPr>
              <w:pStyle w:val="80"/>
              <w:shd w:val="clear" w:color="auto" w:fill="auto"/>
              <w:spacing w:line="240" w:lineRule="auto"/>
              <w:rPr>
                <w:rFonts w:ascii="Times New Roman" w:eastAsia="Times New Roman" w:hAnsi="Times New Roman" w:cs="Times New Roman"/>
                <w:b/>
                <w:i w:val="0"/>
                <w:iCs w:val="0"/>
                <w:color w:val="000000"/>
                <w:sz w:val="28"/>
                <w:szCs w:val="28"/>
                <w:lang w:eastAsia="ru-RU"/>
              </w:rPr>
            </w:pPr>
            <w:r>
              <w:rPr>
                <w:rFonts w:ascii="Times New Roman" w:eastAsia="Times New Roman" w:hAnsi="Times New Roman" w:cs="Times New Roman"/>
                <w:b/>
                <w:i w:val="0"/>
                <w:iCs w:val="0"/>
                <w:color w:val="000000"/>
                <w:sz w:val="28"/>
                <w:szCs w:val="28"/>
                <w:lang w:eastAsia="ru-RU"/>
              </w:rPr>
              <w:lastRenderedPageBreak/>
              <w:t>План</w:t>
            </w:r>
            <w:r w:rsidR="00D272D0">
              <w:rPr>
                <w:rFonts w:ascii="Times New Roman" w:eastAsia="Times New Roman" w:hAnsi="Times New Roman" w:cs="Times New Roman"/>
                <w:b/>
                <w:i w:val="0"/>
                <w:iCs w:val="0"/>
                <w:color w:val="000000"/>
                <w:sz w:val="28"/>
                <w:szCs w:val="28"/>
                <w:lang w:eastAsia="ru-RU"/>
              </w:rPr>
              <w:t>-конспект</w:t>
            </w:r>
            <w:r>
              <w:rPr>
                <w:rFonts w:ascii="Times New Roman" w:eastAsia="Times New Roman" w:hAnsi="Times New Roman" w:cs="Times New Roman"/>
                <w:b/>
                <w:i w:val="0"/>
                <w:iCs w:val="0"/>
                <w:color w:val="000000"/>
                <w:sz w:val="28"/>
                <w:szCs w:val="28"/>
                <w:lang w:eastAsia="ru-RU"/>
              </w:rPr>
              <w:t xml:space="preserve"> </w:t>
            </w:r>
            <w:r w:rsidRPr="0030653F">
              <w:rPr>
                <w:rFonts w:ascii="Times New Roman" w:eastAsia="Times New Roman" w:hAnsi="Times New Roman" w:cs="Times New Roman"/>
                <w:b/>
                <w:i w:val="0"/>
                <w:iCs w:val="0"/>
                <w:color w:val="000000"/>
                <w:sz w:val="28"/>
                <w:szCs w:val="28"/>
                <w:lang w:eastAsia="ru-RU"/>
              </w:rPr>
              <w:t>семинарского/практического/лабораторного</w:t>
            </w:r>
            <w:r w:rsidR="00D272D0">
              <w:rPr>
                <w:rFonts w:ascii="Times New Roman" w:eastAsia="Times New Roman" w:hAnsi="Times New Roman" w:cs="Times New Roman"/>
                <w:b/>
                <w:i w:val="0"/>
                <w:iCs w:val="0"/>
                <w:color w:val="000000"/>
                <w:sz w:val="28"/>
                <w:szCs w:val="28"/>
                <w:lang w:eastAsia="ru-RU"/>
              </w:rPr>
              <w:t xml:space="preserve">/ лекционного </w:t>
            </w:r>
            <w:r w:rsidRPr="0030653F">
              <w:rPr>
                <w:rFonts w:ascii="Times New Roman" w:eastAsia="Times New Roman" w:hAnsi="Times New Roman" w:cs="Times New Roman"/>
                <w:b/>
                <w:i w:val="0"/>
                <w:iCs w:val="0"/>
                <w:color w:val="000000"/>
                <w:sz w:val="28"/>
                <w:szCs w:val="28"/>
                <w:lang w:eastAsia="ru-RU"/>
              </w:rPr>
              <w:t xml:space="preserve"> занятия</w:t>
            </w:r>
          </w:p>
          <w:p w:rsidR="000B3AF3" w:rsidRPr="0030653F" w:rsidRDefault="000B3AF3" w:rsidP="008347E8">
            <w:pPr>
              <w:rPr>
                <w:b/>
                <w:color w:val="000000"/>
                <w:sz w:val="28"/>
                <w:szCs w:val="28"/>
              </w:rPr>
            </w:pPr>
          </w:p>
          <w:p w:rsidR="000B3AF3" w:rsidRPr="0030653F" w:rsidRDefault="000B3AF3">
            <w:pPr>
              <w:rPr>
                <w:b/>
                <w:color w:val="000000"/>
                <w:sz w:val="28"/>
                <w:szCs w:val="28"/>
              </w:rPr>
            </w:pPr>
          </w:p>
        </w:tc>
        <w:tc>
          <w:tcPr>
            <w:tcW w:w="5777" w:type="dxa"/>
          </w:tcPr>
          <w:p w:rsidR="000B3AF3" w:rsidRPr="00681F00" w:rsidRDefault="000B3AF3" w:rsidP="00C76729">
            <w:pPr>
              <w:jc w:val="both"/>
              <w:rPr>
                <w:color w:val="000000"/>
                <w:sz w:val="28"/>
                <w:szCs w:val="28"/>
              </w:rPr>
            </w:pPr>
            <w:proofErr w:type="gramStart"/>
            <w:r>
              <w:rPr>
                <w:color w:val="000000"/>
                <w:sz w:val="28"/>
                <w:szCs w:val="28"/>
              </w:rPr>
              <w:t>Оценка «ОТЛИЧНО» выставляется, если разработанное занятие полностью соответствует тематическому пл</w:t>
            </w:r>
            <w:r w:rsidR="00CA5A4F">
              <w:rPr>
                <w:color w:val="000000"/>
                <w:sz w:val="28"/>
                <w:szCs w:val="28"/>
              </w:rPr>
              <w:t xml:space="preserve">ану и учебной программе курса; </w:t>
            </w:r>
            <w:r>
              <w:rPr>
                <w:color w:val="000000"/>
                <w:sz w:val="28"/>
                <w:szCs w:val="28"/>
              </w:rPr>
              <w:t xml:space="preserve">план занятия полный; методы обучения направлены на достижение поставленной </w:t>
            </w:r>
            <w:r w:rsidR="00CA5A4F">
              <w:rPr>
                <w:color w:val="000000"/>
                <w:sz w:val="28"/>
                <w:szCs w:val="28"/>
              </w:rPr>
              <w:t xml:space="preserve">цели; </w:t>
            </w:r>
            <w:r>
              <w:rPr>
                <w:color w:val="000000"/>
                <w:sz w:val="28"/>
                <w:szCs w:val="28"/>
              </w:rPr>
              <w:t>включает обсуждение дискуссионных вопросов с позиций современных достижений науки; интегрирует теорию и практику; прослеживается связь обсуждаемого материала с профилем подготовки студентов, их будущей специальностью; четкая и логическая последовательность построения семинара;</w:t>
            </w:r>
            <w:proofErr w:type="gramEnd"/>
            <w:r>
              <w:rPr>
                <w:color w:val="000000"/>
                <w:sz w:val="28"/>
                <w:szCs w:val="28"/>
              </w:rPr>
              <w:t xml:space="preserve"> использование методов активизации мышления студентов; использование приемов закрепления полученной информации; использование эффективных методов </w:t>
            </w:r>
            <w:proofErr w:type="gramStart"/>
            <w:r>
              <w:rPr>
                <w:color w:val="000000"/>
                <w:sz w:val="28"/>
                <w:szCs w:val="28"/>
              </w:rPr>
              <w:t>контроля за</w:t>
            </w:r>
            <w:proofErr w:type="gramEnd"/>
            <w:r>
              <w:rPr>
                <w:color w:val="000000"/>
                <w:sz w:val="28"/>
                <w:szCs w:val="28"/>
              </w:rPr>
              <w:t xml:space="preserve"> ходом и результатами выполнения студентами заданий семинарского занятия; использование дидактических и технических средств обучения и наглядных пособий; высокая информационно-познавательная ценность семинарского занятия;</w:t>
            </w:r>
            <w:r w:rsidR="00CA5A4F">
              <w:rPr>
                <w:color w:val="000000"/>
                <w:sz w:val="28"/>
                <w:szCs w:val="28"/>
              </w:rPr>
              <w:t xml:space="preserve"> </w:t>
            </w:r>
            <w:r>
              <w:rPr>
                <w:color w:val="000000"/>
                <w:sz w:val="28"/>
                <w:szCs w:val="28"/>
              </w:rPr>
              <w:t>прослеживается воспитательное воздействие семинарского занятия.</w:t>
            </w:r>
          </w:p>
        </w:tc>
      </w:tr>
      <w:tr w:rsidR="000B3AF3" w:rsidRPr="00681F00" w:rsidTr="000B3AF3">
        <w:tc>
          <w:tcPr>
            <w:tcW w:w="4644" w:type="dxa"/>
            <w:vMerge/>
          </w:tcPr>
          <w:p w:rsidR="000B3AF3" w:rsidRPr="0030653F" w:rsidRDefault="000B3AF3">
            <w:pPr>
              <w:rPr>
                <w:b/>
                <w:color w:val="000000"/>
                <w:sz w:val="28"/>
                <w:szCs w:val="28"/>
              </w:rPr>
            </w:pPr>
          </w:p>
        </w:tc>
        <w:tc>
          <w:tcPr>
            <w:tcW w:w="5777" w:type="dxa"/>
          </w:tcPr>
          <w:p w:rsidR="000B3AF3" w:rsidRPr="00681F00" w:rsidRDefault="000B3AF3" w:rsidP="00435C07">
            <w:pPr>
              <w:jc w:val="both"/>
              <w:rPr>
                <w:color w:val="000000"/>
                <w:sz w:val="28"/>
                <w:szCs w:val="28"/>
              </w:rPr>
            </w:pPr>
            <w:proofErr w:type="gramStart"/>
            <w:r>
              <w:rPr>
                <w:color w:val="000000"/>
                <w:sz w:val="28"/>
                <w:szCs w:val="28"/>
              </w:rPr>
              <w:t>Оценка «ХОРОШО» выставляется, если разработанное занятие соответствует тематическому п</w:t>
            </w:r>
            <w:r w:rsidR="00CA5A4F">
              <w:rPr>
                <w:color w:val="000000"/>
                <w:sz w:val="28"/>
                <w:szCs w:val="28"/>
              </w:rPr>
              <w:t xml:space="preserve">лану и учебной программе курса; план занятия полный;  </w:t>
            </w:r>
            <w:r>
              <w:rPr>
                <w:color w:val="000000"/>
                <w:sz w:val="28"/>
                <w:szCs w:val="28"/>
              </w:rPr>
              <w:t>включает обсуждение дискуссионных вопросов; интегрирует теорию и практику; прослеживается связь обсуждаемого материала с профилем подготовки студентов; имеется логическая последовательность построения семинара; использование приемов закрепления полученной информации; использование эффективных методов контроля за ходом и результатами выполнения студентами заданий семинарского занятия;</w:t>
            </w:r>
            <w:proofErr w:type="gramEnd"/>
            <w:r>
              <w:rPr>
                <w:color w:val="000000"/>
                <w:sz w:val="28"/>
                <w:szCs w:val="28"/>
              </w:rPr>
              <w:t xml:space="preserve"> использование </w:t>
            </w:r>
            <w:r w:rsidR="00CA5A4F">
              <w:rPr>
                <w:color w:val="000000"/>
                <w:sz w:val="28"/>
                <w:szCs w:val="28"/>
              </w:rPr>
              <w:t xml:space="preserve">дидактических средств обучения; </w:t>
            </w:r>
            <w:r>
              <w:rPr>
                <w:color w:val="000000"/>
                <w:sz w:val="28"/>
                <w:szCs w:val="28"/>
              </w:rPr>
              <w:t xml:space="preserve">прослеживается воспитательное воздействие </w:t>
            </w:r>
            <w:r>
              <w:rPr>
                <w:color w:val="000000"/>
                <w:sz w:val="28"/>
                <w:szCs w:val="28"/>
              </w:rPr>
              <w:lastRenderedPageBreak/>
              <w:t>семинарского занятия.</w:t>
            </w:r>
          </w:p>
        </w:tc>
      </w:tr>
      <w:tr w:rsidR="000B3AF3" w:rsidRPr="00681F00" w:rsidTr="000B3AF3">
        <w:tc>
          <w:tcPr>
            <w:tcW w:w="4644" w:type="dxa"/>
            <w:vMerge/>
          </w:tcPr>
          <w:p w:rsidR="000B3AF3" w:rsidRPr="0030653F" w:rsidRDefault="000B3AF3">
            <w:pPr>
              <w:rPr>
                <w:b/>
                <w:color w:val="000000"/>
                <w:sz w:val="28"/>
                <w:szCs w:val="28"/>
              </w:rPr>
            </w:pPr>
          </w:p>
        </w:tc>
        <w:tc>
          <w:tcPr>
            <w:tcW w:w="5777" w:type="dxa"/>
          </w:tcPr>
          <w:p w:rsidR="000B3AF3" w:rsidRDefault="000B3AF3" w:rsidP="00DA5AAB">
            <w:pPr>
              <w:jc w:val="both"/>
              <w:rPr>
                <w:color w:val="000000"/>
                <w:sz w:val="28"/>
                <w:szCs w:val="28"/>
              </w:rPr>
            </w:pPr>
            <w:r>
              <w:rPr>
                <w:color w:val="000000"/>
                <w:sz w:val="28"/>
                <w:szCs w:val="28"/>
              </w:rPr>
              <w:t>Оценка «УДОВЛЕТВОРИТЕЛЬНО» выставляется, если разработанное занятие соответствует тематическому плану и учебной программе курса;</w:t>
            </w:r>
          </w:p>
          <w:p w:rsidR="000B3AF3" w:rsidRDefault="000B3AF3" w:rsidP="00DA5AAB">
            <w:pPr>
              <w:jc w:val="both"/>
              <w:rPr>
                <w:color w:val="000000"/>
                <w:sz w:val="28"/>
                <w:szCs w:val="28"/>
              </w:rPr>
            </w:pPr>
            <w:r>
              <w:rPr>
                <w:color w:val="000000"/>
                <w:sz w:val="28"/>
                <w:szCs w:val="28"/>
              </w:rPr>
              <w:t xml:space="preserve">план занятия перегруженный/неполный; </w:t>
            </w:r>
          </w:p>
          <w:p w:rsidR="000B3AF3" w:rsidRPr="00681F00" w:rsidRDefault="000B3AF3" w:rsidP="008965E2">
            <w:pPr>
              <w:jc w:val="both"/>
              <w:rPr>
                <w:color w:val="000000"/>
                <w:sz w:val="28"/>
                <w:szCs w:val="28"/>
              </w:rPr>
            </w:pPr>
            <w:r>
              <w:rPr>
                <w:color w:val="000000"/>
                <w:sz w:val="28"/>
                <w:szCs w:val="28"/>
              </w:rPr>
              <w:t xml:space="preserve">не всегда интегрирует теорию и практику и слабо прослеживается связь обсуждаемого материала с профилем подготовки студентов; имеется логическая последовательность построения семинара; использование приемов закрепления полученной информации; использование методов </w:t>
            </w:r>
            <w:proofErr w:type="gramStart"/>
            <w:r>
              <w:rPr>
                <w:color w:val="000000"/>
                <w:sz w:val="28"/>
                <w:szCs w:val="28"/>
              </w:rPr>
              <w:t>контроля за</w:t>
            </w:r>
            <w:proofErr w:type="gramEnd"/>
            <w:r>
              <w:rPr>
                <w:color w:val="000000"/>
                <w:sz w:val="28"/>
                <w:szCs w:val="28"/>
              </w:rPr>
              <w:t xml:space="preserve"> ходом и результатами выполнения студентами заданий семинарского занятия; использование дидактических средств обучения; не эффективное использование времени на занятии.</w:t>
            </w:r>
          </w:p>
        </w:tc>
      </w:tr>
      <w:tr w:rsidR="000B3AF3" w:rsidRPr="00681F00" w:rsidTr="000B3AF3">
        <w:tc>
          <w:tcPr>
            <w:tcW w:w="4644" w:type="dxa"/>
            <w:vMerge/>
          </w:tcPr>
          <w:p w:rsidR="000B3AF3" w:rsidRPr="0030653F" w:rsidRDefault="000B3AF3">
            <w:pPr>
              <w:rPr>
                <w:b/>
                <w:color w:val="000000"/>
                <w:sz w:val="28"/>
                <w:szCs w:val="28"/>
              </w:rPr>
            </w:pPr>
          </w:p>
        </w:tc>
        <w:tc>
          <w:tcPr>
            <w:tcW w:w="5777" w:type="dxa"/>
          </w:tcPr>
          <w:p w:rsidR="000B3AF3" w:rsidRDefault="000B3AF3" w:rsidP="008965E2">
            <w:pPr>
              <w:jc w:val="both"/>
              <w:rPr>
                <w:color w:val="000000"/>
                <w:sz w:val="28"/>
                <w:szCs w:val="28"/>
              </w:rPr>
            </w:pPr>
            <w:r>
              <w:rPr>
                <w:color w:val="000000"/>
                <w:sz w:val="28"/>
                <w:szCs w:val="28"/>
              </w:rPr>
              <w:t xml:space="preserve">Оценка «НЕУДОВЛЕТВОРИТЕЛЬНО» ставится, если </w:t>
            </w:r>
            <w:proofErr w:type="gramStart"/>
            <w:r>
              <w:rPr>
                <w:color w:val="000000"/>
                <w:sz w:val="28"/>
                <w:szCs w:val="28"/>
              </w:rPr>
              <w:t>разработанное занятие не достигло</w:t>
            </w:r>
            <w:proofErr w:type="gramEnd"/>
            <w:r>
              <w:rPr>
                <w:color w:val="000000"/>
                <w:sz w:val="28"/>
                <w:szCs w:val="28"/>
              </w:rPr>
              <w:t xml:space="preserve"> поставленной цели, план занятия перегруженный/неполный; </w:t>
            </w:r>
          </w:p>
          <w:p w:rsidR="000B3AF3" w:rsidRPr="00681F00" w:rsidRDefault="000B3AF3" w:rsidP="008965E2">
            <w:pPr>
              <w:jc w:val="both"/>
              <w:rPr>
                <w:color w:val="000000"/>
                <w:sz w:val="28"/>
                <w:szCs w:val="28"/>
              </w:rPr>
            </w:pPr>
            <w:r>
              <w:rPr>
                <w:color w:val="000000"/>
                <w:sz w:val="28"/>
                <w:szCs w:val="28"/>
              </w:rPr>
              <w:t>не эффективное использование времени, методов обучения, воспитания и контроля.</w:t>
            </w:r>
          </w:p>
        </w:tc>
      </w:tr>
      <w:tr w:rsidR="000B3AF3" w:rsidRPr="00681F00" w:rsidTr="000B3AF3">
        <w:tc>
          <w:tcPr>
            <w:tcW w:w="4644" w:type="dxa"/>
            <w:vMerge w:val="restart"/>
          </w:tcPr>
          <w:p w:rsidR="000B3AF3" w:rsidRPr="0030653F" w:rsidRDefault="000A7E35" w:rsidP="0030653F">
            <w:pPr>
              <w:pStyle w:val="a5"/>
              <w:tabs>
                <w:tab w:val="left" w:pos="1134"/>
              </w:tabs>
              <w:ind w:left="0" w:firstLine="0"/>
              <w:rPr>
                <w:rFonts w:ascii="Times New Roman" w:hAnsi="Times New Roman"/>
                <w:b/>
                <w:color w:val="000000"/>
                <w:sz w:val="28"/>
                <w:szCs w:val="28"/>
              </w:rPr>
            </w:pPr>
            <w:r>
              <w:rPr>
                <w:rFonts w:ascii="Times New Roman" w:hAnsi="Times New Roman"/>
                <w:b/>
                <w:color w:val="000000"/>
                <w:sz w:val="28"/>
                <w:szCs w:val="28"/>
              </w:rPr>
              <w:t>План-конспект</w:t>
            </w:r>
            <w:r w:rsidR="000B3AF3" w:rsidRPr="0030653F">
              <w:rPr>
                <w:rFonts w:ascii="Times New Roman" w:hAnsi="Times New Roman"/>
                <w:b/>
                <w:color w:val="000000"/>
                <w:sz w:val="28"/>
                <w:szCs w:val="28"/>
              </w:rPr>
              <w:t xml:space="preserve"> воспитательного мероприятия в кураторской группе</w:t>
            </w:r>
          </w:p>
          <w:p w:rsidR="000B3AF3" w:rsidRPr="0030653F" w:rsidRDefault="000B3AF3">
            <w:pPr>
              <w:rPr>
                <w:b/>
                <w:color w:val="000000"/>
                <w:sz w:val="28"/>
                <w:szCs w:val="28"/>
              </w:rPr>
            </w:pPr>
          </w:p>
        </w:tc>
        <w:tc>
          <w:tcPr>
            <w:tcW w:w="5777" w:type="dxa"/>
          </w:tcPr>
          <w:p w:rsidR="000B3AF3" w:rsidRPr="001F2755" w:rsidRDefault="000B3AF3" w:rsidP="001F2755">
            <w:pPr>
              <w:jc w:val="both"/>
              <w:rPr>
                <w:color w:val="000000"/>
                <w:sz w:val="28"/>
                <w:szCs w:val="28"/>
              </w:rPr>
            </w:pPr>
            <w:r>
              <w:rPr>
                <w:color w:val="000000"/>
                <w:sz w:val="28"/>
                <w:szCs w:val="28"/>
              </w:rPr>
              <w:t>Оценка «ОТЛИЧНО» выставляется, если проблема, тема мероприятия</w:t>
            </w:r>
            <w:r w:rsidRPr="001F2755">
              <w:rPr>
                <w:color w:val="000000"/>
                <w:sz w:val="28"/>
                <w:szCs w:val="28"/>
              </w:rPr>
              <w:t xml:space="preserve"> </w:t>
            </w:r>
            <w:r>
              <w:rPr>
                <w:color w:val="000000"/>
                <w:sz w:val="28"/>
                <w:szCs w:val="28"/>
              </w:rPr>
              <w:t xml:space="preserve">актуальна, </w:t>
            </w:r>
            <w:r w:rsidRPr="001F2755">
              <w:rPr>
                <w:color w:val="000000"/>
                <w:sz w:val="28"/>
                <w:szCs w:val="28"/>
              </w:rPr>
              <w:t>лично значима и интересна</w:t>
            </w:r>
            <w:r>
              <w:rPr>
                <w:color w:val="000000"/>
                <w:sz w:val="28"/>
                <w:szCs w:val="28"/>
              </w:rPr>
              <w:t xml:space="preserve"> для студентов</w:t>
            </w:r>
            <w:r w:rsidRPr="001F2755">
              <w:rPr>
                <w:color w:val="000000"/>
                <w:sz w:val="28"/>
                <w:szCs w:val="28"/>
              </w:rPr>
              <w:t>; деятельность обучающихся носит творческий характер, способствующий  проявлению и развитию индивидуальности и творческих способностей студентов; мероприятие имеет</w:t>
            </w:r>
          </w:p>
          <w:p w:rsidR="000B3AF3" w:rsidRPr="001F2755" w:rsidRDefault="000B3AF3" w:rsidP="001F2755">
            <w:pPr>
              <w:jc w:val="both"/>
              <w:rPr>
                <w:color w:val="000000"/>
                <w:sz w:val="28"/>
                <w:szCs w:val="28"/>
              </w:rPr>
            </w:pPr>
            <w:r w:rsidRPr="001F2755">
              <w:rPr>
                <w:color w:val="000000"/>
                <w:sz w:val="28"/>
                <w:szCs w:val="28"/>
              </w:rPr>
              <w:t>духовно – нравственную ценность; выбранные методы способствуют достижению поставленных воспитательных целей; методическая разработка воспитательного мероприятия соответствует требованиям.</w:t>
            </w:r>
          </w:p>
        </w:tc>
      </w:tr>
      <w:tr w:rsidR="000B3AF3" w:rsidRPr="00681F00" w:rsidTr="000B3AF3">
        <w:tc>
          <w:tcPr>
            <w:tcW w:w="4644" w:type="dxa"/>
            <w:vMerge/>
          </w:tcPr>
          <w:p w:rsidR="000B3AF3" w:rsidRPr="00681F00" w:rsidRDefault="000B3AF3">
            <w:pPr>
              <w:rPr>
                <w:b/>
                <w:color w:val="000000"/>
                <w:sz w:val="28"/>
                <w:szCs w:val="28"/>
              </w:rPr>
            </w:pPr>
          </w:p>
        </w:tc>
        <w:tc>
          <w:tcPr>
            <w:tcW w:w="5777" w:type="dxa"/>
          </w:tcPr>
          <w:p w:rsidR="000B3AF3" w:rsidRDefault="000B3AF3" w:rsidP="001F2755">
            <w:pPr>
              <w:jc w:val="both"/>
              <w:rPr>
                <w:color w:val="000000"/>
                <w:sz w:val="28"/>
                <w:szCs w:val="28"/>
              </w:rPr>
            </w:pPr>
            <w:r>
              <w:rPr>
                <w:color w:val="000000"/>
                <w:sz w:val="28"/>
                <w:szCs w:val="28"/>
              </w:rPr>
              <w:t>Оценка «ХОРОШО» выставляется, если проблема, тема мероприятия лично значима и интересна для студентов; деятельность обучающихся носит творческий характер, способствующий  проявлению и развитию индивидуальности и творческих способностей студентов; мероприятие имеет</w:t>
            </w:r>
          </w:p>
          <w:p w:rsidR="000B3AF3" w:rsidRPr="00681F00" w:rsidRDefault="000B3AF3" w:rsidP="001F2755">
            <w:pPr>
              <w:jc w:val="both"/>
              <w:rPr>
                <w:color w:val="000000"/>
                <w:sz w:val="28"/>
                <w:szCs w:val="28"/>
              </w:rPr>
            </w:pPr>
            <w:r>
              <w:rPr>
                <w:color w:val="000000"/>
                <w:sz w:val="28"/>
                <w:szCs w:val="28"/>
              </w:rPr>
              <w:t xml:space="preserve">духовно – нравственную ценность; выбранные методы в основном способствуют </w:t>
            </w:r>
            <w:r>
              <w:rPr>
                <w:color w:val="000000"/>
                <w:sz w:val="28"/>
                <w:szCs w:val="28"/>
              </w:rPr>
              <w:lastRenderedPageBreak/>
              <w:t>достижению поставленных воспитательных целей; методическая разработка воспитательного мероприятия частично соответствует требованиям, имеются методические просчеты.</w:t>
            </w:r>
          </w:p>
        </w:tc>
      </w:tr>
      <w:tr w:rsidR="000B3AF3" w:rsidRPr="00681F00" w:rsidTr="000B3AF3">
        <w:tc>
          <w:tcPr>
            <w:tcW w:w="4644" w:type="dxa"/>
            <w:vMerge/>
          </w:tcPr>
          <w:p w:rsidR="000B3AF3" w:rsidRPr="00681F00" w:rsidRDefault="000B3AF3">
            <w:pPr>
              <w:rPr>
                <w:b/>
                <w:color w:val="000000"/>
                <w:sz w:val="28"/>
                <w:szCs w:val="28"/>
              </w:rPr>
            </w:pPr>
          </w:p>
        </w:tc>
        <w:tc>
          <w:tcPr>
            <w:tcW w:w="5777" w:type="dxa"/>
          </w:tcPr>
          <w:p w:rsidR="000B3AF3" w:rsidRPr="00681F00" w:rsidRDefault="000B3AF3" w:rsidP="001F2755">
            <w:pPr>
              <w:jc w:val="both"/>
              <w:rPr>
                <w:color w:val="000000"/>
                <w:sz w:val="28"/>
                <w:szCs w:val="28"/>
              </w:rPr>
            </w:pPr>
            <w:proofErr w:type="gramStart"/>
            <w:r>
              <w:rPr>
                <w:color w:val="000000"/>
                <w:sz w:val="28"/>
                <w:szCs w:val="28"/>
              </w:rPr>
              <w:t xml:space="preserve">Оценка «УДОВЛЕТВОРИТЕЛЬНО» выставляется, если проблема, тема мероприятия интересна для студентов; деятельность обучающихся носит частично творческий характер; мероприятие имеет определенную ценность; </w:t>
            </w:r>
            <w:r w:rsidRPr="001F2755">
              <w:rPr>
                <w:color w:val="000000"/>
                <w:sz w:val="28"/>
                <w:szCs w:val="28"/>
              </w:rPr>
              <w:t>выполнив все требования, предъявляемые к методической разработке, лишь частично реализовал поставленные воспитательные цели</w:t>
            </w:r>
            <w:r>
              <w:rPr>
                <w:color w:val="000000"/>
                <w:sz w:val="28"/>
                <w:szCs w:val="28"/>
              </w:rPr>
              <w:t xml:space="preserve">; методическая разработка воспитательного мероприятия частично соответствует требованиям, имеются методические просчеты </w:t>
            </w:r>
            <w:r w:rsidRPr="001F2755">
              <w:rPr>
                <w:color w:val="000000"/>
                <w:sz w:val="28"/>
                <w:szCs w:val="28"/>
              </w:rPr>
              <w:t>(нечет</w:t>
            </w:r>
            <w:r w:rsidRPr="001F2755">
              <w:rPr>
                <w:color w:val="000000"/>
                <w:sz w:val="28"/>
                <w:szCs w:val="28"/>
              </w:rPr>
              <w:softHyphen/>
              <w:t>кость целей и выводов, недостаточная выразительность некоторых фак</w:t>
            </w:r>
            <w:r w:rsidRPr="001F2755">
              <w:rPr>
                <w:color w:val="000000"/>
                <w:sz w:val="28"/>
                <w:szCs w:val="28"/>
              </w:rPr>
              <w:softHyphen/>
              <w:t>тов, примеров и др.).</w:t>
            </w:r>
            <w:proofErr w:type="gramEnd"/>
          </w:p>
        </w:tc>
      </w:tr>
      <w:tr w:rsidR="000B3AF3" w:rsidRPr="00681F00" w:rsidTr="000B3AF3">
        <w:tc>
          <w:tcPr>
            <w:tcW w:w="4644" w:type="dxa"/>
            <w:vMerge/>
          </w:tcPr>
          <w:p w:rsidR="000B3AF3" w:rsidRPr="00681F00" w:rsidRDefault="000B3AF3">
            <w:pPr>
              <w:rPr>
                <w:b/>
                <w:color w:val="000000"/>
                <w:sz w:val="28"/>
                <w:szCs w:val="28"/>
              </w:rPr>
            </w:pPr>
          </w:p>
        </w:tc>
        <w:tc>
          <w:tcPr>
            <w:tcW w:w="5777" w:type="dxa"/>
          </w:tcPr>
          <w:p w:rsidR="000B3AF3" w:rsidRPr="00681F00" w:rsidRDefault="000B3AF3" w:rsidP="00D93976">
            <w:pPr>
              <w:ind w:firstLine="709"/>
              <w:jc w:val="both"/>
              <w:rPr>
                <w:color w:val="000000"/>
                <w:sz w:val="28"/>
                <w:szCs w:val="28"/>
              </w:rPr>
            </w:pPr>
            <w:r>
              <w:rPr>
                <w:color w:val="000000"/>
                <w:sz w:val="28"/>
                <w:szCs w:val="28"/>
              </w:rPr>
              <w:t>Оценка «НЕУДОВЛЕТВОРИТЕЛЬНО» в</w:t>
            </w:r>
            <w:r w:rsidRPr="00D93976">
              <w:rPr>
                <w:color w:val="000000"/>
                <w:sz w:val="28"/>
                <w:szCs w:val="28"/>
              </w:rPr>
              <w:t xml:space="preserve">ыставляется, если тема </w:t>
            </w:r>
            <w:r>
              <w:rPr>
                <w:color w:val="000000"/>
                <w:sz w:val="28"/>
                <w:szCs w:val="28"/>
              </w:rPr>
              <w:t xml:space="preserve">мероприятия </w:t>
            </w:r>
            <w:r w:rsidRPr="00D93976">
              <w:rPr>
                <w:color w:val="000000"/>
                <w:sz w:val="28"/>
                <w:szCs w:val="28"/>
              </w:rPr>
              <w:t xml:space="preserve">не актуальна; неверно поставлены цели, задачи; выбранные методы не </w:t>
            </w:r>
            <w:r>
              <w:rPr>
                <w:color w:val="000000"/>
                <w:sz w:val="28"/>
                <w:szCs w:val="28"/>
              </w:rPr>
              <w:t>активизируют творческую активность обучающихся</w:t>
            </w:r>
            <w:r w:rsidRPr="00D93976">
              <w:rPr>
                <w:color w:val="000000"/>
                <w:sz w:val="28"/>
                <w:szCs w:val="28"/>
              </w:rPr>
              <w:t>; не выполнены требования, предъявляемые к методической разработке.</w:t>
            </w:r>
          </w:p>
        </w:tc>
      </w:tr>
      <w:tr w:rsidR="004A2DFE" w:rsidRPr="00681F00" w:rsidTr="000B3AF3">
        <w:tc>
          <w:tcPr>
            <w:tcW w:w="4644" w:type="dxa"/>
            <w:vMerge w:val="restart"/>
          </w:tcPr>
          <w:p w:rsidR="004A2DFE" w:rsidRPr="00681F00" w:rsidRDefault="004A2DFE">
            <w:pPr>
              <w:rPr>
                <w:b/>
                <w:color w:val="000000"/>
                <w:sz w:val="28"/>
                <w:szCs w:val="28"/>
              </w:rPr>
            </w:pPr>
            <w:proofErr w:type="gramStart"/>
            <w:r>
              <w:rPr>
                <w:b/>
                <w:color w:val="000000"/>
                <w:sz w:val="28"/>
                <w:szCs w:val="28"/>
              </w:rPr>
              <w:t>Индивидуальный проект</w:t>
            </w:r>
            <w:proofErr w:type="gramEnd"/>
          </w:p>
        </w:tc>
        <w:tc>
          <w:tcPr>
            <w:tcW w:w="5777" w:type="dxa"/>
          </w:tcPr>
          <w:p w:rsidR="004A2DFE" w:rsidRDefault="004A2DFE" w:rsidP="00A451CB">
            <w:pPr>
              <w:jc w:val="both"/>
              <w:rPr>
                <w:color w:val="000000"/>
                <w:sz w:val="28"/>
                <w:szCs w:val="28"/>
              </w:rPr>
            </w:pPr>
            <w:r>
              <w:rPr>
                <w:color w:val="000000"/>
                <w:sz w:val="28"/>
                <w:szCs w:val="28"/>
              </w:rPr>
              <w:t>Оценка «ОТЛИЧНО» выставляется, если</w:t>
            </w:r>
            <w:r w:rsidRPr="00A451CB">
              <w:rPr>
                <w:color w:val="000000"/>
                <w:sz w:val="28"/>
                <w:szCs w:val="28"/>
              </w:rPr>
              <w:t xml:space="preserve"> продемонстрированы навыки определения цели, задач и планирования работы; результаты работы имеют теоретическое и практическое значение; продемонстрирована способность приобретать новые знания и/или осваивать новые способы действий, достигать более глубокого понимания изученного и применять их применения в соответствии с профилем; наличие в работе ссылок на литературу, на достижения ученых и исследователей, занимающихся данной проблемой, в том числе ППС </w:t>
            </w:r>
            <w:proofErr w:type="spellStart"/>
            <w:r w:rsidRPr="00A451CB">
              <w:rPr>
                <w:color w:val="000000"/>
                <w:sz w:val="28"/>
                <w:szCs w:val="28"/>
              </w:rPr>
              <w:t>ОрГМУ</w:t>
            </w:r>
            <w:proofErr w:type="spellEnd"/>
            <w:r w:rsidRPr="00A451CB">
              <w:rPr>
                <w:color w:val="000000"/>
                <w:sz w:val="28"/>
                <w:szCs w:val="28"/>
              </w:rPr>
              <w:t>.</w:t>
            </w:r>
          </w:p>
        </w:tc>
      </w:tr>
      <w:tr w:rsidR="004A2DFE" w:rsidRPr="00681F00" w:rsidTr="000B3AF3">
        <w:tc>
          <w:tcPr>
            <w:tcW w:w="4644" w:type="dxa"/>
            <w:vMerge/>
          </w:tcPr>
          <w:p w:rsidR="004A2DFE" w:rsidRPr="00681F00" w:rsidRDefault="004A2DFE">
            <w:pPr>
              <w:rPr>
                <w:b/>
                <w:color w:val="000000"/>
                <w:sz w:val="28"/>
                <w:szCs w:val="28"/>
              </w:rPr>
            </w:pPr>
          </w:p>
        </w:tc>
        <w:tc>
          <w:tcPr>
            <w:tcW w:w="5777" w:type="dxa"/>
          </w:tcPr>
          <w:p w:rsidR="004A2DFE" w:rsidRDefault="004A2DFE" w:rsidP="00E069FB">
            <w:pPr>
              <w:jc w:val="both"/>
              <w:rPr>
                <w:color w:val="000000"/>
                <w:sz w:val="28"/>
                <w:szCs w:val="28"/>
              </w:rPr>
            </w:pPr>
            <w:r>
              <w:rPr>
                <w:color w:val="000000"/>
                <w:sz w:val="28"/>
                <w:szCs w:val="28"/>
              </w:rPr>
              <w:t xml:space="preserve">Оценка «ХОРОШО» выставляется, если продемонстрированы навыки определения цели, задач и планирования работы; результаты работы имеют теоретическое и практическое значение; продемонстрирована способность приобретать новые знания, </w:t>
            </w:r>
            <w:r>
              <w:rPr>
                <w:color w:val="000000"/>
                <w:sz w:val="28"/>
                <w:szCs w:val="28"/>
              </w:rPr>
              <w:lastRenderedPageBreak/>
              <w:t>достигать понимания изученного и применять их применения в соответствии с профилем; наличие в работе ссылок на литературу, на достижения ученых и исследователей, занимающихся данной проблемой.</w:t>
            </w:r>
          </w:p>
        </w:tc>
      </w:tr>
      <w:tr w:rsidR="004A2DFE" w:rsidRPr="00681F00" w:rsidTr="000B3AF3">
        <w:tc>
          <w:tcPr>
            <w:tcW w:w="4644" w:type="dxa"/>
            <w:vMerge/>
          </w:tcPr>
          <w:p w:rsidR="004A2DFE" w:rsidRPr="00681F00" w:rsidRDefault="004A2DFE">
            <w:pPr>
              <w:rPr>
                <w:b/>
                <w:color w:val="000000"/>
                <w:sz w:val="28"/>
                <w:szCs w:val="28"/>
              </w:rPr>
            </w:pPr>
          </w:p>
        </w:tc>
        <w:tc>
          <w:tcPr>
            <w:tcW w:w="5777" w:type="dxa"/>
          </w:tcPr>
          <w:p w:rsidR="004A2DFE" w:rsidRDefault="004A2DFE" w:rsidP="00E069FB">
            <w:pPr>
              <w:jc w:val="both"/>
              <w:rPr>
                <w:color w:val="000000"/>
                <w:sz w:val="28"/>
                <w:szCs w:val="28"/>
              </w:rPr>
            </w:pPr>
            <w:r>
              <w:rPr>
                <w:color w:val="000000"/>
                <w:sz w:val="28"/>
                <w:szCs w:val="28"/>
              </w:rPr>
              <w:t>Оценка «УДОВЛЕТВОРИТЕЛЬНО» выставляется, если слабо продемонстрированы навыки определения цели, задач работы; результаты работы имеют в основном теоретическое значение; продемонстрирована способность приобретать новые знания и применять их применения в педагогической деятельности, без учета специфики преподавания  профильных дисциплин; наличие в работе ссылок на литературу.</w:t>
            </w:r>
          </w:p>
        </w:tc>
      </w:tr>
      <w:tr w:rsidR="004A2DFE" w:rsidRPr="00681F00" w:rsidTr="000B3AF3">
        <w:tc>
          <w:tcPr>
            <w:tcW w:w="4644" w:type="dxa"/>
            <w:vMerge/>
          </w:tcPr>
          <w:p w:rsidR="004A2DFE" w:rsidRPr="00681F00" w:rsidRDefault="004A2DFE">
            <w:pPr>
              <w:rPr>
                <w:b/>
                <w:color w:val="000000"/>
                <w:sz w:val="28"/>
                <w:szCs w:val="28"/>
              </w:rPr>
            </w:pPr>
          </w:p>
        </w:tc>
        <w:tc>
          <w:tcPr>
            <w:tcW w:w="5777" w:type="dxa"/>
          </w:tcPr>
          <w:p w:rsidR="004A2DFE" w:rsidRDefault="004A2DFE" w:rsidP="00C04A59">
            <w:pPr>
              <w:jc w:val="both"/>
              <w:rPr>
                <w:color w:val="000000"/>
                <w:sz w:val="28"/>
                <w:szCs w:val="28"/>
              </w:rPr>
            </w:pPr>
            <w:r>
              <w:rPr>
                <w:color w:val="000000"/>
                <w:sz w:val="28"/>
                <w:szCs w:val="28"/>
              </w:rPr>
              <w:t>Оценка «НЕУДОВЛЕТВОРИТЕЛЬНО» выставляется, если требования не соблюдены</w:t>
            </w:r>
            <w:r>
              <w:rPr>
                <w:sz w:val="28"/>
                <w:szCs w:val="28"/>
                <w:shd w:val="clear" w:color="auto" w:fill="F9F9F9"/>
              </w:rPr>
              <w:t>.</w:t>
            </w:r>
          </w:p>
        </w:tc>
      </w:tr>
    </w:tbl>
    <w:p w:rsidR="007E7400" w:rsidRPr="00681F00" w:rsidRDefault="007E7400" w:rsidP="00600F9E">
      <w:pPr>
        <w:ind w:firstLine="709"/>
        <w:jc w:val="both"/>
        <w:rPr>
          <w:color w:val="000000"/>
          <w:sz w:val="28"/>
          <w:szCs w:val="28"/>
          <w:highlight w:val="yellow"/>
        </w:rPr>
      </w:pPr>
    </w:p>
    <w:p w:rsidR="007E7400" w:rsidRPr="00681F00" w:rsidRDefault="007E7400" w:rsidP="00600F9E">
      <w:pPr>
        <w:pStyle w:val="a5"/>
        <w:numPr>
          <w:ilvl w:val="0"/>
          <w:numId w:val="1"/>
        </w:numPr>
        <w:ind w:left="0" w:firstLine="709"/>
        <w:outlineLvl w:val="0"/>
        <w:rPr>
          <w:rFonts w:ascii="Times New Roman" w:hAnsi="Times New Roman"/>
          <w:b/>
          <w:color w:val="000000"/>
          <w:sz w:val="28"/>
          <w:szCs w:val="28"/>
        </w:rPr>
      </w:pPr>
      <w:bookmarkStart w:id="3" w:name="_Toc535164691"/>
      <w:r w:rsidRPr="00681F00">
        <w:rPr>
          <w:rFonts w:ascii="Times New Roman" w:hAnsi="Times New Roman"/>
          <w:b/>
          <w:color w:val="000000"/>
          <w:sz w:val="28"/>
          <w:szCs w:val="28"/>
        </w:rPr>
        <w:t xml:space="preserve">Оценочные материалы промежуточной аттестации </w:t>
      </w:r>
      <w:proofErr w:type="gramStart"/>
      <w:r w:rsidRPr="00681F00">
        <w:rPr>
          <w:rFonts w:ascii="Times New Roman" w:hAnsi="Times New Roman"/>
          <w:b/>
          <w:color w:val="000000"/>
          <w:sz w:val="28"/>
          <w:szCs w:val="28"/>
        </w:rPr>
        <w:t>обучающихся</w:t>
      </w:r>
      <w:proofErr w:type="gramEnd"/>
      <w:r w:rsidRPr="00681F00">
        <w:rPr>
          <w:rFonts w:ascii="Times New Roman" w:hAnsi="Times New Roman"/>
          <w:b/>
          <w:color w:val="000000"/>
          <w:sz w:val="28"/>
          <w:szCs w:val="28"/>
        </w:rPr>
        <w:t>.</w:t>
      </w:r>
      <w:bookmarkEnd w:id="3"/>
    </w:p>
    <w:p w:rsidR="002F1CA2" w:rsidRPr="00681F00" w:rsidRDefault="001F3DC2" w:rsidP="00600F9E">
      <w:pPr>
        <w:pStyle w:val="a5"/>
        <w:tabs>
          <w:tab w:val="left" w:pos="1935"/>
        </w:tabs>
        <w:ind w:left="0" w:firstLine="709"/>
        <w:outlineLvl w:val="0"/>
        <w:rPr>
          <w:rFonts w:ascii="Times New Roman" w:hAnsi="Times New Roman"/>
          <w:b/>
          <w:color w:val="000000"/>
          <w:sz w:val="28"/>
          <w:szCs w:val="28"/>
        </w:rPr>
      </w:pPr>
      <w:r w:rsidRPr="00681F00">
        <w:rPr>
          <w:rFonts w:ascii="Times New Roman" w:hAnsi="Times New Roman"/>
          <w:b/>
          <w:color w:val="000000"/>
          <w:sz w:val="28"/>
          <w:szCs w:val="28"/>
        </w:rPr>
        <w:tab/>
      </w:r>
    </w:p>
    <w:p w:rsidR="00785842" w:rsidRPr="00785842" w:rsidRDefault="00876450" w:rsidP="00785842">
      <w:pPr>
        <w:pStyle w:val="a5"/>
        <w:ind w:left="0" w:firstLine="709"/>
        <w:rPr>
          <w:rFonts w:ascii="Times New Roman" w:hAnsi="Times New Roman"/>
          <w:color w:val="000000"/>
          <w:sz w:val="28"/>
          <w:szCs w:val="28"/>
        </w:rPr>
      </w:pPr>
      <w:r w:rsidRPr="00681F00">
        <w:rPr>
          <w:rFonts w:ascii="Times New Roman" w:hAnsi="Times New Roman"/>
          <w:color w:val="000000"/>
          <w:sz w:val="28"/>
          <w:szCs w:val="28"/>
        </w:rPr>
        <w:t>Промежуточная аттестация</w:t>
      </w:r>
      <w:r w:rsidR="002D0560" w:rsidRPr="00681F00">
        <w:rPr>
          <w:rFonts w:ascii="Times New Roman" w:hAnsi="Times New Roman"/>
          <w:color w:val="000000"/>
          <w:sz w:val="28"/>
          <w:szCs w:val="28"/>
        </w:rPr>
        <w:t xml:space="preserve"> по дисциплине в форме</w:t>
      </w:r>
      <w:r w:rsidR="00785842">
        <w:rPr>
          <w:rFonts w:ascii="Times New Roman" w:hAnsi="Times New Roman"/>
          <w:color w:val="000000"/>
          <w:sz w:val="28"/>
          <w:szCs w:val="28"/>
        </w:rPr>
        <w:t xml:space="preserve">: </w:t>
      </w:r>
      <w:r w:rsidR="001C59AE" w:rsidRPr="00785842">
        <w:rPr>
          <w:rFonts w:ascii="Times New Roman" w:hAnsi="Times New Roman"/>
          <w:b/>
          <w:color w:val="000000"/>
          <w:sz w:val="28"/>
          <w:szCs w:val="28"/>
        </w:rPr>
        <w:t>ДИФЕРЕНЦИРОНАННОГО ЗАЧЕТА</w:t>
      </w:r>
      <w:r w:rsidR="00785842" w:rsidRPr="00785842">
        <w:rPr>
          <w:rFonts w:ascii="Times New Roman" w:hAnsi="Times New Roman"/>
          <w:b/>
          <w:color w:val="000000"/>
          <w:sz w:val="28"/>
          <w:szCs w:val="28"/>
        </w:rPr>
        <w:t>.</w:t>
      </w:r>
    </w:p>
    <w:p w:rsidR="00785842" w:rsidRDefault="00785842" w:rsidP="00785842">
      <w:pPr>
        <w:jc w:val="both"/>
        <w:rPr>
          <w:b/>
          <w:color w:val="000000"/>
          <w:sz w:val="28"/>
          <w:szCs w:val="28"/>
        </w:rPr>
      </w:pPr>
    </w:p>
    <w:p w:rsidR="00785842" w:rsidRDefault="00785842" w:rsidP="00785842">
      <w:pPr>
        <w:ind w:firstLine="709"/>
        <w:jc w:val="both"/>
        <w:rPr>
          <w:b/>
          <w:color w:val="000000"/>
          <w:sz w:val="28"/>
          <w:szCs w:val="28"/>
        </w:rPr>
      </w:pPr>
      <w:r>
        <w:rPr>
          <w:b/>
          <w:color w:val="000000"/>
          <w:sz w:val="28"/>
          <w:szCs w:val="28"/>
        </w:rPr>
        <w:t>Форма текущего контроля</w:t>
      </w:r>
      <w:r>
        <w:rPr>
          <w:color w:val="000000"/>
          <w:sz w:val="28"/>
          <w:szCs w:val="28"/>
        </w:rPr>
        <w:t xml:space="preserve"> </w:t>
      </w:r>
      <w:r>
        <w:rPr>
          <w:b/>
          <w:color w:val="000000"/>
          <w:sz w:val="28"/>
          <w:szCs w:val="28"/>
        </w:rPr>
        <w:t xml:space="preserve">успеваемости: </w:t>
      </w:r>
    </w:p>
    <w:p w:rsidR="00785842" w:rsidRDefault="00785842" w:rsidP="00C17CBB">
      <w:pPr>
        <w:pStyle w:val="a5"/>
        <w:numPr>
          <w:ilvl w:val="0"/>
          <w:numId w:val="36"/>
        </w:numPr>
        <w:rPr>
          <w:rFonts w:ascii="Times New Roman" w:hAnsi="Times New Roman"/>
          <w:b/>
          <w:color w:val="000000"/>
          <w:sz w:val="28"/>
          <w:szCs w:val="28"/>
        </w:rPr>
      </w:pPr>
      <w:r>
        <w:rPr>
          <w:rFonts w:ascii="Times New Roman" w:hAnsi="Times New Roman"/>
          <w:color w:val="000000"/>
          <w:sz w:val="28"/>
          <w:szCs w:val="28"/>
        </w:rPr>
        <w:t>компьютерное</w:t>
      </w:r>
      <w:r>
        <w:rPr>
          <w:rFonts w:ascii="Times New Roman" w:hAnsi="Times New Roman"/>
          <w:b/>
          <w:color w:val="000000"/>
          <w:sz w:val="28"/>
          <w:szCs w:val="28"/>
        </w:rPr>
        <w:t xml:space="preserve"> </w:t>
      </w:r>
      <w:r>
        <w:rPr>
          <w:rFonts w:ascii="Times New Roman" w:hAnsi="Times New Roman"/>
          <w:color w:val="000000"/>
          <w:sz w:val="28"/>
          <w:szCs w:val="28"/>
        </w:rPr>
        <w:t>тестирование.</w:t>
      </w:r>
    </w:p>
    <w:p w:rsidR="00785842" w:rsidRDefault="00785842" w:rsidP="00530693">
      <w:pPr>
        <w:pStyle w:val="a5"/>
        <w:ind w:left="0" w:firstLine="709"/>
        <w:jc w:val="center"/>
        <w:rPr>
          <w:rFonts w:ascii="Times New Roman" w:hAnsi="Times New Roman"/>
          <w:b/>
          <w:sz w:val="28"/>
          <w:szCs w:val="28"/>
        </w:rPr>
      </w:pPr>
    </w:p>
    <w:p w:rsidR="00341045" w:rsidRDefault="00341045" w:rsidP="00341045">
      <w:pPr>
        <w:pStyle w:val="a5"/>
        <w:ind w:left="0" w:firstLine="709"/>
        <w:rPr>
          <w:rFonts w:ascii="Times New Roman" w:hAnsi="Times New Roman"/>
          <w:b/>
          <w:color w:val="000000"/>
          <w:sz w:val="28"/>
          <w:szCs w:val="28"/>
        </w:rPr>
      </w:pPr>
      <w:r>
        <w:rPr>
          <w:rFonts w:ascii="Times New Roman" w:hAnsi="Times New Roman"/>
          <w:b/>
          <w:color w:val="000000"/>
          <w:sz w:val="28"/>
          <w:szCs w:val="28"/>
        </w:rPr>
        <w:t xml:space="preserve">Критерии, применяемые для оценивания </w:t>
      </w:r>
      <w:r w:rsidR="004B0078">
        <w:rPr>
          <w:rFonts w:ascii="Times New Roman" w:hAnsi="Times New Roman"/>
          <w:b/>
          <w:color w:val="000000"/>
          <w:sz w:val="28"/>
          <w:szCs w:val="28"/>
        </w:rPr>
        <w:t>аспирантов</w:t>
      </w:r>
      <w:r>
        <w:rPr>
          <w:rFonts w:ascii="Times New Roman" w:hAnsi="Times New Roman"/>
          <w:b/>
          <w:color w:val="000000"/>
          <w:sz w:val="28"/>
          <w:szCs w:val="28"/>
        </w:rPr>
        <w:t xml:space="preserve"> на промежуточной аттестации:</w:t>
      </w:r>
    </w:p>
    <w:p w:rsidR="00EB06AF" w:rsidRPr="00301A06" w:rsidRDefault="00745F4F" w:rsidP="00785842">
      <w:pPr>
        <w:pStyle w:val="a5"/>
        <w:ind w:left="0" w:firstLine="709"/>
        <w:rPr>
          <w:rFonts w:ascii="Times New Roman" w:hAnsi="Times New Roman"/>
          <w:color w:val="000000"/>
          <w:sz w:val="28"/>
          <w:szCs w:val="28"/>
        </w:rPr>
      </w:pPr>
      <w:r w:rsidRPr="00301A06">
        <w:rPr>
          <w:rFonts w:ascii="Times New Roman" w:hAnsi="Times New Roman"/>
          <w:b/>
          <w:i/>
          <w:sz w:val="28"/>
          <w:szCs w:val="28"/>
        </w:rPr>
        <w:t>«Зачтено»</w:t>
      </w:r>
      <w:r w:rsidRPr="00301A06">
        <w:rPr>
          <w:rFonts w:ascii="Times New Roman" w:hAnsi="Times New Roman"/>
          <w:b/>
          <w:sz w:val="28"/>
          <w:szCs w:val="28"/>
        </w:rPr>
        <w:t xml:space="preserve"> </w:t>
      </w:r>
      <w:r w:rsidRPr="00301A06">
        <w:rPr>
          <w:rFonts w:ascii="Times New Roman" w:hAnsi="Times New Roman"/>
          <w:b/>
          <w:color w:val="000000"/>
          <w:sz w:val="28"/>
          <w:szCs w:val="28"/>
        </w:rPr>
        <w:t xml:space="preserve">с отметкой </w:t>
      </w:r>
      <w:r w:rsidR="00F77430" w:rsidRPr="00301A06">
        <w:rPr>
          <w:rFonts w:ascii="Times New Roman" w:hAnsi="Times New Roman"/>
          <w:b/>
          <w:color w:val="000000"/>
          <w:sz w:val="28"/>
          <w:szCs w:val="28"/>
        </w:rPr>
        <w:t xml:space="preserve">«отлично» </w:t>
      </w:r>
      <w:r w:rsidR="00F77430" w:rsidRPr="00301A06">
        <w:rPr>
          <w:rFonts w:ascii="Times New Roman" w:hAnsi="Times New Roman"/>
          <w:color w:val="000000"/>
          <w:sz w:val="28"/>
          <w:szCs w:val="28"/>
        </w:rPr>
        <w:t>в</w:t>
      </w:r>
      <w:r w:rsidR="00EB06AF" w:rsidRPr="00301A06">
        <w:rPr>
          <w:rFonts w:ascii="Times New Roman" w:hAnsi="Times New Roman"/>
          <w:color w:val="000000"/>
          <w:sz w:val="28"/>
          <w:szCs w:val="28"/>
        </w:rPr>
        <w:t xml:space="preserve">ыставляется </w:t>
      </w:r>
      <w:r w:rsidR="00A96215" w:rsidRPr="00A96215">
        <w:rPr>
          <w:rFonts w:ascii="Times New Roman" w:hAnsi="Times New Roman"/>
          <w:color w:val="000000"/>
          <w:sz w:val="28"/>
          <w:szCs w:val="28"/>
        </w:rPr>
        <w:t>при условии 9</w:t>
      </w:r>
      <w:r w:rsidR="0097164D">
        <w:rPr>
          <w:rFonts w:ascii="Times New Roman" w:hAnsi="Times New Roman"/>
          <w:color w:val="000000"/>
          <w:sz w:val="28"/>
          <w:szCs w:val="28"/>
        </w:rPr>
        <w:t>1</w:t>
      </w:r>
      <w:r w:rsidR="00A96215" w:rsidRPr="00A96215">
        <w:rPr>
          <w:rFonts w:ascii="Times New Roman" w:hAnsi="Times New Roman"/>
          <w:color w:val="000000"/>
          <w:sz w:val="28"/>
          <w:szCs w:val="28"/>
        </w:rPr>
        <w:t>-100% правильных ответов</w:t>
      </w:r>
      <w:r w:rsidR="00301A06" w:rsidRPr="00A96215">
        <w:rPr>
          <w:rFonts w:ascii="Times New Roman" w:hAnsi="Times New Roman"/>
          <w:color w:val="000000"/>
          <w:sz w:val="28"/>
          <w:szCs w:val="28"/>
        </w:rPr>
        <w:t xml:space="preserve"> </w:t>
      </w:r>
      <w:r w:rsidR="00785842">
        <w:rPr>
          <w:rFonts w:ascii="Times New Roman" w:hAnsi="Times New Roman"/>
          <w:color w:val="000000"/>
          <w:sz w:val="28"/>
          <w:szCs w:val="28"/>
        </w:rPr>
        <w:t>при тестировании.</w:t>
      </w:r>
    </w:p>
    <w:p w:rsidR="00EB06AF" w:rsidRPr="00301A06" w:rsidRDefault="002D4E5E" w:rsidP="00F82542">
      <w:pPr>
        <w:ind w:firstLine="709"/>
        <w:jc w:val="both"/>
        <w:rPr>
          <w:color w:val="000000"/>
          <w:sz w:val="28"/>
          <w:szCs w:val="28"/>
        </w:rPr>
      </w:pPr>
      <w:r w:rsidRPr="00301A06">
        <w:rPr>
          <w:b/>
          <w:i/>
          <w:sz w:val="28"/>
          <w:szCs w:val="28"/>
        </w:rPr>
        <w:t>«Зачтено»</w:t>
      </w:r>
      <w:r w:rsidRPr="00301A06">
        <w:rPr>
          <w:b/>
          <w:sz w:val="28"/>
          <w:szCs w:val="28"/>
        </w:rPr>
        <w:t xml:space="preserve"> </w:t>
      </w:r>
      <w:r w:rsidR="00301A06">
        <w:rPr>
          <w:b/>
          <w:color w:val="000000"/>
          <w:sz w:val="28"/>
          <w:szCs w:val="28"/>
        </w:rPr>
        <w:t>с отметкой</w:t>
      </w:r>
      <w:r w:rsidRPr="00301A06">
        <w:rPr>
          <w:b/>
          <w:color w:val="000000"/>
          <w:sz w:val="28"/>
          <w:szCs w:val="28"/>
        </w:rPr>
        <w:t xml:space="preserve"> «хорошо» </w:t>
      </w:r>
      <w:r w:rsidR="00A96215">
        <w:rPr>
          <w:color w:val="000000"/>
          <w:sz w:val="28"/>
          <w:szCs w:val="28"/>
        </w:rPr>
        <w:t xml:space="preserve">выставляется при условии </w:t>
      </w:r>
      <w:r w:rsidR="0097164D">
        <w:rPr>
          <w:color w:val="000000"/>
          <w:sz w:val="28"/>
          <w:szCs w:val="28"/>
        </w:rPr>
        <w:t>81</w:t>
      </w:r>
      <w:r w:rsidR="00A96215">
        <w:rPr>
          <w:color w:val="000000"/>
          <w:sz w:val="28"/>
          <w:szCs w:val="28"/>
        </w:rPr>
        <w:t>-</w:t>
      </w:r>
      <w:r w:rsidR="0097164D">
        <w:rPr>
          <w:color w:val="000000"/>
          <w:sz w:val="28"/>
          <w:szCs w:val="28"/>
        </w:rPr>
        <w:t>90</w:t>
      </w:r>
      <w:r w:rsidR="00A96215">
        <w:rPr>
          <w:color w:val="000000"/>
          <w:sz w:val="28"/>
          <w:szCs w:val="28"/>
        </w:rPr>
        <w:t>% прави</w:t>
      </w:r>
      <w:r w:rsidR="00F82542">
        <w:rPr>
          <w:color w:val="000000"/>
          <w:sz w:val="28"/>
          <w:szCs w:val="28"/>
        </w:rPr>
        <w:t>льных ответов при тестировании.</w:t>
      </w:r>
    </w:p>
    <w:p w:rsidR="00EB06AF" w:rsidRPr="00A96215" w:rsidRDefault="00301C1A" w:rsidP="00F82542">
      <w:pPr>
        <w:pStyle w:val="a5"/>
        <w:ind w:left="0" w:firstLine="709"/>
        <w:rPr>
          <w:rFonts w:ascii="Times New Roman" w:hAnsi="Times New Roman"/>
          <w:color w:val="000000"/>
          <w:sz w:val="28"/>
          <w:szCs w:val="28"/>
        </w:rPr>
      </w:pPr>
      <w:r w:rsidRPr="00301A06">
        <w:rPr>
          <w:rFonts w:ascii="Times New Roman" w:hAnsi="Times New Roman"/>
          <w:b/>
          <w:i/>
          <w:sz w:val="28"/>
          <w:szCs w:val="28"/>
        </w:rPr>
        <w:t>«Зачтено»</w:t>
      </w:r>
      <w:r w:rsidRPr="00301A06">
        <w:rPr>
          <w:rFonts w:ascii="Times New Roman" w:hAnsi="Times New Roman"/>
          <w:b/>
          <w:sz w:val="28"/>
          <w:szCs w:val="28"/>
        </w:rPr>
        <w:t xml:space="preserve"> </w:t>
      </w:r>
      <w:r w:rsidRPr="00301A06">
        <w:rPr>
          <w:rFonts w:ascii="Times New Roman" w:hAnsi="Times New Roman"/>
          <w:b/>
          <w:color w:val="000000"/>
          <w:sz w:val="28"/>
          <w:szCs w:val="28"/>
        </w:rPr>
        <w:t>с отметкой  «</w:t>
      </w:r>
      <w:r w:rsidR="00DA4F5C" w:rsidRPr="00A96215">
        <w:rPr>
          <w:rFonts w:ascii="Times New Roman" w:hAnsi="Times New Roman"/>
          <w:b/>
          <w:color w:val="000000"/>
          <w:sz w:val="28"/>
          <w:szCs w:val="28"/>
        </w:rPr>
        <w:t xml:space="preserve">удовлетворительно» </w:t>
      </w:r>
      <w:r w:rsidR="00A96215" w:rsidRPr="00A96215">
        <w:rPr>
          <w:rFonts w:ascii="Times New Roman" w:hAnsi="Times New Roman"/>
          <w:color w:val="000000"/>
          <w:sz w:val="28"/>
          <w:szCs w:val="28"/>
        </w:rPr>
        <w:t xml:space="preserve">выставляется при условии </w:t>
      </w:r>
      <w:r w:rsidR="0097164D">
        <w:rPr>
          <w:rFonts w:ascii="Times New Roman" w:hAnsi="Times New Roman"/>
          <w:color w:val="000000"/>
          <w:sz w:val="28"/>
          <w:szCs w:val="28"/>
        </w:rPr>
        <w:t>71</w:t>
      </w:r>
      <w:r w:rsidR="00A96215" w:rsidRPr="00A96215">
        <w:rPr>
          <w:rFonts w:ascii="Times New Roman" w:hAnsi="Times New Roman"/>
          <w:color w:val="000000"/>
          <w:sz w:val="28"/>
          <w:szCs w:val="28"/>
        </w:rPr>
        <w:t>-</w:t>
      </w:r>
      <w:r w:rsidR="0097164D">
        <w:rPr>
          <w:rFonts w:ascii="Times New Roman" w:hAnsi="Times New Roman"/>
          <w:color w:val="000000"/>
          <w:sz w:val="28"/>
          <w:szCs w:val="28"/>
        </w:rPr>
        <w:t>80</w:t>
      </w:r>
      <w:r w:rsidR="00A96215" w:rsidRPr="00A96215">
        <w:rPr>
          <w:rFonts w:ascii="Times New Roman" w:hAnsi="Times New Roman"/>
          <w:color w:val="000000"/>
          <w:sz w:val="28"/>
          <w:szCs w:val="28"/>
        </w:rPr>
        <w:t>% прави</w:t>
      </w:r>
      <w:r w:rsidR="00F82542">
        <w:rPr>
          <w:rFonts w:ascii="Times New Roman" w:hAnsi="Times New Roman"/>
          <w:color w:val="000000"/>
          <w:sz w:val="28"/>
          <w:szCs w:val="28"/>
        </w:rPr>
        <w:t>льных ответов при тестировании.</w:t>
      </w:r>
    </w:p>
    <w:p w:rsidR="00F82542" w:rsidRPr="00301A06" w:rsidRDefault="00301A06" w:rsidP="00F82542">
      <w:pPr>
        <w:pStyle w:val="a5"/>
        <w:ind w:left="0" w:firstLine="709"/>
        <w:rPr>
          <w:rFonts w:ascii="Times New Roman" w:hAnsi="Times New Roman"/>
          <w:color w:val="000000"/>
          <w:sz w:val="28"/>
          <w:szCs w:val="28"/>
        </w:rPr>
      </w:pPr>
      <w:r w:rsidRPr="00A96215">
        <w:rPr>
          <w:rFonts w:ascii="Times New Roman" w:hAnsi="Times New Roman"/>
          <w:b/>
          <w:i/>
          <w:sz w:val="28"/>
          <w:szCs w:val="28"/>
        </w:rPr>
        <w:t>«Зачтено»</w:t>
      </w:r>
      <w:r w:rsidRPr="00A96215">
        <w:rPr>
          <w:rFonts w:ascii="Times New Roman" w:hAnsi="Times New Roman"/>
          <w:b/>
          <w:sz w:val="28"/>
          <w:szCs w:val="28"/>
        </w:rPr>
        <w:t xml:space="preserve"> </w:t>
      </w:r>
      <w:r w:rsidRPr="00A96215">
        <w:rPr>
          <w:rFonts w:ascii="Times New Roman" w:hAnsi="Times New Roman"/>
          <w:b/>
          <w:color w:val="000000"/>
          <w:sz w:val="28"/>
          <w:szCs w:val="28"/>
        </w:rPr>
        <w:t>с отметкой «неудовлетворительно»</w:t>
      </w:r>
      <w:r w:rsidR="00A96215">
        <w:rPr>
          <w:rFonts w:ascii="Times New Roman" w:hAnsi="Times New Roman"/>
          <w:color w:val="000000"/>
          <w:sz w:val="28"/>
          <w:szCs w:val="28"/>
        </w:rPr>
        <w:t xml:space="preserve"> </w:t>
      </w:r>
      <w:r w:rsidR="00A96215" w:rsidRPr="00A96215">
        <w:rPr>
          <w:rFonts w:ascii="Times New Roman" w:hAnsi="Times New Roman"/>
          <w:color w:val="000000"/>
          <w:sz w:val="28"/>
          <w:szCs w:val="28"/>
        </w:rPr>
        <w:t xml:space="preserve">выставляется при условии </w:t>
      </w:r>
      <w:r w:rsidR="0097164D">
        <w:rPr>
          <w:rFonts w:ascii="Times New Roman" w:hAnsi="Times New Roman"/>
          <w:color w:val="000000"/>
          <w:sz w:val="28"/>
          <w:szCs w:val="28"/>
        </w:rPr>
        <w:t>70</w:t>
      </w:r>
      <w:r w:rsidR="00A96215" w:rsidRPr="00A96215">
        <w:rPr>
          <w:rFonts w:ascii="Times New Roman" w:hAnsi="Times New Roman"/>
          <w:color w:val="000000"/>
          <w:sz w:val="28"/>
          <w:szCs w:val="28"/>
        </w:rPr>
        <w:t>% и меньше правильных ответов</w:t>
      </w:r>
      <w:r w:rsidR="00A96215">
        <w:rPr>
          <w:rFonts w:ascii="Times New Roman" w:hAnsi="Times New Roman"/>
          <w:color w:val="000000"/>
          <w:sz w:val="28"/>
          <w:szCs w:val="28"/>
        </w:rPr>
        <w:t xml:space="preserve"> при тестировании</w:t>
      </w:r>
      <w:r w:rsidR="00F82542">
        <w:rPr>
          <w:rFonts w:ascii="Times New Roman" w:hAnsi="Times New Roman"/>
          <w:color w:val="000000"/>
          <w:sz w:val="28"/>
          <w:szCs w:val="28"/>
        </w:rPr>
        <w:t>.</w:t>
      </w:r>
    </w:p>
    <w:p w:rsidR="00065BC5" w:rsidRPr="00301A06" w:rsidRDefault="00065BC5" w:rsidP="00301A06">
      <w:pPr>
        <w:rPr>
          <w:b/>
          <w:sz w:val="28"/>
          <w:szCs w:val="28"/>
        </w:rPr>
      </w:pPr>
    </w:p>
    <w:p w:rsidR="009633B7" w:rsidRDefault="009633B7" w:rsidP="00530693">
      <w:pPr>
        <w:pStyle w:val="a5"/>
        <w:ind w:left="0" w:firstLine="709"/>
        <w:jc w:val="center"/>
        <w:rPr>
          <w:rFonts w:ascii="Times New Roman" w:hAnsi="Times New Roman"/>
          <w:b/>
          <w:sz w:val="28"/>
          <w:szCs w:val="28"/>
        </w:rPr>
      </w:pPr>
      <w:r w:rsidRPr="00530693">
        <w:rPr>
          <w:rFonts w:ascii="Times New Roman" w:hAnsi="Times New Roman"/>
          <w:b/>
          <w:sz w:val="28"/>
          <w:szCs w:val="28"/>
        </w:rPr>
        <w:t>Вопросы для проверки теоретических знаний по дисциплине</w:t>
      </w:r>
    </w:p>
    <w:p w:rsidR="00065BC5" w:rsidRPr="00A817E8" w:rsidRDefault="00065BC5" w:rsidP="00B30DF8">
      <w:pPr>
        <w:pStyle w:val="a5"/>
        <w:numPr>
          <w:ilvl w:val="3"/>
          <w:numId w:val="25"/>
        </w:numPr>
        <w:ind w:left="0" w:firstLine="567"/>
        <w:rPr>
          <w:rFonts w:ascii="Times New Roman" w:hAnsi="Times New Roman"/>
          <w:sz w:val="28"/>
          <w:szCs w:val="28"/>
        </w:rPr>
      </w:pPr>
      <w:r w:rsidRPr="00A817E8">
        <w:rPr>
          <w:rFonts w:ascii="Times New Roman" w:hAnsi="Times New Roman"/>
          <w:sz w:val="28"/>
          <w:szCs w:val="28"/>
        </w:rPr>
        <w:t xml:space="preserve">Методологические основы педагогики высшей школы: понятийный аппарат, принципы, цели и задачи. </w:t>
      </w:r>
    </w:p>
    <w:p w:rsidR="00065BC5" w:rsidRPr="00A817E8" w:rsidRDefault="00065BC5" w:rsidP="00B30DF8">
      <w:pPr>
        <w:pStyle w:val="a5"/>
        <w:numPr>
          <w:ilvl w:val="3"/>
          <w:numId w:val="25"/>
        </w:numPr>
        <w:ind w:left="0" w:firstLine="567"/>
        <w:rPr>
          <w:rFonts w:ascii="Times New Roman" w:hAnsi="Times New Roman"/>
          <w:sz w:val="28"/>
          <w:szCs w:val="28"/>
        </w:rPr>
      </w:pPr>
      <w:r w:rsidRPr="00A817E8">
        <w:rPr>
          <w:rFonts w:ascii="Times New Roman" w:hAnsi="Times New Roman"/>
          <w:sz w:val="28"/>
          <w:szCs w:val="28"/>
        </w:rPr>
        <w:t>Методы педагогического исследования.</w:t>
      </w:r>
    </w:p>
    <w:p w:rsidR="00065BC5" w:rsidRPr="00A817E8" w:rsidRDefault="00065BC5" w:rsidP="00B30DF8">
      <w:pPr>
        <w:pStyle w:val="a5"/>
        <w:numPr>
          <w:ilvl w:val="3"/>
          <w:numId w:val="25"/>
        </w:numPr>
        <w:ind w:left="0" w:firstLine="567"/>
        <w:rPr>
          <w:rFonts w:ascii="Times New Roman" w:hAnsi="Times New Roman"/>
          <w:sz w:val="28"/>
          <w:szCs w:val="28"/>
        </w:rPr>
      </w:pPr>
      <w:proofErr w:type="spellStart"/>
      <w:r w:rsidRPr="00A817E8">
        <w:rPr>
          <w:rFonts w:ascii="Times New Roman" w:hAnsi="Times New Roman"/>
          <w:sz w:val="28"/>
          <w:szCs w:val="28"/>
        </w:rPr>
        <w:t>Метопринципы</w:t>
      </w:r>
      <w:proofErr w:type="spellEnd"/>
      <w:r w:rsidRPr="00A817E8">
        <w:rPr>
          <w:rFonts w:ascii="Times New Roman" w:hAnsi="Times New Roman"/>
          <w:sz w:val="28"/>
          <w:szCs w:val="28"/>
        </w:rPr>
        <w:t xml:space="preserve"> развития высшего образования.</w:t>
      </w:r>
    </w:p>
    <w:p w:rsidR="00A817E8" w:rsidRDefault="00065BC5" w:rsidP="00B30DF8">
      <w:pPr>
        <w:pStyle w:val="a5"/>
        <w:numPr>
          <w:ilvl w:val="3"/>
          <w:numId w:val="25"/>
        </w:numPr>
        <w:ind w:left="0" w:firstLine="567"/>
        <w:rPr>
          <w:rFonts w:ascii="Times New Roman" w:hAnsi="Times New Roman"/>
          <w:sz w:val="28"/>
          <w:szCs w:val="28"/>
        </w:rPr>
      </w:pPr>
      <w:r w:rsidRPr="00A817E8">
        <w:rPr>
          <w:rFonts w:ascii="Times New Roman" w:hAnsi="Times New Roman"/>
          <w:sz w:val="28"/>
          <w:szCs w:val="28"/>
        </w:rPr>
        <w:t>Актуальные проблемы современной дидактики высшей школы.</w:t>
      </w:r>
    </w:p>
    <w:p w:rsidR="00A817E8" w:rsidRDefault="00065BC5" w:rsidP="00B30DF8">
      <w:pPr>
        <w:pStyle w:val="a5"/>
        <w:numPr>
          <w:ilvl w:val="3"/>
          <w:numId w:val="25"/>
        </w:numPr>
        <w:ind w:left="0" w:firstLine="567"/>
        <w:rPr>
          <w:rFonts w:ascii="Times New Roman" w:hAnsi="Times New Roman"/>
          <w:sz w:val="28"/>
          <w:szCs w:val="28"/>
        </w:rPr>
      </w:pPr>
      <w:proofErr w:type="gramStart"/>
      <w:r w:rsidRPr="00A817E8">
        <w:rPr>
          <w:rFonts w:ascii="Times New Roman" w:hAnsi="Times New Roman"/>
          <w:sz w:val="28"/>
          <w:szCs w:val="28"/>
        </w:rPr>
        <w:t xml:space="preserve">Психологические составляющие обучения: предмет обучения, студент (субъект обучения), собственно учебная деятельность (способы обучения, учебные </w:t>
      </w:r>
      <w:r w:rsidRPr="00A817E8">
        <w:rPr>
          <w:rFonts w:ascii="Times New Roman" w:hAnsi="Times New Roman"/>
          <w:sz w:val="28"/>
          <w:szCs w:val="28"/>
        </w:rPr>
        <w:lastRenderedPageBreak/>
        <w:t>действия), преподаватель (субъект обучения).</w:t>
      </w:r>
      <w:proofErr w:type="gramEnd"/>
    </w:p>
    <w:p w:rsidR="00A817E8" w:rsidRDefault="00065BC5" w:rsidP="00B30DF8">
      <w:pPr>
        <w:pStyle w:val="a5"/>
        <w:numPr>
          <w:ilvl w:val="3"/>
          <w:numId w:val="25"/>
        </w:numPr>
        <w:ind w:left="0" w:firstLine="567"/>
        <w:rPr>
          <w:rFonts w:ascii="Times New Roman" w:hAnsi="Times New Roman"/>
          <w:sz w:val="28"/>
          <w:szCs w:val="28"/>
        </w:rPr>
      </w:pPr>
      <w:r w:rsidRPr="00A817E8">
        <w:rPr>
          <w:rFonts w:ascii="Times New Roman" w:hAnsi="Times New Roman"/>
          <w:sz w:val="28"/>
          <w:szCs w:val="28"/>
        </w:rPr>
        <w:t>Сущность и содержание воспитания в высшей школе. Воспитанность как психологическое понятие.</w:t>
      </w:r>
    </w:p>
    <w:p w:rsidR="00A817E8" w:rsidRDefault="00065BC5" w:rsidP="00B30DF8">
      <w:pPr>
        <w:pStyle w:val="a5"/>
        <w:numPr>
          <w:ilvl w:val="3"/>
          <w:numId w:val="25"/>
        </w:numPr>
        <w:ind w:left="0" w:firstLine="567"/>
        <w:rPr>
          <w:rFonts w:ascii="Times New Roman" w:hAnsi="Times New Roman"/>
          <w:sz w:val="28"/>
          <w:szCs w:val="28"/>
        </w:rPr>
      </w:pPr>
      <w:proofErr w:type="spellStart"/>
      <w:r w:rsidRPr="00A817E8">
        <w:rPr>
          <w:rFonts w:ascii="Times New Roman" w:hAnsi="Times New Roman"/>
          <w:sz w:val="28"/>
          <w:szCs w:val="28"/>
        </w:rPr>
        <w:t>Фундаментализация</w:t>
      </w:r>
      <w:proofErr w:type="spellEnd"/>
      <w:r w:rsidRPr="00A817E8">
        <w:rPr>
          <w:rFonts w:ascii="Times New Roman" w:hAnsi="Times New Roman"/>
          <w:sz w:val="28"/>
          <w:szCs w:val="28"/>
        </w:rPr>
        <w:t xml:space="preserve">, </w:t>
      </w:r>
      <w:proofErr w:type="spellStart"/>
      <w:r w:rsidRPr="00A817E8">
        <w:rPr>
          <w:rFonts w:ascii="Times New Roman" w:hAnsi="Times New Roman"/>
          <w:sz w:val="28"/>
          <w:szCs w:val="28"/>
        </w:rPr>
        <w:t>гуманизация</w:t>
      </w:r>
      <w:proofErr w:type="spellEnd"/>
      <w:r w:rsidRPr="00A817E8">
        <w:rPr>
          <w:rFonts w:ascii="Times New Roman" w:hAnsi="Times New Roman"/>
          <w:sz w:val="28"/>
          <w:szCs w:val="28"/>
        </w:rPr>
        <w:t xml:space="preserve"> и </w:t>
      </w:r>
      <w:proofErr w:type="spellStart"/>
      <w:r w:rsidRPr="00A817E8">
        <w:rPr>
          <w:rFonts w:ascii="Times New Roman" w:hAnsi="Times New Roman"/>
          <w:sz w:val="28"/>
          <w:szCs w:val="28"/>
        </w:rPr>
        <w:t>гуманитаризация</w:t>
      </w:r>
      <w:proofErr w:type="spellEnd"/>
      <w:r w:rsidRPr="00A817E8">
        <w:rPr>
          <w:rFonts w:ascii="Times New Roman" w:hAnsi="Times New Roman"/>
          <w:sz w:val="28"/>
          <w:szCs w:val="28"/>
        </w:rPr>
        <w:t xml:space="preserve"> образования в высшей школе.</w:t>
      </w:r>
    </w:p>
    <w:p w:rsidR="00A817E8" w:rsidRDefault="00065BC5" w:rsidP="00B30DF8">
      <w:pPr>
        <w:pStyle w:val="a5"/>
        <w:numPr>
          <w:ilvl w:val="3"/>
          <w:numId w:val="25"/>
        </w:numPr>
        <w:ind w:left="0" w:firstLine="567"/>
        <w:rPr>
          <w:rFonts w:ascii="Times New Roman" w:hAnsi="Times New Roman"/>
          <w:sz w:val="28"/>
          <w:szCs w:val="28"/>
        </w:rPr>
      </w:pPr>
      <w:r w:rsidRPr="00A817E8">
        <w:rPr>
          <w:rFonts w:ascii="Times New Roman" w:hAnsi="Times New Roman"/>
          <w:sz w:val="28"/>
          <w:szCs w:val="28"/>
        </w:rPr>
        <w:t>Влияние Болонского процесса на изменение системы высшего образования в России.</w:t>
      </w:r>
    </w:p>
    <w:p w:rsidR="00A817E8" w:rsidRDefault="00065BC5" w:rsidP="00B30DF8">
      <w:pPr>
        <w:pStyle w:val="a5"/>
        <w:numPr>
          <w:ilvl w:val="3"/>
          <w:numId w:val="25"/>
        </w:numPr>
        <w:ind w:left="0" w:firstLine="567"/>
        <w:rPr>
          <w:rFonts w:ascii="Times New Roman" w:hAnsi="Times New Roman"/>
          <w:sz w:val="28"/>
          <w:szCs w:val="28"/>
        </w:rPr>
      </w:pPr>
      <w:r w:rsidRPr="00A817E8">
        <w:rPr>
          <w:rFonts w:ascii="Times New Roman" w:hAnsi="Times New Roman"/>
          <w:sz w:val="28"/>
          <w:szCs w:val="28"/>
        </w:rPr>
        <w:t>Инновационная составляющая развития медицинского вуза.</w:t>
      </w:r>
    </w:p>
    <w:p w:rsidR="00A817E8" w:rsidRDefault="00065BC5" w:rsidP="00B30DF8">
      <w:pPr>
        <w:pStyle w:val="a5"/>
        <w:numPr>
          <w:ilvl w:val="3"/>
          <w:numId w:val="25"/>
        </w:numPr>
        <w:ind w:left="0" w:firstLine="567"/>
        <w:rPr>
          <w:rFonts w:ascii="Times New Roman" w:hAnsi="Times New Roman"/>
          <w:sz w:val="28"/>
          <w:szCs w:val="28"/>
        </w:rPr>
      </w:pPr>
      <w:r w:rsidRPr="00A817E8">
        <w:rPr>
          <w:rFonts w:ascii="Times New Roman" w:hAnsi="Times New Roman"/>
          <w:sz w:val="28"/>
          <w:szCs w:val="28"/>
        </w:rPr>
        <w:t>Вузовская лекция: виды, ст</w:t>
      </w:r>
      <w:r w:rsidR="00A817E8">
        <w:rPr>
          <w:rFonts w:ascii="Times New Roman" w:hAnsi="Times New Roman"/>
          <w:sz w:val="28"/>
          <w:szCs w:val="28"/>
        </w:rPr>
        <w:t>руктура и технология проведения.</w:t>
      </w:r>
    </w:p>
    <w:p w:rsidR="00A817E8" w:rsidRDefault="00065BC5" w:rsidP="00B30DF8">
      <w:pPr>
        <w:pStyle w:val="a5"/>
        <w:numPr>
          <w:ilvl w:val="3"/>
          <w:numId w:val="25"/>
        </w:numPr>
        <w:ind w:left="0" w:firstLine="567"/>
        <w:rPr>
          <w:rFonts w:ascii="Times New Roman" w:hAnsi="Times New Roman"/>
          <w:sz w:val="28"/>
          <w:szCs w:val="28"/>
        </w:rPr>
      </w:pPr>
      <w:r w:rsidRPr="00A817E8">
        <w:rPr>
          <w:rFonts w:ascii="Times New Roman" w:hAnsi="Times New Roman"/>
          <w:sz w:val="28"/>
          <w:szCs w:val="28"/>
        </w:rPr>
        <w:t>Активные и интерактивные формы проведения занятий.</w:t>
      </w:r>
    </w:p>
    <w:p w:rsidR="00A817E8" w:rsidRDefault="00065BC5" w:rsidP="00B30DF8">
      <w:pPr>
        <w:pStyle w:val="a5"/>
        <w:numPr>
          <w:ilvl w:val="3"/>
          <w:numId w:val="25"/>
        </w:numPr>
        <w:ind w:left="0" w:firstLine="567"/>
        <w:rPr>
          <w:rFonts w:ascii="Times New Roman" w:hAnsi="Times New Roman"/>
          <w:sz w:val="28"/>
          <w:szCs w:val="28"/>
        </w:rPr>
      </w:pPr>
      <w:r w:rsidRPr="00A817E8">
        <w:rPr>
          <w:rFonts w:ascii="Times New Roman" w:hAnsi="Times New Roman"/>
          <w:sz w:val="28"/>
          <w:szCs w:val="28"/>
        </w:rPr>
        <w:t>Виды семинаров в современной вузовской практике.</w:t>
      </w:r>
    </w:p>
    <w:p w:rsidR="00A817E8" w:rsidRDefault="00065BC5" w:rsidP="00B30DF8">
      <w:pPr>
        <w:pStyle w:val="a5"/>
        <w:numPr>
          <w:ilvl w:val="3"/>
          <w:numId w:val="25"/>
        </w:numPr>
        <w:ind w:left="0" w:firstLine="567"/>
        <w:rPr>
          <w:rFonts w:ascii="Times New Roman" w:hAnsi="Times New Roman"/>
          <w:sz w:val="28"/>
          <w:szCs w:val="28"/>
        </w:rPr>
      </w:pPr>
      <w:r w:rsidRPr="00A817E8">
        <w:rPr>
          <w:rFonts w:ascii="Times New Roman" w:hAnsi="Times New Roman"/>
          <w:sz w:val="28"/>
          <w:szCs w:val="28"/>
        </w:rPr>
        <w:t>Технология (методика) проведения семинарского (практического) занятия по профилю подготовки аспиранта.</w:t>
      </w:r>
    </w:p>
    <w:p w:rsidR="00A817E8" w:rsidRDefault="00065BC5" w:rsidP="00B30DF8">
      <w:pPr>
        <w:pStyle w:val="a5"/>
        <w:numPr>
          <w:ilvl w:val="3"/>
          <w:numId w:val="25"/>
        </w:numPr>
        <w:ind w:left="0" w:firstLine="567"/>
        <w:rPr>
          <w:rFonts w:ascii="Times New Roman" w:hAnsi="Times New Roman"/>
          <w:sz w:val="28"/>
          <w:szCs w:val="28"/>
        </w:rPr>
      </w:pPr>
      <w:r w:rsidRPr="00A817E8">
        <w:rPr>
          <w:rFonts w:ascii="Times New Roman" w:hAnsi="Times New Roman"/>
          <w:sz w:val="28"/>
          <w:szCs w:val="28"/>
        </w:rPr>
        <w:t>Приемы активизации познавательной деятельности студентов на лекции и семинаре (применительно к профилю подготовки аспиранта).</w:t>
      </w:r>
    </w:p>
    <w:p w:rsidR="00A817E8" w:rsidRDefault="00065BC5" w:rsidP="00B30DF8">
      <w:pPr>
        <w:pStyle w:val="a5"/>
        <w:numPr>
          <w:ilvl w:val="3"/>
          <w:numId w:val="25"/>
        </w:numPr>
        <w:ind w:left="0" w:firstLine="567"/>
        <w:rPr>
          <w:rFonts w:ascii="Times New Roman" w:hAnsi="Times New Roman"/>
          <w:sz w:val="28"/>
          <w:szCs w:val="28"/>
        </w:rPr>
      </w:pPr>
      <w:r w:rsidRPr="00A817E8">
        <w:rPr>
          <w:rFonts w:ascii="Times New Roman" w:hAnsi="Times New Roman"/>
          <w:sz w:val="28"/>
          <w:szCs w:val="28"/>
        </w:rPr>
        <w:t>Дистанционное образование как инновационная форма обучения в медицинских вузах.</w:t>
      </w:r>
    </w:p>
    <w:p w:rsidR="00A817E8" w:rsidRDefault="00065BC5" w:rsidP="00B30DF8">
      <w:pPr>
        <w:pStyle w:val="a5"/>
        <w:numPr>
          <w:ilvl w:val="3"/>
          <w:numId w:val="25"/>
        </w:numPr>
        <w:ind w:left="0" w:firstLine="567"/>
        <w:rPr>
          <w:rFonts w:ascii="Times New Roman" w:hAnsi="Times New Roman"/>
          <w:sz w:val="28"/>
          <w:szCs w:val="28"/>
        </w:rPr>
      </w:pPr>
      <w:r w:rsidRPr="00A817E8">
        <w:rPr>
          <w:rFonts w:ascii="Times New Roman" w:hAnsi="Times New Roman"/>
          <w:sz w:val="28"/>
          <w:szCs w:val="28"/>
        </w:rPr>
        <w:t>Психологические аспекты профессионального становления преподавателя высшей школы.</w:t>
      </w:r>
    </w:p>
    <w:p w:rsidR="00A817E8" w:rsidRDefault="00065BC5" w:rsidP="00B30DF8">
      <w:pPr>
        <w:pStyle w:val="a5"/>
        <w:numPr>
          <w:ilvl w:val="3"/>
          <w:numId w:val="25"/>
        </w:numPr>
        <w:ind w:left="0" w:firstLine="567"/>
        <w:rPr>
          <w:rFonts w:ascii="Times New Roman" w:hAnsi="Times New Roman"/>
          <w:sz w:val="28"/>
          <w:szCs w:val="28"/>
        </w:rPr>
      </w:pPr>
      <w:r w:rsidRPr="00A817E8">
        <w:rPr>
          <w:rFonts w:ascii="Times New Roman" w:hAnsi="Times New Roman"/>
          <w:sz w:val="28"/>
          <w:szCs w:val="28"/>
        </w:rPr>
        <w:t>Педагог высшей школы – творчески саморазвивающаяся личность.</w:t>
      </w:r>
    </w:p>
    <w:p w:rsidR="00A817E8" w:rsidRDefault="00065BC5" w:rsidP="00B30DF8">
      <w:pPr>
        <w:pStyle w:val="a5"/>
        <w:numPr>
          <w:ilvl w:val="3"/>
          <w:numId w:val="25"/>
        </w:numPr>
        <w:ind w:left="0" w:firstLine="567"/>
        <w:rPr>
          <w:rFonts w:ascii="Times New Roman" w:hAnsi="Times New Roman"/>
          <w:sz w:val="28"/>
          <w:szCs w:val="28"/>
        </w:rPr>
      </w:pPr>
      <w:r w:rsidRPr="00A817E8">
        <w:rPr>
          <w:rFonts w:ascii="Times New Roman" w:hAnsi="Times New Roman"/>
          <w:sz w:val="28"/>
          <w:szCs w:val="28"/>
        </w:rPr>
        <w:t>Формы и методы педагогического контроля в вузе. Примеры различных видов контроля (по профилю подготовки аспиранта).</w:t>
      </w:r>
    </w:p>
    <w:p w:rsidR="00A817E8" w:rsidRDefault="00065BC5" w:rsidP="00B30DF8">
      <w:pPr>
        <w:pStyle w:val="a5"/>
        <w:numPr>
          <w:ilvl w:val="3"/>
          <w:numId w:val="25"/>
        </w:numPr>
        <w:ind w:left="0" w:firstLine="567"/>
        <w:rPr>
          <w:rFonts w:ascii="Times New Roman" w:hAnsi="Times New Roman"/>
          <w:sz w:val="28"/>
          <w:szCs w:val="28"/>
        </w:rPr>
      </w:pPr>
      <w:r w:rsidRPr="00A817E8">
        <w:rPr>
          <w:rFonts w:ascii="Times New Roman" w:hAnsi="Times New Roman"/>
          <w:sz w:val="28"/>
          <w:szCs w:val="28"/>
        </w:rPr>
        <w:t>Образовательное и воспитательное значение контроля и оценки знаний студент</w:t>
      </w:r>
      <w:r w:rsidR="001D22D1" w:rsidRPr="00A817E8">
        <w:rPr>
          <w:rFonts w:ascii="Times New Roman" w:hAnsi="Times New Roman"/>
          <w:sz w:val="28"/>
          <w:szCs w:val="28"/>
        </w:rPr>
        <w:t>.</w:t>
      </w:r>
    </w:p>
    <w:p w:rsidR="00A817E8" w:rsidRDefault="00065BC5" w:rsidP="00B30DF8">
      <w:pPr>
        <w:pStyle w:val="a5"/>
        <w:numPr>
          <w:ilvl w:val="3"/>
          <w:numId w:val="25"/>
        </w:numPr>
        <w:ind w:left="0" w:firstLine="567"/>
        <w:rPr>
          <w:rFonts w:ascii="Times New Roman" w:hAnsi="Times New Roman"/>
          <w:sz w:val="28"/>
          <w:szCs w:val="28"/>
        </w:rPr>
      </w:pPr>
      <w:r w:rsidRPr="00A817E8">
        <w:rPr>
          <w:rFonts w:ascii="Times New Roman" w:hAnsi="Times New Roman"/>
          <w:sz w:val="28"/>
          <w:szCs w:val="28"/>
        </w:rPr>
        <w:t>Основы проектирования форм и методов контроля и различных видов контрольно-измерительных материалов, в том числе на основе информационных технологий.</w:t>
      </w:r>
    </w:p>
    <w:p w:rsidR="00A817E8" w:rsidRDefault="00065BC5" w:rsidP="00B30DF8">
      <w:pPr>
        <w:pStyle w:val="a5"/>
        <w:numPr>
          <w:ilvl w:val="3"/>
          <w:numId w:val="25"/>
        </w:numPr>
        <w:ind w:left="0" w:firstLine="567"/>
        <w:rPr>
          <w:rFonts w:ascii="Times New Roman" w:hAnsi="Times New Roman"/>
          <w:sz w:val="28"/>
          <w:szCs w:val="28"/>
        </w:rPr>
      </w:pPr>
      <w:r w:rsidRPr="00A817E8">
        <w:rPr>
          <w:rFonts w:ascii="Times New Roman" w:hAnsi="Times New Roman"/>
          <w:sz w:val="28"/>
          <w:szCs w:val="28"/>
        </w:rPr>
        <w:t>Порядок разработки и формирования фонда оценочных средств.</w:t>
      </w:r>
    </w:p>
    <w:p w:rsidR="00A817E8" w:rsidRDefault="00065BC5" w:rsidP="00B30DF8">
      <w:pPr>
        <w:pStyle w:val="a5"/>
        <w:numPr>
          <w:ilvl w:val="3"/>
          <w:numId w:val="25"/>
        </w:numPr>
        <w:ind w:left="0" w:firstLine="567"/>
        <w:rPr>
          <w:rFonts w:ascii="Times New Roman" w:hAnsi="Times New Roman"/>
          <w:sz w:val="28"/>
          <w:szCs w:val="28"/>
        </w:rPr>
      </w:pPr>
      <w:r w:rsidRPr="00A817E8">
        <w:rPr>
          <w:rFonts w:ascii="Times New Roman" w:hAnsi="Times New Roman"/>
          <w:sz w:val="28"/>
          <w:szCs w:val="28"/>
        </w:rPr>
        <w:t>Кредитно-модульная система в высшем образовании.</w:t>
      </w:r>
    </w:p>
    <w:p w:rsidR="00A817E8" w:rsidRDefault="00065BC5" w:rsidP="00B30DF8">
      <w:pPr>
        <w:pStyle w:val="a5"/>
        <w:numPr>
          <w:ilvl w:val="3"/>
          <w:numId w:val="25"/>
        </w:numPr>
        <w:ind w:left="0" w:firstLine="567"/>
        <w:rPr>
          <w:rFonts w:ascii="Times New Roman" w:hAnsi="Times New Roman"/>
          <w:sz w:val="28"/>
          <w:szCs w:val="28"/>
        </w:rPr>
      </w:pPr>
      <w:r w:rsidRPr="00A817E8">
        <w:rPr>
          <w:rFonts w:ascii="Times New Roman" w:hAnsi="Times New Roman"/>
          <w:sz w:val="28"/>
          <w:szCs w:val="28"/>
        </w:rPr>
        <w:t>Классификация типов и видов самостоятельных работ студентов.</w:t>
      </w:r>
    </w:p>
    <w:p w:rsidR="00A817E8" w:rsidRDefault="00065BC5" w:rsidP="00B30DF8">
      <w:pPr>
        <w:pStyle w:val="a5"/>
        <w:numPr>
          <w:ilvl w:val="3"/>
          <w:numId w:val="25"/>
        </w:numPr>
        <w:ind w:left="0" w:firstLine="567"/>
        <w:rPr>
          <w:rFonts w:ascii="Times New Roman" w:hAnsi="Times New Roman"/>
          <w:sz w:val="28"/>
          <w:szCs w:val="28"/>
        </w:rPr>
      </w:pPr>
      <w:r w:rsidRPr="00A817E8">
        <w:rPr>
          <w:rFonts w:ascii="Times New Roman" w:hAnsi="Times New Roman"/>
          <w:sz w:val="28"/>
          <w:szCs w:val="28"/>
        </w:rPr>
        <w:t>Организация исследовательской и проектно-творческой деятельности студентов (на примере своей специальности).</w:t>
      </w:r>
    </w:p>
    <w:p w:rsidR="00065BC5" w:rsidRPr="00A817E8" w:rsidRDefault="00065BC5" w:rsidP="00B30DF8">
      <w:pPr>
        <w:pStyle w:val="a5"/>
        <w:numPr>
          <w:ilvl w:val="3"/>
          <w:numId w:val="25"/>
        </w:numPr>
        <w:ind w:left="0" w:firstLine="567"/>
        <w:rPr>
          <w:rFonts w:ascii="Times New Roman" w:hAnsi="Times New Roman"/>
          <w:sz w:val="28"/>
          <w:szCs w:val="28"/>
        </w:rPr>
      </w:pPr>
      <w:r w:rsidRPr="00A817E8">
        <w:rPr>
          <w:rFonts w:ascii="Times New Roman" w:hAnsi="Times New Roman"/>
          <w:sz w:val="28"/>
          <w:szCs w:val="28"/>
        </w:rPr>
        <w:t>Сущность и приоритетные стратегии воспитания студентов.</w:t>
      </w:r>
    </w:p>
    <w:p w:rsidR="00512BD5" w:rsidRPr="0019726E" w:rsidRDefault="00512BD5" w:rsidP="00065BC5">
      <w:pPr>
        <w:rPr>
          <w:b/>
          <w:sz w:val="28"/>
          <w:szCs w:val="28"/>
        </w:rPr>
      </w:pPr>
    </w:p>
    <w:p w:rsidR="00963816" w:rsidRPr="002A4504" w:rsidRDefault="00963816" w:rsidP="00963816">
      <w:pPr>
        <w:pStyle w:val="a5"/>
        <w:ind w:left="0" w:firstLine="709"/>
        <w:jc w:val="center"/>
        <w:rPr>
          <w:rFonts w:ascii="Times New Roman" w:hAnsi="Times New Roman"/>
          <w:b/>
          <w:sz w:val="28"/>
          <w:szCs w:val="28"/>
        </w:rPr>
      </w:pPr>
      <w:r w:rsidRPr="002A4504">
        <w:rPr>
          <w:rFonts w:ascii="Times New Roman" w:hAnsi="Times New Roman"/>
          <w:b/>
          <w:sz w:val="28"/>
          <w:szCs w:val="28"/>
        </w:rPr>
        <w:t>Практические задания для проверки сформированных умений и навыков:</w:t>
      </w:r>
    </w:p>
    <w:p w:rsidR="00BA0B02" w:rsidRPr="00940830" w:rsidRDefault="00BA0B02" w:rsidP="00B30DF8">
      <w:pPr>
        <w:pStyle w:val="a5"/>
        <w:numPr>
          <w:ilvl w:val="0"/>
          <w:numId w:val="24"/>
        </w:numPr>
        <w:rPr>
          <w:rFonts w:ascii="Times New Roman" w:hAnsi="Times New Roman"/>
          <w:sz w:val="28"/>
          <w:szCs w:val="28"/>
        </w:rPr>
      </w:pPr>
      <w:r w:rsidRPr="002A4504">
        <w:rPr>
          <w:rFonts w:ascii="Times New Roman" w:hAnsi="Times New Roman"/>
          <w:sz w:val="28"/>
          <w:szCs w:val="28"/>
        </w:rPr>
        <w:t xml:space="preserve">Определите информационное поле по </w:t>
      </w:r>
      <w:r w:rsidRPr="0019726E">
        <w:rPr>
          <w:rFonts w:ascii="Times New Roman" w:hAnsi="Times New Roman"/>
          <w:sz w:val="28"/>
          <w:szCs w:val="28"/>
        </w:rPr>
        <w:t>теме «</w:t>
      </w:r>
      <w:proofErr w:type="spellStart"/>
      <w:r w:rsidRPr="0019726E">
        <w:rPr>
          <w:rFonts w:ascii="Times New Roman" w:hAnsi="Times New Roman"/>
          <w:sz w:val="28"/>
          <w:szCs w:val="28"/>
        </w:rPr>
        <w:t>Фундаментализация</w:t>
      </w:r>
      <w:proofErr w:type="spellEnd"/>
      <w:r w:rsidRPr="0019726E">
        <w:rPr>
          <w:rFonts w:ascii="Times New Roman" w:hAnsi="Times New Roman"/>
          <w:sz w:val="28"/>
          <w:szCs w:val="28"/>
        </w:rPr>
        <w:t xml:space="preserve">, </w:t>
      </w:r>
      <w:proofErr w:type="spellStart"/>
      <w:r w:rsidRPr="0019726E">
        <w:rPr>
          <w:rFonts w:ascii="Times New Roman" w:hAnsi="Times New Roman"/>
          <w:sz w:val="28"/>
          <w:szCs w:val="28"/>
        </w:rPr>
        <w:t>гуманизация</w:t>
      </w:r>
      <w:proofErr w:type="spellEnd"/>
      <w:r w:rsidRPr="0019726E">
        <w:rPr>
          <w:rFonts w:ascii="Times New Roman" w:hAnsi="Times New Roman"/>
          <w:sz w:val="28"/>
          <w:szCs w:val="28"/>
        </w:rPr>
        <w:t xml:space="preserve">, </w:t>
      </w:r>
      <w:proofErr w:type="spellStart"/>
      <w:r w:rsidRPr="0019726E">
        <w:rPr>
          <w:rFonts w:ascii="Times New Roman" w:hAnsi="Times New Roman"/>
          <w:sz w:val="28"/>
          <w:szCs w:val="28"/>
        </w:rPr>
        <w:t>гуманитаризация</w:t>
      </w:r>
      <w:proofErr w:type="spellEnd"/>
      <w:r w:rsidRPr="0019726E">
        <w:rPr>
          <w:rFonts w:ascii="Times New Roman" w:hAnsi="Times New Roman"/>
          <w:sz w:val="28"/>
          <w:szCs w:val="28"/>
        </w:rPr>
        <w:t xml:space="preserve"> образования как </w:t>
      </w:r>
      <w:proofErr w:type="spellStart"/>
      <w:r w:rsidRPr="0019726E">
        <w:rPr>
          <w:rFonts w:ascii="Times New Roman" w:hAnsi="Times New Roman"/>
          <w:sz w:val="28"/>
          <w:szCs w:val="28"/>
        </w:rPr>
        <w:t>метапринципы</w:t>
      </w:r>
      <w:proofErr w:type="spellEnd"/>
      <w:r w:rsidRPr="0019726E">
        <w:rPr>
          <w:rFonts w:ascii="Times New Roman" w:hAnsi="Times New Roman"/>
          <w:sz w:val="28"/>
          <w:szCs w:val="28"/>
        </w:rPr>
        <w:t xml:space="preserve"> развития </w:t>
      </w:r>
      <w:r w:rsidRPr="00940830">
        <w:rPr>
          <w:rFonts w:ascii="Times New Roman" w:hAnsi="Times New Roman"/>
          <w:sz w:val="28"/>
          <w:szCs w:val="28"/>
        </w:rPr>
        <w:t>высшего образования», аргументир</w:t>
      </w:r>
      <w:r w:rsidR="0019726E" w:rsidRPr="00940830">
        <w:rPr>
          <w:rFonts w:ascii="Times New Roman" w:hAnsi="Times New Roman"/>
          <w:sz w:val="28"/>
          <w:szCs w:val="28"/>
        </w:rPr>
        <w:t>уйте</w:t>
      </w:r>
      <w:r w:rsidRPr="00940830">
        <w:rPr>
          <w:rFonts w:ascii="Times New Roman" w:hAnsi="Times New Roman"/>
          <w:sz w:val="28"/>
          <w:szCs w:val="28"/>
        </w:rPr>
        <w:t xml:space="preserve"> связи между </w:t>
      </w:r>
      <w:r w:rsidR="0019726E" w:rsidRPr="00940830">
        <w:rPr>
          <w:rFonts w:ascii="Times New Roman" w:hAnsi="Times New Roman"/>
          <w:sz w:val="28"/>
          <w:szCs w:val="28"/>
        </w:rPr>
        <w:t>понятиями</w:t>
      </w:r>
      <w:r w:rsidRPr="00940830">
        <w:rPr>
          <w:rFonts w:ascii="Times New Roman" w:hAnsi="Times New Roman"/>
          <w:sz w:val="28"/>
          <w:szCs w:val="28"/>
        </w:rPr>
        <w:t>.</w:t>
      </w:r>
    </w:p>
    <w:p w:rsidR="00BA0B02" w:rsidRPr="00940830" w:rsidRDefault="00BA0B02" w:rsidP="00B30DF8">
      <w:pPr>
        <w:pStyle w:val="a5"/>
        <w:numPr>
          <w:ilvl w:val="0"/>
          <w:numId w:val="24"/>
        </w:numPr>
        <w:rPr>
          <w:rFonts w:ascii="Times New Roman" w:hAnsi="Times New Roman"/>
          <w:color w:val="000000"/>
          <w:sz w:val="28"/>
          <w:szCs w:val="28"/>
        </w:rPr>
      </w:pPr>
      <w:r w:rsidRPr="00940830">
        <w:rPr>
          <w:rFonts w:ascii="Times New Roman" w:hAnsi="Times New Roman"/>
          <w:sz w:val="28"/>
          <w:szCs w:val="28"/>
        </w:rPr>
        <w:t>Выявите достоинства и недостатки современных форм самообразования</w:t>
      </w:r>
      <w:r w:rsidRPr="00940830">
        <w:rPr>
          <w:rFonts w:ascii="Times New Roman" w:hAnsi="Times New Roman"/>
          <w:color w:val="000000"/>
          <w:sz w:val="28"/>
          <w:szCs w:val="28"/>
        </w:rPr>
        <w:t>.</w:t>
      </w:r>
    </w:p>
    <w:p w:rsidR="00286CE2" w:rsidRPr="00134498" w:rsidRDefault="0019726E" w:rsidP="00B30DF8">
      <w:pPr>
        <w:pStyle w:val="a5"/>
        <w:numPr>
          <w:ilvl w:val="0"/>
          <w:numId w:val="24"/>
        </w:numPr>
        <w:rPr>
          <w:rFonts w:ascii="Times New Roman" w:hAnsi="Times New Roman"/>
          <w:color w:val="000000"/>
          <w:sz w:val="28"/>
          <w:szCs w:val="28"/>
        </w:rPr>
      </w:pPr>
      <w:r w:rsidRPr="00134498">
        <w:rPr>
          <w:rFonts w:ascii="Times New Roman" w:hAnsi="Times New Roman"/>
          <w:color w:val="000000"/>
          <w:sz w:val="28"/>
          <w:szCs w:val="28"/>
        </w:rPr>
        <w:t>Раскройте методические основы проведения</w:t>
      </w:r>
      <w:r w:rsidR="00BA0B02" w:rsidRPr="00134498">
        <w:rPr>
          <w:rFonts w:ascii="Times New Roman" w:hAnsi="Times New Roman"/>
          <w:color w:val="000000"/>
          <w:sz w:val="28"/>
          <w:szCs w:val="28"/>
        </w:rPr>
        <w:t xml:space="preserve"> лекции</w:t>
      </w:r>
      <w:r w:rsidR="00286CE2" w:rsidRPr="00134498">
        <w:rPr>
          <w:rFonts w:ascii="Times New Roman" w:hAnsi="Times New Roman"/>
          <w:color w:val="000000"/>
          <w:sz w:val="28"/>
          <w:szCs w:val="28"/>
        </w:rPr>
        <w:t xml:space="preserve"> на основе плана-конспекта лекции (по профилю аспиранта)</w:t>
      </w:r>
      <w:r w:rsidR="00BA0B02" w:rsidRPr="00134498">
        <w:rPr>
          <w:rFonts w:ascii="Times New Roman" w:hAnsi="Times New Roman"/>
          <w:color w:val="000000"/>
          <w:sz w:val="28"/>
          <w:szCs w:val="28"/>
        </w:rPr>
        <w:t>.</w:t>
      </w:r>
    </w:p>
    <w:p w:rsidR="00BA0B02" w:rsidRPr="00134498" w:rsidRDefault="00940830" w:rsidP="00B30DF8">
      <w:pPr>
        <w:pStyle w:val="a5"/>
        <w:numPr>
          <w:ilvl w:val="0"/>
          <w:numId w:val="24"/>
        </w:numPr>
        <w:rPr>
          <w:rFonts w:ascii="Times New Roman" w:hAnsi="Times New Roman"/>
          <w:color w:val="000000"/>
          <w:sz w:val="28"/>
          <w:szCs w:val="28"/>
        </w:rPr>
      </w:pPr>
      <w:r w:rsidRPr="00134498">
        <w:rPr>
          <w:rFonts w:ascii="Times New Roman" w:hAnsi="Times New Roman"/>
          <w:color w:val="000000"/>
          <w:sz w:val="28"/>
          <w:szCs w:val="28"/>
        </w:rPr>
        <w:t xml:space="preserve">Раскройте методические основы </w:t>
      </w:r>
      <w:r w:rsidR="00BA0B02" w:rsidRPr="00134498">
        <w:rPr>
          <w:rFonts w:ascii="Times New Roman" w:hAnsi="Times New Roman"/>
          <w:color w:val="000000"/>
          <w:sz w:val="28"/>
          <w:szCs w:val="28"/>
        </w:rPr>
        <w:t>проведения семинара</w:t>
      </w:r>
      <w:r w:rsidR="00286CE2" w:rsidRPr="00134498">
        <w:rPr>
          <w:rFonts w:ascii="Times New Roman" w:hAnsi="Times New Roman"/>
          <w:color w:val="000000"/>
          <w:sz w:val="28"/>
          <w:szCs w:val="28"/>
        </w:rPr>
        <w:t xml:space="preserve"> на основе плана-конспекта семинара (по профилю аспиранта).</w:t>
      </w:r>
    </w:p>
    <w:p w:rsidR="00286CE2" w:rsidRPr="00134498" w:rsidRDefault="00940830" w:rsidP="00B30DF8">
      <w:pPr>
        <w:pStyle w:val="a5"/>
        <w:numPr>
          <w:ilvl w:val="0"/>
          <w:numId w:val="24"/>
        </w:numPr>
        <w:rPr>
          <w:rFonts w:ascii="Times New Roman" w:hAnsi="Times New Roman"/>
          <w:sz w:val="28"/>
          <w:szCs w:val="28"/>
        </w:rPr>
      </w:pPr>
      <w:r w:rsidRPr="00134498">
        <w:rPr>
          <w:rFonts w:ascii="Times New Roman" w:hAnsi="Times New Roman"/>
          <w:color w:val="000000"/>
          <w:sz w:val="28"/>
          <w:szCs w:val="28"/>
        </w:rPr>
        <w:t>Раскройте методические основы</w:t>
      </w:r>
      <w:r w:rsidR="00BA0B02" w:rsidRPr="00134498">
        <w:rPr>
          <w:rFonts w:ascii="Times New Roman" w:hAnsi="Times New Roman"/>
          <w:color w:val="000000"/>
          <w:sz w:val="28"/>
          <w:szCs w:val="28"/>
        </w:rPr>
        <w:t xml:space="preserve"> проведения практического занятия</w:t>
      </w:r>
      <w:r w:rsidR="00286CE2" w:rsidRPr="00134498">
        <w:rPr>
          <w:rFonts w:ascii="Times New Roman" w:hAnsi="Times New Roman"/>
          <w:color w:val="000000"/>
          <w:sz w:val="28"/>
          <w:szCs w:val="28"/>
        </w:rPr>
        <w:t xml:space="preserve">  на основе </w:t>
      </w:r>
      <w:r w:rsidR="00286CE2" w:rsidRPr="00134498">
        <w:rPr>
          <w:rFonts w:ascii="Times New Roman" w:hAnsi="Times New Roman"/>
          <w:sz w:val="28"/>
          <w:szCs w:val="28"/>
        </w:rPr>
        <w:t>плана-конспекта практического занятия  (по профилю аспиранта).</w:t>
      </w:r>
    </w:p>
    <w:p w:rsidR="00286CE2" w:rsidRPr="00134498" w:rsidRDefault="00940830" w:rsidP="00B30DF8">
      <w:pPr>
        <w:pStyle w:val="a5"/>
        <w:numPr>
          <w:ilvl w:val="0"/>
          <w:numId w:val="24"/>
        </w:numPr>
        <w:rPr>
          <w:rFonts w:ascii="Times New Roman" w:hAnsi="Times New Roman"/>
          <w:sz w:val="28"/>
          <w:szCs w:val="28"/>
        </w:rPr>
      </w:pPr>
      <w:r w:rsidRPr="00134498">
        <w:rPr>
          <w:rFonts w:ascii="Times New Roman" w:hAnsi="Times New Roman"/>
          <w:sz w:val="28"/>
          <w:szCs w:val="28"/>
        </w:rPr>
        <w:lastRenderedPageBreak/>
        <w:t xml:space="preserve">Раскройте методические основы </w:t>
      </w:r>
      <w:r w:rsidR="00BA0B02" w:rsidRPr="00134498">
        <w:rPr>
          <w:rFonts w:ascii="Times New Roman" w:hAnsi="Times New Roman"/>
          <w:sz w:val="28"/>
          <w:szCs w:val="28"/>
        </w:rPr>
        <w:t>проведения лабораторного занятия</w:t>
      </w:r>
      <w:r w:rsidR="00286CE2" w:rsidRPr="00134498">
        <w:rPr>
          <w:rFonts w:ascii="Times New Roman" w:hAnsi="Times New Roman"/>
          <w:sz w:val="28"/>
          <w:szCs w:val="28"/>
        </w:rPr>
        <w:t xml:space="preserve"> на основе плана-конспекта лабораторного занятия (по профилю аспиранта).</w:t>
      </w:r>
    </w:p>
    <w:p w:rsidR="00BA0B02" w:rsidRPr="00134498" w:rsidRDefault="00940830" w:rsidP="00B30DF8">
      <w:pPr>
        <w:pStyle w:val="a5"/>
        <w:numPr>
          <w:ilvl w:val="0"/>
          <w:numId w:val="24"/>
        </w:numPr>
        <w:rPr>
          <w:rFonts w:ascii="Times New Roman" w:hAnsi="Times New Roman"/>
          <w:sz w:val="28"/>
          <w:szCs w:val="28"/>
        </w:rPr>
      </w:pPr>
      <w:r w:rsidRPr="00134498">
        <w:rPr>
          <w:rFonts w:ascii="Times New Roman" w:hAnsi="Times New Roman"/>
          <w:sz w:val="28"/>
          <w:szCs w:val="28"/>
        </w:rPr>
        <w:t xml:space="preserve">Раскройте методические основы </w:t>
      </w:r>
      <w:r w:rsidR="00BA0B02" w:rsidRPr="00134498">
        <w:rPr>
          <w:rFonts w:ascii="Times New Roman" w:hAnsi="Times New Roman"/>
          <w:sz w:val="28"/>
          <w:szCs w:val="28"/>
        </w:rPr>
        <w:t>проведения воспитательного мероприятия в кураторской группе</w:t>
      </w:r>
      <w:r w:rsidR="00286CE2" w:rsidRPr="00134498">
        <w:rPr>
          <w:rFonts w:ascii="Times New Roman" w:hAnsi="Times New Roman"/>
          <w:sz w:val="28"/>
          <w:szCs w:val="28"/>
        </w:rPr>
        <w:t xml:space="preserve"> на основе плана-разработки воспитательного мероприятия</w:t>
      </w:r>
      <w:r w:rsidR="00BA0B02" w:rsidRPr="00134498">
        <w:rPr>
          <w:rFonts w:ascii="Times New Roman" w:hAnsi="Times New Roman"/>
          <w:sz w:val="28"/>
          <w:szCs w:val="28"/>
        </w:rPr>
        <w:t>.</w:t>
      </w:r>
    </w:p>
    <w:p w:rsidR="00BA0B02" w:rsidRPr="00134498" w:rsidRDefault="002B4C10" w:rsidP="00B30DF8">
      <w:pPr>
        <w:pStyle w:val="a5"/>
        <w:numPr>
          <w:ilvl w:val="0"/>
          <w:numId w:val="24"/>
        </w:numPr>
        <w:rPr>
          <w:rFonts w:ascii="Times New Roman" w:hAnsi="Times New Roman"/>
          <w:sz w:val="28"/>
          <w:szCs w:val="28"/>
        </w:rPr>
      </w:pPr>
      <w:r w:rsidRPr="00134498">
        <w:rPr>
          <w:rFonts w:ascii="Times New Roman" w:hAnsi="Times New Roman"/>
          <w:sz w:val="28"/>
          <w:szCs w:val="28"/>
        </w:rPr>
        <w:t>Найди</w:t>
      </w:r>
      <w:r w:rsidR="00940830" w:rsidRPr="00134498">
        <w:rPr>
          <w:rFonts w:ascii="Times New Roman" w:hAnsi="Times New Roman"/>
          <w:sz w:val="28"/>
          <w:szCs w:val="28"/>
        </w:rPr>
        <w:t>те</w:t>
      </w:r>
      <w:r w:rsidRPr="00134498">
        <w:rPr>
          <w:rFonts w:ascii="Times New Roman" w:hAnsi="Times New Roman"/>
          <w:sz w:val="28"/>
          <w:szCs w:val="28"/>
        </w:rPr>
        <w:t xml:space="preserve"> соотношение понятий «методика», «метод», «технология».</w:t>
      </w:r>
      <w:r w:rsidR="009276F9" w:rsidRPr="00134498">
        <w:rPr>
          <w:rFonts w:ascii="Times New Roman" w:hAnsi="Times New Roman"/>
          <w:sz w:val="28"/>
          <w:szCs w:val="28"/>
        </w:rPr>
        <w:t xml:space="preserve"> </w:t>
      </w:r>
      <w:r w:rsidR="00286CE2" w:rsidRPr="00134498">
        <w:rPr>
          <w:rFonts w:ascii="Times New Roman" w:hAnsi="Times New Roman"/>
          <w:sz w:val="28"/>
          <w:szCs w:val="28"/>
        </w:rPr>
        <w:t>Составьте круги Эйлера.</w:t>
      </w:r>
    </w:p>
    <w:p w:rsidR="002B4C10" w:rsidRPr="00134498" w:rsidRDefault="002B4C10" w:rsidP="00B30DF8">
      <w:pPr>
        <w:pStyle w:val="a5"/>
        <w:numPr>
          <w:ilvl w:val="0"/>
          <w:numId w:val="24"/>
        </w:numPr>
        <w:rPr>
          <w:rFonts w:ascii="Times New Roman" w:hAnsi="Times New Roman"/>
          <w:sz w:val="28"/>
          <w:szCs w:val="28"/>
        </w:rPr>
      </w:pPr>
      <w:r w:rsidRPr="00134498">
        <w:rPr>
          <w:rFonts w:ascii="Times New Roman" w:hAnsi="Times New Roman"/>
          <w:sz w:val="28"/>
          <w:szCs w:val="28"/>
        </w:rPr>
        <w:t xml:space="preserve">Разработайте </w:t>
      </w:r>
      <w:r w:rsidR="00286CE2" w:rsidRPr="00134498">
        <w:rPr>
          <w:rFonts w:ascii="Times New Roman" w:hAnsi="Times New Roman"/>
          <w:sz w:val="28"/>
          <w:szCs w:val="28"/>
        </w:rPr>
        <w:t xml:space="preserve">индивидуальный </w:t>
      </w:r>
      <w:r w:rsidRPr="00134498">
        <w:rPr>
          <w:rFonts w:ascii="Times New Roman" w:hAnsi="Times New Roman"/>
          <w:sz w:val="28"/>
          <w:szCs w:val="28"/>
        </w:rPr>
        <w:t>план самообразования (цели, этапы, формы).</w:t>
      </w:r>
    </w:p>
    <w:p w:rsidR="002B4C10" w:rsidRPr="006978F8" w:rsidRDefault="002B4C10" w:rsidP="00B30DF8">
      <w:pPr>
        <w:pStyle w:val="a5"/>
        <w:numPr>
          <w:ilvl w:val="0"/>
          <w:numId w:val="24"/>
        </w:numPr>
        <w:rPr>
          <w:rFonts w:ascii="Times New Roman" w:hAnsi="Times New Roman"/>
          <w:color w:val="000000"/>
          <w:sz w:val="28"/>
          <w:szCs w:val="28"/>
        </w:rPr>
      </w:pPr>
      <w:proofErr w:type="gramStart"/>
      <w:r w:rsidRPr="00940830">
        <w:rPr>
          <w:rFonts w:ascii="Times New Roman" w:hAnsi="Times New Roman"/>
          <w:color w:val="000000"/>
          <w:sz w:val="28"/>
          <w:szCs w:val="28"/>
        </w:rPr>
        <w:t>Представить полную характеристику (цели, задачи, методы) основных видов</w:t>
      </w:r>
      <w:r w:rsidRPr="006978F8">
        <w:rPr>
          <w:rFonts w:ascii="Times New Roman" w:hAnsi="Times New Roman"/>
          <w:color w:val="000000"/>
          <w:sz w:val="28"/>
          <w:szCs w:val="28"/>
        </w:rPr>
        <w:t xml:space="preserve"> воспитания: нравственного, физического, трудового, гражданского.</w:t>
      </w:r>
      <w:proofErr w:type="gramEnd"/>
    </w:p>
    <w:p w:rsidR="004C7D91" w:rsidRPr="006978F8" w:rsidRDefault="009B1CC0" w:rsidP="00B30DF8">
      <w:pPr>
        <w:pStyle w:val="a5"/>
        <w:numPr>
          <w:ilvl w:val="0"/>
          <w:numId w:val="24"/>
        </w:numPr>
        <w:rPr>
          <w:rFonts w:ascii="Times New Roman" w:hAnsi="Times New Roman"/>
          <w:b/>
          <w:color w:val="000000"/>
          <w:sz w:val="28"/>
          <w:szCs w:val="28"/>
        </w:rPr>
      </w:pPr>
      <w:r w:rsidRPr="006978F8">
        <w:rPr>
          <w:rFonts w:ascii="Times New Roman" w:hAnsi="Times New Roman"/>
          <w:sz w:val="28"/>
          <w:szCs w:val="28"/>
        </w:rPr>
        <w:t>Составьте логическую цепочку из терминов по теме «Мировое образовательное пространство и модернизация образования в России</w:t>
      </w:r>
      <w:r w:rsidRPr="006978F8">
        <w:rPr>
          <w:rFonts w:ascii="Times New Roman" w:hAnsi="Times New Roman"/>
          <w:b/>
          <w:sz w:val="28"/>
          <w:szCs w:val="28"/>
        </w:rPr>
        <w:t>».</w:t>
      </w:r>
    </w:p>
    <w:p w:rsidR="007945E0" w:rsidRPr="007945E0" w:rsidRDefault="00E60809" w:rsidP="00B30DF8">
      <w:pPr>
        <w:pStyle w:val="a5"/>
        <w:numPr>
          <w:ilvl w:val="0"/>
          <w:numId w:val="24"/>
        </w:numPr>
        <w:rPr>
          <w:rFonts w:ascii="Times New Roman" w:hAnsi="Times New Roman"/>
          <w:color w:val="000000"/>
          <w:sz w:val="28"/>
          <w:szCs w:val="28"/>
        </w:rPr>
      </w:pPr>
      <w:r w:rsidRPr="007945E0">
        <w:rPr>
          <w:rFonts w:ascii="Times New Roman" w:hAnsi="Times New Roman"/>
          <w:color w:val="000000"/>
          <w:sz w:val="28"/>
          <w:szCs w:val="28"/>
        </w:rPr>
        <w:t>Установит</w:t>
      </w:r>
      <w:r w:rsidR="00B01353" w:rsidRPr="007945E0">
        <w:rPr>
          <w:rFonts w:ascii="Times New Roman" w:hAnsi="Times New Roman"/>
          <w:color w:val="000000"/>
          <w:sz w:val="28"/>
          <w:szCs w:val="28"/>
        </w:rPr>
        <w:t>ь</w:t>
      </w:r>
      <w:r w:rsidRPr="007945E0">
        <w:rPr>
          <w:rFonts w:ascii="Times New Roman" w:hAnsi="Times New Roman"/>
          <w:color w:val="000000"/>
          <w:sz w:val="28"/>
          <w:szCs w:val="28"/>
        </w:rPr>
        <w:t xml:space="preserve"> последовательность этапов </w:t>
      </w:r>
      <w:r w:rsidR="004C7D91" w:rsidRPr="007945E0">
        <w:rPr>
          <w:rFonts w:ascii="Times New Roman" w:hAnsi="Times New Roman"/>
          <w:color w:val="000000"/>
          <w:sz w:val="28"/>
          <w:szCs w:val="28"/>
        </w:rPr>
        <w:t>семинарского занятия, если его цель – закрепление теоретического материала по теме</w:t>
      </w:r>
      <w:r w:rsidR="006978F8" w:rsidRPr="007945E0">
        <w:rPr>
          <w:rFonts w:ascii="Times New Roman" w:hAnsi="Times New Roman"/>
          <w:color w:val="000000"/>
          <w:sz w:val="28"/>
          <w:szCs w:val="28"/>
        </w:rPr>
        <w:t xml:space="preserve"> (</w:t>
      </w:r>
      <w:r w:rsidR="00940830" w:rsidRPr="007945E0">
        <w:rPr>
          <w:rFonts w:ascii="Times New Roman" w:hAnsi="Times New Roman"/>
          <w:color w:val="000000"/>
          <w:sz w:val="28"/>
          <w:szCs w:val="28"/>
        </w:rPr>
        <w:t>по</w:t>
      </w:r>
      <w:r w:rsidR="006978F8" w:rsidRPr="007945E0">
        <w:rPr>
          <w:rFonts w:ascii="Times New Roman" w:hAnsi="Times New Roman"/>
          <w:color w:val="000000"/>
          <w:sz w:val="28"/>
          <w:szCs w:val="28"/>
        </w:rPr>
        <w:t xml:space="preserve"> профил</w:t>
      </w:r>
      <w:r w:rsidR="00940830" w:rsidRPr="007945E0">
        <w:rPr>
          <w:rFonts w:ascii="Times New Roman" w:hAnsi="Times New Roman"/>
          <w:color w:val="000000"/>
          <w:sz w:val="28"/>
          <w:szCs w:val="28"/>
        </w:rPr>
        <w:t>ю</w:t>
      </w:r>
      <w:r w:rsidR="006978F8" w:rsidRPr="007945E0">
        <w:rPr>
          <w:rFonts w:ascii="Times New Roman" w:hAnsi="Times New Roman"/>
          <w:color w:val="000000"/>
          <w:sz w:val="28"/>
          <w:szCs w:val="28"/>
        </w:rPr>
        <w:t xml:space="preserve"> аспиранта).</w:t>
      </w:r>
    </w:p>
    <w:p w:rsidR="007945E0" w:rsidRPr="007945E0" w:rsidRDefault="00940830" w:rsidP="00B30DF8">
      <w:pPr>
        <w:pStyle w:val="a5"/>
        <w:numPr>
          <w:ilvl w:val="0"/>
          <w:numId w:val="24"/>
        </w:numPr>
        <w:rPr>
          <w:rFonts w:ascii="Times New Roman" w:hAnsi="Times New Roman"/>
          <w:color w:val="000000"/>
          <w:sz w:val="28"/>
          <w:szCs w:val="28"/>
        </w:rPr>
      </w:pPr>
      <w:r w:rsidRPr="007945E0">
        <w:rPr>
          <w:rFonts w:ascii="Times New Roman" w:hAnsi="Times New Roman"/>
          <w:color w:val="000000"/>
          <w:sz w:val="28"/>
          <w:szCs w:val="28"/>
        </w:rPr>
        <w:t>Обоснуйте выбор форм</w:t>
      </w:r>
      <w:r w:rsidR="006978F8" w:rsidRPr="007945E0">
        <w:rPr>
          <w:rFonts w:ascii="Times New Roman" w:hAnsi="Times New Roman"/>
          <w:color w:val="000000"/>
          <w:sz w:val="28"/>
          <w:szCs w:val="28"/>
        </w:rPr>
        <w:t xml:space="preserve"> текущего контроля ус</w:t>
      </w:r>
      <w:r w:rsidRPr="007945E0">
        <w:rPr>
          <w:rFonts w:ascii="Times New Roman" w:hAnsi="Times New Roman"/>
          <w:color w:val="000000"/>
          <w:sz w:val="28"/>
          <w:szCs w:val="28"/>
        </w:rPr>
        <w:t>певаемости на цикловых занятиях.</w:t>
      </w:r>
      <w:r w:rsidR="006978F8" w:rsidRPr="007945E0">
        <w:rPr>
          <w:rFonts w:ascii="Times New Roman" w:hAnsi="Times New Roman"/>
          <w:color w:val="000000"/>
          <w:sz w:val="28"/>
          <w:szCs w:val="28"/>
        </w:rPr>
        <w:t xml:space="preserve"> </w:t>
      </w:r>
    </w:p>
    <w:p w:rsidR="007945E0" w:rsidRPr="007945E0" w:rsidRDefault="006978F8" w:rsidP="00B30DF8">
      <w:pPr>
        <w:pStyle w:val="a5"/>
        <w:numPr>
          <w:ilvl w:val="0"/>
          <w:numId w:val="24"/>
        </w:numPr>
        <w:rPr>
          <w:rFonts w:ascii="Times New Roman" w:hAnsi="Times New Roman"/>
          <w:color w:val="000000"/>
          <w:sz w:val="28"/>
          <w:szCs w:val="28"/>
        </w:rPr>
      </w:pPr>
      <w:r w:rsidRPr="007945E0">
        <w:rPr>
          <w:rFonts w:ascii="Times New Roman" w:hAnsi="Times New Roman"/>
          <w:color w:val="000000"/>
          <w:sz w:val="28"/>
          <w:szCs w:val="28"/>
        </w:rPr>
        <w:t>Выявите основные области затруднения в педагогическом взаимодействии «преподаватель – студент».</w:t>
      </w:r>
    </w:p>
    <w:p w:rsidR="007945E0" w:rsidRPr="007945E0" w:rsidRDefault="006978F8" w:rsidP="00B30DF8">
      <w:pPr>
        <w:pStyle w:val="a5"/>
        <w:numPr>
          <w:ilvl w:val="0"/>
          <w:numId w:val="24"/>
        </w:numPr>
        <w:rPr>
          <w:rFonts w:ascii="Times New Roman" w:hAnsi="Times New Roman"/>
          <w:color w:val="000000"/>
          <w:sz w:val="28"/>
          <w:szCs w:val="28"/>
        </w:rPr>
      </w:pPr>
      <w:r w:rsidRPr="007945E0">
        <w:rPr>
          <w:rFonts w:ascii="Times New Roman" w:hAnsi="Times New Roman"/>
          <w:color w:val="000000"/>
          <w:sz w:val="28"/>
          <w:szCs w:val="28"/>
        </w:rPr>
        <w:t>Перечислите 10 значимых, на Ваш взгляд, профессиональных каче</w:t>
      </w:r>
      <w:proofErr w:type="gramStart"/>
      <w:r w:rsidRPr="007945E0">
        <w:rPr>
          <w:rFonts w:ascii="Times New Roman" w:hAnsi="Times New Roman"/>
          <w:color w:val="000000"/>
          <w:sz w:val="28"/>
          <w:szCs w:val="28"/>
        </w:rPr>
        <w:t>ств пр</w:t>
      </w:r>
      <w:proofErr w:type="gramEnd"/>
      <w:r w:rsidRPr="007945E0">
        <w:rPr>
          <w:rFonts w:ascii="Times New Roman" w:hAnsi="Times New Roman"/>
          <w:color w:val="000000"/>
          <w:sz w:val="28"/>
          <w:szCs w:val="28"/>
        </w:rPr>
        <w:t>еподавателя высшей школы.</w:t>
      </w:r>
    </w:p>
    <w:p w:rsidR="007945E0" w:rsidRPr="003977FC" w:rsidRDefault="007945E0" w:rsidP="00B30DF8">
      <w:pPr>
        <w:pStyle w:val="a5"/>
        <w:numPr>
          <w:ilvl w:val="0"/>
          <w:numId w:val="24"/>
        </w:numPr>
        <w:rPr>
          <w:rFonts w:ascii="Times New Roman" w:hAnsi="Times New Roman"/>
          <w:color w:val="000000"/>
          <w:sz w:val="28"/>
          <w:szCs w:val="28"/>
        </w:rPr>
      </w:pPr>
      <w:r w:rsidRPr="007945E0">
        <w:rPr>
          <w:rFonts w:ascii="Times New Roman" w:hAnsi="Times New Roman"/>
          <w:color w:val="000000"/>
          <w:sz w:val="28"/>
          <w:szCs w:val="28"/>
        </w:rPr>
        <w:t xml:space="preserve">Обоснуйте выбор компетенций как результатов </w:t>
      </w:r>
      <w:r w:rsidR="00A817E8">
        <w:rPr>
          <w:rFonts w:ascii="Times New Roman" w:hAnsi="Times New Roman"/>
          <w:color w:val="000000"/>
          <w:sz w:val="28"/>
          <w:szCs w:val="28"/>
        </w:rPr>
        <w:t xml:space="preserve">освоения </w:t>
      </w:r>
      <w:r w:rsidRPr="007945E0">
        <w:rPr>
          <w:rFonts w:ascii="Times New Roman" w:hAnsi="Times New Roman"/>
          <w:color w:val="000000"/>
          <w:sz w:val="28"/>
          <w:szCs w:val="28"/>
        </w:rPr>
        <w:t>учебной дисциплин</w:t>
      </w:r>
      <w:r w:rsidR="00A817E8">
        <w:rPr>
          <w:rFonts w:ascii="Times New Roman" w:hAnsi="Times New Roman"/>
          <w:color w:val="000000"/>
          <w:sz w:val="28"/>
          <w:szCs w:val="28"/>
        </w:rPr>
        <w:t>ы</w:t>
      </w:r>
      <w:r w:rsidRPr="007945E0">
        <w:rPr>
          <w:rFonts w:ascii="Times New Roman" w:hAnsi="Times New Roman"/>
          <w:color w:val="000000"/>
          <w:sz w:val="28"/>
          <w:szCs w:val="28"/>
        </w:rPr>
        <w:t xml:space="preserve"> </w:t>
      </w:r>
      <w:r w:rsidR="003977FC">
        <w:rPr>
          <w:rFonts w:ascii="Times New Roman" w:hAnsi="Times New Roman"/>
          <w:color w:val="000000"/>
          <w:sz w:val="28"/>
          <w:szCs w:val="28"/>
        </w:rPr>
        <w:t xml:space="preserve">при разработке рабочей программы дисциплины </w:t>
      </w:r>
      <w:r w:rsidRPr="007945E0">
        <w:rPr>
          <w:rFonts w:ascii="Times New Roman" w:hAnsi="Times New Roman"/>
          <w:color w:val="000000"/>
          <w:sz w:val="28"/>
          <w:szCs w:val="28"/>
        </w:rPr>
        <w:t xml:space="preserve">(по профилю </w:t>
      </w:r>
      <w:r w:rsidRPr="003977FC">
        <w:rPr>
          <w:rFonts w:ascii="Times New Roman" w:hAnsi="Times New Roman"/>
          <w:color w:val="000000"/>
          <w:sz w:val="28"/>
          <w:szCs w:val="28"/>
        </w:rPr>
        <w:t>аспиранта).</w:t>
      </w:r>
    </w:p>
    <w:p w:rsidR="003977FC" w:rsidRPr="003977FC" w:rsidRDefault="007945E0" w:rsidP="00B30DF8">
      <w:pPr>
        <w:pStyle w:val="a5"/>
        <w:numPr>
          <w:ilvl w:val="0"/>
          <w:numId w:val="24"/>
        </w:numPr>
        <w:rPr>
          <w:rFonts w:ascii="Times New Roman" w:hAnsi="Times New Roman"/>
          <w:color w:val="000000"/>
          <w:sz w:val="28"/>
          <w:szCs w:val="28"/>
        </w:rPr>
      </w:pPr>
      <w:r w:rsidRPr="003977FC">
        <w:rPr>
          <w:rFonts w:ascii="Times New Roman" w:hAnsi="Times New Roman"/>
          <w:color w:val="000000"/>
          <w:sz w:val="28"/>
          <w:szCs w:val="28"/>
        </w:rPr>
        <w:t xml:space="preserve"> Докажите, что социально-воспитательный процесс в вузе является частью системы профессиональной подготовки.</w:t>
      </w:r>
    </w:p>
    <w:p w:rsidR="00547E9E" w:rsidRPr="003977FC" w:rsidRDefault="007945E0" w:rsidP="00B30DF8">
      <w:pPr>
        <w:pStyle w:val="a5"/>
        <w:numPr>
          <w:ilvl w:val="0"/>
          <w:numId w:val="24"/>
        </w:numPr>
        <w:rPr>
          <w:rFonts w:ascii="Times New Roman" w:hAnsi="Times New Roman"/>
          <w:color w:val="000000"/>
          <w:sz w:val="28"/>
          <w:szCs w:val="28"/>
        </w:rPr>
      </w:pPr>
      <w:r w:rsidRPr="003977FC">
        <w:rPr>
          <w:rFonts w:ascii="Times New Roman" w:hAnsi="Times New Roman"/>
          <w:color w:val="000000"/>
          <w:sz w:val="28"/>
          <w:szCs w:val="28"/>
        </w:rPr>
        <w:t xml:space="preserve"> Раскройте требования </w:t>
      </w:r>
      <w:r w:rsidR="00547E9E" w:rsidRPr="003977FC">
        <w:rPr>
          <w:rFonts w:ascii="Times New Roman" w:hAnsi="Times New Roman"/>
          <w:color w:val="000000"/>
          <w:sz w:val="28"/>
          <w:szCs w:val="28"/>
        </w:rPr>
        <w:t>к составлению тестовых заданий</w:t>
      </w:r>
      <w:r w:rsidRPr="003977FC">
        <w:rPr>
          <w:rFonts w:ascii="Times New Roman" w:hAnsi="Times New Roman"/>
          <w:color w:val="000000"/>
          <w:sz w:val="28"/>
          <w:szCs w:val="28"/>
        </w:rPr>
        <w:t xml:space="preserve"> разного типа</w:t>
      </w:r>
      <w:r w:rsidR="00547E9E" w:rsidRPr="003977FC">
        <w:rPr>
          <w:rFonts w:ascii="Times New Roman" w:hAnsi="Times New Roman"/>
          <w:color w:val="000000"/>
          <w:sz w:val="28"/>
          <w:szCs w:val="28"/>
        </w:rPr>
        <w:t xml:space="preserve"> по дескрипторам/индикаторам: знать, уметь, владеть.</w:t>
      </w:r>
      <w:r w:rsidR="003977FC" w:rsidRPr="003977FC">
        <w:rPr>
          <w:rFonts w:ascii="Times New Roman" w:hAnsi="Times New Roman"/>
          <w:color w:val="000000"/>
          <w:sz w:val="28"/>
          <w:szCs w:val="28"/>
        </w:rPr>
        <w:t xml:space="preserve"> Приведите примеры тестовых заданий разного типа (по профилю аспиранта).</w:t>
      </w:r>
    </w:p>
    <w:p w:rsidR="006978F8" w:rsidRDefault="00BA0AEF" w:rsidP="00B30DF8">
      <w:pPr>
        <w:pStyle w:val="a5"/>
        <w:numPr>
          <w:ilvl w:val="0"/>
          <w:numId w:val="24"/>
        </w:numPr>
        <w:rPr>
          <w:rFonts w:ascii="Times New Roman" w:hAnsi="Times New Roman"/>
          <w:color w:val="000000"/>
          <w:sz w:val="28"/>
          <w:szCs w:val="28"/>
        </w:rPr>
      </w:pPr>
      <w:r w:rsidRPr="003977FC">
        <w:rPr>
          <w:rFonts w:ascii="Times New Roman" w:hAnsi="Times New Roman"/>
          <w:color w:val="000000"/>
          <w:sz w:val="28"/>
          <w:szCs w:val="28"/>
        </w:rPr>
        <w:t xml:space="preserve"> Обоснуйте последовательность расположения и связь всех структурных</w:t>
      </w:r>
      <w:r>
        <w:rPr>
          <w:rFonts w:ascii="Times New Roman" w:hAnsi="Times New Roman"/>
          <w:color w:val="000000"/>
          <w:sz w:val="28"/>
          <w:szCs w:val="28"/>
        </w:rPr>
        <w:t xml:space="preserve"> элементов рабочей программы по учебной дисциплине.</w:t>
      </w:r>
    </w:p>
    <w:p w:rsidR="00A817E8" w:rsidRDefault="00A817E8" w:rsidP="00B30DF8">
      <w:pPr>
        <w:pStyle w:val="a5"/>
        <w:numPr>
          <w:ilvl w:val="0"/>
          <w:numId w:val="24"/>
        </w:numPr>
        <w:rPr>
          <w:rFonts w:ascii="Times New Roman" w:hAnsi="Times New Roman"/>
          <w:color w:val="000000"/>
          <w:sz w:val="28"/>
          <w:szCs w:val="28"/>
        </w:rPr>
      </w:pPr>
      <w:r>
        <w:rPr>
          <w:rFonts w:ascii="Times New Roman" w:hAnsi="Times New Roman"/>
          <w:color w:val="000000"/>
          <w:sz w:val="28"/>
          <w:szCs w:val="28"/>
        </w:rPr>
        <w:t xml:space="preserve"> Предложите </w:t>
      </w:r>
      <w:r w:rsidR="000E72A1">
        <w:rPr>
          <w:rFonts w:ascii="Times New Roman" w:hAnsi="Times New Roman"/>
          <w:color w:val="000000"/>
          <w:sz w:val="28"/>
          <w:szCs w:val="28"/>
        </w:rPr>
        <w:t>меры профилактики синдрома профессионального выгорания врача.</w:t>
      </w:r>
    </w:p>
    <w:p w:rsidR="00017353" w:rsidRPr="000D2532" w:rsidRDefault="00017353" w:rsidP="00B30DF8">
      <w:pPr>
        <w:pStyle w:val="a5"/>
        <w:numPr>
          <w:ilvl w:val="0"/>
          <w:numId w:val="24"/>
        </w:numPr>
        <w:rPr>
          <w:rFonts w:ascii="Times New Roman" w:hAnsi="Times New Roman"/>
          <w:color w:val="000000"/>
          <w:sz w:val="28"/>
          <w:szCs w:val="28"/>
        </w:rPr>
      </w:pPr>
      <w:r w:rsidRPr="000D2532">
        <w:rPr>
          <w:rFonts w:ascii="Times New Roman" w:hAnsi="Times New Roman"/>
          <w:color w:val="000000"/>
          <w:sz w:val="28"/>
          <w:szCs w:val="28"/>
        </w:rPr>
        <w:t xml:space="preserve">Определите эффективные методы и приемы мотивации учебной деятельности студентов в условиях </w:t>
      </w:r>
      <w:proofErr w:type="spellStart"/>
      <w:r w:rsidRPr="000D2532">
        <w:rPr>
          <w:rFonts w:ascii="Times New Roman" w:hAnsi="Times New Roman"/>
          <w:color w:val="000000"/>
          <w:sz w:val="28"/>
          <w:szCs w:val="28"/>
        </w:rPr>
        <w:t>балльно</w:t>
      </w:r>
      <w:proofErr w:type="spellEnd"/>
      <w:r w:rsidRPr="000D2532">
        <w:rPr>
          <w:rFonts w:ascii="Times New Roman" w:hAnsi="Times New Roman"/>
          <w:color w:val="000000"/>
          <w:sz w:val="28"/>
          <w:szCs w:val="28"/>
        </w:rPr>
        <w:t xml:space="preserve">-рейтинговой системы оценивания. </w:t>
      </w:r>
      <w:r w:rsidR="003977FC">
        <w:rPr>
          <w:rFonts w:ascii="Times New Roman" w:hAnsi="Times New Roman"/>
          <w:color w:val="000000"/>
          <w:sz w:val="28"/>
          <w:szCs w:val="28"/>
        </w:rPr>
        <w:t>Обоснуйте их выбор с учетом специфики преподавания в медицинском вузе.</w:t>
      </w:r>
    </w:p>
    <w:p w:rsidR="003977FC" w:rsidRDefault="000D2532" w:rsidP="00B30DF8">
      <w:pPr>
        <w:pStyle w:val="a5"/>
        <w:numPr>
          <w:ilvl w:val="0"/>
          <w:numId w:val="24"/>
        </w:numPr>
        <w:rPr>
          <w:rFonts w:ascii="Times New Roman" w:hAnsi="Times New Roman"/>
          <w:color w:val="000000"/>
          <w:sz w:val="28"/>
          <w:szCs w:val="28"/>
        </w:rPr>
      </w:pPr>
      <w:r w:rsidRPr="000D2532">
        <w:rPr>
          <w:rFonts w:ascii="Times New Roman" w:hAnsi="Times New Roman"/>
          <w:color w:val="000000"/>
          <w:sz w:val="28"/>
          <w:szCs w:val="28"/>
        </w:rPr>
        <w:t xml:space="preserve"> Разработайте стратегию педагогического общения со студентами.</w:t>
      </w:r>
    </w:p>
    <w:p w:rsidR="003977FC" w:rsidRPr="003977FC" w:rsidRDefault="003977FC" w:rsidP="00B30DF8">
      <w:pPr>
        <w:pStyle w:val="a5"/>
        <w:numPr>
          <w:ilvl w:val="0"/>
          <w:numId w:val="24"/>
        </w:numPr>
        <w:rPr>
          <w:rFonts w:ascii="Times New Roman" w:hAnsi="Times New Roman"/>
          <w:color w:val="000000"/>
          <w:sz w:val="28"/>
          <w:szCs w:val="28"/>
        </w:rPr>
      </w:pPr>
      <w:r w:rsidRPr="003977FC">
        <w:rPr>
          <w:rFonts w:ascii="Times New Roman" w:hAnsi="Times New Roman"/>
          <w:color w:val="000000"/>
          <w:sz w:val="28"/>
          <w:szCs w:val="28"/>
        </w:rPr>
        <w:t>Определите эффективные</w:t>
      </w:r>
      <w:r w:rsidR="000D2532" w:rsidRPr="003977FC">
        <w:rPr>
          <w:rFonts w:ascii="Times New Roman" w:hAnsi="Times New Roman"/>
          <w:color w:val="000000"/>
          <w:sz w:val="28"/>
          <w:szCs w:val="28"/>
        </w:rPr>
        <w:t xml:space="preserve"> </w:t>
      </w:r>
      <w:r w:rsidR="000D2532" w:rsidRPr="003977FC">
        <w:rPr>
          <w:rFonts w:ascii="Times New Roman" w:hAnsi="Times New Roman"/>
          <w:sz w:val="28"/>
          <w:szCs w:val="28"/>
        </w:rPr>
        <w:t xml:space="preserve">приемы активизации познавательной деятельности студентов на лекциях, </w:t>
      </w:r>
      <w:r w:rsidRPr="003977FC">
        <w:rPr>
          <w:rFonts w:ascii="Times New Roman" w:hAnsi="Times New Roman"/>
          <w:sz w:val="28"/>
          <w:szCs w:val="28"/>
        </w:rPr>
        <w:t>практических занятиях.</w:t>
      </w:r>
      <w:r w:rsidRPr="003977FC">
        <w:rPr>
          <w:color w:val="000000"/>
          <w:sz w:val="28"/>
          <w:szCs w:val="28"/>
        </w:rPr>
        <w:t xml:space="preserve"> </w:t>
      </w:r>
      <w:r w:rsidRPr="003977FC">
        <w:rPr>
          <w:rFonts w:ascii="Times New Roman" w:hAnsi="Times New Roman"/>
          <w:color w:val="000000"/>
          <w:sz w:val="28"/>
          <w:szCs w:val="28"/>
        </w:rPr>
        <w:t>Обоснуйте их выбор с учетом специфики преподавания в медицинском вузе.</w:t>
      </w:r>
    </w:p>
    <w:p w:rsidR="000D2532" w:rsidRPr="003977FC" w:rsidRDefault="000D2532" w:rsidP="00B30DF8">
      <w:pPr>
        <w:pStyle w:val="a5"/>
        <w:numPr>
          <w:ilvl w:val="0"/>
          <w:numId w:val="24"/>
        </w:numPr>
        <w:rPr>
          <w:rFonts w:ascii="Times New Roman" w:hAnsi="Times New Roman"/>
          <w:color w:val="000000"/>
          <w:sz w:val="28"/>
          <w:szCs w:val="28"/>
        </w:rPr>
      </w:pPr>
      <w:r w:rsidRPr="000D2532">
        <w:rPr>
          <w:rFonts w:ascii="Times New Roman" w:hAnsi="Times New Roman"/>
          <w:sz w:val="28"/>
          <w:szCs w:val="28"/>
        </w:rPr>
        <w:t xml:space="preserve">Раскройте методы развития критического мышления у студентов при </w:t>
      </w:r>
      <w:r w:rsidRPr="003977FC">
        <w:rPr>
          <w:rFonts w:ascii="Times New Roman" w:hAnsi="Times New Roman"/>
          <w:color w:val="000000"/>
          <w:sz w:val="28"/>
          <w:szCs w:val="28"/>
        </w:rPr>
        <w:t>преподавании учебных дисциплин на клинических кафедрах.</w:t>
      </w:r>
    </w:p>
    <w:p w:rsidR="003977FC" w:rsidRPr="000D2532" w:rsidRDefault="003977FC" w:rsidP="00B30DF8">
      <w:pPr>
        <w:pStyle w:val="a5"/>
        <w:numPr>
          <w:ilvl w:val="0"/>
          <w:numId w:val="24"/>
        </w:numPr>
        <w:rPr>
          <w:rFonts w:ascii="Times New Roman" w:hAnsi="Times New Roman"/>
          <w:color w:val="000000"/>
          <w:sz w:val="28"/>
          <w:szCs w:val="28"/>
        </w:rPr>
      </w:pPr>
      <w:r w:rsidRPr="003977FC">
        <w:rPr>
          <w:rFonts w:ascii="Times New Roman" w:hAnsi="Times New Roman"/>
          <w:color w:val="000000"/>
          <w:sz w:val="28"/>
          <w:szCs w:val="28"/>
        </w:rPr>
        <w:t>Разработайте структурно-логическую схему, содержательно отражающую педагогическое мастерство преподавателя высшей профессиональной школы и его составляющие.</w:t>
      </w:r>
    </w:p>
    <w:p w:rsidR="005B0A6A" w:rsidRDefault="005B0A6A" w:rsidP="005B0A6A">
      <w:pPr>
        <w:ind w:firstLine="709"/>
        <w:jc w:val="both"/>
        <w:rPr>
          <w:b/>
          <w:color w:val="000000"/>
          <w:sz w:val="28"/>
          <w:szCs w:val="28"/>
          <w:lang w:val="en-US"/>
        </w:rPr>
      </w:pPr>
      <w:r>
        <w:rPr>
          <w:b/>
          <w:color w:val="000000"/>
          <w:sz w:val="28"/>
          <w:szCs w:val="28"/>
        </w:rPr>
        <w:t>Образец варианта тестовых заданий:</w:t>
      </w:r>
    </w:p>
    <w:p w:rsidR="005B0A6A" w:rsidRDefault="005B0A6A" w:rsidP="005B0A6A">
      <w:pPr>
        <w:ind w:firstLine="709"/>
        <w:jc w:val="both"/>
        <w:rPr>
          <w:b/>
          <w:color w:val="000000"/>
          <w:sz w:val="28"/>
          <w:szCs w:val="28"/>
          <w:lang w:val="en-US"/>
        </w:rPr>
      </w:pPr>
    </w:p>
    <w:p w:rsidR="005B0A6A" w:rsidRDefault="005B0A6A" w:rsidP="005B0A6A">
      <w:pPr>
        <w:pStyle w:val="a4"/>
        <w:numPr>
          <w:ilvl w:val="0"/>
          <w:numId w:val="43"/>
        </w:numPr>
        <w:shd w:val="clear" w:color="auto" w:fill="FFFFFF"/>
        <w:autoSpaceDE w:val="0"/>
        <w:autoSpaceDN w:val="0"/>
        <w:adjustRightInd w:val="0"/>
        <w:spacing w:before="0" w:beforeAutospacing="0" w:after="0" w:afterAutospacing="0"/>
        <w:ind w:left="0" w:firstLine="0"/>
        <w:contextualSpacing/>
        <w:rPr>
          <w:rFonts w:ascii="Times New Roman" w:eastAsiaTheme="minorHAnsi" w:hAnsi="Times New Roman"/>
          <w:sz w:val="28"/>
          <w:szCs w:val="28"/>
          <w:lang w:eastAsia="en-US"/>
        </w:rPr>
      </w:pPr>
      <w:r>
        <w:rPr>
          <w:rFonts w:ascii="Times New Roman" w:hAnsi="Times New Roman"/>
          <w:sz w:val="28"/>
          <w:szCs w:val="28"/>
        </w:rPr>
        <w:lastRenderedPageBreak/>
        <w:t>#</w:t>
      </w:r>
      <w:r>
        <w:rPr>
          <w:rFonts w:ascii="Times New Roman" w:eastAsiaTheme="minorHAnsi" w:hAnsi="Times New Roman"/>
          <w:sz w:val="28"/>
          <w:szCs w:val="28"/>
          <w:lang w:eastAsia="en-US"/>
        </w:rPr>
        <w:t>ИСХОДНАЯ КОНЦЕПТУАЛЬНАЯ СХЕМА, ВЕДУЩАЯ ИДЕЯ, МОДЕЛЬ ПОСТАНОВКИ И РЕШЕНИЯ ПРОБЛЕМ, ГОСПОДСТВУЮЩАЯ В ТЕЧЕНИ</w:t>
      </w:r>
      <w:proofErr w:type="gramStart"/>
      <w:r>
        <w:rPr>
          <w:rFonts w:ascii="Times New Roman" w:eastAsiaTheme="minorHAnsi" w:hAnsi="Times New Roman"/>
          <w:sz w:val="28"/>
          <w:szCs w:val="28"/>
          <w:lang w:eastAsia="en-US"/>
        </w:rPr>
        <w:t>И</w:t>
      </w:r>
      <w:proofErr w:type="gramEnd"/>
      <w:r>
        <w:rPr>
          <w:rFonts w:ascii="Times New Roman" w:eastAsiaTheme="minorHAnsi" w:hAnsi="Times New Roman"/>
          <w:sz w:val="28"/>
          <w:szCs w:val="28"/>
          <w:lang w:eastAsia="en-US"/>
        </w:rPr>
        <w:t xml:space="preserve"> ОПРЕДЕЛЕННОГО ПЕРИОДА - ЭТО:</w:t>
      </w:r>
    </w:p>
    <w:p w:rsidR="005B0A6A" w:rsidRDefault="005B0A6A" w:rsidP="005B0A6A">
      <w:pPr>
        <w:pStyle w:val="a4"/>
        <w:numPr>
          <w:ilvl w:val="0"/>
          <w:numId w:val="44"/>
        </w:numPr>
        <w:shd w:val="clear" w:color="auto" w:fill="FFFFFF"/>
        <w:autoSpaceDE w:val="0"/>
        <w:autoSpaceDN w:val="0"/>
        <w:adjustRightInd w:val="0"/>
        <w:spacing w:before="0" w:beforeAutospacing="0" w:after="0" w:afterAutospacing="0"/>
        <w:contextualSpacing/>
        <w:rPr>
          <w:rFonts w:ascii="Times New Roman" w:eastAsiaTheme="minorHAnsi" w:hAnsi="Times New Roman"/>
          <w:sz w:val="28"/>
          <w:szCs w:val="28"/>
          <w:lang w:eastAsia="en-US"/>
        </w:rPr>
      </w:pPr>
      <w:r>
        <w:rPr>
          <w:rFonts w:ascii="Times New Roman" w:eastAsiaTheme="minorHAnsi" w:hAnsi="Times New Roman"/>
          <w:sz w:val="28"/>
          <w:szCs w:val="28"/>
          <w:lang w:eastAsia="en-US"/>
        </w:rPr>
        <w:t>закон</w:t>
      </w:r>
    </w:p>
    <w:p w:rsidR="005B0A6A" w:rsidRDefault="005B0A6A" w:rsidP="005B0A6A">
      <w:pPr>
        <w:pStyle w:val="a4"/>
        <w:numPr>
          <w:ilvl w:val="0"/>
          <w:numId w:val="44"/>
        </w:numPr>
        <w:shd w:val="clear" w:color="auto" w:fill="FFFFFF"/>
        <w:autoSpaceDE w:val="0"/>
        <w:autoSpaceDN w:val="0"/>
        <w:adjustRightInd w:val="0"/>
        <w:spacing w:before="0" w:beforeAutospacing="0" w:after="0" w:afterAutospacing="0"/>
        <w:contextualSpacing/>
        <w:rPr>
          <w:rFonts w:ascii="Times New Roman" w:eastAsiaTheme="minorHAnsi" w:hAnsi="Times New Roman"/>
          <w:sz w:val="28"/>
          <w:szCs w:val="28"/>
          <w:lang w:eastAsia="en-US"/>
        </w:rPr>
      </w:pPr>
      <w:r>
        <w:rPr>
          <w:rFonts w:ascii="Times New Roman" w:eastAsiaTheme="minorHAnsi" w:hAnsi="Times New Roman"/>
          <w:sz w:val="28"/>
          <w:szCs w:val="28"/>
          <w:lang w:eastAsia="en-US"/>
        </w:rPr>
        <w:t>концепция</w:t>
      </w:r>
    </w:p>
    <w:p w:rsidR="005B0A6A" w:rsidRDefault="005B0A6A" w:rsidP="005B0A6A">
      <w:pPr>
        <w:pStyle w:val="a4"/>
        <w:numPr>
          <w:ilvl w:val="0"/>
          <w:numId w:val="44"/>
        </w:numPr>
        <w:shd w:val="clear" w:color="auto" w:fill="FFFFFF"/>
        <w:autoSpaceDE w:val="0"/>
        <w:autoSpaceDN w:val="0"/>
        <w:adjustRightInd w:val="0"/>
        <w:spacing w:before="0" w:beforeAutospacing="0" w:after="0" w:afterAutospacing="0"/>
        <w:contextualSpacing/>
        <w:rPr>
          <w:rFonts w:ascii="Times New Roman" w:eastAsiaTheme="minorHAnsi" w:hAnsi="Times New Roman"/>
          <w:sz w:val="28"/>
          <w:szCs w:val="28"/>
          <w:lang w:eastAsia="en-US"/>
        </w:rPr>
      </w:pPr>
      <w:r>
        <w:rPr>
          <w:rFonts w:ascii="Times New Roman" w:eastAsiaTheme="minorHAnsi" w:hAnsi="Times New Roman"/>
          <w:sz w:val="28"/>
          <w:szCs w:val="28"/>
          <w:lang w:eastAsia="en-US"/>
        </w:rPr>
        <w:t>парадигма</w:t>
      </w:r>
    </w:p>
    <w:p w:rsidR="005B0A6A" w:rsidRDefault="005B0A6A" w:rsidP="005B0A6A">
      <w:pPr>
        <w:pStyle w:val="a4"/>
        <w:numPr>
          <w:ilvl w:val="0"/>
          <w:numId w:val="44"/>
        </w:numPr>
        <w:shd w:val="clear" w:color="auto" w:fill="FFFFFF"/>
        <w:autoSpaceDE w:val="0"/>
        <w:autoSpaceDN w:val="0"/>
        <w:adjustRightInd w:val="0"/>
        <w:spacing w:before="0" w:beforeAutospacing="0" w:after="0" w:afterAutospacing="0"/>
        <w:contextualSpacing/>
        <w:rPr>
          <w:rFonts w:ascii="Times New Roman" w:eastAsiaTheme="minorHAnsi" w:hAnsi="Times New Roman"/>
          <w:sz w:val="28"/>
          <w:szCs w:val="28"/>
          <w:lang w:eastAsia="en-US"/>
        </w:rPr>
      </w:pPr>
      <w:r>
        <w:rPr>
          <w:rFonts w:ascii="Times New Roman" w:eastAsiaTheme="minorHAnsi" w:hAnsi="Times New Roman"/>
          <w:sz w:val="28"/>
          <w:szCs w:val="28"/>
          <w:lang w:eastAsia="en-US"/>
        </w:rPr>
        <w:t>доктрина</w:t>
      </w:r>
    </w:p>
    <w:p w:rsidR="005B0A6A" w:rsidRDefault="005B0A6A" w:rsidP="005B0A6A">
      <w:pPr>
        <w:pStyle w:val="a4"/>
        <w:numPr>
          <w:ilvl w:val="0"/>
          <w:numId w:val="43"/>
        </w:numPr>
        <w:shd w:val="clear" w:color="auto" w:fill="FFFFFF"/>
        <w:autoSpaceDE w:val="0"/>
        <w:autoSpaceDN w:val="0"/>
        <w:adjustRightInd w:val="0"/>
        <w:spacing w:before="0" w:beforeAutospacing="0" w:after="0" w:afterAutospacing="0"/>
        <w:ind w:left="0" w:firstLine="0"/>
        <w:contextualSpacing/>
        <w:rPr>
          <w:rFonts w:ascii="Times New Roman" w:eastAsiaTheme="minorHAnsi" w:hAnsi="Times New Roman"/>
          <w:sz w:val="28"/>
          <w:szCs w:val="28"/>
          <w:lang w:eastAsia="en-US"/>
        </w:rPr>
      </w:pPr>
      <w:r>
        <w:rPr>
          <w:rFonts w:ascii="Times New Roman" w:hAnsi="Times New Roman"/>
          <w:b/>
          <w:sz w:val="28"/>
          <w:szCs w:val="28"/>
        </w:rPr>
        <w:t>#</w:t>
      </w:r>
      <w:r>
        <w:rPr>
          <w:rFonts w:ascii="Times New Roman" w:eastAsiaTheme="minorHAnsi" w:hAnsi="Times New Roman"/>
          <w:sz w:val="28"/>
          <w:szCs w:val="28"/>
          <w:lang w:eastAsia="en-US"/>
        </w:rPr>
        <w:t>ТАКСОНОМИЯ УЧЕБНЫХ ЦЕЛЕЙ ПО Б. БЛУМУ ВКЛЮЧАЕТ:</w:t>
      </w:r>
    </w:p>
    <w:p w:rsidR="005B0A6A" w:rsidRDefault="005B0A6A" w:rsidP="005B0A6A">
      <w:pPr>
        <w:pStyle w:val="a4"/>
        <w:numPr>
          <w:ilvl w:val="0"/>
          <w:numId w:val="45"/>
        </w:numPr>
        <w:shd w:val="clear" w:color="auto" w:fill="FFFFFF"/>
        <w:autoSpaceDE w:val="0"/>
        <w:autoSpaceDN w:val="0"/>
        <w:adjustRightInd w:val="0"/>
        <w:spacing w:before="0" w:beforeAutospacing="0" w:after="0" w:afterAutospacing="0"/>
        <w:contextualSpacing/>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знание и осознание</w:t>
      </w:r>
    </w:p>
    <w:p w:rsidR="005B0A6A" w:rsidRDefault="005B0A6A" w:rsidP="005B0A6A">
      <w:pPr>
        <w:pStyle w:val="a4"/>
        <w:numPr>
          <w:ilvl w:val="0"/>
          <w:numId w:val="45"/>
        </w:numPr>
        <w:shd w:val="clear" w:color="auto" w:fill="FFFFFF"/>
        <w:autoSpaceDE w:val="0"/>
        <w:autoSpaceDN w:val="0"/>
        <w:adjustRightInd w:val="0"/>
        <w:spacing w:before="0" w:beforeAutospacing="0" w:after="0" w:afterAutospacing="0"/>
        <w:contextualSpacing/>
        <w:rPr>
          <w:rFonts w:ascii="Times New Roman" w:eastAsiaTheme="minorHAnsi" w:hAnsi="Times New Roman"/>
          <w:sz w:val="28"/>
          <w:szCs w:val="28"/>
          <w:lang w:eastAsia="en-US"/>
        </w:rPr>
      </w:pPr>
      <w:r>
        <w:rPr>
          <w:rFonts w:ascii="Times New Roman" w:eastAsiaTheme="minorHAnsi" w:hAnsi="Times New Roman"/>
          <w:sz w:val="28"/>
          <w:szCs w:val="28"/>
          <w:lang w:eastAsia="en-US"/>
        </w:rPr>
        <w:t>понимание и применение</w:t>
      </w:r>
    </w:p>
    <w:p w:rsidR="005B0A6A" w:rsidRDefault="005B0A6A" w:rsidP="005B0A6A">
      <w:pPr>
        <w:pStyle w:val="a4"/>
        <w:numPr>
          <w:ilvl w:val="0"/>
          <w:numId w:val="45"/>
        </w:numPr>
        <w:shd w:val="clear" w:color="auto" w:fill="FFFFFF"/>
        <w:autoSpaceDE w:val="0"/>
        <w:autoSpaceDN w:val="0"/>
        <w:adjustRightInd w:val="0"/>
        <w:spacing w:before="0" w:beforeAutospacing="0" w:after="0" w:afterAutospacing="0"/>
        <w:contextualSpacing/>
        <w:rPr>
          <w:rFonts w:ascii="Times New Roman" w:eastAsiaTheme="minorHAnsi" w:hAnsi="Times New Roman"/>
          <w:sz w:val="28"/>
          <w:szCs w:val="28"/>
          <w:lang w:eastAsia="en-US"/>
        </w:rPr>
      </w:pPr>
      <w:r>
        <w:rPr>
          <w:rFonts w:ascii="Times New Roman" w:eastAsiaTheme="minorHAnsi" w:hAnsi="Times New Roman"/>
          <w:sz w:val="28"/>
          <w:szCs w:val="28"/>
          <w:lang w:eastAsia="en-US"/>
        </w:rPr>
        <w:t>оценку и самооценку</w:t>
      </w:r>
    </w:p>
    <w:p w:rsidR="005B0A6A" w:rsidRDefault="005B0A6A" w:rsidP="005B0A6A">
      <w:pPr>
        <w:pStyle w:val="a4"/>
        <w:numPr>
          <w:ilvl w:val="0"/>
          <w:numId w:val="45"/>
        </w:numPr>
        <w:shd w:val="clear" w:color="auto" w:fill="FFFFFF"/>
        <w:autoSpaceDE w:val="0"/>
        <w:autoSpaceDN w:val="0"/>
        <w:adjustRightInd w:val="0"/>
        <w:spacing w:before="0" w:beforeAutospacing="0" w:after="0" w:afterAutospacing="0"/>
        <w:contextualSpacing/>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знание, понимание, применение, анализ, синтез, оценку</w:t>
      </w:r>
    </w:p>
    <w:p w:rsidR="005B0A6A" w:rsidRDefault="005B0A6A" w:rsidP="005B0A6A">
      <w:pPr>
        <w:pStyle w:val="a4"/>
        <w:numPr>
          <w:ilvl w:val="0"/>
          <w:numId w:val="43"/>
        </w:numPr>
        <w:shd w:val="clear" w:color="auto" w:fill="FFFFFF"/>
        <w:autoSpaceDE w:val="0"/>
        <w:autoSpaceDN w:val="0"/>
        <w:adjustRightInd w:val="0"/>
        <w:spacing w:before="0" w:beforeAutospacing="0" w:after="0" w:afterAutospacing="0"/>
        <w:ind w:left="0" w:firstLine="0"/>
        <w:contextualSpacing/>
        <w:rPr>
          <w:rFonts w:ascii="Times New Roman" w:eastAsiaTheme="minorHAnsi" w:hAnsi="Times New Roman"/>
          <w:sz w:val="28"/>
          <w:szCs w:val="28"/>
          <w:lang w:eastAsia="en-US"/>
        </w:rPr>
      </w:pPr>
      <w:r>
        <w:rPr>
          <w:rFonts w:ascii="Times New Roman" w:hAnsi="Times New Roman"/>
          <w:b/>
          <w:sz w:val="28"/>
          <w:szCs w:val="28"/>
        </w:rPr>
        <w:t>#</w:t>
      </w:r>
      <w:r>
        <w:rPr>
          <w:rFonts w:ascii="Times New Roman" w:eastAsiaTheme="minorHAnsi" w:hAnsi="Times New Roman"/>
          <w:sz w:val="28"/>
          <w:szCs w:val="28"/>
          <w:lang w:eastAsia="en-US"/>
        </w:rPr>
        <w:t>КАКОЕ ПОНЯТИЕ (ТЕРМИН) НЕ ЯВЛЯЕТСЯ ПОНЯТИЕМ ТЕОРИИ ОБУЧЕНИЯ?</w:t>
      </w:r>
    </w:p>
    <w:p w:rsidR="005B0A6A" w:rsidRDefault="005B0A6A" w:rsidP="005B0A6A">
      <w:pPr>
        <w:pStyle w:val="a4"/>
        <w:numPr>
          <w:ilvl w:val="0"/>
          <w:numId w:val="46"/>
        </w:numPr>
        <w:shd w:val="clear" w:color="auto" w:fill="FFFFFF"/>
        <w:autoSpaceDE w:val="0"/>
        <w:autoSpaceDN w:val="0"/>
        <w:adjustRightInd w:val="0"/>
        <w:spacing w:before="0" w:beforeAutospacing="0" w:after="0" w:afterAutospacing="0"/>
        <w:contextualSpacing/>
        <w:rPr>
          <w:rFonts w:ascii="Times New Roman" w:eastAsiaTheme="minorHAnsi" w:hAnsi="Times New Roman"/>
          <w:sz w:val="28"/>
          <w:szCs w:val="28"/>
          <w:lang w:eastAsia="en-US"/>
        </w:rPr>
      </w:pPr>
      <w:r>
        <w:rPr>
          <w:rFonts w:ascii="Times New Roman" w:eastAsiaTheme="minorHAnsi" w:hAnsi="Times New Roman"/>
          <w:sz w:val="28"/>
          <w:szCs w:val="28"/>
          <w:lang w:eastAsia="en-US"/>
        </w:rPr>
        <w:t>способы умственной деятельности</w:t>
      </w:r>
    </w:p>
    <w:p w:rsidR="005B0A6A" w:rsidRDefault="005B0A6A" w:rsidP="005B0A6A">
      <w:pPr>
        <w:pStyle w:val="a4"/>
        <w:numPr>
          <w:ilvl w:val="0"/>
          <w:numId w:val="46"/>
        </w:numPr>
        <w:shd w:val="clear" w:color="auto" w:fill="FFFFFF"/>
        <w:autoSpaceDE w:val="0"/>
        <w:autoSpaceDN w:val="0"/>
        <w:adjustRightInd w:val="0"/>
        <w:spacing w:before="0" w:beforeAutospacing="0" w:after="0" w:afterAutospacing="0"/>
        <w:contextualSpacing/>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теория поэтапного формирования умственных действий</w:t>
      </w:r>
    </w:p>
    <w:p w:rsidR="005B0A6A" w:rsidRDefault="005B0A6A" w:rsidP="005B0A6A">
      <w:pPr>
        <w:pStyle w:val="a4"/>
        <w:numPr>
          <w:ilvl w:val="0"/>
          <w:numId w:val="46"/>
        </w:numPr>
        <w:shd w:val="clear" w:color="auto" w:fill="FFFFFF"/>
        <w:autoSpaceDE w:val="0"/>
        <w:autoSpaceDN w:val="0"/>
        <w:adjustRightInd w:val="0"/>
        <w:spacing w:before="0" w:beforeAutospacing="0" w:after="0" w:afterAutospacing="0"/>
        <w:contextualSpacing/>
        <w:rPr>
          <w:rFonts w:ascii="Times New Roman" w:eastAsiaTheme="minorHAnsi" w:hAnsi="Times New Roman"/>
          <w:sz w:val="28"/>
          <w:szCs w:val="28"/>
          <w:lang w:eastAsia="en-US"/>
        </w:rPr>
      </w:pPr>
      <w:r>
        <w:rPr>
          <w:rFonts w:ascii="Times New Roman" w:eastAsiaTheme="minorHAnsi" w:hAnsi="Times New Roman"/>
          <w:sz w:val="28"/>
          <w:szCs w:val="28"/>
          <w:lang w:eastAsia="en-US"/>
        </w:rPr>
        <w:t>качество образования</w:t>
      </w:r>
    </w:p>
    <w:p w:rsidR="005B0A6A" w:rsidRDefault="005B0A6A" w:rsidP="005B0A6A">
      <w:pPr>
        <w:pStyle w:val="a4"/>
        <w:numPr>
          <w:ilvl w:val="0"/>
          <w:numId w:val="46"/>
        </w:numPr>
        <w:shd w:val="clear" w:color="auto" w:fill="FFFFFF"/>
        <w:autoSpaceDE w:val="0"/>
        <w:autoSpaceDN w:val="0"/>
        <w:adjustRightInd w:val="0"/>
        <w:spacing w:before="0" w:beforeAutospacing="0" w:after="0" w:afterAutospacing="0"/>
        <w:contextualSpacing/>
        <w:rPr>
          <w:rFonts w:ascii="Times New Roman" w:eastAsiaTheme="minorHAnsi" w:hAnsi="Times New Roman"/>
          <w:sz w:val="28"/>
          <w:szCs w:val="28"/>
          <w:lang w:eastAsia="en-US"/>
        </w:rPr>
      </w:pPr>
      <w:proofErr w:type="spellStart"/>
      <w:r>
        <w:rPr>
          <w:rFonts w:ascii="Times New Roman" w:eastAsiaTheme="minorHAnsi" w:hAnsi="Times New Roman"/>
          <w:sz w:val="28"/>
          <w:szCs w:val="28"/>
          <w:lang w:eastAsia="en-US"/>
        </w:rPr>
        <w:t>обученность</w:t>
      </w:r>
      <w:proofErr w:type="spellEnd"/>
    </w:p>
    <w:p w:rsidR="005B0A6A" w:rsidRDefault="005B0A6A" w:rsidP="005B0A6A">
      <w:pPr>
        <w:pStyle w:val="a4"/>
        <w:numPr>
          <w:ilvl w:val="0"/>
          <w:numId w:val="43"/>
        </w:numPr>
        <w:tabs>
          <w:tab w:val="left" w:pos="426"/>
        </w:tabs>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*ФОРМАМИ РЕАЛИЗАЦИИ ПРОДУКТИВНЫХ МЕТОДОВ ОБУЧЕНИЯ ЯВЛЯЮТСЯ:</w:t>
      </w:r>
    </w:p>
    <w:p w:rsidR="005B0A6A" w:rsidRDefault="005B0A6A" w:rsidP="005B0A6A">
      <w:pPr>
        <w:pStyle w:val="a4"/>
        <w:numPr>
          <w:ilvl w:val="0"/>
          <w:numId w:val="47"/>
        </w:numPr>
        <w:tabs>
          <w:tab w:val="left" w:pos="279"/>
        </w:tabs>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бинарная лекция</w:t>
      </w:r>
    </w:p>
    <w:p w:rsidR="005B0A6A" w:rsidRDefault="005B0A6A" w:rsidP="005B0A6A">
      <w:pPr>
        <w:pStyle w:val="a4"/>
        <w:numPr>
          <w:ilvl w:val="0"/>
          <w:numId w:val="47"/>
        </w:numPr>
        <w:tabs>
          <w:tab w:val="left" w:pos="260"/>
        </w:tabs>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эвристическая беседа</w:t>
      </w:r>
    </w:p>
    <w:p w:rsidR="005B0A6A" w:rsidRDefault="005B0A6A" w:rsidP="005B0A6A">
      <w:pPr>
        <w:pStyle w:val="a4"/>
        <w:numPr>
          <w:ilvl w:val="0"/>
          <w:numId w:val="47"/>
        </w:numPr>
        <w:tabs>
          <w:tab w:val="left" w:pos="255"/>
        </w:tabs>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самостоятельная работа с учебником</w:t>
      </w:r>
    </w:p>
    <w:p w:rsidR="005B0A6A" w:rsidRDefault="005B0A6A" w:rsidP="005B0A6A">
      <w:pPr>
        <w:pStyle w:val="a4"/>
        <w:numPr>
          <w:ilvl w:val="0"/>
          <w:numId w:val="47"/>
        </w:numPr>
        <w:tabs>
          <w:tab w:val="left" w:pos="284"/>
        </w:tabs>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проблемная лекция</w:t>
      </w:r>
    </w:p>
    <w:p w:rsidR="005B0A6A" w:rsidRDefault="005B0A6A" w:rsidP="005B0A6A">
      <w:pPr>
        <w:pStyle w:val="a4"/>
        <w:widowControl w:val="0"/>
        <w:numPr>
          <w:ilvl w:val="0"/>
          <w:numId w:val="43"/>
        </w:numPr>
        <w:shd w:val="clear" w:color="auto" w:fill="FFFFFF"/>
        <w:autoSpaceDE w:val="0"/>
        <w:autoSpaceDN w:val="0"/>
        <w:adjustRightInd w:val="0"/>
        <w:spacing w:before="0" w:beforeAutospacing="0" w:after="0" w:afterAutospacing="0"/>
        <w:ind w:left="0" w:firstLine="0"/>
        <w:contextualSpacing/>
        <w:rPr>
          <w:rFonts w:ascii="Times New Roman" w:hAnsi="Times New Roman"/>
          <w:sz w:val="28"/>
          <w:szCs w:val="28"/>
        </w:rPr>
      </w:pPr>
      <w:r>
        <w:rPr>
          <w:rFonts w:ascii="Times New Roman" w:hAnsi="Times New Roman"/>
          <w:sz w:val="28"/>
          <w:szCs w:val="28"/>
        </w:rPr>
        <w:t>#КАКОЙ ИЗ МЕТОДОВ УСТНОГО ИЗЛОЖЕНИЯ ДАЕТ ОБРАТНУЮ СВЯЗЬ:</w:t>
      </w:r>
    </w:p>
    <w:p w:rsidR="005B0A6A" w:rsidRDefault="005B0A6A" w:rsidP="005B0A6A">
      <w:pPr>
        <w:pStyle w:val="a4"/>
        <w:widowControl w:val="0"/>
        <w:numPr>
          <w:ilvl w:val="0"/>
          <w:numId w:val="48"/>
        </w:num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рассказ</w:t>
      </w:r>
    </w:p>
    <w:p w:rsidR="005B0A6A" w:rsidRDefault="005B0A6A" w:rsidP="005B0A6A">
      <w:pPr>
        <w:pStyle w:val="a4"/>
        <w:widowControl w:val="0"/>
        <w:numPr>
          <w:ilvl w:val="0"/>
          <w:numId w:val="48"/>
        </w:num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объяснение</w:t>
      </w:r>
    </w:p>
    <w:p w:rsidR="005B0A6A" w:rsidRDefault="005B0A6A" w:rsidP="005B0A6A">
      <w:pPr>
        <w:pStyle w:val="a4"/>
        <w:widowControl w:val="0"/>
        <w:numPr>
          <w:ilvl w:val="0"/>
          <w:numId w:val="48"/>
        </w:num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лекция</w:t>
      </w:r>
    </w:p>
    <w:p w:rsidR="005B0A6A" w:rsidRDefault="005B0A6A" w:rsidP="005B0A6A">
      <w:pPr>
        <w:pStyle w:val="a4"/>
        <w:widowControl w:val="0"/>
        <w:numPr>
          <w:ilvl w:val="0"/>
          <w:numId w:val="48"/>
        </w:num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bCs/>
          <w:sz w:val="28"/>
          <w:szCs w:val="28"/>
        </w:rPr>
        <w:t>беседа</w:t>
      </w:r>
    </w:p>
    <w:p w:rsidR="005B0A6A" w:rsidRDefault="005B0A6A" w:rsidP="005B0A6A">
      <w:pPr>
        <w:pStyle w:val="a4"/>
        <w:widowControl w:val="0"/>
        <w:numPr>
          <w:ilvl w:val="0"/>
          <w:numId w:val="43"/>
        </w:numPr>
        <w:shd w:val="clear" w:color="auto" w:fill="FFFFFF"/>
        <w:autoSpaceDE w:val="0"/>
        <w:autoSpaceDN w:val="0"/>
        <w:adjustRightInd w:val="0"/>
        <w:spacing w:before="0" w:beforeAutospacing="0" w:after="0" w:afterAutospacing="0"/>
        <w:ind w:left="0" w:firstLine="0"/>
        <w:contextualSpacing/>
        <w:rPr>
          <w:rFonts w:ascii="Times New Roman" w:hAnsi="Times New Roman"/>
          <w:sz w:val="28"/>
          <w:szCs w:val="28"/>
        </w:rPr>
      </w:pPr>
      <w:r>
        <w:rPr>
          <w:rFonts w:ascii="Times New Roman" w:hAnsi="Times New Roman"/>
          <w:sz w:val="28"/>
          <w:szCs w:val="28"/>
        </w:rPr>
        <w:t xml:space="preserve">#КАКОВА 1-АЯ СТУПЕНЬ ПОЗНАВАТЕЛЬНОЙ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B0A6A" w:rsidRDefault="005B0A6A" w:rsidP="005B0A6A">
      <w:pPr>
        <w:pStyle w:val="a4"/>
        <w:widowControl w:val="0"/>
        <w:numPr>
          <w:ilvl w:val="0"/>
          <w:numId w:val="49"/>
        </w:num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запоминание</w:t>
      </w:r>
    </w:p>
    <w:p w:rsidR="005B0A6A" w:rsidRDefault="005B0A6A" w:rsidP="005B0A6A">
      <w:pPr>
        <w:pStyle w:val="a4"/>
        <w:widowControl w:val="0"/>
        <w:numPr>
          <w:ilvl w:val="0"/>
          <w:numId w:val="49"/>
        </w:num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осмысление</w:t>
      </w:r>
    </w:p>
    <w:p w:rsidR="005B0A6A" w:rsidRDefault="005B0A6A" w:rsidP="005B0A6A">
      <w:pPr>
        <w:pStyle w:val="a4"/>
        <w:widowControl w:val="0"/>
        <w:numPr>
          <w:ilvl w:val="0"/>
          <w:numId w:val="49"/>
        </w:num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bCs/>
          <w:sz w:val="28"/>
          <w:szCs w:val="28"/>
        </w:rPr>
        <w:t>восприятие</w:t>
      </w:r>
    </w:p>
    <w:p w:rsidR="005B0A6A" w:rsidRDefault="005B0A6A" w:rsidP="005B0A6A">
      <w:pPr>
        <w:pStyle w:val="a4"/>
        <w:widowControl w:val="0"/>
        <w:numPr>
          <w:ilvl w:val="0"/>
          <w:numId w:val="49"/>
        </w:num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Ощущение</w:t>
      </w:r>
    </w:p>
    <w:p w:rsidR="005B0A6A" w:rsidRDefault="005B0A6A" w:rsidP="005B0A6A">
      <w:pPr>
        <w:pStyle w:val="a4"/>
        <w:widowControl w:val="0"/>
        <w:numPr>
          <w:ilvl w:val="0"/>
          <w:numId w:val="43"/>
        </w:numPr>
        <w:shd w:val="clear" w:color="auto" w:fill="FFFFFF"/>
        <w:autoSpaceDE w:val="0"/>
        <w:autoSpaceDN w:val="0"/>
        <w:adjustRightInd w:val="0"/>
        <w:spacing w:before="0" w:beforeAutospacing="0" w:after="0" w:afterAutospacing="0"/>
        <w:ind w:left="0" w:firstLine="0"/>
        <w:contextualSpacing/>
        <w:rPr>
          <w:rFonts w:ascii="Times New Roman" w:hAnsi="Times New Roman"/>
          <w:sz w:val="28"/>
          <w:szCs w:val="28"/>
          <w:lang w:val="en-US"/>
        </w:rPr>
      </w:pPr>
      <w:r>
        <w:rPr>
          <w:rFonts w:ascii="Times New Roman" w:hAnsi="Times New Roman"/>
          <w:sz w:val="28"/>
          <w:szCs w:val="28"/>
        </w:rPr>
        <w:t>#ОБУЧЕНИЕ - ЭТО:</w:t>
      </w:r>
    </w:p>
    <w:p w:rsidR="005B0A6A" w:rsidRDefault="005B0A6A" w:rsidP="005B0A6A">
      <w:pPr>
        <w:pStyle w:val="a4"/>
        <w:widowControl w:val="0"/>
        <w:numPr>
          <w:ilvl w:val="3"/>
          <w:numId w:val="50"/>
        </w:numPr>
        <w:shd w:val="clear" w:color="auto" w:fill="FFFFFF"/>
        <w:autoSpaceDE w:val="0"/>
        <w:autoSpaceDN w:val="0"/>
        <w:adjustRightInd w:val="0"/>
        <w:spacing w:before="0" w:beforeAutospacing="0" w:after="0" w:afterAutospacing="0"/>
        <w:ind w:left="709" w:hanging="283"/>
        <w:contextualSpacing/>
        <w:rPr>
          <w:rFonts w:ascii="Times New Roman" w:hAnsi="Times New Roman"/>
          <w:sz w:val="28"/>
          <w:szCs w:val="28"/>
        </w:rPr>
      </w:pPr>
      <w:r>
        <w:rPr>
          <w:rFonts w:ascii="Times New Roman" w:hAnsi="Times New Roman"/>
          <w:sz w:val="28"/>
          <w:szCs w:val="28"/>
        </w:rPr>
        <w:t>передача знаний от учителя к ученикам с целью подготовки их к жизни</w:t>
      </w:r>
    </w:p>
    <w:p w:rsidR="005B0A6A" w:rsidRDefault="005B0A6A" w:rsidP="005B0A6A">
      <w:pPr>
        <w:pStyle w:val="a4"/>
        <w:widowControl w:val="0"/>
        <w:numPr>
          <w:ilvl w:val="3"/>
          <w:numId w:val="50"/>
        </w:numPr>
        <w:shd w:val="clear" w:color="auto" w:fill="FFFFFF"/>
        <w:autoSpaceDE w:val="0"/>
        <w:autoSpaceDN w:val="0"/>
        <w:adjustRightInd w:val="0"/>
        <w:spacing w:before="0" w:beforeAutospacing="0" w:after="0" w:afterAutospacing="0"/>
        <w:ind w:left="709" w:hanging="283"/>
        <w:contextualSpacing/>
        <w:rPr>
          <w:rFonts w:ascii="Times New Roman" w:hAnsi="Times New Roman"/>
          <w:sz w:val="28"/>
          <w:szCs w:val="28"/>
        </w:rPr>
      </w:pPr>
      <w:r>
        <w:rPr>
          <w:rFonts w:ascii="Times New Roman" w:hAnsi="Times New Roman"/>
          <w:sz w:val="28"/>
          <w:szCs w:val="28"/>
        </w:rPr>
        <w:t>предполагает организацию самостоятельной учебной работы учеников с целью овладения знаниями, умениями и навыками</w:t>
      </w:r>
    </w:p>
    <w:p w:rsidR="005B0A6A" w:rsidRDefault="005B0A6A" w:rsidP="005B0A6A">
      <w:pPr>
        <w:pStyle w:val="a4"/>
        <w:widowControl w:val="0"/>
        <w:numPr>
          <w:ilvl w:val="3"/>
          <w:numId w:val="50"/>
        </w:numPr>
        <w:shd w:val="clear" w:color="auto" w:fill="FFFFFF"/>
        <w:autoSpaceDE w:val="0"/>
        <w:autoSpaceDN w:val="0"/>
        <w:adjustRightInd w:val="0"/>
        <w:spacing w:before="0" w:beforeAutospacing="0" w:after="0" w:afterAutospacing="0"/>
        <w:ind w:left="709" w:hanging="283"/>
        <w:contextualSpacing/>
        <w:rPr>
          <w:rFonts w:ascii="Times New Roman" w:hAnsi="Times New Roman"/>
          <w:sz w:val="28"/>
          <w:szCs w:val="28"/>
        </w:rPr>
      </w:pPr>
      <w:r>
        <w:rPr>
          <w:rFonts w:ascii="Times New Roman" w:hAnsi="Times New Roman"/>
          <w:sz w:val="28"/>
          <w:szCs w:val="28"/>
        </w:rPr>
        <w:t>процесс деятельности учителя, направленный на передачу ученикам знаний, умений и навыков, подготовку к жизни</w:t>
      </w:r>
    </w:p>
    <w:p w:rsidR="005B0A6A" w:rsidRDefault="005B0A6A" w:rsidP="005B0A6A">
      <w:pPr>
        <w:pStyle w:val="a4"/>
        <w:widowControl w:val="0"/>
        <w:numPr>
          <w:ilvl w:val="3"/>
          <w:numId w:val="50"/>
        </w:numPr>
        <w:shd w:val="clear" w:color="auto" w:fill="FFFFFF"/>
        <w:autoSpaceDE w:val="0"/>
        <w:autoSpaceDN w:val="0"/>
        <w:adjustRightInd w:val="0"/>
        <w:spacing w:before="0" w:beforeAutospacing="0" w:after="0" w:afterAutospacing="0"/>
        <w:ind w:left="709" w:hanging="283"/>
        <w:contextualSpacing/>
        <w:rPr>
          <w:rFonts w:ascii="Times New Roman" w:hAnsi="Times New Roman"/>
          <w:sz w:val="28"/>
          <w:szCs w:val="28"/>
        </w:rPr>
      </w:pPr>
      <w:r>
        <w:rPr>
          <w:rFonts w:ascii="Times New Roman" w:hAnsi="Times New Roman"/>
          <w:bCs/>
          <w:sz w:val="28"/>
          <w:szCs w:val="28"/>
        </w:rPr>
        <w:t>двусторонний процесс деятельности учителя и учеников, направленный на сознательное и прочное овладение системой знаний, умений и навыков, формируется научное мировоззрение</w:t>
      </w:r>
    </w:p>
    <w:p w:rsidR="005B0A6A" w:rsidRDefault="005B0A6A" w:rsidP="005B0A6A">
      <w:pPr>
        <w:pStyle w:val="a4"/>
        <w:widowControl w:val="0"/>
        <w:numPr>
          <w:ilvl w:val="0"/>
          <w:numId w:val="43"/>
        </w:numPr>
        <w:shd w:val="clear" w:color="auto" w:fill="FFFFFF"/>
        <w:autoSpaceDE w:val="0"/>
        <w:autoSpaceDN w:val="0"/>
        <w:adjustRightInd w:val="0"/>
        <w:spacing w:before="0" w:beforeAutospacing="0" w:after="0" w:afterAutospacing="0"/>
        <w:ind w:left="0" w:firstLine="0"/>
        <w:contextualSpacing/>
        <w:rPr>
          <w:rFonts w:ascii="Times New Roman" w:hAnsi="Times New Roman"/>
          <w:bCs/>
          <w:sz w:val="28"/>
          <w:szCs w:val="28"/>
          <w:lang w:val="en-US"/>
        </w:rPr>
      </w:pPr>
      <w:r>
        <w:rPr>
          <w:rFonts w:ascii="Times New Roman" w:hAnsi="Times New Roman"/>
          <w:b/>
          <w:sz w:val="28"/>
          <w:szCs w:val="28"/>
        </w:rPr>
        <w:t>#</w:t>
      </w:r>
      <w:r>
        <w:rPr>
          <w:rFonts w:ascii="Times New Roman" w:hAnsi="Times New Roman"/>
          <w:bCs/>
          <w:sz w:val="28"/>
          <w:szCs w:val="28"/>
        </w:rPr>
        <w:t>ПЕДАГОГИЧЕСКИЙ ПРОЦЕСС:</w:t>
      </w:r>
    </w:p>
    <w:p w:rsidR="005B0A6A" w:rsidRDefault="005B0A6A" w:rsidP="005B0A6A">
      <w:pPr>
        <w:pStyle w:val="a4"/>
        <w:widowControl w:val="0"/>
        <w:numPr>
          <w:ilvl w:val="6"/>
          <w:numId w:val="50"/>
        </w:numPr>
        <w:shd w:val="clear" w:color="auto" w:fill="FFFFFF"/>
        <w:autoSpaceDE w:val="0"/>
        <w:autoSpaceDN w:val="0"/>
        <w:adjustRightInd w:val="0"/>
        <w:spacing w:before="0" w:beforeAutospacing="0" w:after="0" w:afterAutospacing="0"/>
        <w:ind w:left="709"/>
        <w:contextualSpacing/>
        <w:rPr>
          <w:rFonts w:ascii="Times New Roman" w:hAnsi="Times New Roman"/>
          <w:sz w:val="28"/>
          <w:szCs w:val="28"/>
        </w:rPr>
      </w:pPr>
      <w:proofErr w:type="spellStart"/>
      <w:r>
        <w:rPr>
          <w:rFonts w:ascii="Times New Roman" w:hAnsi="Times New Roman"/>
          <w:sz w:val="28"/>
          <w:szCs w:val="28"/>
        </w:rPr>
        <w:lastRenderedPageBreak/>
        <w:t>линейчат</w:t>
      </w:r>
      <w:proofErr w:type="spellEnd"/>
    </w:p>
    <w:p w:rsidR="005B0A6A" w:rsidRDefault="005B0A6A" w:rsidP="005B0A6A">
      <w:pPr>
        <w:pStyle w:val="a4"/>
        <w:widowControl w:val="0"/>
        <w:numPr>
          <w:ilvl w:val="6"/>
          <w:numId w:val="50"/>
        </w:numPr>
        <w:shd w:val="clear" w:color="auto" w:fill="FFFFFF"/>
        <w:autoSpaceDE w:val="0"/>
        <w:autoSpaceDN w:val="0"/>
        <w:adjustRightInd w:val="0"/>
        <w:spacing w:before="0" w:beforeAutospacing="0" w:after="0" w:afterAutospacing="0"/>
        <w:ind w:left="709"/>
        <w:contextualSpacing/>
        <w:rPr>
          <w:rFonts w:ascii="Times New Roman" w:hAnsi="Times New Roman"/>
          <w:sz w:val="28"/>
          <w:szCs w:val="28"/>
        </w:rPr>
      </w:pPr>
      <w:r>
        <w:rPr>
          <w:rFonts w:ascii="Times New Roman" w:hAnsi="Times New Roman"/>
          <w:sz w:val="28"/>
          <w:szCs w:val="28"/>
        </w:rPr>
        <w:t>целостен</w:t>
      </w:r>
    </w:p>
    <w:p w:rsidR="005B0A6A" w:rsidRDefault="005B0A6A" w:rsidP="005B0A6A">
      <w:pPr>
        <w:pStyle w:val="a4"/>
        <w:widowControl w:val="0"/>
        <w:numPr>
          <w:ilvl w:val="6"/>
          <w:numId w:val="50"/>
        </w:numPr>
        <w:shd w:val="clear" w:color="auto" w:fill="FFFFFF"/>
        <w:autoSpaceDE w:val="0"/>
        <w:autoSpaceDN w:val="0"/>
        <w:adjustRightInd w:val="0"/>
        <w:spacing w:before="0" w:beforeAutospacing="0" w:after="0" w:afterAutospacing="0"/>
        <w:ind w:left="709"/>
        <w:contextualSpacing/>
        <w:rPr>
          <w:rFonts w:ascii="Times New Roman" w:hAnsi="Times New Roman"/>
          <w:sz w:val="28"/>
          <w:szCs w:val="28"/>
        </w:rPr>
      </w:pPr>
      <w:proofErr w:type="spellStart"/>
      <w:r>
        <w:rPr>
          <w:rFonts w:ascii="Times New Roman" w:hAnsi="Times New Roman"/>
          <w:sz w:val="28"/>
          <w:szCs w:val="28"/>
        </w:rPr>
        <w:t>эзотеричен</w:t>
      </w:r>
      <w:proofErr w:type="spellEnd"/>
    </w:p>
    <w:p w:rsidR="005B0A6A" w:rsidRDefault="005B0A6A" w:rsidP="005B0A6A">
      <w:pPr>
        <w:pStyle w:val="a4"/>
        <w:widowControl w:val="0"/>
        <w:numPr>
          <w:ilvl w:val="3"/>
          <w:numId w:val="50"/>
        </w:numPr>
        <w:shd w:val="clear" w:color="auto" w:fill="FFFFFF"/>
        <w:autoSpaceDE w:val="0"/>
        <w:autoSpaceDN w:val="0"/>
        <w:adjustRightInd w:val="0"/>
        <w:spacing w:before="0" w:beforeAutospacing="0" w:after="0" w:afterAutospacing="0"/>
        <w:ind w:left="709"/>
        <w:contextualSpacing/>
        <w:rPr>
          <w:rFonts w:ascii="Times New Roman" w:hAnsi="Times New Roman"/>
          <w:sz w:val="28"/>
          <w:szCs w:val="28"/>
        </w:rPr>
      </w:pPr>
      <w:r>
        <w:rPr>
          <w:rFonts w:ascii="Times New Roman" w:hAnsi="Times New Roman"/>
          <w:sz w:val="28"/>
          <w:szCs w:val="28"/>
        </w:rPr>
        <w:t>асоциален</w:t>
      </w:r>
    </w:p>
    <w:p w:rsidR="005B0A6A" w:rsidRDefault="005B0A6A" w:rsidP="005B0A6A">
      <w:pPr>
        <w:pStyle w:val="a4"/>
        <w:widowControl w:val="0"/>
        <w:numPr>
          <w:ilvl w:val="0"/>
          <w:numId w:val="43"/>
        </w:numPr>
        <w:shd w:val="clear" w:color="auto" w:fill="FFFFFF"/>
        <w:autoSpaceDE w:val="0"/>
        <w:autoSpaceDN w:val="0"/>
        <w:adjustRightInd w:val="0"/>
        <w:spacing w:before="0" w:beforeAutospacing="0" w:after="0" w:afterAutospacing="0"/>
        <w:ind w:left="0" w:firstLine="0"/>
        <w:contextualSpacing/>
        <w:rPr>
          <w:rFonts w:ascii="Times New Roman" w:hAnsi="Times New Roman"/>
          <w:bCs/>
          <w:sz w:val="28"/>
          <w:szCs w:val="28"/>
          <w:lang w:val="en-US"/>
        </w:rPr>
      </w:pPr>
      <w:r>
        <w:rPr>
          <w:rFonts w:ascii="Times New Roman" w:hAnsi="Times New Roman"/>
          <w:b/>
          <w:sz w:val="28"/>
          <w:szCs w:val="28"/>
        </w:rPr>
        <w:t>#</w:t>
      </w:r>
      <w:r>
        <w:rPr>
          <w:rFonts w:ascii="Times New Roman" w:hAnsi="Times New Roman"/>
          <w:bCs/>
          <w:sz w:val="28"/>
          <w:szCs w:val="28"/>
        </w:rPr>
        <w:t>ОБУЧЕНИЕ ДОЛЖНО НОСИТЬ</w:t>
      </w:r>
      <w:proofErr w:type="gramStart"/>
      <w:r>
        <w:rPr>
          <w:rFonts w:ascii="Times New Roman" w:hAnsi="Times New Roman"/>
          <w:bCs/>
          <w:sz w:val="28"/>
          <w:szCs w:val="28"/>
        </w:rPr>
        <w:t xml:space="preserve">....... </w:t>
      </w:r>
      <w:proofErr w:type="gramEnd"/>
      <w:r>
        <w:rPr>
          <w:rFonts w:ascii="Times New Roman" w:hAnsi="Times New Roman"/>
          <w:bCs/>
          <w:sz w:val="28"/>
          <w:szCs w:val="28"/>
        </w:rPr>
        <w:t>ХАРАКТЕР:</w:t>
      </w:r>
    </w:p>
    <w:p w:rsidR="005B0A6A" w:rsidRDefault="005B0A6A" w:rsidP="005B0A6A">
      <w:pPr>
        <w:pStyle w:val="a4"/>
        <w:widowControl w:val="0"/>
        <w:numPr>
          <w:ilvl w:val="6"/>
          <w:numId w:val="50"/>
        </w:numPr>
        <w:shd w:val="clear" w:color="auto" w:fill="FFFFFF"/>
        <w:autoSpaceDE w:val="0"/>
        <w:autoSpaceDN w:val="0"/>
        <w:adjustRightInd w:val="0"/>
        <w:spacing w:before="0" w:beforeAutospacing="0" w:after="0" w:afterAutospacing="0"/>
        <w:ind w:left="709"/>
        <w:contextualSpacing/>
        <w:rPr>
          <w:rFonts w:ascii="Times New Roman" w:hAnsi="Times New Roman"/>
          <w:i/>
          <w:sz w:val="28"/>
          <w:szCs w:val="28"/>
        </w:rPr>
      </w:pPr>
      <w:r>
        <w:rPr>
          <w:rFonts w:ascii="Times New Roman" w:hAnsi="Times New Roman"/>
          <w:sz w:val="28"/>
          <w:szCs w:val="28"/>
        </w:rPr>
        <w:t>творческий, личностный</w:t>
      </w:r>
    </w:p>
    <w:p w:rsidR="005B0A6A" w:rsidRDefault="005B0A6A" w:rsidP="005B0A6A">
      <w:pPr>
        <w:pStyle w:val="a4"/>
        <w:widowControl w:val="0"/>
        <w:numPr>
          <w:ilvl w:val="6"/>
          <w:numId w:val="50"/>
        </w:numPr>
        <w:shd w:val="clear" w:color="auto" w:fill="FFFFFF"/>
        <w:autoSpaceDE w:val="0"/>
        <w:autoSpaceDN w:val="0"/>
        <w:adjustRightInd w:val="0"/>
        <w:spacing w:before="0" w:beforeAutospacing="0" w:after="0" w:afterAutospacing="0"/>
        <w:ind w:left="709"/>
        <w:contextualSpacing/>
        <w:rPr>
          <w:rFonts w:ascii="Times New Roman" w:hAnsi="Times New Roman"/>
          <w:sz w:val="28"/>
          <w:szCs w:val="28"/>
        </w:rPr>
      </w:pPr>
      <w:proofErr w:type="spellStart"/>
      <w:r>
        <w:rPr>
          <w:rFonts w:ascii="Times New Roman" w:hAnsi="Times New Roman"/>
          <w:sz w:val="28"/>
          <w:szCs w:val="28"/>
        </w:rPr>
        <w:t>циклопоточный</w:t>
      </w:r>
      <w:proofErr w:type="spellEnd"/>
    </w:p>
    <w:p w:rsidR="005B0A6A" w:rsidRDefault="005B0A6A" w:rsidP="005B0A6A">
      <w:pPr>
        <w:pStyle w:val="a4"/>
        <w:widowControl w:val="0"/>
        <w:numPr>
          <w:ilvl w:val="6"/>
          <w:numId w:val="50"/>
        </w:numPr>
        <w:shd w:val="clear" w:color="auto" w:fill="FFFFFF"/>
        <w:autoSpaceDE w:val="0"/>
        <w:autoSpaceDN w:val="0"/>
        <w:adjustRightInd w:val="0"/>
        <w:spacing w:before="0" w:beforeAutospacing="0" w:after="0" w:afterAutospacing="0"/>
        <w:ind w:left="709"/>
        <w:contextualSpacing/>
        <w:rPr>
          <w:rFonts w:ascii="Times New Roman" w:hAnsi="Times New Roman"/>
          <w:sz w:val="28"/>
          <w:szCs w:val="28"/>
        </w:rPr>
      </w:pPr>
      <w:r>
        <w:rPr>
          <w:rFonts w:ascii="Times New Roman" w:hAnsi="Times New Roman"/>
          <w:sz w:val="28"/>
          <w:szCs w:val="28"/>
        </w:rPr>
        <w:t>индивидуальный</w:t>
      </w:r>
    </w:p>
    <w:p w:rsidR="005B0A6A" w:rsidRDefault="005B0A6A" w:rsidP="005B0A6A">
      <w:pPr>
        <w:pStyle w:val="a4"/>
        <w:widowControl w:val="0"/>
        <w:numPr>
          <w:ilvl w:val="6"/>
          <w:numId w:val="50"/>
        </w:numPr>
        <w:shd w:val="clear" w:color="auto" w:fill="FFFFFF"/>
        <w:autoSpaceDE w:val="0"/>
        <w:autoSpaceDN w:val="0"/>
        <w:adjustRightInd w:val="0"/>
        <w:spacing w:before="0" w:beforeAutospacing="0" w:after="0" w:afterAutospacing="0"/>
        <w:ind w:left="709"/>
        <w:contextualSpacing/>
        <w:rPr>
          <w:rFonts w:ascii="Times New Roman" w:hAnsi="Times New Roman"/>
          <w:sz w:val="28"/>
          <w:szCs w:val="28"/>
        </w:rPr>
      </w:pPr>
      <w:proofErr w:type="spellStart"/>
      <w:r>
        <w:rPr>
          <w:rFonts w:ascii="Times New Roman" w:hAnsi="Times New Roman"/>
          <w:sz w:val="28"/>
          <w:szCs w:val="28"/>
        </w:rPr>
        <w:t>полисубъектный</w:t>
      </w:r>
      <w:proofErr w:type="spellEnd"/>
    </w:p>
    <w:p w:rsidR="005B0A6A" w:rsidRDefault="005B0A6A" w:rsidP="005B0A6A">
      <w:pPr>
        <w:pStyle w:val="a4"/>
        <w:widowControl w:val="0"/>
        <w:numPr>
          <w:ilvl w:val="0"/>
          <w:numId w:val="43"/>
        </w:numPr>
        <w:shd w:val="clear" w:color="auto" w:fill="FFFFFF"/>
        <w:autoSpaceDE w:val="0"/>
        <w:autoSpaceDN w:val="0"/>
        <w:adjustRightInd w:val="0"/>
        <w:spacing w:before="0" w:beforeAutospacing="0" w:after="0" w:afterAutospacing="0"/>
        <w:ind w:left="0" w:firstLine="0"/>
        <w:contextualSpacing/>
        <w:rPr>
          <w:rFonts w:ascii="Times New Roman" w:hAnsi="Times New Roman"/>
          <w:bCs/>
          <w:sz w:val="28"/>
          <w:szCs w:val="28"/>
          <w:lang w:val="en-US"/>
        </w:rPr>
      </w:pPr>
      <w:r>
        <w:rPr>
          <w:rFonts w:ascii="Times New Roman" w:hAnsi="Times New Roman"/>
          <w:b/>
          <w:sz w:val="28"/>
          <w:szCs w:val="28"/>
        </w:rPr>
        <w:t>#</w:t>
      </w:r>
      <w:r>
        <w:rPr>
          <w:rFonts w:ascii="Times New Roman" w:hAnsi="Times New Roman"/>
          <w:bCs/>
          <w:sz w:val="28"/>
          <w:szCs w:val="28"/>
        </w:rPr>
        <w:t>ПЕДАГОГИЧЕСКАЯ ТЕХНОЛОГИЯ – ЭТО:</w:t>
      </w:r>
    </w:p>
    <w:p w:rsidR="005B0A6A" w:rsidRDefault="005B0A6A" w:rsidP="005B0A6A">
      <w:pPr>
        <w:pStyle w:val="a4"/>
        <w:widowControl w:val="0"/>
        <w:numPr>
          <w:ilvl w:val="0"/>
          <w:numId w:val="51"/>
        </w:numPr>
        <w:shd w:val="clear" w:color="auto" w:fill="FFFFFF"/>
        <w:autoSpaceDE w:val="0"/>
        <w:autoSpaceDN w:val="0"/>
        <w:adjustRightInd w:val="0"/>
        <w:spacing w:before="0" w:beforeAutospacing="0" w:after="0" w:afterAutospacing="0"/>
        <w:ind w:left="709" w:hanging="425"/>
        <w:contextualSpacing/>
        <w:rPr>
          <w:rFonts w:ascii="Times New Roman" w:hAnsi="Times New Roman"/>
          <w:sz w:val="28"/>
          <w:szCs w:val="28"/>
        </w:rPr>
      </w:pPr>
      <w:r>
        <w:rPr>
          <w:rFonts w:ascii="Times New Roman" w:hAnsi="Times New Roman"/>
          <w:sz w:val="28"/>
          <w:szCs w:val="28"/>
        </w:rPr>
        <w:t>набор операций по конструированию, формированию и контроля знаний, умений, навыков и отношений в соответствии с поставленными целями</w:t>
      </w:r>
    </w:p>
    <w:p w:rsidR="005B0A6A" w:rsidRDefault="005B0A6A" w:rsidP="005B0A6A">
      <w:pPr>
        <w:pStyle w:val="a4"/>
        <w:widowControl w:val="0"/>
        <w:numPr>
          <w:ilvl w:val="0"/>
          <w:numId w:val="51"/>
        </w:numPr>
        <w:shd w:val="clear" w:color="auto" w:fill="FFFFFF"/>
        <w:autoSpaceDE w:val="0"/>
        <w:autoSpaceDN w:val="0"/>
        <w:adjustRightInd w:val="0"/>
        <w:spacing w:before="0" w:beforeAutospacing="0" w:after="0" w:afterAutospacing="0"/>
        <w:ind w:left="709" w:hanging="425"/>
        <w:contextualSpacing/>
        <w:rPr>
          <w:rFonts w:ascii="Times New Roman" w:hAnsi="Times New Roman"/>
          <w:sz w:val="28"/>
          <w:szCs w:val="28"/>
        </w:rPr>
      </w:pPr>
      <w:r>
        <w:rPr>
          <w:rFonts w:ascii="Times New Roman" w:hAnsi="Times New Roman"/>
          <w:sz w:val="28"/>
          <w:szCs w:val="28"/>
        </w:rPr>
        <w:t>инструментарий достижения цели обучения</w:t>
      </w:r>
    </w:p>
    <w:p w:rsidR="005B0A6A" w:rsidRDefault="005B0A6A" w:rsidP="005B0A6A">
      <w:pPr>
        <w:pStyle w:val="a4"/>
        <w:widowControl w:val="0"/>
        <w:numPr>
          <w:ilvl w:val="0"/>
          <w:numId w:val="51"/>
        </w:numPr>
        <w:shd w:val="clear" w:color="auto" w:fill="FFFFFF"/>
        <w:autoSpaceDE w:val="0"/>
        <w:autoSpaceDN w:val="0"/>
        <w:adjustRightInd w:val="0"/>
        <w:spacing w:before="0" w:beforeAutospacing="0" w:after="0" w:afterAutospacing="0"/>
        <w:ind w:left="709" w:hanging="425"/>
        <w:contextualSpacing/>
        <w:rPr>
          <w:rFonts w:ascii="Times New Roman" w:hAnsi="Times New Roman"/>
          <w:sz w:val="28"/>
          <w:szCs w:val="28"/>
        </w:rPr>
      </w:pPr>
      <w:r>
        <w:rPr>
          <w:rFonts w:ascii="Times New Roman" w:hAnsi="Times New Roman"/>
          <w:sz w:val="28"/>
          <w:szCs w:val="28"/>
        </w:rPr>
        <w:t>совокупность положений, раскрывающих содержание какой-либо теории, концепции или категории в системе науки</w:t>
      </w:r>
    </w:p>
    <w:p w:rsidR="005B0A6A" w:rsidRDefault="005B0A6A" w:rsidP="005B0A6A">
      <w:pPr>
        <w:pStyle w:val="a4"/>
        <w:widowControl w:val="0"/>
        <w:numPr>
          <w:ilvl w:val="0"/>
          <w:numId w:val="51"/>
        </w:numPr>
        <w:shd w:val="clear" w:color="auto" w:fill="FFFFFF"/>
        <w:autoSpaceDE w:val="0"/>
        <w:autoSpaceDN w:val="0"/>
        <w:adjustRightInd w:val="0"/>
        <w:spacing w:before="0" w:beforeAutospacing="0" w:after="0" w:afterAutospacing="0"/>
        <w:ind w:left="709" w:hanging="425"/>
        <w:contextualSpacing/>
        <w:rPr>
          <w:rFonts w:ascii="Times New Roman" w:hAnsi="Times New Roman"/>
          <w:sz w:val="28"/>
          <w:szCs w:val="28"/>
        </w:rPr>
      </w:pPr>
      <w:r>
        <w:rPr>
          <w:rFonts w:ascii="Times New Roman" w:hAnsi="Times New Roman"/>
          <w:sz w:val="28"/>
          <w:szCs w:val="28"/>
        </w:rPr>
        <w:t>устойчивость результатов, полученных при повторном контроле, а также близких результатов при его проведении разными преподавателями</w:t>
      </w:r>
    </w:p>
    <w:p w:rsidR="005B0A6A" w:rsidRDefault="005B0A6A" w:rsidP="005B0A6A">
      <w:pPr>
        <w:pStyle w:val="a4"/>
        <w:widowControl w:val="0"/>
        <w:numPr>
          <w:ilvl w:val="0"/>
          <w:numId w:val="43"/>
        </w:numPr>
        <w:shd w:val="clear" w:color="auto" w:fill="FFFFFF"/>
        <w:autoSpaceDE w:val="0"/>
        <w:autoSpaceDN w:val="0"/>
        <w:adjustRightInd w:val="0"/>
        <w:spacing w:before="0" w:beforeAutospacing="0" w:after="0" w:afterAutospacing="0"/>
        <w:ind w:left="0" w:firstLine="0"/>
        <w:contextualSpacing/>
        <w:rPr>
          <w:rFonts w:ascii="Times New Roman" w:hAnsi="Times New Roman"/>
          <w:sz w:val="28"/>
          <w:szCs w:val="28"/>
          <w:lang w:val="en-US"/>
        </w:rPr>
      </w:pPr>
      <w:r>
        <w:rPr>
          <w:rFonts w:ascii="Times New Roman" w:hAnsi="Times New Roman"/>
          <w:b/>
          <w:sz w:val="28"/>
          <w:szCs w:val="28"/>
        </w:rPr>
        <w:t>#</w:t>
      </w:r>
      <w:r>
        <w:rPr>
          <w:rFonts w:ascii="Times New Roman" w:hAnsi="Times New Roman"/>
          <w:sz w:val="28"/>
          <w:szCs w:val="28"/>
        </w:rPr>
        <w:t>УПРАВЛЕНИЕ УЧЕБНЫМ ПРОЦЕССОМ – ЭТО:</w:t>
      </w:r>
    </w:p>
    <w:p w:rsidR="005B0A6A" w:rsidRDefault="005B0A6A" w:rsidP="005B0A6A">
      <w:pPr>
        <w:pStyle w:val="a4"/>
        <w:widowControl w:val="0"/>
        <w:numPr>
          <w:ilvl w:val="0"/>
          <w:numId w:val="52"/>
        </w:num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оценка достижения цели обучения</w:t>
      </w:r>
    </w:p>
    <w:p w:rsidR="005B0A6A" w:rsidRDefault="005B0A6A" w:rsidP="005B0A6A">
      <w:pPr>
        <w:pStyle w:val="a4"/>
        <w:widowControl w:val="0"/>
        <w:numPr>
          <w:ilvl w:val="0"/>
          <w:numId w:val="52"/>
        </w:num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контроль и коррекция усвоения учебного материала</w:t>
      </w:r>
    </w:p>
    <w:p w:rsidR="005B0A6A" w:rsidRDefault="005B0A6A" w:rsidP="005B0A6A">
      <w:pPr>
        <w:pStyle w:val="a4"/>
        <w:widowControl w:val="0"/>
        <w:numPr>
          <w:ilvl w:val="0"/>
          <w:numId w:val="52"/>
        </w:num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тщательный отбор учебного материала</w:t>
      </w:r>
    </w:p>
    <w:p w:rsidR="005B0A6A" w:rsidRDefault="005B0A6A" w:rsidP="005B0A6A">
      <w:pPr>
        <w:pStyle w:val="a4"/>
        <w:widowControl w:val="0"/>
        <w:numPr>
          <w:ilvl w:val="0"/>
          <w:numId w:val="52"/>
        </w:num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организация познавательной деятельности студентов по усвоению содержания учебной дисциплины</w:t>
      </w:r>
    </w:p>
    <w:p w:rsidR="005B0A6A" w:rsidRDefault="005B0A6A" w:rsidP="005B0A6A">
      <w:pPr>
        <w:pStyle w:val="a4"/>
        <w:widowControl w:val="0"/>
        <w:numPr>
          <w:ilvl w:val="0"/>
          <w:numId w:val="52"/>
        </w:num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поддержание дисциплины</w:t>
      </w:r>
    </w:p>
    <w:p w:rsidR="005B0A6A" w:rsidRDefault="005B0A6A" w:rsidP="005B0A6A">
      <w:pPr>
        <w:pStyle w:val="a4"/>
        <w:widowControl w:val="0"/>
        <w:numPr>
          <w:ilvl w:val="0"/>
          <w:numId w:val="43"/>
        </w:numPr>
        <w:shd w:val="clear" w:color="auto" w:fill="FFFFFF"/>
        <w:autoSpaceDE w:val="0"/>
        <w:autoSpaceDN w:val="0"/>
        <w:adjustRightInd w:val="0"/>
        <w:spacing w:before="0" w:beforeAutospacing="0" w:after="0" w:afterAutospacing="0"/>
        <w:ind w:left="0" w:firstLine="0"/>
        <w:contextualSpacing/>
        <w:rPr>
          <w:rFonts w:ascii="Times New Roman" w:hAnsi="Times New Roman"/>
          <w:bCs/>
          <w:sz w:val="28"/>
          <w:szCs w:val="28"/>
        </w:rPr>
      </w:pPr>
      <w:r>
        <w:rPr>
          <w:rFonts w:ascii="Times New Roman" w:hAnsi="Times New Roman"/>
          <w:b/>
          <w:sz w:val="28"/>
          <w:szCs w:val="28"/>
        </w:rPr>
        <w:t>#</w:t>
      </w:r>
      <w:r>
        <w:rPr>
          <w:rFonts w:ascii="Times New Roman" w:hAnsi="Times New Roman"/>
          <w:bCs/>
          <w:sz w:val="28"/>
          <w:szCs w:val="28"/>
        </w:rPr>
        <w:t xml:space="preserve">ФУНКЦИИ ОБУЧЕНИЯ И ЗАДАЧИ ОБУЧЕНИЯ МОЖНО ПОДРАЗДЕЛИТЬ </w:t>
      </w:r>
      <w:proofErr w:type="gramStart"/>
      <w:r>
        <w:rPr>
          <w:rFonts w:ascii="Times New Roman" w:hAnsi="Times New Roman"/>
          <w:bCs/>
          <w:sz w:val="28"/>
          <w:szCs w:val="28"/>
        </w:rPr>
        <w:t>НА</w:t>
      </w:r>
      <w:proofErr w:type="gramEnd"/>
      <w:r>
        <w:rPr>
          <w:rFonts w:ascii="Times New Roman" w:hAnsi="Times New Roman"/>
          <w:bCs/>
          <w:sz w:val="28"/>
          <w:szCs w:val="28"/>
        </w:rPr>
        <w:t>:</w:t>
      </w:r>
    </w:p>
    <w:p w:rsidR="005B0A6A" w:rsidRDefault="005B0A6A" w:rsidP="005B0A6A">
      <w:pPr>
        <w:pStyle w:val="a4"/>
        <w:widowControl w:val="0"/>
        <w:numPr>
          <w:ilvl w:val="0"/>
          <w:numId w:val="53"/>
        </w:numPr>
        <w:shd w:val="clear" w:color="auto" w:fill="FFFFFF"/>
        <w:tabs>
          <w:tab w:val="left" w:pos="0"/>
        </w:tabs>
        <w:autoSpaceDE w:val="0"/>
        <w:autoSpaceDN w:val="0"/>
        <w:adjustRightInd w:val="0"/>
        <w:spacing w:before="0" w:beforeAutospacing="0" w:after="0" w:afterAutospacing="0"/>
        <w:ind w:left="426" w:firstLine="0"/>
        <w:contextualSpacing/>
        <w:rPr>
          <w:rFonts w:ascii="Times New Roman" w:hAnsi="Times New Roman"/>
          <w:sz w:val="28"/>
          <w:szCs w:val="28"/>
        </w:rPr>
      </w:pPr>
      <w:r>
        <w:rPr>
          <w:rFonts w:ascii="Times New Roman" w:hAnsi="Times New Roman"/>
          <w:sz w:val="28"/>
          <w:szCs w:val="28"/>
        </w:rPr>
        <w:t>внутренние и внешние</w:t>
      </w:r>
    </w:p>
    <w:p w:rsidR="005B0A6A" w:rsidRDefault="005B0A6A" w:rsidP="005B0A6A">
      <w:pPr>
        <w:pStyle w:val="a4"/>
        <w:widowControl w:val="0"/>
        <w:numPr>
          <w:ilvl w:val="0"/>
          <w:numId w:val="53"/>
        </w:numPr>
        <w:shd w:val="clear" w:color="auto" w:fill="FFFFFF"/>
        <w:tabs>
          <w:tab w:val="left" w:pos="0"/>
        </w:tabs>
        <w:autoSpaceDE w:val="0"/>
        <w:autoSpaceDN w:val="0"/>
        <w:adjustRightInd w:val="0"/>
        <w:spacing w:before="0" w:beforeAutospacing="0" w:after="0" w:afterAutospacing="0"/>
        <w:ind w:left="426" w:firstLine="0"/>
        <w:contextualSpacing/>
        <w:rPr>
          <w:rFonts w:ascii="Times New Roman" w:hAnsi="Times New Roman"/>
          <w:sz w:val="28"/>
          <w:szCs w:val="28"/>
        </w:rPr>
      </w:pPr>
      <w:r>
        <w:rPr>
          <w:rFonts w:ascii="Times New Roman" w:hAnsi="Times New Roman"/>
          <w:sz w:val="28"/>
          <w:szCs w:val="28"/>
        </w:rPr>
        <w:t xml:space="preserve">коррекционные, организационные и </w:t>
      </w:r>
      <w:proofErr w:type="spellStart"/>
      <w:r>
        <w:rPr>
          <w:rFonts w:ascii="Times New Roman" w:hAnsi="Times New Roman"/>
          <w:sz w:val="28"/>
          <w:szCs w:val="28"/>
        </w:rPr>
        <w:t>общедидактические</w:t>
      </w:r>
      <w:proofErr w:type="spellEnd"/>
    </w:p>
    <w:p w:rsidR="005B0A6A" w:rsidRDefault="005B0A6A" w:rsidP="005B0A6A">
      <w:pPr>
        <w:pStyle w:val="a4"/>
        <w:widowControl w:val="0"/>
        <w:numPr>
          <w:ilvl w:val="0"/>
          <w:numId w:val="53"/>
        </w:numPr>
        <w:shd w:val="clear" w:color="auto" w:fill="FFFFFF"/>
        <w:tabs>
          <w:tab w:val="left" w:pos="0"/>
        </w:tabs>
        <w:autoSpaceDE w:val="0"/>
        <w:autoSpaceDN w:val="0"/>
        <w:adjustRightInd w:val="0"/>
        <w:spacing w:before="0" w:beforeAutospacing="0" w:after="0" w:afterAutospacing="0"/>
        <w:ind w:left="426" w:firstLine="0"/>
        <w:contextualSpacing/>
        <w:rPr>
          <w:rFonts w:ascii="Times New Roman" w:hAnsi="Times New Roman"/>
          <w:sz w:val="28"/>
          <w:szCs w:val="28"/>
        </w:rPr>
      </w:pPr>
      <w:r>
        <w:rPr>
          <w:rFonts w:ascii="Times New Roman" w:hAnsi="Times New Roman"/>
          <w:sz w:val="28"/>
          <w:szCs w:val="28"/>
        </w:rPr>
        <w:t xml:space="preserve">организационно-методические и </w:t>
      </w:r>
      <w:proofErr w:type="spellStart"/>
      <w:r>
        <w:rPr>
          <w:rFonts w:ascii="Times New Roman" w:hAnsi="Times New Roman"/>
          <w:sz w:val="28"/>
          <w:szCs w:val="28"/>
        </w:rPr>
        <w:t>гносеолого</w:t>
      </w:r>
      <w:proofErr w:type="spellEnd"/>
      <w:r>
        <w:rPr>
          <w:rFonts w:ascii="Times New Roman" w:hAnsi="Times New Roman"/>
          <w:sz w:val="28"/>
          <w:szCs w:val="28"/>
        </w:rPr>
        <w:t>-смысловые</w:t>
      </w:r>
    </w:p>
    <w:p w:rsidR="005B0A6A" w:rsidRDefault="005B0A6A" w:rsidP="005B0A6A">
      <w:pPr>
        <w:pStyle w:val="a4"/>
        <w:widowControl w:val="0"/>
        <w:numPr>
          <w:ilvl w:val="0"/>
          <w:numId w:val="53"/>
        </w:numPr>
        <w:shd w:val="clear" w:color="auto" w:fill="FFFFFF"/>
        <w:tabs>
          <w:tab w:val="left" w:pos="0"/>
        </w:tabs>
        <w:autoSpaceDE w:val="0"/>
        <w:autoSpaceDN w:val="0"/>
        <w:adjustRightInd w:val="0"/>
        <w:spacing w:before="0" w:beforeAutospacing="0" w:after="0" w:afterAutospacing="0"/>
        <w:ind w:left="426" w:firstLine="0"/>
        <w:contextualSpacing/>
        <w:rPr>
          <w:rFonts w:ascii="Times New Roman" w:hAnsi="Times New Roman"/>
          <w:sz w:val="28"/>
          <w:szCs w:val="28"/>
        </w:rPr>
      </w:pPr>
      <w:r>
        <w:rPr>
          <w:rFonts w:ascii="Times New Roman" w:hAnsi="Times New Roman"/>
          <w:sz w:val="28"/>
          <w:szCs w:val="28"/>
        </w:rPr>
        <w:t>воспитательные, образовательные и развивающие</w:t>
      </w:r>
    </w:p>
    <w:p w:rsidR="005B0A6A" w:rsidRDefault="005B0A6A" w:rsidP="005B0A6A">
      <w:pPr>
        <w:pStyle w:val="a4"/>
        <w:widowControl w:val="0"/>
        <w:numPr>
          <w:ilvl w:val="0"/>
          <w:numId w:val="43"/>
        </w:numPr>
        <w:shd w:val="clear" w:color="auto" w:fill="FFFFFF"/>
        <w:autoSpaceDE w:val="0"/>
        <w:autoSpaceDN w:val="0"/>
        <w:adjustRightInd w:val="0"/>
        <w:spacing w:before="0" w:beforeAutospacing="0" w:after="0" w:afterAutospacing="0"/>
        <w:ind w:left="0" w:firstLine="0"/>
        <w:contextualSpacing/>
        <w:rPr>
          <w:rFonts w:ascii="Times New Roman" w:hAnsi="Times New Roman"/>
          <w:bCs/>
          <w:sz w:val="28"/>
          <w:szCs w:val="28"/>
          <w:lang w:val="en-US"/>
        </w:rPr>
      </w:pPr>
      <w:r>
        <w:rPr>
          <w:rFonts w:ascii="Times New Roman" w:hAnsi="Times New Roman"/>
          <w:b/>
          <w:sz w:val="28"/>
          <w:szCs w:val="28"/>
        </w:rPr>
        <w:t>#</w:t>
      </w:r>
      <w:r>
        <w:rPr>
          <w:rFonts w:ascii="Times New Roman" w:hAnsi="Times New Roman"/>
          <w:bCs/>
          <w:sz w:val="28"/>
          <w:szCs w:val="28"/>
        </w:rPr>
        <w:t>СРЕДСТВО ОБУЧЕНИЯ – ЭТО:</w:t>
      </w:r>
    </w:p>
    <w:p w:rsidR="005B0A6A" w:rsidRDefault="005B0A6A" w:rsidP="005B0A6A">
      <w:pPr>
        <w:pStyle w:val="a4"/>
        <w:widowControl w:val="0"/>
        <w:numPr>
          <w:ilvl w:val="0"/>
          <w:numId w:val="54"/>
        </w:numPr>
        <w:shd w:val="clear" w:color="auto" w:fill="FFFFFF"/>
        <w:autoSpaceDE w:val="0"/>
        <w:autoSpaceDN w:val="0"/>
        <w:adjustRightInd w:val="0"/>
        <w:spacing w:before="0" w:beforeAutospacing="0" w:after="0" w:afterAutospacing="0"/>
        <w:contextualSpacing/>
        <w:rPr>
          <w:rFonts w:ascii="Times New Roman" w:hAnsi="Times New Roman"/>
          <w:i/>
          <w:sz w:val="28"/>
          <w:szCs w:val="28"/>
        </w:rPr>
      </w:pPr>
      <w:r>
        <w:rPr>
          <w:rFonts w:ascii="Times New Roman" w:hAnsi="Times New Roman"/>
          <w:sz w:val="28"/>
          <w:szCs w:val="28"/>
        </w:rPr>
        <w:t>совокупность идеальных и материальных объектов, которые позволяют решить задачи обучения</w:t>
      </w:r>
    </w:p>
    <w:p w:rsidR="005B0A6A" w:rsidRDefault="005B0A6A" w:rsidP="005B0A6A">
      <w:pPr>
        <w:pStyle w:val="a4"/>
        <w:widowControl w:val="0"/>
        <w:numPr>
          <w:ilvl w:val="0"/>
          <w:numId w:val="54"/>
        </w:num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приемы и методы получения, обобщения и систематизации знаний</w:t>
      </w:r>
    </w:p>
    <w:p w:rsidR="005B0A6A" w:rsidRDefault="005B0A6A" w:rsidP="005B0A6A">
      <w:pPr>
        <w:pStyle w:val="a4"/>
        <w:widowControl w:val="0"/>
        <w:numPr>
          <w:ilvl w:val="0"/>
          <w:numId w:val="54"/>
        </w:num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набор педагогического инструментария для решения познавательных задач</w:t>
      </w:r>
    </w:p>
    <w:p w:rsidR="005B0A6A" w:rsidRDefault="005B0A6A" w:rsidP="005B0A6A">
      <w:pPr>
        <w:pStyle w:val="a4"/>
        <w:widowControl w:val="0"/>
        <w:numPr>
          <w:ilvl w:val="0"/>
          <w:numId w:val="54"/>
        </w:num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все предметы материального мира, которые используются для организации занятий</w:t>
      </w:r>
    </w:p>
    <w:p w:rsidR="005B0A6A" w:rsidRDefault="005B0A6A" w:rsidP="005B0A6A">
      <w:pPr>
        <w:rPr>
          <w:sz w:val="28"/>
          <w:szCs w:val="28"/>
          <w:lang w:eastAsia="en-US"/>
        </w:rPr>
      </w:pPr>
      <w:r>
        <w:rPr>
          <w:sz w:val="28"/>
          <w:szCs w:val="28"/>
        </w:rPr>
        <w:t>15)</w:t>
      </w:r>
      <w:r>
        <w:rPr>
          <w:b/>
          <w:sz w:val="28"/>
          <w:szCs w:val="28"/>
        </w:rPr>
        <w:t xml:space="preserve">  #</w:t>
      </w:r>
      <w:r>
        <w:rPr>
          <w:sz w:val="28"/>
          <w:szCs w:val="28"/>
        </w:rPr>
        <w:t>ГЛАВНЫМ ЗВЕНОМ ДИДАКТИЧЕСКОГО ЦИКЛА ОБУЧЕНИЯ В ВУЗЕ, ЯВЛЯЕТСЯ:</w:t>
      </w:r>
    </w:p>
    <w:p w:rsidR="005B0A6A" w:rsidRDefault="005B0A6A" w:rsidP="005B0A6A">
      <w:pPr>
        <w:pStyle w:val="a4"/>
        <w:widowControl w:val="0"/>
        <w:numPr>
          <w:ilvl w:val="0"/>
          <w:numId w:val="55"/>
        </w:numPr>
        <w:autoSpaceDE w:val="0"/>
        <w:autoSpaceDN w:val="0"/>
        <w:adjustRightInd w:val="0"/>
        <w:spacing w:before="0" w:beforeAutospacing="0" w:after="0" w:afterAutospacing="0"/>
        <w:contextualSpacing/>
        <w:rPr>
          <w:rFonts w:ascii="Times New Roman" w:hAnsi="Times New Roman"/>
          <w:i/>
          <w:sz w:val="28"/>
          <w:szCs w:val="28"/>
        </w:rPr>
      </w:pPr>
      <w:r>
        <w:rPr>
          <w:rFonts w:ascii="Times New Roman" w:hAnsi="Times New Roman"/>
          <w:sz w:val="28"/>
          <w:szCs w:val="28"/>
        </w:rPr>
        <w:t>лекция</w:t>
      </w:r>
    </w:p>
    <w:p w:rsidR="005B0A6A" w:rsidRDefault="005B0A6A" w:rsidP="005B0A6A">
      <w:pPr>
        <w:pStyle w:val="a4"/>
        <w:widowControl w:val="0"/>
        <w:numPr>
          <w:ilvl w:val="0"/>
          <w:numId w:val="55"/>
        </w:num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семинарское занятие</w:t>
      </w:r>
    </w:p>
    <w:p w:rsidR="005B0A6A" w:rsidRDefault="005B0A6A" w:rsidP="005B0A6A">
      <w:pPr>
        <w:pStyle w:val="a4"/>
        <w:widowControl w:val="0"/>
        <w:numPr>
          <w:ilvl w:val="0"/>
          <w:numId w:val="55"/>
        </w:num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коллоквиум</w:t>
      </w:r>
    </w:p>
    <w:p w:rsidR="005B0A6A" w:rsidRDefault="005B0A6A" w:rsidP="005B0A6A">
      <w:pPr>
        <w:pStyle w:val="a4"/>
        <w:widowControl w:val="0"/>
        <w:numPr>
          <w:ilvl w:val="0"/>
          <w:numId w:val="55"/>
        </w:num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зачет/экзамен</w:t>
      </w:r>
    </w:p>
    <w:p w:rsidR="005B0A6A" w:rsidRDefault="005B0A6A" w:rsidP="005B0A6A">
      <w:pPr>
        <w:pStyle w:val="a4"/>
        <w:widowControl w:val="0"/>
        <w:numPr>
          <w:ilvl w:val="0"/>
          <w:numId w:val="56"/>
        </w:numPr>
        <w:autoSpaceDE w:val="0"/>
        <w:autoSpaceDN w:val="0"/>
        <w:adjustRightInd w:val="0"/>
        <w:spacing w:before="0" w:beforeAutospacing="0" w:after="0" w:afterAutospacing="0"/>
        <w:ind w:left="0" w:firstLine="0"/>
        <w:contextualSpacing/>
        <w:rPr>
          <w:rFonts w:ascii="Times New Roman" w:hAnsi="Times New Roman"/>
          <w:sz w:val="28"/>
          <w:szCs w:val="28"/>
        </w:rPr>
      </w:pPr>
      <w:r>
        <w:rPr>
          <w:rFonts w:ascii="Times New Roman" w:hAnsi="Times New Roman"/>
          <w:sz w:val="28"/>
          <w:szCs w:val="28"/>
        </w:rPr>
        <w:t>*К НОВЫМ ЛЕКЦИОННЫМ ФОРМАМ ОТНОСЯТ:</w:t>
      </w:r>
    </w:p>
    <w:p w:rsidR="005B0A6A" w:rsidRDefault="005B0A6A" w:rsidP="005B0A6A">
      <w:pPr>
        <w:pStyle w:val="a4"/>
        <w:widowControl w:val="0"/>
        <w:numPr>
          <w:ilvl w:val="0"/>
          <w:numId w:val="57"/>
        </w:num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лекция вдвоем</w:t>
      </w:r>
    </w:p>
    <w:p w:rsidR="005B0A6A" w:rsidRDefault="005B0A6A" w:rsidP="005B0A6A">
      <w:pPr>
        <w:pStyle w:val="a4"/>
        <w:widowControl w:val="0"/>
        <w:numPr>
          <w:ilvl w:val="0"/>
          <w:numId w:val="57"/>
        </w:num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лекция-пресс-конференция</w:t>
      </w:r>
    </w:p>
    <w:p w:rsidR="005B0A6A" w:rsidRDefault="005B0A6A" w:rsidP="005B0A6A">
      <w:pPr>
        <w:pStyle w:val="a4"/>
        <w:widowControl w:val="0"/>
        <w:numPr>
          <w:ilvl w:val="0"/>
          <w:numId w:val="57"/>
        </w:num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lastRenderedPageBreak/>
        <w:t>лекция-визуализация</w:t>
      </w:r>
    </w:p>
    <w:p w:rsidR="005B0A6A" w:rsidRDefault="005B0A6A" w:rsidP="005B0A6A">
      <w:pPr>
        <w:pStyle w:val="a4"/>
        <w:widowControl w:val="0"/>
        <w:numPr>
          <w:ilvl w:val="0"/>
          <w:numId w:val="57"/>
        </w:num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лекция-провокация</w:t>
      </w:r>
    </w:p>
    <w:p w:rsidR="005B0A6A" w:rsidRDefault="005B0A6A" w:rsidP="005B0A6A">
      <w:pPr>
        <w:pStyle w:val="a4"/>
        <w:widowControl w:val="0"/>
        <w:numPr>
          <w:ilvl w:val="0"/>
          <w:numId w:val="57"/>
        </w:num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вводная лекция</w:t>
      </w:r>
    </w:p>
    <w:p w:rsidR="005B0A6A" w:rsidRDefault="005B0A6A" w:rsidP="005B0A6A">
      <w:pPr>
        <w:pStyle w:val="a4"/>
        <w:widowControl w:val="0"/>
        <w:numPr>
          <w:ilvl w:val="0"/>
          <w:numId w:val="56"/>
        </w:numPr>
        <w:autoSpaceDE w:val="0"/>
        <w:autoSpaceDN w:val="0"/>
        <w:adjustRightInd w:val="0"/>
        <w:spacing w:before="0" w:beforeAutospacing="0" w:after="0" w:afterAutospacing="0"/>
        <w:contextualSpacing/>
        <w:rPr>
          <w:rFonts w:ascii="Times New Roman" w:hAnsi="Times New Roman"/>
          <w:sz w:val="28"/>
          <w:szCs w:val="28"/>
          <w:lang w:val="en-US"/>
        </w:rPr>
      </w:pPr>
      <w:r>
        <w:rPr>
          <w:rFonts w:ascii="Times New Roman" w:hAnsi="Times New Roman"/>
          <w:sz w:val="28"/>
          <w:szCs w:val="28"/>
        </w:rPr>
        <w:t>#ВЫБЕРЕТЕ ОСНОВНЫЕ ПРИЕМЫ САМОВОСПИТАНИЯ:</w:t>
      </w:r>
    </w:p>
    <w:p w:rsidR="005B0A6A" w:rsidRDefault="005B0A6A" w:rsidP="005B0A6A">
      <w:pPr>
        <w:pStyle w:val="a4"/>
        <w:widowControl w:val="0"/>
        <w:numPr>
          <w:ilvl w:val="2"/>
          <w:numId w:val="58"/>
        </w:numPr>
        <w:autoSpaceDE w:val="0"/>
        <w:autoSpaceDN w:val="0"/>
        <w:adjustRightInd w:val="0"/>
        <w:spacing w:before="0" w:beforeAutospacing="0" w:after="0" w:afterAutospacing="0"/>
        <w:ind w:left="426" w:firstLine="0"/>
        <w:contextualSpacing/>
        <w:rPr>
          <w:rFonts w:ascii="Times New Roman" w:hAnsi="Times New Roman"/>
          <w:sz w:val="28"/>
          <w:szCs w:val="28"/>
        </w:rPr>
      </w:pPr>
      <w:r>
        <w:rPr>
          <w:rFonts w:ascii="Times New Roman" w:hAnsi="Times New Roman"/>
          <w:sz w:val="28"/>
          <w:szCs w:val="28"/>
        </w:rPr>
        <w:t xml:space="preserve">ситуации доверия, контроля, </w:t>
      </w:r>
      <w:proofErr w:type="spellStart"/>
      <w:r>
        <w:rPr>
          <w:rFonts w:ascii="Times New Roman" w:hAnsi="Times New Roman"/>
          <w:sz w:val="28"/>
          <w:szCs w:val="28"/>
        </w:rPr>
        <w:t>саморегуляция</w:t>
      </w:r>
      <w:proofErr w:type="spellEnd"/>
    </w:p>
    <w:p w:rsidR="005B0A6A" w:rsidRDefault="005B0A6A" w:rsidP="005B0A6A">
      <w:pPr>
        <w:pStyle w:val="a4"/>
        <w:widowControl w:val="0"/>
        <w:numPr>
          <w:ilvl w:val="2"/>
          <w:numId w:val="58"/>
        </w:numPr>
        <w:autoSpaceDE w:val="0"/>
        <w:autoSpaceDN w:val="0"/>
        <w:adjustRightInd w:val="0"/>
        <w:spacing w:before="0" w:beforeAutospacing="0" w:after="0" w:afterAutospacing="0"/>
        <w:ind w:left="426" w:firstLine="0"/>
        <w:contextualSpacing/>
        <w:rPr>
          <w:rFonts w:ascii="Times New Roman" w:hAnsi="Times New Roman"/>
          <w:sz w:val="28"/>
          <w:szCs w:val="28"/>
        </w:rPr>
      </w:pPr>
      <w:proofErr w:type="spellStart"/>
      <w:r>
        <w:rPr>
          <w:rFonts w:ascii="Times New Roman" w:hAnsi="Times New Roman"/>
          <w:sz w:val="28"/>
          <w:szCs w:val="28"/>
        </w:rPr>
        <w:t>самоприказ</w:t>
      </w:r>
      <w:proofErr w:type="spellEnd"/>
      <w:r>
        <w:rPr>
          <w:rFonts w:ascii="Times New Roman" w:hAnsi="Times New Roman"/>
          <w:sz w:val="28"/>
          <w:szCs w:val="28"/>
        </w:rPr>
        <w:t>, критика, замечания</w:t>
      </w:r>
    </w:p>
    <w:p w:rsidR="005B0A6A" w:rsidRDefault="005B0A6A" w:rsidP="005B0A6A">
      <w:pPr>
        <w:pStyle w:val="a4"/>
        <w:widowControl w:val="0"/>
        <w:numPr>
          <w:ilvl w:val="2"/>
          <w:numId w:val="58"/>
        </w:numPr>
        <w:autoSpaceDE w:val="0"/>
        <w:autoSpaceDN w:val="0"/>
        <w:adjustRightInd w:val="0"/>
        <w:spacing w:before="0" w:beforeAutospacing="0" w:after="0" w:afterAutospacing="0"/>
        <w:ind w:left="426" w:firstLine="0"/>
        <w:contextualSpacing/>
        <w:rPr>
          <w:rFonts w:ascii="Times New Roman" w:hAnsi="Times New Roman"/>
          <w:sz w:val="28"/>
          <w:szCs w:val="28"/>
        </w:rPr>
      </w:pPr>
      <w:r>
        <w:rPr>
          <w:rFonts w:ascii="Times New Roman" w:hAnsi="Times New Roman"/>
          <w:sz w:val="28"/>
          <w:szCs w:val="28"/>
        </w:rPr>
        <w:t xml:space="preserve">самоанализ, самооценка, самоконтроль, </w:t>
      </w:r>
      <w:proofErr w:type="spellStart"/>
      <w:r>
        <w:rPr>
          <w:rFonts w:ascii="Times New Roman" w:hAnsi="Times New Roman"/>
          <w:sz w:val="28"/>
          <w:szCs w:val="28"/>
        </w:rPr>
        <w:t>саморегуляция</w:t>
      </w:r>
      <w:proofErr w:type="spellEnd"/>
      <w:r>
        <w:rPr>
          <w:rFonts w:ascii="Times New Roman" w:hAnsi="Times New Roman"/>
          <w:sz w:val="28"/>
          <w:szCs w:val="28"/>
        </w:rPr>
        <w:t>, самоосуждение</w:t>
      </w:r>
    </w:p>
    <w:p w:rsidR="005B0A6A" w:rsidRDefault="005B0A6A" w:rsidP="005B0A6A">
      <w:pPr>
        <w:pStyle w:val="a4"/>
        <w:widowControl w:val="0"/>
        <w:numPr>
          <w:ilvl w:val="2"/>
          <w:numId w:val="58"/>
        </w:numPr>
        <w:autoSpaceDE w:val="0"/>
        <w:autoSpaceDN w:val="0"/>
        <w:adjustRightInd w:val="0"/>
        <w:spacing w:before="0" w:beforeAutospacing="0" w:after="0" w:afterAutospacing="0"/>
        <w:ind w:left="426" w:firstLine="0"/>
        <w:contextualSpacing/>
        <w:rPr>
          <w:rFonts w:ascii="Times New Roman" w:hAnsi="Times New Roman"/>
          <w:sz w:val="28"/>
          <w:szCs w:val="28"/>
        </w:rPr>
      </w:pPr>
      <w:r>
        <w:rPr>
          <w:rFonts w:ascii="Times New Roman" w:hAnsi="Times New Roman"/>
          <w:sz w:val="28"/>
          <w:szCs w:val="28"/>
        </w:rPr>
        <w:t>состязания, показ образцов и примера, создание ситуаций успеха</w:t>
      </w:r>
    </w:p>
    <w:p w:rsidR="005B0A6A" w:rsidRDefault="005B0A6A" w:rsidP="005B0A6A">
      <w:pPr>
        <w:pStyle w:val="a4"/>
        <w:widowControl w:val="0"/>
        <w:numPr>
          <w:ilvl w:val="2"/>
          <w:numId w:val="58"/>
        </w:numPr>
        <w:autoSpaceDE w:val="0"/>
        <w:autoSpaceDN w:val="0"/>
        <w:adjustRightInd w:val="0"/>
        <w:spacing w:before="0" w:beforeAutospacing="0" w:after="0" w:afterAutospacing="0"/>
        <w:ind w:left="426" w:firstLine="0"/>
        <w:contextualSpacing/>
        <w:rPr>
          <w:rFonts w:ascii="Times New Roman" w:hAnsi="Times New Roman"/>
          <w:sz w:val="28"/>
          <w:szCs w:val="28"/>
        </w:rPr>
      </w:pPr>
      <w:r>
        <w:rPr>
          <w:rFonts w:ascii="Times New Roman" w:hAnsi="Times New Roman"/>
          <w:sz w:val="28"/>
          <w:szCs w:val="28"/>
        </w:rPr>
        <w:t>убеждение, внушение, повествование, доказательство, призывы, самочувствие</w:t>
      </w:r>
    </w:p>
    <w:p w:rsidR="005B0A6A" w:rsidRDefault="005B0A6A" w:rsidP="005B0A6A">
      <w:pPr>
        <w:pStyle w:val="a4"/>
        <w:widowControl w:val="0"/>
        <w:numPr>
          <w:ilvl w:val="0"/>
          <w:numId w:val="56"/>
        </w:numPr>
        <w:autoSpaceDE w:val="0"/>
        <w:autoSpaceDN w:val="0"/>
        <w:adjustRightInd w:val="0"/>
        <w:spacing w:before="0" w:beforeAutospacing="0" w:after="0" w:afterAutospacing="0"/>
        <w:ind w:left="0" w:firstLine="0"/>
        <w:contextualSpacing/>
        <w:rPr>
          <w:rFonts w:ascii="Times New Roman" w:hAnsi="Times New Roman"/>
          <w:sz w:val="28"/>
          <w:szCs w:val="28"/>
        </w:rPr>
      </w:pPr>
      <w:r>
        <w:rPr>
          <w:rFonts w:ascii="Times New Roman" w:hAnsi="Times New Roman"/>
          <w:sz w:val="28"/>
          <w:szCs w:val="28"/>
        </w:rPr>
        <w:t>*ВАМ НУЖНО СОСТАВИТЬ ПРОГРАММУ ПРОФЕССИОНАЛЬНОГО САМОРАЗВИТИЯ. КАКИЕ ИНСТРУМЕНТЫ ВЫ ВЫБЕРЕТЕ:</w:t>
      </w:r>
    </w:p>
    <w:p w:rsidR="005B0A6A" w:rsidRDefault="005B0A6A" w:rsidP="005B0A6A">
      <w:pPr>
        <w:pStyle w:val="a4"/>
        <w:widowControl w:val="0"/>
        <w:numPr>
          <w:ilvl w:val="3"/>
          <w:numId w:val="59"/>
        </w:numPr>
        <w:autoSpaceDE w:val="0"/>
        <w:autoSpaceDN w:val="0"/>
        <w:adjustRightInd w:val="0"/>
        <w:spacing w:before="0" w:beforeAutospacing="0" w:after="0" w:afterAutospacing="0"/>
        <w:ind w:left="426" w:firstLine="0"/>
        <w:contextualSpacing/>
        <w:rPr>
          <w:rFonts w:ascii="Times New Roman" w:hAnsi="Times New Roman"/>
          <w:sz w:val="28"/>
          <w:szCs w:val="28"/>
        </w:rPr>
      </w:pPr>
      <w:r>
        <w:rPr>
          <w:rFonts w:ascii="Times New Roman" w:hAnsi="Times New Roman"/>
          <w:sz w:val="28"/>
          <w:szCs w:val="28"/>
        </w:rPr>
        <w:t>повышение квалификации</w:t>
      </w:r>
    </w:p>
    <w:p w:rsidR="005B0A6A" w:rsidRDefault="005B0A6A" w:rsidP="005B0A6A">
      <w:pPr>
        <w:pStyle w:val="a4"/>
        <w:widowControl w:val="0"/>
        <w:numPr>
          <w:ilvl w:val="3"/>
          <w:numId w:val="59"/>
        </w:numPr>
        <w:autoSpaceDE w:val="0"/>
        <w:autoSpaceDN w:val="0"/>
        <w:adjustRightInd w:val="0"/>
        <w:spacing w:before="0" w:beforeAutospacing="0" w:after="0" w:afterAutospacing="0"/>
        <w:ind w:left="426" w:firstLine="0"/>
        <w:contextualSpacing/>
        <w:rPr>
          <w:rFonts w:ascii="Times New Roman" w:hAnsi="Times New Roman"/>
          <w:sz w:val="28"/>
          <w:szCs w:val="28"/>
        </w:rPr>
      </w:pPr>
      <w:r>
        <w:rPr>
          <w:rFonts w:ascii="Times New Roman" w:hAnsi="Times New Roman"/>
          <w:sz w:val="28"/>
          <w:szCs w:val="28"/>
        </w:rPr>
        <w:t>создание портфолио достижений</w:t>
      </w:r>
    </w:p>
    <w:p w:rsidR="005B0A6A" w:rsidRDefault="005B0A6A" w:rsidP="005B0A6A">
      <w:pPr>
        <w:pStyle w:val="a4"/>
        <w:widowControl w:val="0"/>
        <w:numPr>
          <w:ilvl w:val="3"/>
          <w:numId w:val="59"/>
        </w:numPr>
        <w:autoSpaceDE w:val="0"/>
        <w:autoSpaceDN w:val="0"/>
        <w:adjustRightInd w:val="0"/>
        <w:spacing w:before="0" w:beforeAutospacing="0" w:after="0" w:afterAutospacing="0"/>
        <w:ind w:left="426" w:firstLine="0"/>
        <w:contextualSpacing/>
        <w:rPr>
          <w:rFonts w:ascii="Times New Roman" w:hAnsi="Times New Roman"/>
          <w:sz w:val="28"/>
          <w:szCs w:val="28"/>
        </w:rPr>
      </w:pPr>
      <w:r>
        <w:rPr>
          <w:rFonts w:ascii="Times New Roman" w:hAnsi="Times New Roman"/>
          <w:sz w:val="28"/>
          <w:szCs w:val="28"/>
        </w:rPr>
        <w:t>развитие профессиональной рефлексии</w:t>
      </w:r>
    </w:p>
    <w:p w:rsidR="005B0A6A" w:rsidRDefault="005B0A6A" w:rsidP="005B0A6A">
      <w:pPr>
        <w:pStyle w:val="a4"/>
        <w:widowControl w:val="0"/>
        <w:numPr>
          <w:ilvl w:val="3"/>
          <w:numId w:val="59"/>
        </w:numPr>
        <w:autoSpaceDE w:val="0"/>
        <w:autoSpaceDN w:val="0"/>
        <w:adjustRightInd w:val="0"/>
        <w:spacing w:before="0" w:beforeAutospacing="0" w:after="0" w:afterAutospacing="0"/>
        <w:ind w:left="426" w:firstLine="0"/>
        <w:contextualSpacing/>
        <w:rPr>
          <w:rFonts w:ascii="Times New Roman" w:hAnsi="Times New Roman"/>
          <w:sz w:val="28"/>
          <w:szCs w:val="28"/>
        </w:rPr>
      </w:pPr>
      <w:r>
        <w:rPr>
          <w:rFonts w:ascii="Times New Roman" w:hAnsi="Times New Roman"/>
          <w:sz w:val="28"/>
          <w:szCs w:val="28"/>
        </w:rPr>
        <w:t>развитие досуговых интересов</w:t>
      </w:r>
    </w:p>
    <w:p w:rsidR="005B0A6A" w:rsidRDefault="005B0A6A" w:rsidP="005B0A6A">
      <w:pPr>
        <w:pStyle w:val="a4"/>
        <w:widowControl w:val="0"/>
        <w:numPr>
          <w:ilvl w:val="0"/>
          <w:numId w:val="56"/>
        </w:numPr>
        <w:autoSpaceDE w:val="0"/>
        <w:autoSpaceDN w:val="0"/>
        <w:adjustRightInd w:val="0"/>
        <w:spacing w:before="0" w:beforeAutospacing="0" w:after="0" w:afterAutospacing="0"/>
        <w:ind w:left="0" w:firstLine="0"/>
        <w:contextualSpacing/>
        <w:rPr>
          <w:rFonts w:ascii="Times New Roman" w:hAnsi="Times New Roman"/>
          <w:sz w:val="28"/>
          <w:szCs w:val="28"/>
        </w:rPr>
      </w:pPr>
      <w:r>
        <w:rPr>
          <w:rFonts w:ascii="Times New Roman" w:hAnsi="Times New Roman"/>
          <w:sz w:val="28"/>
          <w:szCs w:val="28"/>
        </w:rPr>
        <w:t>^ОПРЕДЕЛИТЕ ПОСЛЕДОВАТЕЛЬНОСТЬ СТАДИЙ ПРОФЕССИОНАЛЬНОГО РОСТА ВРАЧА:</w:t>
      </w:r>
    </w:p>
    <w:p w:rsidR="005B0A6A" w:rsidRDefault="005B0A6A" w:rsidP="005B0A6A">
      <w:pPr>
        <w:pStyle w:val="a4"/>
        <w:widowControl w:val="0"/>
        <w:numPr>
          <w:ilvl w:val="0"/>
          <w:numId w:val="60"/>
        </w:numPr>
        <w:autoSpaceDE w:val="0"/>
        <w:autoSpaceDN w:val="0"/>
        <w:adjustRightInd w:val="0"/>
        <w:spacing w:before="0" w:beforeAutospacing="0" w:after="0" w:afterAutospacing="0"/>
        <w:ind w:left="567" w:hanging="141"/>
        <w:contextualSpacing/>
        <w:rPr>
          <w:rFonts w:ascii="Times New Roman" w:hAnsi="Times New Roman"/>
          <w:bCs/>
          <w:sz w:val="28"/>
          <w:szCs w:val="28"/>
        </w:rPr>
      </w:pPr>
      <w:r>
        <w:rPr>
          <w:rFonts w:ascii="Times New Roman" w:hAnsi="Times New Roman"/>
          <w:bCs/>
          <w:sz w:val="28"/>
          <w:szCs w:val="28"/>
        </w:rPr>
        <w:t xml:space="preserve">Стадия «оптации» </w:t>
      </w:r>
    </w:p>
    <w:p w:rsidR="005B0A6A" w:rsidRDefault="005B0A6A" w:rsidP="005B0A6A">
      <w:pPr>
        <w:pStyle w:val="a4"/>
        <w:widowControl w:val="0"/>
        <w:numPr>
          <w:ilvl w:val="3"/>
          <w:numId w:val="60"/>
        </w:numPr>
        <w:autoSpaceDE w:val="0"/>
        <w:autoSpaceDN w:val="0"/>
        <w:adjustRightInd w:val="0"/>
        <w:spacing w:before="0" w:beforeAutospacing="0" w:after="0" w:afterAutospacing="0"/>
        <w:ind w:left="567" w:hanging="141"/>
        <w:contextualSpacing/>
        <w:rPr>
          <w:rFonts w:ascii="Times New Roman" w:hAnsi="Times New Roman"/>
          <w:sz w:val="28"/>
          <w:szCs w:val="28"/>
        </w:rPr>
      </w:pPr>
      <w:r>
        <w:rPr>
          <w:rFonts w:ascii="Times New Roman" w:hAnsi="Times New Roman"/>
          <w:bCs/>
          <w:sz w:val="28"/>
          <w:szCs w:val="28"/>
        </w:rPr>
        <w:t>Стадия адепта</w:t>
      </w:r>
    </w:p>
    <w:p w:rsidR="005B0A6A" w:rsidRDefault="005B0A6A" w:rsidP="005B0A6A">
      <w:pPr>
        <w:pStyle w:val="a4"/>
        <w:widowControl w:val="0"/>
        <w:numPr>
          <w:ilvl w:val="3"/>
          <w:numId w:val="60"/>
        </w:numPr>
        <w:autoSpaceDE w:val="0"/>
        <w:autoSpaceDN w:val="0"/>
        <w:adjustRightInd w:val="0"/>
        <w:spacing w:before="0" w:beforeAutospacing="0" w:after="0" w:afterAutospacing="0"/>
        <w:ind w:left="567" w:hanging="141"/>
        <w:contextualSpacing/>
        <w:rPr>
          <w:rFonts w:ascii="Times New Roman" w:hAnsi="Times New Roman"/>
          <w:bCs/>
          <w:sz w:val="28"/>
          <w:szCs w:val="28"/>
        </w:rPr>
      </w:pPr>
      <w:r>
        <w:rPr>
          <w:rFonts w:ascii="Times New Roman" w:hAnsi="Times New Roman"/>
          <w:bCs/>
          <w:sz w:val="28"/>
          <w:szCs w:val="28"/>
        </w:rPr>
        <w:t xml:space="preserve">Стадия </w:t>
      </w:r>
      <w:proofErr w:type="spellStart"/>
      <w:r>
        <w:rPr>
          <w:rFonts w:ascii="Times New Roman" w:hAnsi="Times New Roman"/>
          <w:bCs/>
          <w:sz w:val="28"/>
          <w:szCs w:val="28"/>
        </w:rPr>
        <w:t>адаптанта</w:t>
      </w:r>
      <w:proofErr w:type="spellEnd"/>
    </w:p>
    <w:p w:rsidR="005B0A6A" w:rsidRDefault="005B0A6A" w:rsidP="005B0A6A">
      <w:pPr>
        <w:pStyle w:val="a4"/>
        <w:widowControl w:val="0"/>
        <w:numPr>
          <w:ilvl w:val="3"/>
          <w:numId w:val="60"/>
        </w:numPr>
        <w:autoSpaceDE w:val="0"/>
        <w:autoSpaceDN w:val="0"/>
        <w:adjustRightInd w:val="0"/>
        <w:spacing w:before="0" w:beforeAutospacing="0" w:after="0" w:afterAutospacing="0"/>
        <w:ind w:left="567" w:hanging="141"/>
        <w:contextualSpacing/>
        <w:rPr>
          <w:rFonts w:ascii="Times New Roman" w:hAnsi="Times New Roman"/>
          <w:sz w:val="28"/>
          <w:szCs w:val="28"/>
        </w:rPr>
      </w:pPr>
      <w:r>
        <w:rPr>
          <w:rFonts w:ascii="Times New Roman" w:hAnsi="Times New Roman"/>
          <w:bCs/>
          <w:sz w:val="28"/>
          <w:szCs w:val="28"/>
        </w:rPr>
        <w:t xml:space="preserve">Стадия </w:t>
      </w:r>
      <w:proofErr w:type="spellStart"/>
      <w:r>
        <w:rPr>
          <w:rFonts w:ascii="Times New Roman" w:hAnsi="Times New Roman"/>
          <w:bCs/>
          <w:sz w:val="28"/>
          <w:szCs w:val="28"/>
        </w:rPr>
        <w:t>интернала</w:t>
      </w:r>
      <w:proofErr w:type="spellEnd"/>
    </w:p>
    <w:p w:rsidR="005B0A6A" w:rsidRDefault="005B0A6A" w:rsidP="005B0A6A">
      <w:pPr>
        <w:pStyle w:val="a4"/>
        <w:widowControl w:val="0"/>
        <w:numPr>
          <w:ilvl w:val="3"/>
          <w:numId w:val="60"/>
        </w:numPr>
        <w:autoSpaceDE w:val="0"/>
        <w:autoSpaceDN w:val="0"/>
        <w:adjustRightInd w:val="0"/>
        <w:spacing w:before="0" w:beforeAutospacing="0" w:after="0" w:afterAutospacing="0"/>
        <w:ind w:left="567" w:hanging="141"/>
        <w:contextualSpacing/>
        <w:rPr>
          <w:rFonts w:ascii="Times New Roman" w:hAnsi="Times New Roman"/>
          <w:bCs/>
          <w:sz w:val="28"/>
          <w:szCs w:val="28"/>
        </w:rPr>
      </w:pPr>
      <w:r>
        <w:rPr>
          <w:rFonts w:ascii="Times New Roman" w:hAnsi="Times New Roman"/>
          <w:bCs/>
          <w:sz w:val="28"/>
          <w:szCs w:val="28"/>
        </w:rPr>
        <w:t>Стадия мастера</w:t>
      </w:r>
    </w:p>
    <w:p w:rsidR="005B0A6A" w:rsidRDefault="005B0A6A" w:rsidP="005B0A6A">
      <w:pPr>
        <w:pStyle w:val="a4"/>
        <w:widowControl w:val="0"/>
        <w:numPr>
          <w:ilvl w:val="3"/>
          <w:numId w:val="60"/>
        </w:numPr>
        <w:autoSpaceDE w:val="0"/>
        <w:autoSpaceDN w:val="0"/>
        <w:adjustRightInd w:val="0"/>
        <w:spacing w:before="0" w:beforeAutospacing="0" w:after="0" w:afterAutospacing="0"/>
        <w:ind w:left="567" w:hanging="141"/>
        <w:contextualSpacing/>
        <w:rPr>
          <w:rFonts w:ascii="Times New Roman" w:hAnsi="Times New Roman"/>
          <w:bCs/>
          <w:sz w:val="28"/>
          <w:szCs w:val="28"/>
        </w:rPr>
      </w:pPr>
      <w:r>
        <w:rPr>
          <w:rFonts w:ascii="Times New Roman" w:hAnsi="Times New Roman"/>
          <w:bCs/>
          <w:sz w:val="28"/>
          <w:szCs w:val="28"/>
        </w:rPr>
        <w:t>Стадия авторитета</w:t>
      </w:r>
    </w:p>
    <w:p w:rsidR="005B0A6A" w:rsidRDefault="005B0A6A" w:rsidP="005B0A6A">
      <w:pPr>
        <w:pStyle w:val="a4"/>
        <w:widowControl w:val="0"/>
        <w:numPr>
          <w:ilvl w:val="3"/>
          <w:numId w:val="60"/>
        </w:numPr>
        <w:autoSpaceDE w:val="0"/>
        <w:autoSpaceDN w:val="0"/>
        <w:adjustRightInd w:val="0"/>
        <w:spacing w:before="0" w:beforeAutospacing="0" w:after="0" w:afterAutospacing="0"/>
        <w:ind w:left="567" w:hanging="141"/>
        <w:contextualSpacing/>
        <w:rPr>
          <w:rFonts w:ascii="Times New Roman" w:hAnsi="Times New Roman"/>
          <w:bCs/>
          <w:sz w:val="28"/>
          <w:szCs w:val="28"/>
        </w:rPr>
      </w:pPr>
      <w:r>
        <w:rPr>
          <w:rFonts w:ascii="Times New Roman" w:hAnsi="Times New Roman"/>
          <w:bCs/>
          <w:sz w:val="28"/>
          <w:szCs w:val="28"/>
        </w:rPr>
        <w:t>Стадия наставника</w:t>
      </w:r>
    </w:p>
    <w:p w:rsidR="005B0A6A" w:rsidRDefault="005B0A6A" w:rsidP="005B0A6A">
      <w:pPr>
        <w:pStyle w:val="a4"/>
        <w:widowControl w:val="0"/>
        <w:numPr>
          <w:ilvl w:val="0"/>
          <w:numId w:val="56"/>
        </w:numPr>
        <w:autoSpaceDE w:val="0"/>
        <w:autoSpaceDN w:val="0"/>
        <w:adjustRightInd w:val="0"/>
        <w:spacing w:before="0" w:beforeAutospacing="0" w:after="0" w:afterAutospacing="0"/>
        <w:ind w:left="0" w:firstLine="0"/>
        <w:contextualSpacing/>
        <w:rPr>
          <w:rFonts w:ascii="Times New Roman" w:hAnsi="Times New Roman"/>
          <w:sz w:val="28"/>
          <w:szCs w:val="28"/>
        </w:rPr>
      </w:pPr>
      <w:r>
        <w:rPr>
          <w:rFonts w:ascii="Times New Roman" w:hAnsi="Times New Roman"/>
          <w:sz w:val="28"/>
          <w:szCs w:val="28"/>
        </w:rPr>
        <w:t>^ОПРЕДЕЛИТЕ ПОСЛЕДОВАТЕЛЬНОСТЬ В РАСПРЕДЕЛЕНИИ ЖИЗНЕННЫХ И ПРОФЕССИОНАЛЬНЫХ ЦЕЛЕЙ:</w:t>
      </w:r>
    </w:p>
    <w:p w:rsidR="005B0A6A" w:rsidRDefault="005B0A6A" w:rsidP="005B0A6A">
      <w:pPr>
        <w:pStyle w:val="a4"/>
        <w:widowControl w:val="0"/>
        <w:numPr>
          <w:ilvl w:val="3"/>
          <w:numId w:val="56"/>
        </w:numPr>
        <w:autoSpaceDE w:val="0"/>
        <w:autoSpaceDN w:val="0"/>
        <w:adjustRightInd w:val="0"/>
        <w:spacing w:before="0" w:beforeAutospacing="0" w:after="0" w:afterAutospacing="0"/>
        <w:ind w:left="567"/>
        <w:contextualSpacing/>
        <w:rPr>
          <w:rFonts w:ascii="Times New Roman" w:hAnsi="Times New Roman"/>
          <w:sz w:val="28"/>
          <w:szCs w:val="28"/>
        </w:rPr>
      </w:pPr>
      <w:r>
        <w:rPr>
          <w:rFonts w:ascii="Times New Roman" w:hAnsi="Times New Roman"/>
          <w:sz w:val="28"/>
          <w:szCs w:val="28"/>
        </w:rPr>
        <w:t>осознать как можно больше реальных мотивов и соответствующих целей поведения</w:t>
      </w:r>
    </w:p>
    <w:p w:rsidR="005B0A6A" w:rsidRDefault="005B0A6A" w:rsidP="005B0A6A">
      <w:pPr>
        <w:pStyle w:val="a4"/>
        <w:widowControl w:val="0"/>
        <w:numPr>
          <w:ilvl w:val="3"/>
          <w:numId w:val="56"/>
        </w:numPr>
        <w:autoSpaceDE w:val="0"/>
        <w:autoSpaceDN w:val="0"/>
        <w:adjustRightInd w:val="0"/>
        <w:spacing w:before="0" w:beforeAutospacing="0" w:after="0" w:afterAutospacing="0"/>
        <w:ind w:left="567"/>
        <w:contextualSpacing/>
        <w:rPr>
          <w:rFonts w:ascii="Times New Roman" w:hAnsi="Times New Roman"/>
          <w:sz w:val="28"/>
          <w:szCs w:val="28"/>
        </w:rPr>
      </w:pPr>
      <w:r>
        <w:rPr>
          <w:rFonts w:ascii="Times New Roman" w:hAnsi="Times New Roman"/>
          <w:sz w:val="28"/>
          <w:szCs w:val="28"/>
        </w:rPr>
        <w:t xml:space="preserve">дифференцировать свои мотивы и цели </w:t>
      </w:r>
      <w:proofErr w:type="gramStart"/>
      <w:r>
        <w:rPr>
          <w:rFonts w:ascii="Times New Roman" w:hAnsi="Times New Roman"/>
          <w:sz w:val="28"/>
          <w:szCs w:val="28"/>
        </w:rPr>
        <w:t>на</w:t>
      </w:r>
      <w:proofErr w:type="gramEnd"/>
      <w:r>
        <w:rPr>
          <w:rFonts w:ascii="Times New Roman" w:hAnsi="Times New Roman"/>
          <w:sz w:val="28"/>
          <w:szCs w:val="28"/>
        </w:rPr>
        <w:t xml:space="preserve"> личностные (относящиеся в целом к жизни) и профессиональные</w:t>
      </w:r>
    </w:p>
    <w:p w:rsidR="005B0A6A" w:rsidRDefault="005B0A6A" w:rsidP="005B0A6A">
      <w:pPr>
        <w:pStyle w:val="a4"/>
        <w:widowControl w:val="0"/>
        <w:numPr>
          <w:ilvl w:val="3"/>
          <w:numId w:val="56"/>
        </w:numPr>
        <w:autoSpaceDE w:val="0"/>
        <w:autoSpaceDN w:val="0"/>
        <w:adjustRightInd w:val="0"/>
        <w:spacing w:before="0" w:beforeAutospacing="0" w:after="0" w:afterAutospacing="0"/>
        <w:ind w:left="567"/>
        <w:contextualSpacing/>
        <w:rPr>
          <w:rFonts w:ascii="Times New Roman" w:hAnsi="Times New Roman"/>
          <w:sz w:val="28"/>
          <w:szCs w:val="28"/>
        </w:rPr>
      </w:pPr>
      <w:r>
        <w:rPr>
          <w:rFonts w:ascii="Times New Roman" w:hAnsi="Times New Roman"/>
          <w:sz w:val="28"/>
          <w:szCs w:val="28"/>
        </w:rPr>
        <w:t>определить степень соответствия у себя жизненных и профессиональных мотивов, а затем уже провести осознанную их коррекцию</w:t>
      </w:r>
    </w:p>
    <w:p w:rsidR="005B0A6A" w:rsidRDefault="005B0A6A" w:rsidP="005B0A6A">
      <w:pPr>
        <w:pStyle w:val="a4"/>
        <w:widowControl w:val="0"/>
        <w:numPr>
          <w:ilvl w:val="3"/>
          <w:numId w:val="56"/>
        </w:numPr>
        <w:autoSpaceDE w:val="0"/>
        <w:autoSpaceDN w:val="0"/>
        <w:adjustRightInd w:val="0"/>
        <w:spacing w:before="0" w:beforeAutospacing="0" w:after="0" w:afterAutospacing="0"/>
        <w:ind w:left="567"/>
        <w:contextualSpacing/>
        <w:rPr>
          <w:rFonts w:ascii="Times New Roman" w:hAnsi="Times New Roman"/>
          <w:sz w:val="28"/>
          <w:szCs w:val="28"/>
        </w:rPr>
      </w:pPr>
      <w:r>
        <w:rPr>
          <w:rFonts w:ascii="Times New Roman" w:hAnsi="Times New Roman"/>
          <w:sz w:val="28"/>
          <w:szCs w:val="28"/>
        </w:rPr>
        <w:t>развитие рефлексии является одним как универсального внутреннего механизма саморазвития и самореализации</w:t>
      </w:r>
    </w:p>
    <w:p w:rsidR="005B0A6A" w:rsidRDefault="005B0A6A" w:rsidP="005B0A6A">
      <w:pPr>
        <w:pStyle w:val="a4"/>
        <w:widowControl w:val="0"/>
        <w:numPr>
          <w:ilvl w:val="0"/>
          <w:numId w:val="56"/>
        </w:numPr>
        <w:autoSpaceDE w:val="0"/>
        <w:autoSpaceDN w:val="0"/>
        <w:adjustRightInd w:val="0"/>
        <w:spacing w:before="0" w:beforeAutospacing="0" w:after="0" w:afterAutospacing="0"/>
        <w:ind w:left="0" w:firstLine="0"/>
        <w:contextualSpacing/>
        <w:rPr>
          <w:rFonts w:ascii="Times New Roman" w:hAnsi="Times New Roman"/>
          <w:sz w:val="28"/>
          <w:szCs w:val="28"/>
        </w:rPr>
      </w:pPr>
      <w:r>
        <w:rPr>
          <w:rFonts w:ascii="Times New Roman" w:hAnsi="Times New Roman"/>
          <w:sz w:val="28"/>
          <w:szCs w:val="28"/>
        </w:rPr>
        <w:t>#НАЛИЧИЕ ПРОФЕССИОНАЛЬНОЙ ДЕФОРМАЦИИ ВРАЧА МОЖНО КОНСТАТИРОВАТЬ ПРИ НАЛИЧИИ:</w:t>
      </w:r>
    </w:p>
    <w:p w:rsidR="005B0A6A" w:rsidRDefault="005B0A6A" w:rsidP="005B0A6A">
      <w:pPr>
        <w:pStyle w:val="a4"/>
        <w:widowControl w:val="0"/>
        <w:numPr>
          <w:ilvl w:val="3"/>
          <w:numId w:val="56"/>
        </w:numPr>
        <w:autoSpaceDE w:val="0"/>
        <w:autoSpaceDN w:val="0"/>
        <w:adjustRightInd w:val="0"/>
        <w:spacing w:before="0" w:beforeAutospacing="0" w:after="0" w:afterAutospacing="0"/>
        <w:ind w:left="567" w:hanging="283"/>
        <w:contextualSpacing/>
        <w:rPr>
          <w:rFonts w:ascii="Times New Roman" w:hAnsi="Times New Roman"/>
          <w:sz w:val="28"/>
          <w:szCs w:val="28"/>
        </w:rPr>
      </w:pPr>
      <w:r>
        <w:rPr>
          <w:rFonts w:ascii="Times New Roman" w:hAnsi="Times New Roman"/>
          <w:sz w:val="28"/>
          <w:szCs w:val="28"/>
        </w:rPr>
        <w:t>наделение пациентов прозвищами («этот слабоумный старик», «эти тупые подростки»)</w:t>
      </w:r>
    </w:p>
    <w:p w:rsidR="005B0A6A" w:rsidRDefault="005B0A6A" w:rsidP="005B0A6A">
      <w:pPr>
        <w:pStyle w:val="a4"/>
        <w:widowControl w:val="0"/>
        <w:numPr>
          <w:ilvl w:val="3"/>
          <w:numId w:val="56"/>
        </w:numPr>
        <w:autoSpaceDE w:val="0"/>
        <w:autoSpaceDN w:val="0"/>
        <w:adjustRightInd w:val="0"/>
        <w:spacing w:before="0" w:beforeAutospacing="0" w:after="0" w:afterAutospacing="0"/>
        <w:ind w:left="567" w:hanging="283"/>
        <w:contextualSpacing/>
        <w:rPr>
          <w:rFonts w:ascii="Times New Roman" w:hAnsi="Times New Roman"/>
          <w:sz w:val="28"/>
          <w:szCs w:val="28"/>
        </w:rPr>
      </w:pPr>
      <w:r>
        <w:rPr>
          <w:rFonts w:ascii="Times New Roman" w:hAnsi="Times New Roman"/>
          <w:sz w:val="28"/>
          <w:szCs w:val="28"/>
        </w:rPr>
        <w:t>демонстрация собственной значимости и занятости («у меня большой прием, поэтому выражайтесь яснее», «я вам выписываю рецепт и может идти»)</w:t>
      </w:r>
    </w:p>
    <w:p w:rsidR="005B0A6A" w:rsidRDefault="005B0A6A" w:rsidP="005B0A6A">
      <w:pPr>
        <w:pStyle w:val="a4"/>
        <w:widowControl w:val="0"/>
        <w:numPr>
          <w:ilvl w:val="3"/>
          <w:numId w:val="56"/>
        </w:numPr>
        <w:autoSpaceDE w:val="0"/>
        <w:autoSpaceDN w:val="0"/>
        <w:adjustRightInd w:val="0"/>
        <w:spacing w:before="0" w:beforeAutospacing="0" w:after="0" w:afterAutospacing="0"/>
        <w:ind w:left="567" w:hanging="283"/>
        <w:contextualSpacing/>
        <w:rPr>
          <w:rFonts w:ascii="Times New Roman" w:hAnsi="Times New Roman"/>
          <w:sz w:val="28"/>
          <w:szCs w:val="28"/>
        </w:rPr>
      </w:pPr>
      <w:r>
        <w:rPr>
          <w:rFonts w:ascii="Times New Roman" w:hAnsi="Times New Roman"/>
          <w:sz w:val="28"/>
          <w:szCs w:val="28"/>
        </w:rPr>
        <w:t>использование определенного профессионального жаргона, отражающего отношение к пациенту как к носителю болезни («посмотрите, какой интересный перелом», «очень своеобразный случай, такого инфаркта у нас еще не было»)</w:t>
      </w:r>
    </w:p>
    <w:p w:rsidR="005B0A6A" w:rsidRDefault="005B0A6A" w:rsidP="005B0A6A">
      <w:pPr>
        <w:pStyle w:val="a4"/>
        <w:widowControl w:val="0"/>
        <w:numPr>
          <w:ilvl w:val="3"/>
          <w:numId w:val="56"/>
        </w:numPr>
        <w:autoSpaceDE w:val="0"/>
        <w:autoSpaceDN w:val="0"/>
        <w:adjustRightInd w:val="0"/>
        <w:spacing w:before="0" w:beforeAutospacing="0" w:after="0" w:afterAutospacing="0"/>
        <w:ind w:left="567" w:hanging="283"/>
        <w:contextualSpacing/>
        <w:rPr>
          <w:rFonts w:ascii="Times New Roman" w:hAnsi="Times New Roman"/>
          <w:sz w:val="28"/>
          <w:szCs w:val="28"/>
        </w:rPr>
      </w:pPr>
      <w:r>
        <w:rPr>
          <w:rFonts w:ascii="Times New Roman" w:hAnsi="Times New Roman"/>
          <w:sz w:val="28"/>
          <w:szCs w:val="28"/>
        </w:rPr>
        <w:t>все ответы верны</w:t>
      </w:r>
    </w:p>
    <w:p w:rsidR="005B0A6A" w:rsidRDefault="005B0A6A" w:rsidP="005B0A6A">
      <w:pPr>
        <w:pStyle w:val="a4"/>
        <w:widowControl w:val="0"/>
        <w:numPr>
          <w:ilvl w:val="0"/>
          <w:numId w:val="56"/>
        </w:numPr>
        <w:autoSpaceDE w:val="0"/>
        <w:autoSpaceDN w:val="0"/>
        <w:adjustRightInd w:val="0"/>
        <w:spacing w:before="0" w:beforeAutospacing="0" w:after="0" w:afterAutospacing="0"/>
        <w:ind w:left="0" w:firstLine="0"/>
        <w:contextualSpacing/>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СОДЕРЖАНИЕ И ЧЕТКОСТЬ СТРУКТУРЫ ЛЕКЦИИ, ПРИМЕНЕНИЕ </w:t>
      </w:r>
      <w:r>
        <w:rPr>
          <w:rFonts w:ascii="Times New Roman" w:hAnsi="Times New Roman"/>
          <w:sz w:val="28"/>
          <w:szCs w:val="28"/>
        </w:rPr>
        <w:lastRenderedPageBreak/>
        <w:t>ПРИЕМОВ ПОДДЕРЖАНИЯ ВНИМАНИЯ ОБУЧАЮЩИХСЯ АКТИВИЗИРУЕТ:</w:t>
      </w:r>
    </w:p>
    <w:p w:rsidR="005B0A6A" w:rsidRDefault="005B0A6A" w:rsidP="005B0A6A">
      <w:pPr>
        <w:pStyle w:val="a4"/>
        <w:widowControl w:val="0"/>
        <w:numPr>
          <w:ilvl w:val="3"/>
          <w:numId w:val="56"/>
        </w:numPr>
        <w:autoSpaceDE w:val="0"/>
        <w:autoSpaceDN w:val="0"/>
        <w:adjustRightInd w:val="0"/>
        <w:spacing w:before="0" w:beforeAutospacing="0" w:after="0" w:afterAutospacing="0"/>
        <w:ind w:left="567" w:hanging="141"/>
        <w:contextualSpacing/>
        <w:rPr>
          <w:rFonts w:ascii="Times New Roman" w:hAnsi="Times New Roman"/>
          <w:sz w:val="28"/>
          <w:szCs w:val="28"/>
        </w:rPr>
      </w:pPr>
      <w:r>
        <w:rPr>
          <w:rFonts w:ascii="Times New Roman" w:hAnsi="Times New Roman"/>
          <w:sz w:val="28"/>
          <w:szCs w:val="28"/>
        </w:rPr>
        <w:t>мышление и работоспособность</w:t>
      </w:r>
    </w:p>
    <w:p w:rsidR="005B0A6A" w:rsidRDefault="005B0A6A" w:rsidP="005B0A6A">
      <w:pPr>
        <w:pStyle w:val="a4"/>
        <w:widowControl w:val="0"/>
        <w:numPr>
          <w:ilvl w:val="3"/>
          <w:numId w:val="56"/>
        </w:numPr>
        <w:autoSpaceDE w:val="0"/>
        <w:autoSpaceDN w:val="0"/>
        <w:adjustRightInd w:val="0"/>
        <w:spacing w:before="0" w:beforeAutospacing="0" w:after="0" w:afterAutospacing="0"/>
        <w:ind w:left="567" w:hanging="141"/>
        <w:contextualSpacing/>
        <w:rPr>
          <w:rFonts w:ascii="Times New Roman" w:hAnsi="Times New Roman"/>
          <w:sz w:val="28"/>
          <w:szCs w:val="28"/>
        </w:rPr>
      </w:pPr>
      <w:r>
        <w:rPr>
          <w:rFonts w:ascii="Times New Roman" w:hAnsi="Times New Roman"/>
          <w:sz w:val="28"/>
          <w:szCs w:val="28"/>
        </w:rPr>
        <w:t>вызывает у студентов эмоциональный отклик</w:t>
      </w:r>
    </w:p>
    <w:p w:rsidR="005B0A6A" w:rsidRDefault="005B0A6A" w:rsidP="005B0A6A">
      <w:pPr>
        <w:pStyle w:val="a4"/>
        <w:widowControl w:val="0"/>
        <w:numPr>
          <w:ilvl w:val="3"/>
          <w:numId w:val="56"/>
        </w:numPr>
        <w:autoSpaceDE w:val="0"/>
        <w:autoSpaceDN w:val="0"/>
        <w:adjustRightInd w:val="0"/>
        <w:spacing w:before="0" w:beforeAutospacing="0" w:after="0" w:afterAutospacing="0"/>
        <w:ind w:left="567" w:hanging="141"/>
        <w:contextualSpacing/>
        <w:rPr>
          <w:rFonts w:ascii="Times New Roman" w:hAnsi="Times New Roman"/>
          <w:sz w:val="28"/>
          <w:szCs w:val="28"/>
        </w:rPr>
      </w:pPr>
      <w:r>
        <w:rPr>
          <w:rFonts w:ascii="Times New Roman" w:hAnsi="Times New Roman"/>
          <w:sz w:val="28"/>
          <w:szCs w:val="28"/>
        </w:rPr>
        <w:t>воспитывает навыки трудолюбия</w:t>
      </w:r>
    </w:p>
    <w:p w:rsidR="005B0A6A" w:rsidRDefault="005B0A6A" w:rsidP="005B0A6A">
      <w:pPr>
        <w:pStyle w:val="a4"/>
        <w:widowControl w:val="0"/>
        <w:numPr>
          <w:ilvl w:val="3"/>
          <w:numId w:val="56"/>
        </w:numPr>
        <w:autoSpaceDE w:val="0"/>
        <w:autoSpaceDN w:val="0"/>
        <w:adjustRightInd w:val="0"/>
        <w:spacing w:before="0" w:beforeAutospacing="0" w:after="0" w:afterAutospacing="0"/>
        <w:ind w:left="567" w:hanging="141"/>
        <w:contextualSpacing/>
        <w:rPr>
          <w:rFonts w:ascii="Times New Roman" w:hAnsi="Times New Roman"/>
          <w:sz w:val="28"/>
          <w:szCs w:val="28"/>
        </w:rPr>
      </w:pPr>
      <w:r>
        <w:rPr>
          <w:rFonts w:ascii="Times New Roman" w:hAnsi="Times New Roman"/>
          <w:sz w:val="28"/>
          <w:szCs w:val="28"/>
        </w:rPr>
        <w:t>все ответы верны</w:t>
      </w:r>
    </w:p>
    <w:p w:rsidR="005B0A6A" w:rsidRDefault="005B0A6A" w:rsidP="005B0A6A">
      <w:pPr>
        <w:pStyle w:val="a4"/>
        <w:widowControl w:val="0"/>
        <w:numPr>
          <w:ilvl w:val="0"/>
          <w:numId w:val="56"/>
        </w:numPr>
        <w:autoSpaceDE w:val="0"/>
        <w:autoSpaceDN w:val="0"/>
        <w:adjustRightInd w:val="0"/>
        <w:spacing w:before="0" w:beforeAutospacing="0" w:after="0" w:afterAutospacing="0"/>
        <w:ind w:left="0" w:firstLine="0"/>
        <w:contextualSpacing/>
        <w:rPr>
          <w:rFonts w:ascii="Times New Roman" w:hAnsi="Times New Roman"/>
          <w:sz w:val="28"/>
          <w:szCs w:val="28"/>
        </w:rPr>
      </w:pPr>
      <w:r>
        <w:rPr>
          <w:rFonts w:ascii="Times New Roman" w:hAnsi="Times New Roman"/>
          <w:sz w:val="28"/>
          <w:szCs w:val="28"/>
        </w:rPr>
        <w:t>*КАКИЕ КОМПОНЕНТЫ ВХОДЯТ В МОДЕЛЬ ПЕДАГОГИЧЕСКОГО ОБЩЕНИЯ В СИСТЕМЕ «ПРЕПОДАВАТЕЛЬ - СТУДЕНТ»:</w:t>
      </w:r>
    </w:p>
    <w:p w:rsidR="005B0A6A" w:rsidRDefault="005B0A6A" w:rsidP="005B0A6A">
      <w:pPr>
        <w:pStyle w:val="a4"/>
        <w:widowControl w:val="0"/>
        <w:numPr>
          <w:ilvl w:val="3"/>
          <w:numId w:val="56"/>
        </w:numPr>
        <w:autoSpaceDE w:val="0"/>
        <w:autoSpaceDN w:val="0"/>
        <w:adjustRightInd w:val="0"/>
        <w:spacing w:before="0" w:beforeAutospacing="0" w:after="0" w:afterAutospacing="0"/>
        <w:ind w:left="709" w:hanging="283"/>
        <w:contextualSpacing/>
        <w:rPr>
          <w:rFonts w:ascii="Times New Roman" w:hAnsi="Times New Roman"/>
          <w:sz w:val="28"/>
          <w:szCs w:val="28"/>
        </w:rPr>
      </w:pPr>
      <w:r>
        <w:rPr>
          <w:rFonts w:ascii="Times New Roman" w:hAnsi="Times New Roman"/>
          <w:sz w:val="28"/>
          <w:szCs w:val="28"/>
        </w:rPr>
        <w:t>нравственно-мировоззренческие установки</w:t>
      </w:r>
    </w:p>
    <w:p w:rsidR="005B0A6A" w:rsidRDefault="005B0A6A" w:rsidP="005B0A6A">
      <w:pPr>
        <w:pStyle w:val="a4"/>
        <w:widowControl w:val="0"/>
        <w:numPr>
          <w:ilvl w:val="3"/>
          <w:numId w:val="56"/>
        </w:numPr>
        <w:autoSpaceDE w:val="0"/>
        <w:autoSpaceDN w:val="0"/>
        <w:adjustRightInd w:val="0"/>
        <w:spacing w:before="0" w:beforeAutospacing="0" w:after="0" w:afterAutospacing="0"/>
        <w:ind w:left="709" w:hanging="283"/>
        <w:contextualSpacing/>
        <w:rPr>
          <w:rFonts w:ascii="Times New Roman" w:hAnsi="Times New Roman"/>
          <w:sz w:val="28"/>
          <w:szCs w:val="28"/>
        </w:rPr>
      </w:pPr>
      <w:r>
        <w:rPr>
          <w:rFonts w:ascii="Times New Roman" w:hAnsi="Times New Roman"/>
          <w:sz w:val="28"/>
          <w:szCs w:val="28"/>
        </w:rPr>
        <w:t>педагогическая направленность личности</w:t>
      </w:r>
    </w:p>
    <w:p w:rsidR="005B0A6A" w:rsidRDefault="005B0A6A" w:rsidP="005B0A6A">
      <w:pPr>
        <w:pStyle w:val="a4"/>
        <w:widowControl w:val="0"/>
        <w:numPr>
          <w:ilvl w:val="3"/>
          <w:numId w:val="56"/>
        </w:numPr>
        <w:autoSpaceDE w:val="0"/>
        <w:autoSpaceDN w:val="0"/>
        <w:adjustRightInd w:val="0"/>
        <w:spacing w:before="0" w:beforeAutospacing="0" w:after="0" w:afterAutospacing="0"/>
        <w:ind w:left="709" w:hanging="283"/>
        <w:contextualSpacing/>
        <w:rPr>
          <w:rFonts w:ascii="Times New Roman" w:hAnsi="Times New Roman"/>
          <w:sz w:val="28"/>
          <w:szCs w:val="28"/>
        </w:rPr>
      </w:pPr>
      <w:r>
        <w:rPr>
          <w:rFonts w:ascii="Times New Roman" w:hAnsi="Times New Roman"/>
          <w:sz w:val="28"/>
          <w:szCs w:val="28"/>
        </w:rPr>
        <w:t xml:space="preserve">профессиональный уровень общительности </w:t>
      </w:r>
    </w:p>
    <w:p w:rsidR="005B0A6A" w:rsidRDefault="005B0A6A" w:rsidP="005B0A6A">
      <w:pPr>
        <w:pStyle w:val="a4"/>
        <w:widowControl w:val="0"/>
        <w:numPr>
          <w:ilvl w:val="3"/>
          <w:numId w:val="56"/>
        </w:numPr>
        <w:autoSpaceDE w:val="0"/>
        <w:autoSpaceDN w:val="0"/>
        <w:adjustRightInd w:val="0"/>
        <w:spacing w:before="0" w:beforeAutospacing="0" w:after="0" w:afterAutospacing="0"/>
        <w:ind w:left="709" w:hanging="283"/>
        <w:contextualSpacing/>
        <w:rPr>
          <w:rFonts w:ascii="Times New Roman" w:hAnsi="Times New Roman"/>
          <w:sz w:val="28"/>
          <w:szCs w:val="28"/>
        </w:rPr>
      </w:pPr>
      <w:r>
        <w:rPr>
          <w:rFonts w:ascii="Times New Roman" w:hAnsi="Times New Roman"/>
          <w:sz w:val="28"/>
          <w:szCs w:val="28"/>
        </w:rPr>
        <w:t>коммуникативные способности</w:t>
      </w:r>
    </w:p>
    <w:p w:rsidR="005B0A6A" w:rsidRDefault="005B0A6A" w:rsidP="005B0A6A">
      <w:pPr>
        <w:pStyle w:val="a4"/>
        <w:widowControl w:val="0"/>
        <w:numPr>
          <w:ilvl w:val="3"/>
          <w:numId w:val="56"/>
        </w:numPr>
        <w:autoSpaceDE w:val="0"/>
        <w:autoSpaceDN w:val="0"/>
        <w:adjustRightInd w:val="0"/>
        <w:spacing w:before="0" w:beforeAutospacing="0" w:after="0" w:afterAutospacing="0"/>
        <w:ind w:left="709" w:hanging="283"/>
        <w:contextualSpacing/>
        <w:rPr>
          <w:rFonts w:ascii="Times New Roman" w:hAnsi="Times New Roman"/>
          <w:sz w:val="28"/>
          <w:szCs w:val="28"/>
        </w:rPr>
      </w:pPr>
      <w:r>
        <w:rPr>
          <w:rFonts w:ascii="Times New Roman" w:hAnsi="Times New Roman"/>
          <w:sz w:val="28"/>
          <w:szCs w:val="28"/>
        </w:rPr>
        <w:t>академические способности</w:t>
      </w:r>
    </w:p>
    <w:p w:rsidR="005B0A6A" w:rsidRDefault="005B0A6A" w:rsidP="005B0A6A">
      <w:pPr>
        <w:pStyle w:val="a4"/>
        <w:widowControl w:val="0"/>
        <w:numPr>
          <w:ilvl w:val="0"/>
          <w:numId w:val="56"/>
        </w:numPr>
        <w:autoSpaceDE w:val="0"/>
        <w:autoSpaceDN w:val="0"/>
        <w:adjustRightInd w:val="0"/>
        <w:spacing w:before="0" w:beforeAutospacing="0" w:after="0" w:afterAutospacing="0"/>
        <w:ind w:left="0" w:firstLine="0"/>
        <w:contextualSpacing/>
        <w:rPr>
          <w:rFonts w:ascii="Times New Roman" w:hAnsi="Times New Roman"/>
          <w:sz w:val="28"/>
          <w:szCs w:val="28"/>
        </w:rPr>
      </w:pPr>
      <w:r>
        <w:rPr>
          <w:rFonts w:ascii="Times New Roman" w:hAnsi="Times New Roman"/>
          <w:sz w:val="28"/>
          <w:szCs w:val="28"/>
        </w:rPr>
        <w:t>^ОПРЕДЕЛИТЕ ПОСЛЕДОВАТЕЛЬНОСТЬ ОСНОВНЫХ ЭТАПОВ СОЗДАНИЯ CASE</w:t>
      </w:r>
      <w:proofErr w:type="gramStart"/>
      <w:r>
        <w:rPr>
          <w:rFonts w:ascii="Times New Roman" w:hAnsi="Times New Roman"/>
          <w:sz w:val="28"/>
          <w:szCs w:val="28"/>
        </w:rPr>
        <w:t>ОВ</w:t>
      </w:r>
      <w:proofErr w:type="gramEnd"/>
      <w:r>
        <w:rPr>
          <w:rFonts w:ascii="Times New Roman" w:hAnsi="Times New Roman"/>
          <w:sz w:val="28"/>
          <w:szCs w:val="28"/>
        </w:rPr>
        <w:t xml:space="preserve"> (МОТОВ КЕЙСОВ):</w:t>
      </w:r>
    </w:p>
    <w:p w:rsidR="005B0A6A" w:rsidRDefault="005B0A6A" w:rsidP="005B0A6A">
      <w:pPr>
        <w:pStyle w:val="a4"/>
        <w:widowControl w:val="0"/>
        <w:numPr>
          <w:ilvl w:val="3"/>
          <w:numId w:val="56"/>
        </w:numPr>
        <w:autoSpaceDE w:val="0"/>
        <w:autoSpaceDN w:val="0"/>
        <w:adjustRightInd w:val="0"/>
        <w:spacing w:before="0" w:beforeAutospacing="0" w:after="0" w:afterAutospacing="0"/>
        <w:ind w:left="567" w:hanging="142"/>
        <w:contextualSpacing/>
        <w:rPr>
          <w:rFonts w:ascii="Times New Roman" w:hAnsi="Times New Roman"/>
          <w:sz w:val="28"/>
          <w:szCs w:val="28"/>
        </w:rPr>
      </w:pPr>
      <w:r>
        <w:rPr>
          <w:rFonts w:ascii="Times New Roman" w:hAnsi="Times New Roman"/>
          <w:sz w:val="28"/>
          <w:szCs w:val="28"/>
        </w:rPr>
        <w:t>определение целей</w:t>
      </w:r>
    </w:p>
    <w:p w:rsidR="005B0A6A" w:rsidRDefault="005B0A6A" w:rsidP="005B0A6A">
      <w:pPr>
        <w:pStyle w:val="a4"/>
        <w:widowControl w:val="0"/>
        <w:numPr>
          <w:ilvl w:val="3"/>
          <w:numId w:val="56"/>
        </w:numPr>
        <w:autoSpaceDE w:val="0"/>
        <w:autoSpaceDN w:val="0"/>
        <w:adjustRightInd w:val="0"/>
        <w:spacing w:before="0" w:beforeAutospacing="0" w:after="0" w:afterAutospacing="0"/>
        <w:ind w:left="567" w:hanging="142"/>
        <w:contextualSpacing/>
        <w:rPr>
          <w:rFonts w:ascii="Times New Roman" w:hAnsi="Times New Roman"/>
          <w:sz w:val="28"/>
          <w:szCs w:val="28"/>
        </w:rPr>
      </w:pPr>
      <w:proofErr w:type="spellStart"/>
      <w:r>
        <w:rPr>
          <w:rFonts w:ascii="Times New Roman" w:hAnsi="Times New Roman"/>
          <w:sz w:val="28"/>
          <w:szCs w:val="28"/>
        </w:rPr>
        <w:t>критериальный</w:t>
      </w:r>
      <w:proofErr w:type="spellEnd"/>
      <w:r>
        <w:rPr>
          <w:rFonts w:ascii="Times New Roman" w:hAnsi="Times New Roman"/>
          <w:sz w:val="28"/>
          <w:szCs w:val="28"/>
        </w:rPr>
        <w:t xml:space="preserve"> подбор ситуации </w:t>
      </w:r>
    </w:p>
    <w:p w:rsidR="005B0A6A" w:rsidRDefault="005B0A6A" w:rsidP="005B0A6A">
      <w:pPr>
        <w:pStyle w:val="a4"/>
        <w:widowControl w:val="0"/>
        <w:numPr>
          <w:ilvl w:val="3"/>
          <w:numId w:val="56"/>
        </w:numPr>
        <w:autoSpaceDE w:val="0"/>
        <w:autoSpaceDN w:val="0"/>
        <w:adjustRightInd w:val="0"/>
        <w:spacing w:before="0" w:beforeAutospacing="0" w:after="0" w:afterAutospacing="0"/>
        <w:ind w:left="567" w:hanging="142"/>
        <w:contextualSpacing/>
        <w:rPr>
          <w:rFonts w:ascii="Times New Roman" w:hAnsi="Times New Roman"/>
          <w:sz w:val="28"/>
          <w:szCs w:val="28"/>
        </w:rPr>
      </w:pPr>
      <w:r>
        <w:rPr>
          <w:rFonts w:ascii="Times New Roman" w:hAnsi="Times New Roman"/>
          <w:sz w:val="28"/>
          <w:szCs w:val="28"/>
        </w:rPr>
        <w:t>подбор необходимых источников информации</w:t>
      </w:r>
    </w:p>
    <w:p w:rsidR="005B0A6A" w:rsidRDefault="005B0A6A" w:rsidP="005B0A6A">
      <w:pPr>
        <w:pStyle w:val="a4"/>
        <w:widowControl w:val="0"/>
        <w:numPr>
          <w:ilvl w:val="3"/>
          <w:numId w:val="56"/>
        </w:numPr>
        <w:autoSpaceDE w:val="0"/>
        <w:autoSpaceDN w:val="0"/>
        <w:adjustRightInd w:val="0"/>
        <w:spacing w:before="0" w:beforeAutospacing="0" w:after="0" w:afterAutospacing="0"/>
        <w:ind w:left="567" w:hanging="142"/>
        <w:contextualSpacing/>
        <w:rPr>
          <w:rFonts w:ascii="Times New Roman" w:hAnsi="Times New Roman"/>
          <w:sz w:val="28"/>
          <w:szCs w:val="28"/>
        </w:rPr>
      </w:pPr>
      <w:r>
        <w:rPr>
          <w:rFonts w:ascii="Times New Roman" w:hAnsi="Times New Roman"/>
          <w:sz w:val="28"/>
          <w:szCs w:val="28"/>
        </w:rPr>
        <w:t>подготовка первичного материала в CASE</w:t>
      </w:r>
    </w:p>
    <w:p w:rsidR="005B0A6A" w:rsidRDefault="005B0A6A" w:rsidP="005B0A6A">
      <w:pPr>
        <w:pStyle w:val="a4"/>
        <w:widowControl w:val="0"/>
        <w:numPr>
          <w:ilvl w:val="3"/>
          <w:numId w:val="56"/>
        </w:numPr>
        <w:autoSpaceDE w:val="0"/>
        <w:autoSpaceDN w:val="0"/>
        <w:adjustRightInd w:val="0"/>
        <w:spacing w:before="0" w:beforeAutospacing="0" w:after="0" w:afterAutospacing="0"/>
        <w:ind w:left="0" w:firstLine="709"/>
        <w:contextualSpacing/>
        <w:rPr>
          <w:rFonts w:ascii="Times New Roman" w:hAnsi="Times New Roman"/>
          <w:sz w:val="28"/>
          <w:szCs w:val="28"/>
        </w:rPr>
      </w:pPr>
      <w:r>
        <w:rPr>
          <w:rFonts w:ascii="Times New Roman" w:hAnsi="Times New Roman"/>
          <w:sz w:val="28"/>
          <w:szCs w:val="28"/>
        </w:rPr>
        <w:t>экспертиза</w:t>
      </w:r>
    </w:p>
    <w:p w:rsidR="005B0A6A" w:rsidRDefault="005B0A6A" w:rsidP="005B0A6A">
      <w:pPr>
        <w:pStyle w:val="a4"/>
        <w:widowControl w:val="0"/>
        <w:numPr>
          <w:ilvl w:val="3"/>
          <w:numId w:val="56"/>
        </w:numPr>
        <w:autoSpaceDE w:val="0"/>
        <w:autoSpaceDN w:val="0"/>
        <w:adjustRightInd w:val="0"/>
        <w:spacing w:before="0" w:beforeAutospacing="0" w:after="0" w:afterAutospacing="0"/>
        <w:ind w:left="0" w:firstLine="709"/>
        <w:contextualSpacing/>
        <w:rPr>
          <w:rFonts w:ascii="Times New Roman" w:hAnsi="Times New Roman"/>
          <w:sz w:val="28"/>
          <w:szCs w:val="28"/>
        </w:rPr>
      </w:pPr>
      <w:r>
        <w:rPr>
          <w:rFonts w:ascii="Times New Roman" w:hAnsi="Times New Roman"/>
          <w:sz w:val="28"/>
          <w:szCs w:val="28"/>
        </w:rPr>
        <w:t>подготовка методических материалов по его использованию</w:t>
      </w:r>
    </w:p>
    <w:p w:rsidR="005B0A6A" w:rsidRDefault="005B0A6A" w:rsidP="005B0A6A">
      <w:pPr>
        <w:pStyle w:val="a4"/>
        <w:widowControl w:val="0"/>
        <w:numPr>
          <w:ilvl w:val="0"/>
          <w:numId w:val="56"/>
        </w:numPr>
        <w:autoSpaceDE w:val="0"/>
        <w:autoSpaceDN w:val="0"/>
        <w:adjustRightInd w:val="0"/>
        <w:spacing w:before="0" w:beforeAutospacing="0" w:after="0" w:afterAutospacing="0"/>
        <w:ind w:left="0" w:firstLine="709"/>
        <w:contextualSpacing/>
        <w:rPr>
          <w:rFonts w:ascii="Times New Roman" w:hAnsi="Times New Roman"/>
          <w:sz w:val="28"/>
          <w:szCs w:val="28"/>
        </w:rPr>
      </w:pPr>
      <w:r>
        <w:rPr>
          <w:rFonts w:ascii="Times New Roman" w:hAnsi="Times New Roman"/>
          <w:sz w:val="28"/>
          <w:szCs w:val="28"/>
        </w:rPr>
        <w:t>*ВАМ НЕОБХОДИМО РАЗРАБОТАТЬ ПРАКТИЧЕСКОЕ ЗАНЯТИЕ ПО ДИСЦИПЛИНЕ. КАКИЕ ЭТАПЫ ВЫ ОТНЕСЕТЕ К ОСНОВНОЙ ЧАСТИ ЗАНЯТИЯ?</w:t>
      </w:r>
    </w:p>
    <w:p w:rsidR="005B0A6A" w:rsidRDefault="005B0A6A" w:rsidP="005B0A6A">
      <w:pPr>
        <w:pStyle w:val="a4"/>
        <w:widowControl w:val="0"/>
        <w:numPr>
          <w:ilvl w:val="3"/>
          <w:numId w:val="56"/>
        </w:numPr>
        <w:autoSpaceDE w:val="0"/>
        <w:autoSpaceDN w:val="0"/>
        <w:adjustRightInd w:val="0"/>
        <w:spacing w:before="0" w:beforeAutospacing="0" w:after="0" w:afterAutospacing="0"/>
        <w:ind w:left="0" w:firstLine="709"/>
        <w:contextualSpacing/>
        <w:rPr>
          <w:rFonts w:ascii="Times New Roman" w:hAnsi="Times New Roman"/>
          <w:sz w:val="28"/>
          <w:szCs w:val="28"/>
        </w:rPr>
      </w:pPr>
      <w:r>
        <w:rPr>
          <w:rFonts w:ascii="Times New Roman" w:hAnsi="Times New Roman"/>
          <w:sz w:val="28"/>
          <w:szCs w:val="28"/>
        </w:rPr>
        <w:t>контроль исходных знаний, умений и навыков</w:t>
      </w:r>
    </w:p>
    <w:p w:rsidR="005B0A6A" w:rsidRDefault="005B0A6A" w:rsidP="005B0A6A">
      <w:pPr>
        <w:pStyle w:val="a4"/>
        <w:widowControl w:val="0"/>
        <w:numPr>
          <w:ilvl w:val="3"/>
          <w:numId w:val="56"/>
        </w:numPr>
        <w:autoSpaceDE w:val="0"/>
        <w:autoSpaceDN w:val="0"/>
        <w:adjustRightInd w:val="0"/>
        <w:spacing w:before="0" w:beforeAutospacing="0" w:after="0" w:afterAutospacing="0"/>
        <w:ind w:left="0" w:firstLine="709"/>
        <w:contextualSpacing/>
        <w:rPr>
          <w:rFonts w:ascii="Times New Roman" w:hAnsi="Times New Roman"/>
          <w:sz w:val="28"/>
          <w:szCs w:val="28"/>
        </w:rPr>
      </w:pPr>
      <w:r>
        <w:rPr>
          <w:rFonts w:ascii="Times New Roman" w:hAnsi="Times New Roman"/>
          <w:sz w:val="28"/>
          <w:szCs w:val="28"/>
        </w:rPr>
        <w:t>общие и индивидуальные задания на СРС в учебное время</w:t>
      </w:r>
    </w:p>
    <w:p w:rsidR="005B0A6A" w:rsidRDefault="005B0A6A" w:rsidP="005B0A6A">
      <w:pPr>
        <w:pStyle w:val="a4"/>
        <w:widowControl w:val="0"/>
        <w:numPr>
          <w:ilvl w:val="3"/>
          <w:numId w:val="56"/>
        </w:numPr>
        <w:autoSpaceDE w:val="0"/>
        <w:autoSpaceDN w:val="0"/>
        <w:adjustRightInd w:val="0"/>
        <w:spacing w:before="0" w:beforeAutospacing="0" w:after="0" w:afterAutospacing="0"/>
        <w:ind w:left="0" w:firstLine="709"/>
        <w:contextualSpacing/>
        <w:rPr>
          <w:rFonts w:ascii="Times New Roman" w:hAnsi="Times New Roman"/>
          <w:sz w:val="28"/>
          <w:szCs w:val="28"/>
        </w:rPr>
      </w:pPr>
      <w:r>
        <w:rPr>
          <w:rFonts w:ascii="Times New Roman" w:hAnsi="Times New Roman"/>
          <w:sz w:val="28"/>
          <w:szCs w:val="28"/>
        </w:rPr>
        <w:t>демонстрация методики</w:t>
      </w:r>
    </w:p>
    <w:p w:rsidR="005B0A6A" w:rsidRDefault="005B0A6A" w:rsidP="005B0A6A">
      <w:pPr>
        <w:pStyle w:val="a4"/>
        <w:widowControl w:val="0"/>
        <w:numPr>
          <w:ilvl w:val="3"/>
          <w:numId w:val="56"/>
        </w:numPr>
        <w:autoSpaceDE w:val="0"/>
        <w:autoSpaceDN w:val="0"/>
        <w:adjustRightInd w:val="0"/>
        <w:spacing w:before="0" w:beforeAutospacing="0" w:after="0" w:afterAutospacing="0"/>
        <w:ind w:left="0" w:firstLine="709"/>
        <w:contextualSpacing/>
        <w:rPr>
          <w:rFonts w:ascii="Times New Roman" w:hAnsi="Times New Roman"/>
          <w:sz w:val="28"/>
          <w:szCs w:val="28"/>
        </w:rPr>
      </w:pPr>
      <w:proofErr w:type="gramStart"/>
      <w:r>
        <w:rPr>
          <w:rFonts w:ascii="Times New Roman" w:hAnsi="Times New Roman"/>
          <w:sz w:val="28"/>
          <w:szCs w:val="28"/>
        </w:rPr>
        <w:t>управляемая</w:t>
      </w:r>
      <w:proofErr w:type="gramEnd"/>
      <w:r>
        <w:rPr>
          <w:rFonts w:ascii="Times New Roman" w:hAnsi="Times New Roman"/>
          <w:sz w:val="28"/>
          <w:szCs w:val="28"/>
        </w:rPr>
        <w:t xml:space="preserve"> СРС в учебное время</w:t>
      </w:r>
    </w:p>
    <w:p w:rsidR="005B0A6A" w:rsidRDefault="005B0A6A" w:rsidP="005B0A6A">
      <w:pPr>
        <w:pStyle w:val="a4"/>
        <w:widowControl w:val="0"/>
        <w:numPr>
          <w:ilvl w:val="3"/>
          <w:numId w:val="56"/>
        </w:numPr>
        <w:autoSpaceDE w:val="0"/>
        <w:autoSpaceDN w:val="0"/>
        <w:adjustRightInd w:val="0"/>
        <w:spacing w:before="0" w:beforeAutospacing="0" w:after="0" w:afterAutospacing="0"/>
        <w:ind w:left="0" w:firstLine="709"/>
        <w:contextualSpacing/>
        <w:rPr>
          <w:rFonts w:ascii="Times New Roman" w:hAnsi="Times New Roman"/>
          <w:sz w:val="28"/>
          <w:szCs w:val="28"/>
        </w:rPr>
      </w:pPr>
      <w:r>
        <w:rPr>
          <w:rFonts w:ascii="Times New Roman" w:hAnsi="Times New Roman"/>
          <w:sz w:val="28"/>
          <w:szCs w:val="28"/>
        </w:rPr>
        <w:t>контроль результатов обучения и оценка с помощью дескрипторов</w:t>
      </w:r>
    </w:p>
    <w:p w:rsidR="005B0A6A" w:rsidRDefault="005B0A6A" w:rsidP="005B0A6A">
      <w:pPr>
        <w:pStyle w:val="a4"/>
        <w:widowControl w:val="0"/>
        <w:numPr>
          <w:ilvl w:val="3"/>
          <w:numId w:val="56"/>
        </w:numPr>
        <w:autoSpaceDE w:val="0"/>
        <w:autoSpaceDN w:val="0"/>
        <w:adjustRightInd w:val="0"/>
        <w:spacing w:before="0" w:beforeAutospacing="0" w:after="0" w:afterAutospacing="0"/>
        <w:ind w:left="0" w:firstLine="709"/>
        <w:contextualSpacing/>
        <w:rPr>
          <w:rFonts w:ascii="Times New Roman" w:hAnsi="Times New Roman"/>
          <w:sz w:val="28"/>
          <w:szCs w:val="28"/>
        </w:rPr>
      </w:pPr>
      <w:r>
        <w:rPr>
          <w:rFonts w:ascii="Times New Roman" w:hAnsi="Times New Roman"/>
          <w:sz w:val="28"/>
          <w:szCs w:val="28"/>
        </w:rPr>
        <w:t xml:space="preserve">общие и индивидуальные задания на СРС во </w:t>
      </w:r>
      <w:proofErr w:type="spellStart"/>
      <w:r>
        <w:rPr>
          <w:rFonts w:ascii="Times New Roman" w:hAnsi="Times New Roman"/>
          <w:sz w:val="28"/>
          <w:szCs w:val="28"/>
        </w:rPr>
        <w:t>внеучебное</w:t>
      </w:r>
      <w:proofErr w:type="spellEnd"/>
      <w:r>
        <w:rPr>
          <w:rFonts w:ascii="Times New Roman" w:hAnsi="Times New Roman"/>
          <w:sz w:val="28"/>
          <w:szCs w:val="28"/>
        </w:rPr>
        <w:t xml:space="preserve"> время</w:t>
      </w:r>
    </w:p>
    <w:p w:rsidR="005B0A6A" w:rsidRDefault="005B0A6A" w:rsidP="005B0A6A">
      <w:pPr>
        <w:pStyle w:val="3"/>
        <w:numPr>
          <w:ilvl w:val="0"/>
          <w:numId w:val="56"/>
        </w:numPr>
        <w:spacing w:before="0"/>
        <w:ind w:left="0" w:firstLine="709"/>
        <w:rPr>
          <w:rFonts w:ascii="Times New Roman" w:eastAsiaTheme="minorHAnsi" w:hAnsi="Times New Roman" w:cs="Times New Roman"/>
          <w:b w:val="0"/>
          <w:color w:val="auto"/>
          <w:sz w:val="28"/>
          <w:szCs w:val="28"/>
          <w:lang w:eastAsia="en-US"/>
        </w:rPr>
      </w:pPr>
      <w:r>
        <w:rPr>
          <w:rFonts w:ascii="Times New Roman" w:hAnsi="Times New Roman" w:cs="Times New Roman"/>
          <w:color w:val="auto"/>
          <w:sz w:val="28"/>
          <w:szCs w:val="28"/>
        </w:rPr>
        <w:t>*</w:t>
      </w:r>
      <w:r>
        <w:rPr>
          <w:rFonts w:ascii="Times New Roman" w:eastAsiaTheme="minorHAnsi" w:hAnsi="Times New Roman" w:cs="Times New Roman"/>
          <w:b w:val="0"/>
          <w:color w:val="auto"/>
          <w:sz w:val="28"/>
          <w:szCs w:val="28"/>
          <w:lang w:eastAsia="en-US"/>
        </w:rPr>
        <w:t xml:space="preserve">ВЫДЕЛИТЕ ЦЕЛИ УРОКА, ОРИЕНТИРОВАННЫЕ НА РАЗВИТИЕ ИНФОРМАЦИОННОЙ КУЛЬТУРЫ </w:t>
      </w:r>
      <w:proofErr w:type="gramStart"/>
      <w:r>
        <w:rPr>
          <w:rFonts w:ascii="Times New Roman" w:eastAsiaTheme="minorHAnsi" w:hAnsi="Times New Roman" w:cs="Times New Roman"/>
          <w:b w:val="0"/>
          <w:color w:val="auto"/>
          <w:sz w:val="28"/>
          <w:szCs w:val="28"/>
          <w:lang w:eastAsia="en-US"/>
        </w:rPr>
        <w:t>ОБУЧАЮЩИХСЯ</w:t>
      </w:r>
      <w:proofErr w:type="gramEnd"/>
      <w:r>
        <w:rPr>
          <w:rFonts w:ascii="Times New Roman" w:eastAsiaTheme="minorHAnsi" w:hAnsi="Times New Roman" w:cs="Times New Roman"/>
          <w:b w:val="0"/>
          <w:color w:val="auto"/>
          <w:sz w:val="28"/>
          <w:szCs w:val="28"/>
          <w:lang w:eastAsia="en-US"/>
        </w:rPr>
        <w:t>:</w:t>
      </w:r>
    </w:p>
    <w:p w:rsidR="005B0A6A" w:rsidRDefault="005B0A6A" w:rsidP="005B0A6A">
      <w:pPr>
        <w:pStyle w:val="3"/>
        <w:numPr>
          <w:ilvl w:val="3"/>
          <w:numId w:val="56"/>
        </w:numPr>
        <w:spacing w:before="0"/>
        <w:ind w:left="0" w:firstLine="709"/>
        <w:rPr>
          <w:rFonts w:ascii="Times New Roman" w:eastAsiaTheme="minorHAnsi" w:hAnsi="Times New Roman" w:cs="Times New Roman"/>
          <w:b w:val="0"/>
          <w:color w:val="auto"/>
          <w:sz w:val="28"/>
          <w:szCs w:val="28"/>
          <w:lang w:eastAsia="en-US"/>
        </w:rPr>
      </w:pPr>
      <w:r>
        <w:rPr>
          <w:rFonts w:ascii="Times New Roman" w:eastAsiaTheme="minorHAnsi" w:hAnsi="Times New Roman" w:cs="Times New Roman"/>
          <w:b w:val="0"/>
          <w:color w:val="auto"/>
          <w:sz w:val="28"/>
          <w:szCs w:val="28"/>
          <w:lang w:eastAsia="en-US"/>
        </w:rPr>
        <w:t>содействовать развитию умений общаться</w:t>
      </w:r>
    </w:p>
    <w:p w:rsidR="005B0A6A" w:rsidRDefault="005B0A6A" w:rsidP="005B0A6A">
      <w:pPr>
        <w:pStyle w:val="3"/>
        <w:numPr>
          <w:ilvl w:val="3"/>
          <w:numId w:val="56"/>
        </w:numPr>
        <w:spacing w:before="0"/>
        <w:ind w:left="0" w:firstLine="709"/>
        <w:rPr>
          <w:rFonts w:ascii="Times New Roman" w:eastAsiaTheme="minorHAnsi" w:hAnsi="Times New Roman" w:cs="Times New Roman"/>
          <w:b w:val="0"/>
          <w:color w:val="auto"/>
          <w:sz w:val="28"/>
          <w:szCs w:val="28"/>
          <w:lang w:eastAsia="en-US"/>
        </w:rPr>
      </w:pPr>
      <w:r>
        <w:rPr>
          <w:rFonts w:ascii="Times New Roman" w:eastAsiaTheme="minorHAnsi" w:hAnsi="Times New Roman" w:cs="Times New Roman"/>
          <w:b w:val="0"/>
          <w:color w:val="auto"/>
          <w:sz w:val="28"/>
          <w:szCs w:val="28"/>
          <w:lang w:eastAsia="en-US"/>
        </w:rPr>
        <w:t>обеспечить развитие умения выделять узловые моменты своей или чужой деятельности как целого</w:t>
      </w:r>
    </w:p>
    <w:p w:rsidR="005B0A6A" w:rsidRDefault="005B0A6A" w:rsidP="005B0A6A">
      <w:pPr>
        <w:pStyle w:val="3"/>
        <w:numPr>
          <w:ilvl w:val="3"/>
          <w:numId w:val="56"/>
        </w:numPr>
        <w:spacing w:before="0"/>
        <w:ind w:left="0" w:firstLine="709"/>
        <w:rPr>
          <w:rFonts w:ascii="Times New Roman" w:eastAsiaTheme="minorHAnsi" w:hAnsi="Times New Roman" w:cs="Times New Roman"/>
          <w:b w:val="0"/>
          <w:color w:val="auto"/>
          <w:sz w:val="28"/>
          <w:szCs w:val="28"/>
          <w:lang w:eastAsia="en-US"/>
        </w:rPr>
      </w:pPr>
      <w:r>
        <w:rPr>
          <w:rFonts w:ascii="Times New Roman" w:eastAsiaTheme="minorHAnsi" w:hAnsi="Times New Roman" w:cs="Times New Roman"/>
          <w:b w:val="0"/>
          <w:color w:val="auto"/>
          <w:sz w:val="28"/>
          <w:szCs w:val="28"/>
          <w:lang w:eastAsia="en-US"/>
        </w:rPr>
        <w:t>создать условия для развития умения структурировать информацию</w:t>
      </w:r>
    </w:p>
    <w:p w:rsidR="005B0A6A" w:rsidRDefault="005B0A6A" w:rsidP="005B0A6A">
      <w:pPr>
        <w:pStyle w:val="3"/>
        <w:numPr>
          <w:ilvl w:val="3"/>
          <w:numId w:val="56"/>
        </w:numPr>
        <w:spacing w:before="0"/>
        <w:ind w:left="0" w:firstLine="709"/>
        <w:rPr>
          <w:rFonts w:ascii="Times New Roman" w:eastAsiaTheme="minorHAnsi" w:hAnsi="Times New Roman" w:cs="Times New Roman"/>
          <w:b w:val="0"/>
          <w:color w:val="auto"/>
          <w:sz w:val="28"/>
          <w:szCs w:val="28"/>
          <w:lang w:eastAsia="en-US"/>
        </w:rPr>
      </w:pPr>
      <w:r>
        <w:rPr>
          <w:rFonts w:ascii="Times New Roman" w:eastAsiaTheme="minorHAnsi" w:hAnsi="Times New Roman" w:cs="Times New Roman"/>
          <w:b w:val="0"/>
          <w:color w:val="auto"/>
          <w:sz w:val="28"/>
          <w:szCs w:val="28"/>
          <w:lang w:eastAsia="en-US"/>
        </w:rPr>
        <w:t>обеспечить развитие умений составлять простой и сложный планы</w:t>
      </w:r>
    </w:p>
    <w:p w:rsidR="005B0A6A" w:rsidRDefault="005B0A6A" w:rsidP="005B0A6A">
      <w:pPr>
        <w:pStyle w:val="a4"/>
        <w:widowControl w:val="0"/>
        <w:numPr>
          <w:ilvl w:val="0"/>
          <w:numId w:val="56"/>
        </w:numPr>
        <w:shd w:val="clear" w:color="auto" w:fill="FFFFFF"/>
        <w:autoSpaceDE w:val="0"/>
        <w:autoSpaceDN w:val="0"/>
        <w:adjustRightInd w:val="0"/>
        <w:spacing w:before="0" w:beforeAutospacing="0" w:after="0" w:afterAutospacing="0"/>
        <w:ind w:left="0"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#ИСХОДНАЯ КОНЦЕПТУАЛЬНАЯ СХЕМА, ВЕДУЩАЯ ИДЕЯ, МОДЕЛЬ ПОСТАНОВКИ И РЕШЕНИЯ ПРОБЛЕМ, ГОСПОДСТВУЮЩАЯ В ТЕЧЕНИ</w:t>
      </w:r>
      <w:proofErr w:type="gramStart"/>
      <w:r>
        <w:rPr>
          <w:rFonts w:ascii="Times New Roman" w:eastAsia="Calibri" w:hAnsi="Times New Roman"/>
          <w:sz w:val="28"/>
          <w:szCs w:val="28"/>
          <w:lang w:eastAsia="en-US"/>
        </w:rPr>
        <w:t>И</w:t>
      </w:r>
      <w:proofErr w:type="gramEnd"/>
      <w:r>
        <w:rPr>
          <w:rFonts w:ascii="Times New Roman" w:eastAsia="Calibri" w:hAnsi="Times New Roman"/>
          <w:sz w:val="28"/>
          <w:szCs w:val="28"/>
          <w:lang w:eastAsia="en-US"/>
        </w:rPr>
        <w:t xml:space="preserve"> ОПРЕДЕЛЕННОГО ПЕРИОДА - ЭТО:</w:t>
      </w:r>
    </w:p>
    <w:p w:rsidR="005B0A6A" w:rsidRDefault="005B0A6A" w:rsidP="005B0A6A">
      <w:pPr>
        <w:numPr>
          <w:ilvl w:val="0"/>
          <w:numId w:val="61"/>
        </w:numPr>
        <w:shd w:val="clear" w:color="auto" w:fill="FFFFFF"/>
        <w:ind w:left="0" w:firstLine="709"/>
        <w:contextualSpacing/>
        <w:rPr>
          <w:rFonts w:eastAsia="Calibri"/>
          <w:sz w:val="28"/>
          <w:szCs w:val="28"/>
          <w:lang w:eastAsia="en-US"/>
        </w:rPr>
      </w:pPr>
      <w:r>
        <w:rPr>
          <w:rFonts w:eastAsia="Calibri"/>
          <w:sz w:val="28"/>
          <w:szCs w:val="28"/>
          <w:lang w:eastAsia="en-US"/>
        </w:rPr>
        <w:t>закон</w:t>
      </w:r>
    </w:p>
    <w:p w:rsidR="005B0A6A" w:rsidRDefault="005B0A6A" w:rsidP="005B0A6A">
      <w:pPr>
        <w:numPr>
          <w:ilvl w:val="0"/>
          <w:numId w:val="61"/>
        </w:numPr>
        <w:shd w:val="clear" w:color="auto" w:fill="FFFFFF"/>
        <w:ind w:left="0" w:firstLine="709"/>
        <w:contextualSpacing/>
        <w:rPr>
          <w:rFonts w:eastAsia="Calibri"/>
          <w:sz w:val="28"/>
          <w:szCs w:val="28"/>
          <w:lang w:eastAsia="en-US"/>
        </w:rPr>
      </w:pPr>
      <w:r>
        <w:rPr>
          <w:rFonts w:eastAsia="Calibri"/>
          <w:sz w:val="28"/>
          <w:szCs w:val="28"/>
          <w:lang w:eastAsia="en-US"/>
        </w:rPr>
        <w:t>концепция</w:t>
      </w:r>
    </w:p>
    <w:p w:rsidR="005B0A6A" w:rsidRDefault="005B0A6A" w:rsidP="005B0A6A">
      <w:pPr>
        <w:numPr>
          <w:ilvl w:val="0"/>
          <w:numId w:val="61"/>
        </w:numPr>
        <w:shd w:val="clear" w:color="auto" w:fill="FFFFFF"/>
        <w:ind w:left="0" w:firstLine="709"/>
        <w:contextualSpacing/>
        <w:rPr>
          <w:rFonts w:eastAsia="Calibri"/>
          <w:sz w:val="28"/>
          <w:szCs w:val="28"/>
          <w:lang w:eastAsia="en-US"/>
        </w:rPr>
      </w:pPr>
      <w:r>
        <w:rPr>
          <w:rFonts w:eastAsia="Calibri"/>
          <w:sz w:val="28"/>
          <w:szCs w:val="28"/>
          <w:lang w:eastAsia="en-US"/>
        </w:rPr>
        <w:t>парадигма</w:t>
      </w:r>
    </w:p>
    <w:p w:rsidR="005B0A6A" w:rsidRDefault="005B0A6A" w:rsidP="005B0A6A">
      <w:pPr>
        <w:numPr>
          <w:ilvl w:val="0"/>
          <w:numId w:val="61"/>
        </w:numPr>
        <w:shd w:val="clear" w:color="auto" w:fill="FFFFFF"/>
        <w:ind w:left="0" w:firstLine="709"/>
        <w:contextualSpacing/>
        <w:rPr>
          <w:rFonts w:eastAsia="Calibri"/>
          <w:sz w:val="28"/>
          <w:szCs w:val="28"/>
          <w:lang w:eastAsia="en-US"/>
        </w:rPr>
      </w:pPr>
      <w:r>
        <w:rPr>
          <w:rFonts w:eastAsia="Calibri"/>
          <w:sz w:val="28"/>
          <w:szCs w:val="28"/>
          <w:lang w:eastAsia="en-US"/>
        </w:rPr>
        <w:t>Доктрина</w:t>
      </w:r>
    </w:p>
    <w:p w:rsidR="005B0A6A" w:rsidRDefault="005B0A6A" w:rsidP="005B0A6A">
      <w:pPr>
        <w:pStyle w:val="a4"/>
        <w:widowControl w:val="0"/>
        <w:numPr>
          <w:ilvl w:val="0"/>
          <w:numId w:val="56"/>
        </w:numPr>
        <w:shd w:val="clear" w:color="auto" w:fill="FFFFFF"/>
        <w:autoSpaceDE w:val="0"/>
        <w:autoSpaceDN w:val="0"/>
        <w:adjustRightInd w:val="0"/>
        <w:spacing w:before="0" w:beforeAutospacing="0" w:after="0" w:afterAutospacing="0"/>
        <w:ind w:left="0" w:firstLine="709"/>
        <w:contextualSpacing/>
        <w:rPr>
          <w:rFonts w:ascii="Times New Roman" w:eastAsia="Calibri" w:hAnsi="Times New Roman"/>
          <w:sz w:val="28"/>
          <w:szCs w:val="28"/>
          <w:lang w:eastAsia="en-US"/>
        </w:rPr>
      </w:pPr>
      <w:r>
        <w:rPr>
          <w:rFonts w:ascii="Times New Roman" w:hAnsi="Times New Roman"/>
          <w:b/>
          <w:sz w:val="28"/>
          <w:szCs w:val="28"/>
        </w:rPr>
        <w:t>#</w:t>
      </w:r>
      <w:r>
        <w:rPr>
          <w:rFonts w:ascii="Times New Roman" w:eastAsia="Calibri" w:hAnsi="Times New Roman"/>
          <w:sz w:val="28"/>
          <w:szCs w:val="28"/>
          <w:lang w:eastAsia="en-US"/>
        </w:rPr>
        <w:t>ТАКСОНОМИЯ УЧЕБНЫХ ЦЕЛЕЙ ПО Б. БЛУМУ ВКЛЮЧАЕТ:</w:t>
      </w:r>
    </w:p>
    <w:p w:rsidR="005B0A6A" w:rsidRDefault="005B0A6A" w:rsidP="005B0A6A">
      <w:pPr>
        <w:numPr>
          <w:ilvl w:val="0"/>
          <w:numId w:val="62"/>
        </w:numPr>
        <w:shd w:val="clear" w:color="auto" w:fill="FFFFFF"/>
        <w:ind w:left="0" w:firstLine="709"/>
        <w:contextualSpacing/>
        <w:rPr>
          <w:rFonts w:eastAsia="Calibri"/>
          <w:sz w:val="28"/>
          <w:szCs w:val="28"/>
          <w:lang w:eastAsia="en-US"/>
        </w:rPr>
      </w:pPr>
      <w:r>
        <w:rPr>
          <w:rFonts w:eastAsia="Calibri"/>
          <w:sz w:val="28"/>
          <w:szCs w:val="28"/>
          <w:lang w:eastAsia="en-US"/>
        </w:rPr>
        <w:t>знание и осознание</w:t>
      </w:r>
    </w:p>
    <w:p w:rsidR="005B0A6A" w:rsidRDefault="005B0A6A" w:rsidP="005B0A6A">
      <w:pPr>
        <w:numPr>
          <w:ilvl w:val="0"/>
          <w:numId w:val="62"/>
        </w:numPr>
        <w:shd w:val="clear" w:color="auto" w:fill="FFFFFF"/>
        <w:ind w:left="0" w:firstLine="709"/>
        <w:contextualSpacing/>
        <w:rPr>
          <w:rFonts w:eastAsia="Calibri"/>
          <w:sz w:val="28"/>
          <w:szCs w:val="28"/>
          <w:lang w:eastAsia="en-US"/>
        </w:rPr>
      </w:pPr>
      <w:r>
        <w:rPr>
          <w:rFonts w:eastAsia="Calibri"/>
          <w:sz w:val="28"/>
          <w:szCs w:val="28"/>
          <w:lang w:eastAsia="en-US"/>
        </w:rPr>
        <w:t>понимание и применение</w:t>
      </w:r>
    </w:p>
    <w:p w:rsidR="005B0A6A" w:rsidRDefault="005B0A6A" w:rsidP="005B0A6A">
      <w:pPr>
        <w:numPr>
          <w:ilvl w:val="0"/>
          <w:numId w:val="62"/>
        </w:numPr>
        <w:shd w:val="clear" w:color="auto" w:fill="FFFFFF"/>
        <w:ind w:left="0" w:firstLine="709"/>
        <w:contextualSpacing/>
        <w:rPr>
          <w:rFonts w:eastAsia="Calibri"/>
          <w:sz w:val="28"/>
          <w:szCs w:val="28"/>
          <w:lang w:eastAsia="en-US"/>
        </w:rPr>
      </w:pPr>
      <w:r>
        <w:rPr>
          <w:rFonts w:eastAsia="Calibri"/>
          <w:sz w:val="28"/>
          <w:szCs w:val="28"/>
          <w:lang w:eastAsia="en-US"/>
        </w:rPr>
        <w:lastRenderedPageBreak/>
        <w:t>оценку и самооценку</w:t>
      </w:r>
    </w:p>
    <w:p w:rsidR="005B0A6A" w:rsidRDefault="005B0A6A" w:rsidP="005B0A6A">
      <w:pPr>
        <w:numPr>
          <w:ilvl w:val="0"/>
          <w:numId w:val="62"/>
        </w:numPr>
        <w:shd w:val="clear" w:color="auto" w:fill="FFFFFF"/>
        <w:ind w:left="0" w:firstLine="709"/>
        <w:contextualSpacing/>
        <w:rPr>
          <w:rFonts w:eastAsia="Calibri"/>
          <w:sz w:val="28"/>
          <w:szCs w:val="28"/>
          <w:lang w:eastAsia="en-US"/>
        </w:rPr>
      </w:pPr>
      <w:r>
        <w:rPr>
          <w:rFonts w:eastAsia="Calibri"/>
          <w:sz w:val="28"/>
          <w:szCs w:val="28"/>
          <w:lang w:eastAsia="en-US"/>
        </w:rPr>
        <w:t>знание, понимание, применение, анализ, синтез, оценку</w:t>
      </w:r>
    </w:p>
    <w:p w:rsidR="005B0A6A" w:rsidRDefault="005B0A6A" w:rsidP="005B0A6A">
      <w:pPr>
        <w:pStyle w:val="a4"/>
        <w:widowControl w:val="0"/>
        <w:numPr>
          <w:ilvl w:val="0"/>
          <w:numId w:val="56"/>
        </w:numPr>
        <w:shd w:val="clear" w:color="auto" w:fill="FFFFFF"/>
        <w:autoSpaceDE w:val="0"/>
        <w:autoSpaceDN w:val="0"/>
        <w:adjustRightInd w:val="0"/>
        <w:spacing w:before="0" w:beforeAutospacing="0" w:after="0" w:afterAutospacing="0"/>
        <w:ind w:left="0" w:firstLine="709"/>
        <w:contextualSpacing/>
        <w:rPr>
          <w:rFonts w:ascii="Times New Roman" w:eastAsia="Calibri" w:hAnsi="Times New Roman"/>
          <w:sz w:val="28"/>
          <w:szCs w:val="28"/>
          <w:lang w:eastAsia="en-US"/>
        </w:rPr>
      </w:pPr>
      <w:r>
        <w:rPr>
          <w:rFonts w:ascii="Times New Roman" w:hAnsi="Times New Roman"/>
          <w:b/>
          <w:sz w:val="28"/>
          <w:szCs w:val="28"/>
        </w:rPr>
        <w:t>#</w:t>
      </w:r>
      <w:r>
        <w:rPr>
          <w:rFonts w:ascii="Times New Roman" w:eastAsia="Calibri" w:hAnsi="Times New Roman"/>
          <w:sz w:val="28"/>
          <w:szCs w:val="28"/>
          <w:lang w:eastAsia="en-US"/>
        </w:rPr>
        <w:t>КАКОЕ ПОНЯТИЕ (ТЕРМИН) НЕ ЯВЛЯЕТСЯ ПОНЯТИЕМ ТЕОРИИ ОБУЧЕНИЯ?</w:t>
      </w:r>
    </w:p>
    <w:p w:rsidR="005B0A6A" w:rsidRDefault="005B0A6A" w:rsidP="005B0A6A">
      <w:pPr>
        <w:numPr>
          <w:ilvl w:val="0"/>
          <w:numId w:val="63"/>
        </w:numPr>
        <w:shd w:val="clear" w:color="auto" w:fill="FFFFFF"/>
        <w:ind w:left="0" w:firstLine="709"/>
        <w:contextualSpacing/>
        <w:rPr>
          <w:rFonts w:eastAsia="Calibri"/>
          <w:sz w:val="28"/>
          <w:szCs w:val="28"/>
          <w:lang w:eastAsia="en-US"/>
        </w:rPr>
      </w:pPr>
      <w:r>
        <w:rPr>
          <w:rFonts w:eastAsia="Calibri"/>
          <w:sz w:val="28"/>
          <w:szCs w:val="28"/>
          <w:lang w:eastAsia="en-US"/>
        </w:rPr>
        <w:t>способы умственной деятельности</w:t>
      </w:r>
    </w:p>
    <w:p w:rsidR="005B0A6A" w:rsidRDefault="005B0A6A" w:rsidP="005B0A6A">
      <w:pPr>
        <w:numPr>
          <w:ilvl w:val="0"/>
          <w:numId w:val="63"/>
        </w:numPr>
        <w:shd w:val="clear" w:color="auto" w:fill="FFFFFF"/>
        <w:ind w:left="0" w:firstLine="709"/>
        <w:contextualSpacing/>
        <w:rPr>
          <w:rFonts w:eastAsia="Calibri"/>
          <w:sz w:val="28"/>
          <w:szCs w:val="28"/>
          <w:lang w:eastAsia="en-US"/>
        </w:rPr>
      </w:pPr>
      <w:r>
        <w:rPr>
          <w:rFonts w:eastAsia="Calibri"/>
          <w:sz w:val="28"/>
          <w:szCs w:val="28"/>
          <w:lang w:eastAsia="en-US"/>
        </w:rPr>
        <w:t>теория поэтапного формирования умственных действий</w:t>
      </w:r>
    </w:p>
    <w:p w:rsidR="005B0A6A" w:rsidRDefault="005B0A6A" w:rsidP="005B0A6A">
      <w:pPr>
        <w:numPr>
          <w:ilvl w:val="0"/>
          <w:numId w:val="63"/>
        </w:numPr>
        <w:shd w:val="clear" w:color="auto" w:fill="FFFFFF"/>
        <w:ind w:left="0" w:firstLine="709"/>
        <w:contextualSpacing/>
        <w:rPr>
          <w:rFonts w:eastAsia="Calibri"/>
          <w:sz w:val="28"/>
          <w:szCs w:val="28"/>
          <w:lang w:eastAsia="en-US"/>
        </w:rPr>
      </w:pPr>
      <w:r>
        <w:rPr>
          <w:rFonts w:eastAsia="Calibri"/>
          <w:sz w:val="28"/>
          <w:szCs w:val="28"/>
          <w:lang w:eastAsia="en-US"/>
        </w:rPr>
        <w:t>качество образования</w:t>
      </w:r>
    </w:p>
    <w:p w:rsidR="005B0A6A" w:rsidRDefault="005B0A6A" w:rsidP="005B0A6A">
      <w:pPr>
        <w:numPr>
          <w:ilvl w:val="0"/>
          <w:numId w:val="63"/>
        </w:numPr>
        <w:shd w:val="clear" w:color="auto" w:fill="FFFFFF"/>
        <w:ind w:left="0" w:firstLine="709"/>
        <w:contextualSpacing/>
        <w:rPr>
          <w:rFonts w:eastAsia="Calibri"/>
          <w:sz w:val="28"/>
          <w:szCs w:val="28"/>
          <w:lang w:eastAsia="en-US"/>
        </w:rPr>
      </w:pPr>
      <w:proofErr w:type="spellStart"/>
      <w:r>
        <w:rPr>
          <w:rFonts w:eastAsia="Calibri"/>
          <w:sz w:val="28"/>
          <w:szCs w:val="28"/>
          <w:lang w:eastAsia="en-US"/>
        </w:rPr>
        <w:t>обученность</w:t>
      </w:r>
      <w:proofErr w:type="spellEnd"/>
    </w:p>
    <w:p w:rsidR="005B0A6A" w:rsidRDefault="005B0A6A" w:rsidP="005B0A6A">
      <w:pPr>
        <w:pStyle w:val="a4"/>
        <w:widowControl w:val="0"/>
        <w:numPr>
          <w:ilvl w:val="0"/>
          <w:numId w:val="56"/>
        </w:numPr>
        <w:tabs>
          <w:tab w:val="left" w:pos="255"/>
        </w:tabs>
        <w:autoSpaceDE w:val="0"/>
        <w:autoSpaceDN w:val="0"/>
        <w:adjustRightInd w:val="0"/>
        <w:spacing w:before="0" w:beforeAutospacing="0" w:after="0" w:afterAutospacing="0"/>
        <w:ind w:left="0" w:firstLine="709"/>
        <w:contextualSpacing/>
        <w:rPr>
          <w:rFonts w:ascii="Times New Roman" w:hAnsi="Times New Roman"/>
          <w:sz w:val="28"/>
          <w:szCs w:val="28"/>
        </w:rPr>
      </w:pPr>
      <w:r>
        <w:rPr>
          <w:rFonts w:ascii="Times New Roman" w:hAnsi="Times New Roman"/>
          <w:sz w:val="28"/>
          <w:szCs w:val="28"/>
        </w:rPr>
        <w:t>*ФОРМАМИ РЕАЛИЗАЦИИ ПРОДУКТИВНЫХ МЕТОДОВ ОБУЧЕНИЯ ЯВЛЯЮТСЯ:</w:t>
      </w:r>
    </w:p>
    <w:p w:rsidR="005B0A6A" w:rsidRDefault="005B0A6A" w:rsidP="005B0A6A">
      <w:pPr>
        <w:numPr>
          <w:ilvl w:val="0"/>
          <w:numId w:val="64"/>
        </w:numPr>
        <w:tabs>
          <w:tab w:val="left" w:pos="279"/>
        </w:tabs>
        <w:ind w:left="0" w:firstLine="709"/>
        <w:contextualSpacing/>
        <w:jc w:val="both"/>
        <w:rPr>
          <w:sz w:val="28"/>
          <w:szCs w:val="28"/>
        </w:rPr>
      </w:pPr>
      <w:r>
        <w:rPr>
          <w:sz w:val="28"/>
          <w:szCs w:val="28"/>
        </w:rPr>
        <w:t>бинарная лекция</w:t>
      </w:r>
    </w:p>
    <w:p w:rsidR="005B0A6A" w:rsidRDefault="005B0A6A" w:rsidP="005B0A6A">
      <w:pPr>
        <w:numPr>
          <w:ilvl w:val="0"/>
          <w:numId w:val="64"/>
        </w:numPr>
        <w:tabs>
          <w:tab w:val="left" w:pos="260"/>
        </w:tabs>
        <w:ind w:left="0" w:firstLine="709"/>
        <w:contextualSpacing/>
        <w:jc w:val="both"/>
        <w:rPr>
          <w:sz w:val="28"/>
          <w:szCs w:val="28"/>
        </w:rPr>
      </w:pPr>
      <w:r>
        <w:rPr>
          <w:sz w:val="28"/>
          <w:szCs w:val="28"/>
        </w:rPr>
        <w:t>эвристическая беседа</w:t>
      </w:r>
    </w:p>
    <w:p w:rsidR="005B0A6A" w:rsidRDefault="005B0A6A" w:rsidP="005B0A6A">
      <w:pPr>
        <w:numPr>
          <w:ilvl w:val="0"/>
          <w:numId w:val="64"/>
        </w:numPr>
        <w:tabs>
          <w:tab w:val="left" w:pos="255"/>
        </w:tabs>
        <w:ind w:left="0" w:firstLine="709"/>
        <w:contextualSpacing/>
        <w:jc w:val="both"/>
        <w:rPr>
          <w:sz w:val="28"/>
          <w:szCs w:val="28"/>
        </w:rPr>
      </w:pPr>
      <w:r>
        <w:rPr>
          <w:sz w:val="28"/>
          <w:szCs w:val="28"/>
        </w:rPr>
        <w:t>самостоятельная работа с учебником</w:t>
      </w:r>
    </w:p>
    <w:p w:rsidR="005B0A6A" w:rsidRDefault="005B0A6A" w:rsidP="005B0A6A">
      <w:pPr>
        <w:numPr>
          <w:ilvl w:val="0"/>
          <w:numId w:val="64"/>
        </w:numPr>
        <w:tabs>
          <w:tab w:val="left" w:pos="284"/>
        </w:tabs>
        <w:ind w:left="0" w:firstLine="709"/>
        <w:contextualSpacing/>
        <w:jc w:val="both"/>
        <w:rPr>
          <w:sz w:val="28"/>
          <w:szCs w:val="28"/>
        </w:rPr>
      </w:pPr>
      <w:r>
        <w:rPr>
          <w:sz w:val="28"/>
          <w:szCs w:val="28"/>
        </w:rPr>
        <w:t>проблемная лекция</w:t>
      </w:r>
    </w:p>
    <w:p w:rsidR="005B0A6A" w:rsidRDefault="005B0A6A" w:rsidP="005B0A6A">
      <w:pPr>
        <w:pStyle w:val="a4"/>
        <w:widowControl w:val="0"/>
        <w:numPr>
          <w:ilvl w:val="0"/>
          <w:numId w:val="56"/>
        </w:numPr>
        <w:shd w:val="clear" w:color="auto" w:fill="FFFFFF"/>
        <w:autoSpaceDE w:val="0"/>
        <w:autoSpaceDN w:val="0"/>
        <w:adjustRightInd w:val="0"/>
        <w:spacing w:before="0" w:beforeAutospacing="0" w:after="0" w:afterAutospacing="0"/>
        <w:ind w:left="0" w:firstLine="709"/>
        <w:contextualSpacing/>
        <w:rPr>
          <w:rFonts w:ascii="Times New Roman" w:hAnsi="Times New Roman"/>
          <w:color w:val="000000"/>
          <w:sz w:val="28"/>
          <w:szCs w:val="28"/>
        </w:rPr>
      </w:pPr>
      <w:r>
        <w:rPr>
          <w:rFonts w:ascii="Times New Roman" w:eastAsia="Calibri" w:hAnsi="Times New Roman"/>
          <w:sz w:val="28"/>
          <w:szCs w:val="28"/>
          <w:lang w:eastAsia="en-US"/>
        </w:rPr>
        <w:t>#</w:t>
      </w:r>
      <w:r>
        <w:rPr>
          <w:rFonts w:ascii="Times New Roman" w:hAnsi="Times New Roman"/>
          <w:color w:val="000000"/>
          <w:sz w:val="28"/>
          <w:szCs w:val="28"/>
        </w:rPr>
        <w:t>КАКОЙ ИЗ МЕТОДОВ УСТНОГО ИЗЛОЖЕНИЯ ДАЕТ ОБРАТНУЮ СВЯЗЬ:</w:t>
      </w:r>
    </w:p>
    <w:p w:rsidR="005B0A6A" w:rsidRDefault="005B0A6A" w:rsidP="005B0A6A">
      <w:pPr>
        <w:numPr>
          <w:ilvl w:val="0"/>
          <w:numId w:val="65"/>
        </w:numPr>
        <w:shd w:val="clear" w:color="auto" w:fill="FFFFFF"/>
        <w:ind w:left="0" w:firstLine="709"/>
        <w:contextualSpacing/>
        <w:jc w:val="both"/>
        <w:rPr>
          <w:color w:val="000000"/>
          <w:sz w:val="28"/>
          <w:szCs w:val="28"/>
        </w:rPr>
      </w:pPr>
      <w:r>
        <w:rPr>
          <w:color w:val="000000"/>
          <w:sz w:val="28"/>
          <w:szCs w:val="28"/>
        </w:rPr>
        <w:t>рассказ</w:t>
      </w:r>
    </w:p>
    <w:p w:rsidR="005B0A6A" w:rsidRDefault="005B0A6A" w:rsidP="005B0A6A">
      <w:pPr>
        <w:numPr>
          <w:ilvl w:val="0"/>
          <w:numId w:val="65"/>
        </w:numPr>
        <w:shd w:val="clear" w:color="auto" w:fill="FFFFFF"/>
        <w:ind w:left="0" w:firstLine="709"/>
        <w:contextualSpacing/>
        <w:jc w:val="both"/>
        <w:rPr>
          <w:color w:val="000000"/>
          <w:sz w:val="28"/>
          <w:szCs w:val="28"/>
        </w:rPr>
      </w:pPr>
      <w:r>
        <w:rPr>
          <w:color w:val="000000"/>
          <w:sz w:val="28"/>
          <w:szCs w:val="28"/>
        </w:rPr>
        <w:t>объяснение</w:t>
      </w:r>
    </w:p>
    <w:p w:rsidR="005B0A6A" w:rsidRDefault="005B0A6A" w:rsidP="005B0A6A">
      <w:pPr>
        <w:numPr>
          <w:ilvl w:val="0"/>
          <w:numId w:val="65"/>
        </w:numPr>
        <w:shd w:val="clear" w:color="auto" w:fill="FFFFFF"/>
        <w:ind w:left="0" w:firstLine="709"/>
        <w:contextualSpacing/>
        <w:jc w:val="both"/>
        <w:rPr>
          <w:color w:val="000000"/>
          <w:sz w:val="28"/>
          <w:szCs w:val="28"/>
        </w:rPr>
      </w:pPr>
      <w:r>
        <w:rPr>
          <w:color w:val="000000"/>
          <w:sz w:val="28"/>
          <w:szCs w:val="28"/>
        </w:rPr>
        <w:t>лекция</w:t>
      </w:r>
    </w:p>
    <w:p w:rsidR="005B0A6A" w:rsidRDefault="005B0A6A" w:rsidP="005B0A6A">
      <w:pPr>
        <w:numPr>
          <w:ilvl w:val="0"/>
          <w:numId w:val="65"/>
        </w:numPr>
        <w:shd w:val="clear" w:color="auto" w:fill="FFFFFF"/>
        <w:ind w:left="0" w:firstLine="709"/>
        <w:contextualSpacing/>
        <w:jc w:val="both"/>
        <w:rPr>
          <w:color w:val="000000"/>
          <w:sz w:val="28"/>
          <w:szCs w:val="28"/>
        </w:rPr>
      </w:pPr>
      <w:r>
        <w:rPr>
          <w:bCs/>
          <w:color w:val="000000"/>
          <w:sz w:val="28"/>
          <w:szCs w:val="28"/>
        </w:rPr>
        <w:t>беседа</w:t>
      </w:r>
    </w:p>
    <w:p w:rsidR="005B0A6A" w:rsidRDefault="005B0A6A" w:rsidP="005B0A6A">
      <w:pPr>
        <w:pStyle w:val="a4"/>
        <w:widowControl w:val="0"/>
        <w:numPr>
          <w:ilvl w:val="0"/>
          <w:numId w:val="56"/>
        </w:numPr>
        <w:shd w:val="clear" w:color="auto" w:fill="FFFFFF"/>
        <w:autoSpaceDE w:val="0"/>
        <w:autoSpaceDN w:val="0"/>
        <w:adjustRightInd w:val="0"/>
        <w:spacing w:before="0" w:beforeAutospacing="0" w:after="0" w:afterAutospacing="0"/>
        <w:ind w:left="0" w:firstLine="709"/>
        <w:contextualSpacing/>
        <w:rPr>
          <w:rFonts w:ascii="Times New Roman" w:hAnsi="Times New Roman"/>
          <w:color w:val="000000"/>
          <w:sz w:val="28"/>
          <w:szCs w:val="28"/>
        </w:rPr>
      </w:pPr>
      <w:r>
        <w:rPr>
          <w:rFonts w:ascii="Times New Roman" w:eastAsia="Calibri" w:hAnsi="Times New Roman"/>
          <w:sz w:val="28"/>
          <w:szCs w:val="28"/>
          <w:lang w:eastAsia="en-US"/>
        </w:rPr>
        <w:t>#</w:t>
      </w:r>
      <w:r>
        <w:rPr>
          <w:rFonts w:ascii="Times New Roman" w:hAnsi="Times New Roman"/>
          <w:color w:val="000000"/>
          <w:sz w:val="28"/>
          <w:szCs w:val="28"/>
        </w:rPr>
        <w:t xml:space="preserve">КАКОВА 1-АЯ СТУПЕНЬ ПОЗНАВАТЕЛЬНОЙ ДЕЯТЕЛЬНОСТИ </w:t>
      </w:r>
      <w:proofErr w:type="gramStart"/>
      <w:r>
        <w:rPr>
          <w:rFonts w:ascii="Times New Roman" w:hAnsi="Times New Roman"/>
          <w:color w:val="000000"/>
          <w:sz w:val="28"/>
          <w:szCs w:val="28"/>
        </w:rPr>
        <w:t>ОБУЧАЮЩИХСЯ</w:t>
      </w:r>
      <w:proofErr w:type="gramEnd"/>
      <w:r>
        <w:rPr>
          <w:rFonts w:ascii="Times New Roman" w:hAnsi="Times New Roman"/>
          <w:color w:val="000000"/>
          <w:sz w:val="28"/>
          <w:szCs w:val="28"/>
        </w:rPr>
        <w:t>?</w:t>
      </w:r>
    </w:p>
    <w:p w:rsidR="005B0A6A" w:rsidRDefault="005B0A6A" w:rsidP="005B0A6A">
      <w:pPr>
        <w:numPr>
          <w:ilvl w:val="0"/>
          <w:numId w:val="66"/>
        </w:numPr>
        <w:shd w:val="clear" w:color="auto" w:fill="FFFFFF"/>
        <w:ind w:left="0" w:firstLine="709"/>
        <w:contextualSpacing/>
        <w:jc w:val="both"/>
        <w:rPr>
          <w:color w:val="000000"/>
          <w:sz w:val="28"/>
          <w:szCs w:val="28"/>
        </w:rPr>
      </w:pPr>
      <w:r>
        <w:rPr>
          <w:color w:val="000000"/>
          <w:sz w:val="28"/>
          <w:szCs w:val="28"/>
        </w:rPr>
        <w:t>запоминание</w:t>
      </w:r>
    </w:p>
    <w:p w:rsidR="005B0A6A" w:rsidRDefault="005B0A6A" w:rsidP="005B0A6A">
      <w:pPr>
        <w:numPr>
          <w:ilvl w:val="0"/>
          <w:numId w:val="66"/>
        </w:numPr>
        <w:shd w:val="clear" w:color="auto" w:fill="FFFFFF"/>
        <w:ind w:left="0" w:firstLine="709"/>
        <w:contextualSpacing/>
        <w:jc w:val="both"/>
        <w:rPr>
          <w:color w:val="000000"/>
          <w:sz w:val="28"/>
          <w:szCs w:val="28"/>
        </w:rPr>
      </w:pPr>
      <w:r>
        <w:rPr>
          <w:color w:val="000000"/>
          <w:sz w:val="28"/>
          <w:szCs w:val="28"/>
        </w:rPr>
        <w:t>осмысление</w:t>
      </w:r>
    </w:p>
    <w:p w:rsidR="005B0A6A" w:rsidRDefault="005B0A6A" w:rsidP="005B0A6A">
      <w:pPr>
        <w:numPr>
          <w:ilvl w:val="0"/>
          <w:numId w:val="66"/>
        </w:numPr>
        <w:shd w:val="clear" w:color="auto" w:fill="FFFFFF"/>
        <w:ind w:left="0" w:firstLine="709"/>
        <w:contextualSpacing/>
        <w:jc w:val="both"/>
        <w:rPr>
          <w:color w:val="000000"/>
          <w:sz w:val="28"/>
          <w:szCs w:val="28"/>
        </w:rPr>
      </w:pPr>
      <w:r>
        <w:rPr>
          <w:bCs/>
          <w:color w:val="000000"/>
          <w:sz w:val="28"/>
          <w:szCs w:val="28"/>
        </w:rPr>
        <w:t>восприятие</w:t>
      </w:r>
    </w:p>
    <w:p w:rsidR="005B0A6A" w:rsidRDefault="005B0A6A" w:rsidP="005B0A6A">
      <w:pPr>
        <w:numPr>
          <w:ilvl w:val="0"/>
          <w:numId w:val="66"/>
        </w:numPr>
        <w:shd w:val="clear" w:color="auto" w:fill="FFFFFF"/>
        <w:ind w:left="0" w:firstLine="709"/>
        <w:contextualSpacing/>
        <w:jc w:val="both"/>
        <w:rPr>
          <w:color w:val="000000"/>
          <w:sz w:val="28"/>
          <w:szCs w:val="28"/>
        </w:rPr>
      </w:pPr>
      <w:r>
        <w:rPr>
          <w:color w:val="000000"/>
          <w:sz w:val="28"/>
          <w:szCs w:val="28"/>
        </w:rPr>
        <w:t>Ощущение</w:t>
      </w:r>
    </w:p>
    <w:p w:rsidR="005B0A6A" w:rsidRDefault="005B0A6A" w:rsidP="005B0A6A">
      <w:pPr>
        <w:pStyle w:val="a4"/>
        <w:widowControl w:val="0"/>
        <w:numPr>
          <w:ilvl w:val="0"/>
          <w:numId w:val="56"/>
        </w:numPr>
        <w:shd w:val="clear" w:color="auto" w:fill="FFFFFF"/>
        <w:autoSpaceDE w:val="0"/>
        <w:autoSpaceDN w:val="0"/>
        <w:adjustRightInd w:val="0"/>
        <w:spacing w:before="0" w:beforeAutospacing="0" w:after="0" w:afterAutospacing="0"/>
        <w:ind w:left="0" w:firstLine="709"/>
        <w:contextualSpacing/>
        <w:rPr>
          <w:rFonts w:ascii="Times New Roman" w:hAnsi="Times New Roman"/>
          <w:color w:val="000000"/>
          <w:sz w:val="28"/>
          <w:szCs w:val="28"/>
        </w:rPr>
      </w:pPr>
      <w:r>
        <w:rPr>
          <w:rFonts w:ascii="Times New Roman" w:eastAsia="Calibri" w:hAnsi="Times New Roman"/>
          <w:sz w:val="28"/>
          <w:szCs w:val="28"/>
          <w:lang w:eastAsia="en-US"/>
        </w:rPr>
        <w:t>#</w:t>
      </w:r>
      <w:r>
        <w:rPr>
          <w:rFonts w:ascii="Times New Roman" w:hAnsi="Times New Roman"/>
          <w:color w:val="000000"/>
          <w:sz w:val="28"/>
          <w:szCs w:val="28"/>
        </w:rPr>
        <w:t>ОБУЧЕНИЕ - ЭТО:</w:t>
      </w:r>
    </w:p>
    <w:p w:rsidR="005B0A6A" w:rsidRDefault="005B0A6A" w:rsidP="005B0A6A">
      <w:pPr>
        <w:numPr>
          <w:ilvl w:val="0"/>
          <w:numId w:val="67"/>
        </w:numPr>
        <w:shd w:val="clear" w:color="auto" w:fill="FFFFFF"/>
        <w:ind w:left="0" w:firstLine="709"/>
        <w:contextualSpacing/>
        <w:jc w:val="both"/>
        <w:rPr>
          <w:color w:val="000000"/>
          <w:sz w:val="28"/>
          <w:szCs w:val="28"/>
        </w:rPr>
      </w:pPr>
      <w:r>
        <w:rPr>
          <w:color w:val="000000"/>
          <w:sz w:val="28"/>
          <w:szCs w:val="28"/>
        </w:rPr>
        <w:t>передача знаний от учителя к ученикам с целью подготовки их к жизни</w:t>
      </w:r>
    </w:p>
    <w:p w:rsidR="005B0A6A" w:rsidRDefault="005B0A6A" w:rsidP="005B0A6A">
      <w:pPr>
        <w:numPr>
          <w:ilvl w:val="0"/>
          <w:numId w:val="67"/>
        </w:numPr>
        <w:shd w:val="clear" w:color="auto" w:fill="FFFFFF"/>
        <w:ind w:left="0" w:firstLine="709"/>
        <w:contextualSpacing/>
        <w:jc w:val="both"/>
        <w:rPr>
          <w:color w:val="000000"/>
          <w:sz w:val="28"/>
          <w:szCs w:val="28"/>
        </w:rPr>
      </w:pPr>
      <w:r>
        <w:rPr>
          <w:color w:val="000000"/>
          <w:sz w:val="28"/>
          <w:szCs w:val="28"/>
        </w:rPr>
        <w:t>предполагает организацию самостоятельной учебной работы учеников с целью овладения знаниями, умениями и навыками</w:t>
      </w:r>
    </w:p>
    <w:p w:rsidR="005B0A6A" w:rsidRDefault="005B0A6A" w:rsidP="005B0A6A">
      <w:pPr>
        <w:numPr>
          <w:ilvl w:val="0"/>
          <w:numId w:val="67"/>
        </w:numPr>
        <w:shd w:val="clear" w:color="auto" w:fill="FFFFFF"/>
        <w:ind w:left="0" w:firstLine="709"/>
        <w:contextualSpacing/>
        <w:jc w:val="both"/>
        <w:rPr>
          <w:color w:val="000000"/>
          <w:sz w:val="28"/>
          <w:szCs w:val="28"/>
        </w:rPr>
      </w:pPr>
      <w:r>
        <w:rPr>
          <w:color w:val="000000"/>
          <w:sz w:val="28"/>
          <w:szCs w:val="28"/>
        </w:rPr>
        <w:t>процесс деятельности учителя, направленный на передачу ученикам знаний, умений и навыков, подготовку к жизни</w:t>
      </w:r>
    </w:p>
    <w:p w:rsidR="005B0A6A" w:rsidRDefault="005B0A6A" w:rsidP="005B0A6A">
      <w:pPr>
        <w:numPr>
          <w:ilvl w:val="0"/>
          <w:numId w:val="67"/>
        </w:numPr>
        <w:shd w:val="clear" w:color="auto" w:fill="FFFFFF"/>
        <w:ind w:left="0" w:firstLine="709"/>
        <w:contextualSpacing/>
        <w:jc w:val="both"/>
        <w:rPr>
          <w:color w:val="000000"/>
          <w:sz w:val="28"/>
          <w:szCs w:val="28"/>
        </w:rPr>
      </w:pPr>
      <w:r>
        <w:rPr>
          <w:bCs/>
          <w:color w:val="000000"/>
          <w:sz w:val="28"/>
          <w:szCs w:val="28"/>
        </w:rPr>
        <w:t>двусторонний процесс деятельности учителя и учеников, направленный на сознательное и прочное овладение системой знаний, умений и навыков, формируется научное мировоззрение</w:t>
      </w:r>
    </w:p>
    <w:p w:rsidR="005B0A6A" w:rsidRDefault="005B0A6A" w:rsidP="005B0A6A">
      <w:pPr>
        <w:pStyle w:val="a4"/>
        <w:widowControl w:val="0"/>
        <w:numPr>
          <w:ilvl w:val="0"/>
          <w:numId w:val="56"/>
        </w:numPr>
        <w:shd w:val="clear" w:color="auto" w:fill="FFFFFF"/>
        <w:autoSpaceDE w:val="0"/>
        <w:autoSpaceDN w:val="0"/>
        <w:adjustRightInd w:val="0"/>
        <w:spacing w:before="0" w:beforeAutospacing="0" w:after="0" w:afterAutospacing="0"/>
        <w:ind w:left="0" w:firstLine="709"/>
        <w:contextualSpacing/>
        <w:rPr>
          <w:rFonts w:ascii="Times New Roman" w:eastAsia="Calibri" w:hAnsi="Times New Roman"/>
          <w:sz w:val="28"/>
          <w:szCs w:val="28"/>
        </w:rPr>
      </w:pPr>
      <w:r>
        <w:rPr>
          <w:rFonts w:ascii="Times New Roman" w:eastAsia="Calibri" w:hAnsi="Times New Roman"/>
          <w:b/>
          <w:sz w:val="28"/>
          <w:szCs w:val="28"/>
          <w:lang w:eastAsia="en-US"/>
        </w:rPr>
        <w:t>#</w:t>
      </w:r>
      <w:r>
        <w:rPr>
          <w:rFonts w:ascii="Times New Roman" w:eastAsia="Calibri" w:hAnsi="Times New Roman"/>
          <w:bCs/>
          <w:sz w:val="28"/>
          <w:szCs w:val="28"/>
        </w:rPr>
        <w:t>ПЕДАГОГИЧЕСКИЙ ПРОЦЕСС:</w:t>
      </w:r>
    </w:p>
    <w:p w:rsidR="005B0A6A" w:rsidRDefault="005B0A6A" w:rsidP="005B0A6A">
      <w:pPr>
        <w:numPr>
          <w:ilvl w:val="0"/>
          <w:numId w:val="68"/>
        </w:numPr>
        <w:shd w:val="clear" w:color="auto" w:fill="FFFFFF"/>
        <w:ind w:left="0" w:firstLine="709"/>
        <w:contextualSpacing/>
        <w:jc w:val="both"/>
        <w:rPr>
          <w:rFonts w:eastAsia="Calibri"/>
          <w:sz w:val="28"/>
          <w:szCs w:val="28"/>
        </w:rPr>
      </w:pPr>
      <w:proofErr w:type="spellStart"/>
      <w:r>
        <w:rPr>
          <w:rFonts w:eastAsia="Calibri"/>
          <w:sz w:val="28"/>
          <w:szCs w:val="28"/>
        </w:rPr>
        <w:t>линейчат</w:t>
      </w:r>
      <w:proofErr w:type="spellEnd"/>
    </w:p>
    <w:p w:rsidR="005B0A6A" w:rsidRDefault="005B0A6A" w:rsidP="005B0A6A">
      <w:pPr>
        <w:numPr>
          <w:ilvl w:val="0"/>
          <w:numId w:val="68"/>
        </w:numPr>
        <w:shd w:val="clear" w:color="auto" w:fill="FFFFFF"/>
        <w:ind w:left="0" w:firstLine="709"/>
        <w:contextualSpacing/>
        <w:jc w:val="both"/>
        <w:rPr>
          <w:rFonts w:eastAsia="Calibri"/>
          <w:sz w:val="28"/>
          <w:szCs w:val="28"/>
        </w:rPr>
      </w:pPr>
      <w:r>
        <w:rPr>
          <w:rFonts w:eastAsia="Calibri"/>
          <w:sz w:val="28"/>
          <w:szCs w:val="28"/>
        </w:rPr>
        <w:t>целостен</w:t>
      </w:r>
    </w:p>
    <w:p w:rsidR="005B0A6A" w:rsidRDefault="005B0A6A" w:rsidP="005B0A6A">
      <w:pPr>
        <w:numPr>
          <w:ilvl w:val="0"/>
          <w:numId w:val="68"/>
        </w:numPr>
        <w:shd w:val="clear" w:color="auto" w:fill="FFFFFF"/>
        <w:ind w:left="0" w:firstLine="709"/>
        <w:contextualSpacing/>
        <w:jc w:val="both"/>
        <w:rPr>
          <w:rFonts w:eastAsia="Calibri"/>
          <w:sz w:val="28"/>
          <w:szCs w:val="28"/>
        </w:rPr>
      </w:pPr>
      <w:proofErr w:type="spellStart"/>
      <w:r>
        <w:rPr>
          <w:rFonts w:eastAsia="Calibri"/>
          <w:sz w:val="28"/>
          <w:szCs w:val="28"/>
        </w:rPr>
        <w:t>эзотеричен</w:t>
      </w:r>
      <w:proofErr w:type="spellEnd"/>
    </w:p>
    <w:p w:rsidR="005B0A6A" w:rsidRDefault="005B0A6A" w:rsidP="005B0A6A">
      <w:pPr>
        <w:numPr>
          <w:ilvl w:val="0"/>
          <w:numId w:val="68"/>
        </w:numPr>
        <w:shd w:val="clear" w:color="auto" w:fill="FFFFFF"/>
        <w:ind w:left="0" w:firstLine="709"/>
        <w:contextualSpacing/>
        <w:jc w:val="both"/>
        <w:rPr>
          <w:rFonts w:eastAsia="Calibri"/>
          <w:sz w:val="28"/>
          <w:szCs w:val="28"/>
        </w:rPr>
      </w:pPr>
      <w:r>
        <w:rPr>
          <w:rFonts w:eastAsia="Calibri"/>
          <w:sz w:val="28"/>
          <w:szCs w:val="28"/>
        </w:rPr>
        <w:t>асоциален</w:t>
      </w:r>
    </w:p>
    <w:p w:rsidR="005B0A6A" w:rsidRDefault="005B0A6A" w:rsidP="005B0A6A">
      <w:pPr>
        <w:pStyle w:val="a4"/>
        <w:widowControl w:val="0"/>
        <w:numPr>
          <w:ilvl w:val="0"/>
          <w:numId w:val="56"/>
        </w:numPr>
        <w:shd w:val="clear" w:color="auto" w:fill="FFFFFF"/>
        <w:autoSpaceDE w:val="0"/>
        <w:autoSpaceDN w:val="0"/>
        <w:adjustRightInd w:val="0"/>
        <w:spacing w:before="0" w:beforeAutospacing="0" w:after="0" w:afterAutospacing="0"/>
        <w:ind w:left="0" w:firstLine="709"/>
        <w:contextualSpacing/>
        <w:rPr>
          <w:rFonts w:ascii="Times New Roman" w:eastAsia="Calibri" w:hAnsi="Times New Roman"/>
          <w:sz w:val="28"/>
          <w:szCs w:val="28"/>
        </w:rPr>
      </w:pPr>
      <w:r>
        <w:rPr>
          <w:rFonts w:ascii="Times New Roman" w:eastAsia="Calibri" w:hAnsi="Times New Roman"/>
          <w:b/>
          <w:sz w:val="28"/>
          <w:szCs w:val="28"/>
          <w:lang w:eastAsia="en-US"/>
        </w:rPr>
        <w:t>#</w:t>
      </w:r>
      <w:r>
        <w:rPr>
          <w:rFonts w:ascii="Times New Roman" w:eastAsia="Calibri" w:hAnsi="Times New Roman"/>
          <w:bCs/>
          <w:sz w:val="28"/>
          <w:szCs w:val="28"/>
        </w:rPr>
        <w:t>ОБУЧЕНИЕ ДОЛЖНО НОСИТЬ ХАРАКТЕР:</w:t>
      </w:r>
    </w:p>
    <w:p w:rsidR="005B0A6A" w:rsidRDefault="005B0A6A" w:rsidP="005B0A6A">
      <w:pPr>
        <w:numPr>
          <w:ilvl w:val="0"/>
          <w:numId w:val="69"/>
        </w:numPr>
        <w:shd w:val="clear" w:color="auto" w:fill="FFFFFF"/>
        <w:ind w:left="0" w:firstLine="709"/>
        <w:contextualSpacing/>
        <w:jc w:val="both"/>
        <w:rPr>
          <w:rFonts w:eastAsia="Calibri"/>
          <w:i/>
          <w:sz w:val="28"/>
          <w:szCs w:val="28"/>
        </w:rPr>
      </w:pPr>
      <w:r>
        <w:rPr>
          <w:rFonts w:eastAsia="Calibri"/>
          <w:sz w:val="28"/>
          <w:szCs w:val="28"/>
        </w:rPr>
        <w:t>творческий, личностный</w:t>
      </w:r>
    </w:p>
    <w:p w:rsidR="005B0A6A" w:rsidRDefault="005B0A6A" w:rsidP="005B0A6A">
      <w:pPr>
        <w:numPr>
          <w:ilvl w:val="0"/>
          <w:numId w:val="69"/>
        </w:numPr>
        <w:shd w:val="clear" w:color="auto" w:fill="FFFFFF"/>
        <w:ind w:left="0" w:firstLine="709"/>
        <w:contextualSpacing/>
        <w:jc w:val="both"/>
        <w:rPr>
          <w:rFonts w:eastAsia="Calibri"/>
          <w:sz w:val="28"/>
          <w:szCs w:val="28"/>
        </w:rPr>
      </w:pPr>
      <w:proofErr w:type="spellStart"/>
      <w:r>
        <w:rPr>
          <w:rFonts w:eastAsia="Calibri"/>
          <w:sz w:val="28"/>
          <w:szCs w:val="28"/>
        </w:rPr>
        <w:t>циклопоточный</w:t>
      </w:r>
      <w:proofErr w:type="spellEnd"/>
    </w:p>
    <w:p w:rsidR="005B0A6A" w:rsidRDefault="005B0A6A" w:rsidP="005B0A6A">
      <w:pPr>
        <w:numPr>
          <w:ilvl w:val="0"/>
          <w:numId w:val="69"/>
        </w:numPr>
        <w:shd w:val="clear" w:color="auto" w:fill="FFFFFF"/>
        <w:ind w:left="0" w:firstLine="709"/>
        <w:contextualSpacing/>
        <w:jc w:val="both"/>
        <w:rPr>
          <w:rFonts w:eastAsia="Calibri"/>
          <w:sz w:val="28"/>
          <w:szCs w:val="28"/>
        </w:rPr>
      </w:pPr>
      <w:r>
        <w:rPr>
          <w:rFonts w:eastAsia="Calibri"/>
          <w:sz w:val="28"/>
          <w:szCs w:val="28"/>
        </w:rPr>
        <w:t>индивидуальный</w:t>
      </w:r>
    </w:p>
    <w:p w:rsidR="005B0A6A" w:rsidRDefault="005B0A6A" w:rsidP="005B0A6A">
      <w:pPr>
        <w:numPr>
          <w:ilvl w:val="0"/>
          <w:numId w:val="69"/>
        </w:numPr>
        <w:shd w:val="clear" w:color="auto" w:fill="FFFFFF"/>
        <w:ind w:left="0" w:firstLine="709"/>
        <w:contextualSpacing/>
        <w:jc w:val="both"/>
        <w:rPr>
          <w:rFonts w:eastAsia="Calibri"/>
          <w:sz w:val="28"/>
          <w:szCs w:val="28"/>
        </w:rPr>
      </w:pPr>
      <w:proofErr w:type="spellStart"/>
      <w:r>
        <w:rPr>
          <w:rFonts w:eastAsia="Calibri"/>
          <w:sz w:val="28"/>
          <w:szCs w:val="28"/>
        </w:rPr>
        <w:t>полисубъектный</w:t>
      </w:r>
      <w:proofErr w:type="spellEnd"/>
    </w:p>
    <w:p w:rsidR="005B0A6A" w:rsidRDefault="005B0A6A" w:rsidP="005B0A6A">
      <w:pPr>
        <w:pStyle w:val="a4"/>
        <w:widowControl w:val="0"/>
        <w:numPr>
          <w:ilvl w:val="0"/>
          <w:numId w:val="56"/>
        </w:numPr>
        <w:shd w:val="clear" w:color="auto" w:fill="FFFFFF"/>
        <w:autoSpaceDE w:val="0"/>
        <w:autoSpaceDN w:val="0"/>
        <w:adjustRightInd w:val="0"/>
        <w:spacing w:before="0" w:beforeAutospacing="0" w:after="0" w:afterAutospacing="0"/>
        <w:ind w:left="0" w:firstLine="709"/>
        <w:contextualSpacing/>
        <w:rPr>
          <w:rFonts w:ascii="Times New Roman" w:eastAsia="Calibri" w:hAnsi="Times New Roman"/>
          <w:sz w:val="28"/>
          <w:szCs w:val="28"/>
        </w:rPr>
      </w:pPr>
      <w:r>
        <w:rPr>
          <w:rFonts w:ascii="Times New Roman" w:eastAsia="Calibri" w:hAnsi="Times New Roman"/>
          <w:b/>
          <w:sz w:val="28"/>
          <w:szCs w:val="28"/>
          <w:lang w:eastAsia="en-US"/>
        </w:rPr>
        <w:t>#</w:t>
      </w:r>
      <w:r>
        <w:rPr>
          <w:rFonts w:ascii="Times New Roman" w:eastAsia="Calibri" w:hAnsi="Times New Roman"/>
          <w:bCs/>
          <w:sz w:val="28"/>
          <w:szCs w:val="28"/>
        </w:rPr>
        <w:t>ПЕДАГОГИЧЕСКАЯ ТЕХНОЛОГИЯ – ЭТО:</w:t>
      </w:r>
    </w:p>
    <w:p w:rsidR="005B0A6A" w:rsidRDefault="005B0A6A" w:rsidP="005B0A6A">
      <w:pPr>
        <w:numPr>
          <w:ilvl w:val="0"/>
          <w:numId w:val="70"/>
        </w:numPr>
        <w:shd w:val="clear" w:color="auto" w:fill="FFFFFF"/>
        <w:ind w:left="0" w:firstLine="709"/>
        <w:contextualSpacing/>
        <w:jc w:val="both"/>
        <w:rPr>
          <w:rFonts w:eastAsia="Calibri"/>
          <w:sz w:val="28"/>
          <w:szCs w:val="28"/>
        </w:rPr>
      </w:pPr>
      <w:r>
        <w:rPr>
          <w:rFonts w:eastAsia="Calibri"/>
          <w:sz w:val="28"/>
          <w:szCs w:val="28"/>
        </w:rPr>
        <w:lastRenderedPageBreak/>
        <w:t>набор операций по конструированию, формированию и контроля знаний, умений, навыков и отношений в соответствии с поставленными целями</w:t>
      </w:r>
    </w:p>
    <w:p w:rsidR="005B0A6A" w:rsidRDefault="005B0A6A" w:rsidP="005B0A6A">
      <w:pPr>
        <w:numPr>
          <w:ilvl w:val="0"/>
          <w:numId w:val="70"/>
        </w:numPr>
        <w:shd w:val="clear" w:color="auto" w:fill="FFFFFF"/>
        <w:ind w:left="0" w:firstLine="709"/>
        <w:contextualSpacing/>
        <w:jc w:val="both"/>
        <w:rPr>
          <w:rFonts w:eastAsia="Calibri"/>
          <w:sz w:val="28"/>
          <w:szCs w:val="28"/>
        </w:rPr>
      </w:pPr>
      <w:r>
        <w:rPr>
          <w:rFonts w:eastAsia="Calibri"/>
          <w:sz w:val="28"/>
          <w:szCs w:val="28"/>
        </w:rPr>
        <w:t>инструментарий достижения цели обучения</w:t>
      </w:r>
    </w:p>
    <w:p w:rsidR="005B0A6A" w:rsidRDefault="005B0A6A" w:rsidP="005B0A6A">
      <w:pPr>
        <w:numPr>
          <w:ilvl w:val="0"/>
          <w:numId w:val="70"/>
        </w:numPr>
        <w:shd w:val="clear" w:color="auto" w:fill="FFFFFF"/>
        <w:ind w:left="0" w:firstLine="709"/>
        <w:contextualSpacing/>
        <w:jc w:val="both"/>
        <w:rPr>
          <w:rFonts w:eastAsia="Calibri"/>
          <w:sz w:val="28"/>
          <w:szCs w:val="28"/>
        </w:rPr>
      </w:pPr>
      <w:r>
        <w:rPr>
          <w:rFonts w:eastAsia="Calibri"/>
          <w:sz w:val="28"/>
          <w:szCs w:val="28"/>
        </w:rPr>
        <w:t>совокупность положений, раскрывающих содержание какой-либо теории, концепции или категории в системе науки</w:t>
      </w:r>
    </w:p>
    <w:p w:rsidR="005B0A6A" w:rsidRDefault="005B0A6A" w:rsidP="005B0A6A">
      <w:pPr>
        <w:numPr>
          <w:ilvl w:val="0"/>
          <w:numId w:val="70"/>
        </w:numPr>
        <w:shd w:val="clear" w:color="auto" w:fill="FFFFFF"/>
        <w:ind w:left="0" w:firstLine="709"/>
        <w:contextualSpacing/>
        <w:jc w:val="both"/>
        <w:rPr>
          <w:rFonts w:eastAsia="Calibri"/>
          <w:sz w:val="28"/>
          <w:szCs w:val="28"/>
        </w:rPr>
      </w:pPr>
      <w:r>
        <w:rPr>
          <w:rFonts w:eastAsia="Calibri"/>
          <w:sz w:val="28"/>
          <w:szCs w:val="28"/>
        </w:rPr>
        <w:t>устойчивость результатов, полученных при повторном контроле, а также близких результатов при его проведении разными преподавателями</w:t>
      </w:r>
    </w:p>
    <w:p w:rsidR="005B0A6A" w:rsidRDefault="005B0A6A" w:rsidP="005B0A6A">
      <w:pPr>
        <w:pStyle w:val="a4"/>
        <w:widowControl w:val="0"/>
        <w:numPr>
          <w:ilvl w:val="0"/>
          <w:numId w:val="56"/>
        </w:numPr>
        <w:shd w:val="clear" w:color="auto" w:fill="FFFFFF"/>
        <w:autoSpaceDE w:val="0"/>
        <w:autoSpaceDN w:val="0"/>
        <w:adjustRightInd w:val="0"/>
        <w:spacing w:before="0" w:beforeAutospacing="0" w:after="0" w:afterAutospacing="0"/>
        <w:ind w:left="0" w:firstLine="709"/>
        <w:contextualSpacing/>
        <w:rPr>
          <w:rFonts w:ascii="Times New Roman" w:eastAsia="Calibri" w:hAnsi="Times New Roman"/>
          <w:sz w:val="28"/>
          <w:szCs w:val="28"/>
        </w:rPr>
      </w:pPr>
      <w:r>
        <w:rPr>
          <w:rFonts w:ascii="Times New Roman" w:eastAsia="Calibri" w:hAnsi="Times New Roman"/>
          <w:b/>
          <w:sz w:val="28"/>
          <w:szCs w:val="28"/>
          <w:lang w:eastAsia="en-US"/>
        </w:rPr>
        <w:t>#</w:t>
      </w:r>
      <w:r>
        <w:rPr>
          <w:rFonts w:ascii="Times New Roman" w:eastAsia="Calibri" w:hAnsi="Times New Roman"/>
          <w:sz w:val="28"/>
          <w:szCs w:val="28"/>
        </w:rPr>
        <w:t>УПРАВЛЕНИЕ УЧЕБНЫМ ПРОЦЕССОМ – ЭТО:</w:t>
      </w:r>
    </w:p>
    <w:p w:rsidR="005B0A6A" w:rsidRDefault="005B0A6A" w:rsidP="005B0A6A">
      <w:pPr>
        <w:numPr>
          <w:ilvl w:val="0"/>
          <w:numId w:val="71"/>
        </w:numPr>
        <w:shd w:val="clear" w:color="auto" w:fill="FFFFFF"/>
        <w:ind w:left="0" w:firstLine="709"/>
        <w:contextualSpacing/>
        <w:jc w:val="both"/>
        <w:rPr>
          <w:rFonts w:eastAsia="Calibri"/>
          <w:sz w:val="28"/>
          <w:szCs w:val="28"/>
        </w:rPr>
      </w:pPr>
      <w:r>
        <w:rPr>
          <w:rFonts w:eastAsia="Calibri"/>
          <w:sz w:val="28"/>
          <w:szCs w:val="28"/>
        </w:rPr>
        <w:t>оценка достижения цели обучения</w:t>
      </w:r>
    </w:p>
    <w:p w:rsidR="005B0A6A" w:rsidRDefault="005B0A6A" w:rsidP="005B0A6A">
      <w:pPr>
        <w:numPr>
          <w:ilvl w:val="0"/>
          <w:numId w:val="71"/>
        </w:numPr>
        <w:shd w:val="clear" w:color="auto" w:fill="FFFFFF"/>
        <w:ind w:left="0" w:firstLine="709"/>
        <w:contextualSpacing/>
        <w:jc w:val="both"/>
        <w:rPr>
          <w:rFonts w:eastAsia="Calibri"/>
          <w:sz w:val="28"/>
          <w:szCs w:val="28"/>
        </w:rPr>
      </w:pPr>
      <w:r>
        <w:rPr>
          <w:rFonts w:eastAsia="Calibri"/>
          <w:sz w:val="28"/>
          <w:szCs w:val="28"/>
        </w:rPr>
        <w:t>контроль и коррекция усвоения учебного материала</w:t>
      </w:r>
    </w:p>
    <w:p w:rsidR="005B0A6A" w:rsidRDefault="005B0A6A" w:rsidP="005B0A6A">
      <w:pPr>
        <w:numPr>
          <w:ilvl w:val="0"/>
          <w:numId w:val="71"/>
        </w:numPr>
        <w:shd w:val="clear" w:color="auto" w:fill="FFFFFF"/>
        <w:ind w:left="0" w:firstLine="709"/>
        <w:contextualSpacing/>
        <w:jc w:val="both"/>
        <w:rPr>
          <w:rFonts w:eastAsia="Calibri"/>
          <w:sz w:val="28"/>
          <w:szCs w:val="28"/>
        </w:rPr>
      </w:pPr>
      <w:r>
        <w:rPr>
          <w:rFonts w:eastAsia="Calibri"/>
          <w:sz w:val="28"/>
          <w:szCs w:val="28"/>
        </w:rPr>
        <w:t>тщательный отбор учебного материала</w:t>
      </w:r>
    </w:p>
    <w:p w:rsidR="005B0A6A" w:rsidRDefault="005B0A6A" w:rsidP="005B0A6A">
      <w:pPr>
        <w:numPr>
          <w:ilvl w:val="0"/>
          <w:numId w:val="71"/>
        </w:numPr>
        <w:shd w:val="clear" w:color="auto" w:fill="FFFFFF"/>
        <w:ind w:left="0" w:firstLine="709"/>
        <w:contextualSpacing/>
        <w:jc w:val="both"/>
        <w:rPr>
          <w:rFonts w:eastAsia="Calibri"/>
          <w:sz w:val="28"/>
          <w:szCs w:val="28"/>
        </w:rPr>
      </w:pPr>
      <w:r>
        <w:rPr>
          <w:rFonts w:eastAsia="Calibri"/>
          <w:sz w:val="28"/>
          <w:szCs w:val="28"/>
        </w:rPr>
        <w:t>организация познавательной деятельности студентов по усвоению содержания учебной дисциплины</w:t>
      </w:r>
    </w:p>
    <w:p w:rsidR="005B0A6A" w:rsidRDefault="005B0A6A" w:rsidP="005B0A6A">
      <w:pPr>
        <w:numPr>
          <w:ilvl w:val="0"/>
          <w:numId w:val="71"/>
        </w:numPr>
        <w:shd w:val="clear" w:color="auto" w:fill="FFFFFF"/>
        <w:ind w:left="0" w:firstLine="709"/>
        <w:contextualSpacing/>
        <w:jc w:val="both"/>
        <w:rPr>
          <w:rFonts w:eastAsia="Calibri"/>
          <w:sz w:val="28"/>
          <w:szCs w:val="28"/>
        </w:rPr>
      </w:pPr>
      <w:r>
        <w:rPr>
          <w:rFonts w:eastAsia="Calibri"/>
          <w:sz w:val="28"/>
          <w:szCs w:val="28"/>
        </w:rPr>
        <w:t>поддержание дисциплины</w:t>
      </w:r>
    </w:p>
    <w:p w:rsidR="005B0A6A" w:rsidRDefault="005B0A6A" w:rsidP="005B0A6A">
      <w:pPr>
        <w:pStyle w:val="a4"/>
        <w:widowControl w:val="0"/>
        <w:numPr>
          <w:ilvl w:val="0"/>
          <w:numId w:val="56"/>
        </w:numPr>
        <w:shd w:val="clear" w:color="auto" w:fill="FFFFFF"/>
        <w:autoSpaceDE w:val="0"/>
        <w:autoSpaceDN w:val="0"/>
        <w:adjustRightInd w:val="0"/>
        <w:spacing w:before="0" w:beforeAutospacing="0" w:after="0" w:afterAutospacing="0"/>
        <w:ind w:left="0" w:firstLine="709"/>
        <w:contextualSpacing/>
        <w:rPr>
          <w:rFonts w:ascii="Times New Roman" w:eastAsia="Calibri" w:hAnsi="Times New Roman"/>
          <w:sz w:val="28"/>
          <w:szCs w:val="28"/>
        </w:rPr>
      </w:pPr>
      <w:r>
        <w:rPr>
          <w:rFonts w:ascii="Times New Roman" w:eastAsia="Calibri" w:hAnsi="Times New Roman"/>
          <w:b/>
          <w:sz w:val="28"/>
          <w:szCs w:val="28"/>
          <w:lang w:eastAsia="en-US"/>
        </w:rPr>
        <w:t>#</w:t>
      </w:r>
      <w:r>
        <w:rPr>
          <w:rFonts w:ascii="Times New Roman" w:eastAsia="Calibri" w:hAnsi="Times New Roman"/>
          <w:bCs/>
          <w:sz w:val="28"/>
          <w:szCs w:val="28"/>
        </w:rPr>
        <w:t xml:space="preserve">ФУНКЦИИ ОБУЧЕНИЯ И ЗАДАЧИ ОБУЧЕНИЯ МОЖНО ПОДРАЗДЕЛИТЬ </w:t>
      </w:r>
      <w:proofErr w:type="gramStart"/>
      <w:r>
        <w:rPr>
          <w:rFonts w:ascii="Times New Roman" w:eastAsia="Calibri" w:hAnsi="Times New Roman"/>
          <w:bCs/>
          <w:sz w:val="28"/>
          <w:szCs w:val="28"/>
        </w:rPr>
        <w:t>НА</w:t>
      </w:r>
      <w:proofErr w:type="gramEnd"/>
      <w:r>
        <w:rPr>
          <w:rFonts w:ascii="Times New Roman" w:eastAsia="Calibri" w:hAnsi="Times New Roman"/>
          <w:bCs/>
          <w:sz w:val="28"/>
          <w:szCs w:val="28"/>
        </w:rPr>
        <w:t>:</w:t>
      </w:r>
    </w:p>
    <w:p w:rsidR="005B0A6A" w:rsidRDefault="005B0A6A" w:rsidP="005B0A6A">
      <w:pPr>
        <w:numPr>
          <w:ilvl w:val="0"/>
          <w:numId w:val="72"/>
        </w:numPr>
        <w:shd w:val="clear" w:color="auto" w:fill="FFFFFF"/>
        <w:ind w:left="0" w:firstLine="709"/>
        <w:contextualSpacing/>
        <w:jc w:val="both"/>
        <w:rPr>
          <w:rFonts w:eastAsia="Calibri"/>
          <w:sz w:val="28"/>
          <w:szCs w:val="28"/>
        </w:rPr>
      </w:pPr>
      <w:r>
        <w:rPr>
          <w:rFonts w:eastAsia="Calibri"/>
          <w:sz w:val="28"/>
          <w:szCs w:val="28"/>
        </w:rPr>
        <w:t>внутренние и внешние</w:t>
      </w:r>
    </w:p>
    <w:p w:rsidR="005B0A6A" w:rsidRDefault="005B0A6A" w:rsidP="005B0A6A">
      <w:pPr>
        <w:numPr>
          <w:ilvl w:val="0"/>
          <w:numId w:val="72"/>
        </w:numPr>
        <w:shd w:val="clear" w:color="auto" w:fill="FFFFFF"/>
        <w:ind w:left="0" w:firstLine="709"/>
        <w:contextualSpacing/>
        <w:jc w:val="both"/>
        <w:rPr>
          <w:rFonts w:eastAsia="Calibri"/>
          <w:sz w:val="28"/>
          <w:szCs w:val="28"/>
        </w:rPr>
      </w:pPr>
      <w:r>
        <w:rPr>
          <w:rFonts w:eastAsia="Calibri"/>
          <w:sz w:val="28"/>
          <w:szCs w:val="28"/>
        </w:rPr>
        <w:t xml:space="preserve">коррекционные, организационные и </w:t>
      </w:r>
      <w:proofErr w:type="spellStart"/>
      <w:r>
        <w:rPr>
          <w:rFonts w:eastAsia="Calibri"/>
          <w:sz w:val="28"/>
          <w:szCs w:val="28"/>
        </w:rPr>
        <w:t>общедидактические</w:t>
      </w:r>
      <w:proofErr w:type="spellEnd"/>
    </w:p>
    <w:p w:rsidR="005B0A6A" w:rsidRDefault="005B0A6A" w:rsidP="005B0A6A">
      <w:pPr>
        <w:numPr>
          <w:ilvl w:val="0"/>
          <w:numId w:val="72"/>
        </w:numPr>
        <w:shd w:val="clear" w:color="auto" w:fill="FFFFFF"/>
        <w:ind w:left="0" w:firstLine="709"/>
        <w:contextualSpacing/>
        <w:jc w:val="both"/>
        <w:rPr>
          <w:rFonts w:eastAsia="Calibri"/>
          <w:sz w:val="28"/>
          <w:szCs w:val="28"/>
        </w:rPr>
      </w:pPr>
      <w:r>
        <w:rPr>
          <w:rFonts w:eastAsia="Calibri"/>
          <w:sz w:val="28"/>
          <w:szCs w:val="28"/>
        </w:rPr>
        <w:t xml:space="preserve">организационно-методические и </w:t>
      </w:r>
      <w:proofErr w:type="spellStart"/>
      <w:r>
        <w:rPr>
          <w:rFonts w:eastAsia="Calibri"/>
          <w:sz w:val="28"/>
          <w:szCs w:val="28"/>
        </w:rPr>
        <w:t>гносеолого</w:t>
      </w:r>
      <w:proofErr w:type="spellEnd"/>
      <w:r>
        <w:rPr>
          <w:rFonts w:eastAsia="Calibri"/>
          <w:sz w:val="28"/>
          <w:szCs w:val="28"/>
        </w:rPr>
        <w:t>-смысловые</w:t>
      </w:r>
    </w:p>
    <w:p w:rsidR="005B0A6A" w:rsidRDefault="005B0A6A" w:rsidP="005B0A6A">
      <w:pPr>
        <w:numPr>
          <w:ilvl w:val="0"/>
          <w:numId w:val="72"/>
        </w:numPr>
        <w:shd w:val="clear" w:color="auto" w:fill="FFFFFF"/>
        <w:ind w:left="0" w:firstLine="709"/>
        <w:contextualSpacing/>
        <w:jc w:val="both"/>
        <w:rPr>
          <w:rFonts w:eastAsia="Calibri"/>
          <w:sz w:val="28"/>
          <w:szCs w:val="28"/>
        </w:rPr>
      </w:pPr>
      <w:r>
        <w:rPr>
          <w:rFonts w:eastAsia="Calibri"/>
          <w:sz w:val="28"/>
          <w:szCs w:val="28"/>
        </w:rPr>
        <w:t>воспитательные, образовательные и развивающие</w:t>
      </w:r>
    </w:p>
    <w:p w:rsidR="005B0A6A" w:rsidRDefault="005B0A6A" w:rsidP="005B0A6A">
      <w:pPr>
        <w:pStyle w:val="a4"/>
        <w:widowControl w:val="0"/>
        <w:numPr>
          <w:ilvl w:val="0"/>
          <w:numId w:val="56"/>
        </w:numPr>
        <w:autoSpaceDE w:val="0"/>
        <w:autoSpaceDN w:val="0"/>
        <w:adjustRightInd w:val="0"/>
        <w:spacing w:before="0" w:beforeAutospacing="0" w:after="0" w:afterAutospacing="0"/>
        <w:ind w:left="0" w:firstLine="709"/>
        <w:contextualSpacing/>
        <w:rPr>
          <w:rFonts w:ascii="Times New Roman" w:eastAsia="Calibri" w:hAnsi="Times New Roman"/>
          <w:sz w:val="28"/>
          <w:szCs w:val="28"/>
          <w:lang w:eastAsia="en-US"/>
        </w:rPr>
      </w:pPr>
      <w:r>
        <w:rPr>
          <w:rFonts w:ascii="Times New Roman" w:eastAsia="Calibri" w:hAnsi="Times New Roman"/>
          <w:b/>
          <w:sz w:val="28"/>
          <w:szCs w:val="28"/>
          <w:lang w:eastAsia="en-US"/>
        </w:rPr>
        <w:t>#</w:t>
      </w:r>
      <w:r>
        <w:rPr>
          <w:rFonts w:ascii="Times New Roman" w:eastAsia="Calibri" w:hAnsi="Times New Roman"/>
          <w:sz w:val="28"/>
          <w:szCs w:val="28"/>
          <w:lang w:eastAsia="en-US"/>
        </w:rPr>
        <w:t>ГЛАВНЫМ ЗВЕНОМ ДИДАКТИЧЕСКОГО ЦИКЛА ОБУЧЕНИЯ В ВУЗЕ, ЯВЛЯЕТСЯ:</w:t>
      </w:r>
    </w:p>
    <w:p w:rsidR="005B0A6A" w:rsidRDefault="005B0A6A" w:rsidP="005B0A6A">
      <w:pPr>
        <w:numPr>
          <w:ilvl w:val="0"/>
          <w:numId w:val="73"/>
        </w:numPr>
        <w:ind w:left="0" w:firstLine="709"/>
        <w:contextualSpacing/>
        <w:jc w:val="both"/>
        <w:rPr>
          <w:rFonts w:eastAsia="Calibri"/>
          <w:i/>
          <w:sz w:val="28"/>
          <w:szCs w:val="28"/>
          <w:lang w:eastAsia="en-US"/>
        </w:rPr>
      </w:pPr>
      <w:r>
        <w:rPr>
          <w:rFonts w:eastAsia="Calibri"/>
          <w:sz w:val="28"/>
          <w:szCs w:val="28"/>
          <w:lang w:eastAsia="en-US"/>
        </w:rPr>
        <w:t>лекция</w:t>
      </w:r>
    </w:p>
    <w:p w:rsidR="005B0A6A" w:rsidRDefault="005B0A6A" w:rsidP="005B0A6A">
      <w:pPr>
        <w:numPr>
          <w:ilvl w:val="0"/>
          <w:numId w:val="73"/>
        </w:numPr>
        <w:ind w:left="0" w:firstLine="709"/>
        <w:contextualSpacing/>
        <w:jc w:val="both"/>
        <w:rPr>
          <w:rFonts w:eastAsia="Calibri"/>
          <w:sz w:val="28"/>
          <w:szCs w:val="28"/>
          <w:lang w:eastAsia="en-US"/>
        </w:rPr>
      </w:pPr>
      <w:r>
        <w:rPr>
          <w:rFonts w:eastAsia="Calibri"/>
          <w:sz w:val="28"/>
          <w:szCs w:val="28"/>
          <w:lang w:eastAsia="en-US"/>
        </w:rPr>
        <w:t>семинарское занятие</w:t>
      </w:r>
    </w:p>
    <w:p w:rsidR="005B0A6A" w:rsidRDefault="005B0A6A" w:rsidP="005B0A6A">
      <w:pPr>
        <w:numPr>
          <w:ilvl w:val="0"/>
          <w:numId w:val="73"/>
        </w:numPr>
        <w:ind w:left="0" w:firstLine="709"/>
        <w:contextualSpacing/>
        <w:jc w:val="both"/>
        <w:rPr>
          <w:rFonts w:eastAsia="Calibri"/>
          <w:sz w:val="28"/>
          <w:szCs w:val="28"/>
          <w:lang w:eastAsia="en-US"/>
        </w:rPr>
      </w:pPr>
      <w:r>
        <w:rPr>
          <w:rFonts w:eastAsia="Calibri"/>
          <w:sz w:val="28"/>
          <w:szCs w:val="28"/>
          <w:lang w:eastAsia="en-US"/>
        </w:rPr>
        <w:t>коллоквиум</w:t>
      </w:r>
    </w:p>
    <w:p w:rsidR="005B0A6A" w:rsidRDefault="005B0A6A" w:rsidP="005B0A6A">
      <w:pPr>
        <w:numPr>
          <w:ilvl w:val="0"/>
          <w:numId w:val="73"/>
        </w:numPr>
        <w:ind w:left="0" w:firstLine="709"/>
        <w:contextualSpacing/>
        <w:jc w:val="both"/>
        <w:rPr>
          <w:rFonts w:eastAsia="Calibri"/>
          <w:sz w:val="28"/>
          <w:szCs w:val="28"/>
          <w:lang w:eastAsia="en-US"/>
        </w:rPr>
      </w:pPr>
      <w:r>
        <w:rPr>
          <w:rFonts w:eastAsia="Calibri"/>
          <w:sz w:val="28"/>
          <w:szCs w:val="28"/>
          <w:lang w:eastAsia="en-US"/>
        </w:rPr>
        <w:t>зачет/экзамен</w:t>
      </w:r>
    </w:p>
    <w:p w:rsidR="005B0A6A" w:rsidRDefault="005B0A6A" w:rsidP="005B0A6A">
      <w:pPr>
        <w:pStyle w:val="a4"/>
        <w:widowControl w:val="0"/>
        <w:numPr>
          <w:ilvl w:val="0"/>
          <w:numId w:val="56"/>
        </w:numPr>
        <w:autoSpaceDE w:val="0"/>
        <w:autoSpaceDN w:val="0"/>
        <w:adjustRightInd w:val="0"/>
        <w:spacing w:before="0" w:beforeAutospacing="0" w:after="0" w:afterAutospacing="0"/>
        <w:ind w:left="0"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*К НОВЫМ ЛЕКЦИОННЫМ ФОРМАМ ОТНОСЯТ:</w:t>
      </w:r>
    </w:p>
    <w:p w:rsidR="005B0A6A" w:rsidRDefault="005B0A6A" w:rsidP="005B0A6A">
      <w:pPr>
        <w:numPr>
          <w:ilvl w:val="0"/>
          <w:numId w:val="74"/>
        </w:numPr>
        <w:ind w:left="0" w:firstLine="709"/>
        <w:contextualSpacing/>
        <w:jc w:val="both"/>
        <w:rPr>
          <w:rFonts w:eastAsia="Calibri"/>
          <w:sz w:val="28"/>
          <w:szCs w:val="28"/>
          <w:lang w:eastAsia="en-US"/>
        </w:rPr>
      </w:pPr>
      <w:r>
        <w:rPr>
          <w:rFonts w:eastAsia="Calibri"/>
          <w:sz w:val="28"/>
          <w:szCs w:val="28"/>
          <w:lang w:eastAsia="en-US"/>
        </w:rPr>
        <w:t>лекция вдвоем</w:t>
      </w:r>
    </w:p>
    <w:p w:rsidR="005B0A6A" w:rsidRDefault="005B0A6A" w:rsidP="005B0A6A">
      <w:pPr>
        <w:numPr>
          <w:ilvl w:val="0"/>
          <w:numId w:val="74"/>
        </w:numPr>
        <w:ind w:left="0" w:firstLine="709"/>
        <w:contextualSpacing/>
        <w:jc w:val="both"/>
        <w:rPr>
          <w:rFonts w:eastAsia="Calibri"/>
          <w:sz w:val="28"/>
          <w:szCs w:val="28"/>
          <w:lang w:eastAsia="en-US"/>
        </w:rPr>
      </w:pPr>
      <w:r>
        <w:rPr>
          <w:rFonts w:eastAsia="Calibri"/>
          <w:sz w:val="28"/>
          <w:szCs w:val="28"/>
          <w:lang w:eastAsia="en-US"/>
        </w:rPr>
        <w:t>лекция-пресс-конференция</w:t>
      </w:r>
    </w:p>
    <w:p w:rsidR="005B0A6A" w:rsidRDefault="005B0A6A" w:rsidP="005B0A6A">
      <w:pPr>
        <w:numPr>
          <w:ilvl w:val="0"/>
          <w:numId w:val="74"/>
        </w:numPr>
        <w:ind w:left="0" w:firstLine="709"/>
        <w:contextualSpacing/>
        <w:jc w:val="both"/>
        <w:rPr>
          <w:rFonts w:eastAsia="Calibri"/>
          <w:sz w:val="28"/>
          <w:szCs w:val="28"/>
          <w:lang w:eastAsia="en-US"/>
        </w:rPr>
      </w:pPr>
      <w:r>
        <w:rPr>
          <w:rFonts w:eastAsia="Calibri"/>
          <w:sz w:val="28"/>
          <w:szCs w:val="28"/>
          <w:lang w:eastAsia="en-US"/>
        </w:rPr>
        <w:t>лекция-визуализация</w:t>
      </w:r>
    </w:p>
    <w:p w:rsidR="005B0A6A" w:rsidRDefault="005B0A6A" w:rsidP="005B0A6A">
      <w:pPr>
        <w:numPr>
          <w:ilvl w:val="0"/>
          <w:numId w:val="74"/>
        </w:numPr>
        <w:ind w:left="0" w:firstLine="709"/>
        <w:contextualSpacing/>
        <w:jc w:val="both"/>
        <w:rPr>
          <w:rFonts w:eastAsia="Calibri"/>
          <w:sz w:val="28"/>
          <w:szCs w:val="28"/>
          <w:lang w:eastAsia="en-US"/>
        </w:rPr>
      </w:pPr>
      <w:r>
        <w:rPr>
          <w:rFonts w:eastAsia="Calibri"/>
          <w:sz w:val="28"/>
          <w:szCs w:val="28"/>
          <w:lang w:eastAsia="en-US"/>
        </w:rPr>
        <w:t>лекция-провокация</w:t>
      </w:r>
    </w:p>
    <w:p w:rsidR="005B0A6A" w:rsidRDefault="005B0A6A" w:rsidP="005B0A6A">
      <w:pPr>
        <w:numPr>
          <w:ilvl w:val="0"/>
          <w:numId w:val="74"/>
        </w:numPr>
        <w:ind w:left="0" w:firstLine="709"/>
        <w:contextualSpacing/>
        <w:rPr>
          <w:rFonts w:eastAsia="Calibri"/>
          <w:sz w:val="28"/>
          <w:szCs w:val="28"/>
          <w:lang w:eastAsia="en-US"/>
        </w:rPr>
      </w:pPr>
      <w:r>
        <w:rPr>
          <w:rFonts w:eastAsia="Calibri"/>
          <w:sz w:val="28"/>
          <w:szCs w:val="28"/>
          <w:lang w:eastAsia="en-US"/>
        </w:rPr>
        <w:t>вводная лекция</w:t>
      </w:r>
    </w:p>
    <w:p w:rsidR="004C7D91" w:rsidRPr="000D2532" w:rsidRDefault="004C7D91" w:rsidP="004C7D91">
      <w:pPr>
        <w:rPr>
          <w:sz w:val="28"/>
          <w:szCs w:val="28"/>
          <w:highlight w:val="yellow"/>
        </w:rPr>
      </w:pPr>
    </w:p>
    <w:p w:rsidR="00E25459" w:rsidRDefault="00E25459" w:rsidP="00F82542">
      <w:pPr>
        <w:pStyle w:val="a5"/>
        <w:ind w:left="0" w:firstLine="709"/>
        <w:rPr>
          <w:rFonts w:ascii="Times New Roman" w:hAnsi="Times New Roman"/>
          <w:b/>
          <w:color w:val="000000"/>
          <w:sz w:val="28"/>
          <w:szCs w:val="28"/>
        </w:rPr>
      </w:pPr>
    </w:p>
    <w:p w:rsidR="00F82542" w:rsidRDefault="00F82542" w:rsidP="00F82542">
      <w:pPr>
        <w:pStyle w:val="a5"/>
        <w:ind w:left="0" w:firstLine="709"/>
        <w:rPr>
          <w:rFonts w:ascii="Times New Roman" w:hAnsi="Times New Roman"/>
          <w:b/>
          <w:color w:val="000000"/>
          <w:sz w:val="28"/>
          <w:szCs w:val="28"/>
        </w:rPr>
      </w:pPr>
      <w:r>
        <w:rPr>
          <w:rFonts w:ascii="Times New Roman" w:hAnsi="Times New Roman"/>
          <w:b/>
          <w:color w:val="000000"/>
          <w:sz w:val="28"/>
          <w:szCs w:val="28"/>
        </w:rPr>
        <w:t>Перечень оборудования, используемого для проведения промежуточной аттестации.</w:t>
      </w:r>
    </w:p>
    <w:p w:rsidR="00F82542" w:rsidRDefault="00F82542" w:rsidP="00C17CBB">
      <w:pPr>
        <w:pStyle w:val="a5"/>
        <w:numPr>
          <w:ilvl w:val="1"/>
          <w:numId w:val="35"/>
        </w:numPr>
        <w:rPr>
          <w:rFonts w:ascii="Times New Roman" w:hAnsi="Times New Roman"/>
          <w:color w:val="000000"/>
          <w:sz w:val="28"/>
          <w:szCs w:val="28"/>
        </w:rPr>
      </w:pPr>
      <w:r>
        <w:rPr>
          <w:rFonts w:ascii="Times New Roman" w:hAnsi="Times New Roman"/>
          <w:color w:val="000000"/>
          <w:sz w:val="28"/>
          <w:szCs w:val="28"/>
        </w:rPr>
        <w:t>Компьютерный класс с подключением к сети Интернет.</w:t>
      </w:r>
    </w:p>
    <w:p w:rsidR="00F82542" w:rsidRDefault="00F82542" w:rsidP="00C17CBB">
      <w:pPr>
        <w:pStyle w:val="a5"/>
        <w:numPr>
          <w:ilvl w:val="1"/>
          <w:numId w:val="35"/>
        </w:numPr>
        <w:rPr>
          <w:rFonts w:ascii="Times New Roman" w:hAnsi="Times New Roman"/>
          <w:color w:val="000000"/>
          <w:sz w:val="28"/>
          <w:szCs w:val="28"/>
        </w:rPr>
      </w:pPr>
      <w:r>
        <w:rPr>
          <w:rFonts w:ascii="Times New Roman" w:hAnsi="Times New Roman"/>
          <w:color w:val="000000"/>
          <w:sz w:val="28"/>
          <w:szCs w:val="28"/>
        </w:rPr>
        <w:t>Компьютеры.</w:t>
      </w:r>
    </w:p>
    <w:p w:rsidR="00F82542" w:rsidRDefault="00F82542" w:rsidP="00C17CBB">
      <w:pPr>
        <w:pStyle w:val="a5"/>
        <w:numPr>
          <w:ilvl w:val="1"/>
          <w:numId w:val="35"/>
        </w:numPr>
        <w:rPr>
          <w:rFonts w:ascii="Times New Roman" w:hAnsi="Times New Roman"/>
          <w:color w:val="000000"/>
          <w:sz w:val="28"/>
          <w:szCs w:val="28"/>
        </w:rPr>
      </w:pPr>
      <w:r>
        <w:rPr>
          <w:rFonts w:ascii="Times New Roman" w:hAnsi="Times New Roman"/>
          <w:color w:val="000000"/>
          <w:sz w:val="28"/>
          <w:szCs w:val="28"/>
        </w:rPr>
        <w:t>Программа для проведения тестирования.</w:t>
      </w:r>
    </w:p>
    <w:p w:rsidR="000C3485" w:rsidRPr="00E92F3A" w:rsidRDefault="000C3485" w:rsidP="00600F9E">
      <w:pPr>
        <w:ind w:firstLine="709"/>
        <w:jc w:val="both"/>
        <w:rPr>
          <w:i/>
          <w:sz w:val="28"/>
          <w:szCs w:val="28"/>
          <w:highlight w:val="yellow"/>
        </w:rPr>
      </w:pPr>
    </w:p>
    <w:p w:rsidR="0045105C" w:rsidRPr="00E92F3A" w:rsidRDefault="0045105C" w:rsidP="0045105C">
      <w:pPr>
        <w:ind w:firstLine="709"/>
        <w:jc w:val="center"/>
        <w:rPr>
          <w:i/>
          <w:sz w:val="28"/>
          <w:szCs w:val="28"/>
        </w:rPr>
      </w:pPr>
    </w:p>
    <w:p w:rsidR="004A5714" w:rsidRDefault="004A5714">
      <w:pPr>
        <w:spacing w:after="160" w:line="259" w:lineRule="auto"/>
      </w:pPr>
      <w:r>
        <w:br w:type="page"/>
      </w:r>
    </w:p>
    <w:p w:rsidR="004A5714" w:rsidRPr="00681F00" w:rsidRDefault="004A5714" w:rsidP="00600F9E">
      <w:pPr>
        <w:ind w:firstLine="709"/>
        <w:jc w:val="both"/>
        <w:rPr>
          <w:i/>
          <w:color w:val="000000"/>
          <w:sz w:val="28"/>
          <w:szCs w:val="28"/>
        </w:rPr>
      </w:pPr>
    </w:p>
    <w:p w:rsidR="007E7400" w:rsidRPr="00681F00" w:rsidRDefault="007E7400" w:rsidP="00600F9E">
      <w:pPr>
        <w:ind w:firstLine="709"/>
        <w:jc w:val="both"/>
        <w:rPr>
          <w:b/>
          <w:color w:val="000000"/>
          <w:sz w:val="28"/>
          <w:szCs w:val="28"/>
        </w:rPr>
      </w:pPr>
      <w:r w:rsidRPr="00681F00">
        <w:rPr>
          <w:b/>
          <w:color w:val="000000"/>
          <w:sz w:val="28"/>
          <w:szCs w:val="28"/>
        </w:rPr>
        <w:t>Таблица соответствия резуль</w:t>
      </w:r>
      <w:r w:rsidR="00A85DA6" w:rsidRPr="00681F00">
        <w:rPr>
          <w:b/>
          <w:color w:val="000000"/>
          <w:sz w:val="28"/>
          <w:szCs w:val="28"/>
        </w:rPr>
        <w:t xml:space="preserve">татов </w:t>
      </w:r>
      <w:proofErr w:type="gramStart"/>
      <w:r w:rsidR="00A85DA6" w:rsidRPr="00681F00">
        <w:rPr>
          <w:b/>
          <w:color w:val="000000"/>
          <w:sz w:val="28"/>
          <w:szCs w:val="28"/>
        </w:rPr>
        <w:t>обучения по дисциплине</w:t>
      </w:r>
      <w:proofErr w:type="gramEnd"/>
      <w:r w:rsidR="00A85DA6" w:rsidRPr="00681F00">
        <w:rPr>
          <w:b/>
          <w:color w:val="000000"/>
          <w:sz w:val="28"/>
          <w:szCs w:val="28"/>
        </w:rPr>
        <w:t xml:space="preserve"> и </w:t>
      </w:r>
      <w:r w:rsidRPr="00681F00">
        <w:rPr>
          <w:b/>
          <w:color w:val="000000"/>
          <w:sz w:val="28"/>
          <w:szCs w:val="28"/>
        </w:rPr>
        <w:t>оценочных материалов, используемых на промежуточной аттестации.</w:t>
      </w:r>
    </w:p>
    <w:p w:rsidR="00DF08E2" w:rsidRPr="00681F00" w:rsidRDefault="00DF08E2" w:rsidP="00600F9E">
      <w:pPr>
        <w:ind w:firstLine="709"/>
        <w:jc w:val="both"/>
        <w:rPr>
          <w:b/>
          <w:color w:val="000000"/>
          <w:sz w:val="28"/>
          <w:szCs w:val="28"/>
        </w:rPr>
      </w:pPr>
    </w:p>
    <w:p w:rsidR="007E7400" w:rsidRPr="00681F00" w:rsidRDefault="007E7400" w:rsidP="00600F9E">
      <w:pPr>
        <w:ind w:firstLine="709"/>
        <w:jc w:val="both"/>
        <w:rPr>
          <w:b/>
          <w:color w:val="000000"/>
          <w:sz w:val="28"/>
          <w:szCs w:val="28"/>
        </w:rPr>
      </w:pPr>
    </w:p>
    <w:tbl>
      <w:tblPr>
        <w:tblStyle w:val="a3"/>
        <w:tblW w:w="9999" w:type="dxa"/>
        <w:tblLayout w:type="fixed"/>
        <w:tblLook w:val="04A0" w:firstRow="1" w:lastRow="0" w:firstColumn="1" w:lastColumn="0" w:noHBand="0" w:noVBand="1"/>
      </w:tblPr>
      <w:tblGrid>
        <w:gridCol w:w="534"/>
        <w:gridCol w:w="3260"/>
        <w:gridCol w:w="3544"/>
        <w:gridCol w:w="2661"/>
      </w:tblGrid>
      <w:tr w:rsidR="007E7400" w:rsidRPr="00681F00" w:rsidTr="00067932">
        <w:tc>
          <w:tcPr>
            <w:tcW w:w="534" w:type="dxa"/>
          </w:tcPr>
          <w:p w:rsidR="007E7400" w:rsidRPr="00681F00" w:rsidRDefault="007E7400" w:rsidP="00600F9E">
            <w:pPr>
              <w:ind w:firstLine="709"/>
              <w:jc w:val="both"/>
              <w:rPr>
                <w:color w:val="000000"/>
                <w:sz w:val="28"/>
                <w:szCs w:val="28"/>
              </w:rPr>
            </w:pPr>
            <w:r w:rsidRPr="00681F00">
              <w:rPr>
                <w:color w:val="000000"/>
                <w:sz w:val="28"/>
                <w:szCs w:val="28"/>
              </w:rPr>
              <w:t>№</w:t>
            </w:r>
          </w:p>
        </w:tc>
        <w:tc>
          <w:tcPr>
            <w:tcW w:w="3260" w:type="dxa"/>
          </w:tcPr>
          <w:p w:rsidR="007E7400" w:rsidRPr="00681F00" w:rsidRDefault="007E7400" w:rsidP="001E1051">
            <w:pPr>
              <w:jc w:val="both"/>
              <w:rPr>
                <w:color w:val="000000"/>
                <w:sz w:val="28"/>
                <w:szCs w:val="28"/>
              </w:rPr>
            </w:pPr>
            <w:r w:rsidRPr="00681F00">
              <w:rPr>
                <w:color w:val="000000"/>
                <w:sz w:val="28"/>
                <w:szCs w:val="28"/>
              </w:rPr>
              <w:t>Проверяемая компетенция</w:t>
            </w:r>
          </w:p>
        </w:tc>
        <w:tc>
          <w:tcPr>
            <w:tcW w:w="3544" w:type="dxa"/>
          </w:tcPr>
          <w:p w:rsidR="007E7400" w:rsidRPr="00681F00" w:rsidRDefault="007E7400" w:rsidP="001E1051">
            <w:pPr>
              <w:jc w:val="both"/>
              <w:rPr>
                <w:color w:val="000000"/>
                <w:sz w:val="28"/>
                <w:szCs w:val="28"/>
              </w:rPr>
            </w:pPr>
            <w:r w:rsidRPr="00681F00">
              <w:rPr>
                <w:color w:val="000000"/>
                <w:sz w:val="28"/>
                <w:szCs w:val="28"/>
              </w:rPr>
              <w:t>Дескриптор</w:t>
            </w:r>
          </w:p>
        </w:tc>
        <w:tc>
          <w:tcPr>
            <w:tcW w:w="2661" w:type="dxa"/>
          </w:tcPr>
          <w:p w:rsidR="007E7400" w:rsidRPr="00681F00" w:rsidRDefault="007E7400" w:rsidP="00963816">
            <w:pPr>
              <w:jc w:val="both"/>
              <w:rPr>
                <w:color w:val="000000"/>
                <w:sz w:val="28"/>
                <w:szCs w:val="28"/>
              </w:rPr>
            </w:pPr>
            <w:r w:rsidRPr="00681F00">
              <w:rPr>
                <w:color w:val="000000"/>
                <w:sz w:val="28"/>
                <w:szCs w:val="28"/>
              </w:rPr>
              <w:t>Контрольно-оценочное средство (</w:t>
            </w:r>
            <w:r w:rsidR="00E13AEE" w:rsidRPr="00681F00">
              <w:rPr>
                <w:color w:val="000000"/>
                <w:sz w:val="28"/>
                <w:szCs w:val="28"/>
              </w:rPr>
              <w:t>вопросы</w:t>
            </w:r>
            <w:r w:rsidRPr="00681F00">
              <w:rPr>
                <w:color w:val="000000"/>
                <w:sz w:val="28"/>
                <w:szCs w:val="28"/>
              </w:rPr>
              <w:t>)</w:t>
            </w:r>
          </w:p>
        </w:tc>
      </w:tr>
      <w:tr w:rsidR="007E7400" w:rsidRPr="00681F00" w:rsidTr="00067932">
        <w:tc>
          <w:tcPr>
            <w:tcW w:w="534" w:type="dxa"/>
            <w:vMerge w:val="restart"/>
          </w:tcPr>
          <w:p w:rsidR="007E7400" w:rsidRPr="00681F00" w:rsidRDefault="007E7400" w:rsidP="00600F9E">
            <w:pPr>
              <w:ind w:firstLine="709"/>
              <w:jc w:val="both"/>
              <w:rPr>
                <w:color w:val="000000"/>
                <w:sz w:val="28"/>
                <w:szCs w:val="28"/>
              </w:rPr>
            </w:pPr>
            <w:r w:rsidRPr="00681F00">
              <w:rPr>
                <w:color w:val="000000"/>
                <w:sz w:val="28"/>
                <w:szCs w:val="28"/>
              </w:rPr>
              <w:t>1</w:t>
            </w:r>
          </w:p>
        </w:tc>
        <w:tc>
          <w:tcPr>
            <w:tcW w:w="3260" w:type="dxa"/>
            <w:vMerge w:val="restart"/>
          </w:tcPr>
          <w:p w:rsidR="00EE6C25" w:rsidRDefault="005C10F8" w:rsidP="00B11452">
            <w:pPr>
              <w:jc w:val="both"/>
              <w:rPr>
                <w:b/>
                <w:color w:val="000000"/>
                <w:sz w:val="28"/>
                <w:szCs w:val="28"/>
              </w:rPr>
            </w:pPr>
            <w:r>
              <w:rPr>
                <w:b/>
                <w:color w:val="000000"/>
                <w:sz w:val="28"/>
                <w:szCs w:val="28"/>
              </w:rPr>
              <w:t>УК-5</w:t>
            </w:r>
            <w:r w:rsidR="00EE6C25">
              <w:rPr>
                <w:b/>
                <w:color w:val="000000"/>
                <w:sz w:val="28"/>
                <w:szCs w:val="28"/>
              </w:rPr>
              <w:t>: способность планировать и решать задачи собственного профессионального и личностного развития.</w:t>
            </w:r>
          </w:p>
          <w:p w:rsidR="007E7400" w:rsidRPr="00681F00" w:rsidRDefault="007E7400" w:rsidP="00EC1291">
            <w:pPr>
              <w:jc w:val="both"/>
              <w:rPr>
                <w:color w:val="000000"/>
                <w:sz w:val="28"/>
                <w:szCs w:val="28"/>
                <w:shd w:val="clear" w:color="auto" w:fill="FFFFFF"/>
              </w:rPr>
            </w:pPr>
          </w:p>
        </w:tc>
        <w:tc>
          <w:tcPr>
            <w:tcW w:w="3544" w:type="dxa"/>
          </w:tcPr>
          <w:p w:rsidR="00EE6C25" w:rsidRPr="00B11452" w:rsidRDefault="007E7400" w:rsidP="00B11452">
            <w:pPr>
              <w:rPr>
                <w:color w:val="000000"/>
                <w:sz w:val="28"/>
                <w:szCs w:val="28"/>
              </w:rPr>
            </w:pPr>
            <w:r w:rsidRPr="00B11452">
              <w:rPr>
                <w:b/>
                <w:color w:val="000000"/>
                <w:sz w:val="28"/>
                <w:szCs w:val="28"/>
              </w:rPr>
              <w:t>Знать</w:t>
            </w:r>
            <w:r w:rsidR="00EC1291" w:rsidRPr="00B11452">
              <w:rPr>
                <w:b/>
                <w:color w:val="000000"/>
                <w:sz w:val="28"/>
                <w:szCs w:val="28"/>
              </w:rPr>
              <w:t xml:space="preserve"> </w:t>
            </w:r>
            <w:r w:rsidR="00EE6C25" w:rsidRPr="00B11452">
              <w:rPr>
                <w:color w:val="000000"/>
                <w:sz w:val="28"/>
                <w:szCs w:val="28"/>
              </w:rPr>
              <w:t>содержание и этапы процесса целеполагания профессионального и личностного развития, его особенности и способы реализации при решении профессиональных задач, исходя из этапов формирования профессиональной компетентности  и требований рынка труда к специалисту;</w:t>
            </w:r>
          </w:p>
          <w:p w:rsidR="007E7400" w:rsidRPr="00B11452" w:rsidRDefault="00EE6C25" w:rsidP="00067932">
            <w:pPr>
              <w:rPr>
                <w:color w:val="000000"/>
                <w:sz w:val="28"/>
                <w:szCs w:val="28"/>
              </w:rPr>
            </w:pPr>
            <w:r w:rsidRPr="00B11452">
              <w:rPr>
                <w:color w:val="000000"/>
                <w:sz w:val="28"/>
                <w:szCs w:val="28"/>
              </w:rPr>
              <w:t>закономерности и проявления эмоционального выгорания и профессиональной деформации в преподавательской деятельности;</w:t>
            </w:r>
          </w:p>
        </w:tc>
        <w:tc>
          <w:tcPr>
            <w:tcW w:w="2661" w:type="dxa"/>
          </w:tcPr>
          <w:p w:rsidR="00E13AEE" w:rsidRPr="00681F00" w:rsidRDefault="003C016C" w:rsidP="001D22D1">
            <w:pPr>
              <w:pStyle w:val="a5"/>
              <w:ind w:left="0" w:firstLine="0"/>
              <w:jc w:val="left"/>
              <w:rPr>
                <w:rFonts w:ascii="Times New Roman" w:hAnsi="Times New Roman"/>
                <w:sz w:val="28"/>
                <w:szCs w:val="28"/>
              </w:rPr>
            </w:pPr>
            <w:r w:rsidRPr="00681F00">
              <w:rPr>
                <w:rFonts w:ascii="Times New Roman" w:hAnsi="Times New Roman"/>
                <w:color w:val="000000"/>
                <w:sz w:val="28"/>
                <w:szCs w:val="28"/>
              </w:rPr>
              <w:t>в</w:t>
            </w:r>
            <w:r w:rsidR="00385AC8" w:rsidRPr="00681F00">
              <w:rPr>
                <w:rFonts w:ascii="Times New Roman" w:hAnsi="Times New Roman"/>
                <w:color w:val="000000"/>
                <w:sz w:val="28"/>
                <w:szCs w:val="28"/>
              </w:rPr>
              <w:t xml:space="preserve">опросы № </w:t>
            </w:r>
            <w:r w:rsidR="001D22D1">
              <w:rPr>
                <w:rFonts w:ascii="Times New Roman" w:hAnsi="Times New Roman"/>
                <w:color w:val="000000"/>
                <w:sz w:val="28"/>
                <w:szCs w:val="28"/>
              </w:rPr>
              <w:t>2,7,9,16,17,18</w:t>
            </w:r>
          </w:p>
        </w:tc>
      </w:tr>
      <w:tr w:rsidR="007E7400" w:rsidRPr="00681F00" w:rsidTr="00067932">
        <w:tc>
          <w:tcPr>
            <w:tcW w:w="534" w:type="dxa"/>
            <w:vMerge/>
          </w:tcPr>
          <w:p w:rsidR="007E7400" w:rsidRPr="00681F00" w:rsidRDefault="007E7400" w:rsidP="00B30DF8">
            <w:pPr>
              <w:pStyle w:val="a5"/>
              <w:numPr>
                <w:ilvl w:val="0"/>
                <w:numId w:val="18"/>
              </w:numPr>
              <w:ind w:left="0" w:firstLine="0"/>
              <w:rPr>
                <w:rFonts w:ascii="Times New Roman" w:hAnsi="Times New Roman"/>
                <w:color w:val="000000"/>
                <w:sz w:val="28"/>
                <w:szCs w:val="28"/>
              </w:rPr>
            </w:pPr>
          </w:p>
        </w:tc>
        <w:tc>
          <w:tcPr>
            <w:tcW w:w="3260" w:type="dxa"/>
            <w:vMerge/>
          </w:tcPr>
          <w:p w:rsidR="007E7400" w:rsidRPr="00681F00" w:rsidRDefault="007E7400" w:rsidP="00B30DF8">
            <w:pPr>
              <w:pStyle w:val="a5"/>
              <w:numPr>
                <w:ilvl w:val="0"/>
                <w:numId w:val="18"/>
              </w:numPr>
              <w:ind w:left="0" w:firstLine="0"/>
              <w:rPr>
                <w:rFonts w:ascii="Times New Roman" w:hAnsi="Times New Roman"/>
                <w:color w:val="000000"/>
                <w:sz w:val="28"/>
                <w:szCs w:val="28"/>
              </w:rPr>
            </w:pPr>
          </w:p>
        </w:tc>
        <w:tc>
          <w:tcPr>
            <w:tcW w:w="3544" w:type="dxa"/>
          </w:tcPr>
          <w:p w:rsidR="007E7400" w:rsidRPr="00B11452" w:rsidRDefault="007E7400" w:rsidP="00B11452">
            <w:pPr>
              <w:rPr>
                <w:color w:val="000000"/>
                <w:sz w:val="28"/>
                <w:szCs w:val="28"/>
              </w:rPr>
            </w:pPr>
            <w:r w:rsidRPr="00B11452">
              <w:rPr>
                <w:b/>
                <w:color w:val="000000"/>
                <w:sz w:val="28"/>
                <w:szCs w:val="28"/>
              </w:rPr>
              <w:t>Уметь</w:t>
            </w:r>
            <w:r w:rsidR="00EC1291" w:rsidRPr="00B11452">
              <w:rPr>
                <w:sz w:val="28"/>
                <w:szCs w:val="28"/>
              </w:rPr>
              <w:t xml:space="preserve"> </w:t>
            </w:r>
            <w:r w:rsidR="00EE6C25" w:rsidRPr="00B11452">
              <w:rPr>
                <w:color w:val="000000"/>
                <w:sz w:val="28"/>
                <w:szCs w:val="28"/>
              </w:rPr>
              <w:t>выстраивать перспективные линии личностного и профессионального развития и условия их достижения, исходя из тенденций развития области профессиональной деятельности, этапов профессионального роста, индивидуально-личностных особенностей;</w:t>
            </w:r>
          </w:p>
        </w:tc>
        <w:tc>
          <w:tcPr>
            <w:tcW w:w="2661" w:type="dxa"/>
          </w:tcPr>
          <w:p w:rsidR="007E7400" w:rsidRPr="00681F00" w:rsidRDefault="00385AC8" w:rsidP="00A91359">
            <w:pPr>
              <w:pStyle w:val="a5"/>
              <w:widowControl/>
              <w:autoSpaceDE/>
              <w:autoSpaceDN/>
              <w:adjustRightInd/>
              <w:ind w:left="0" w:firstLine="0"/>
              <w:rPr>
                <w:rFonts w:ascii="Times New Roman" w:hAnsi="Times New Roman"/>
                <w:sz w:val="28"/>
                <w:szCs w:val="28"/>
              </w:rPr>
            </w:pPr>
            <w:r w:rsidRPr="00681F00">
              <w:rPr>
                <w:rFonts w:ascii="Times New Roman" w:hAnsi="Times New Roman"/>
                <w:color w:val="000000"/>
                <w:sz w:val="28"/>
                <w:szCs w:val="28"/>
              </w:rPr>
              <w:t xml:space="preserve">практические </w:t>
            </w:r>
            <w:r w:rsidRPr="008E54E0">
              <w:rPr>
                <w:rFonts w:ascii="Times New Roman" w:hAnsi="Times New Roman"/>
                <w:color w:val="000000"/>
                <w:sz w:val="28"/>
                <w:szCs w:val="28"/>
              </w:rPr>
              <w:t xml:space="preserve">задания </w:t>
            </w:r>
            <w:r w:rsidR="008E54E0" w:rsidRPr="008E54E0">
              <w:rPr>
                <w:rFonts w:ascii="Times New Roman" w:hAnsi="Times New Roman"/>
                <w:color w:val="000000"/>
                <w:sz w:val="28"/>
                <w:szCs w:val="28"/>
              </w:rPr>
              <w:t>№2, 10</w:t>
            </w:r>
          </w:p>
        </w:tc>
      </w:tr>
      <w:tr w:rsidR="007E7400" w:rsidRPr="00681F00" w:rsidTr="00067932">
        <w:tc>
          <w:tcPr>
            <w:tcW w:w="534" w:type="dxa"/>
            <w:vMerge/>
          </w:tcPr>
          <w:p w:rsidR="007E7400" w:rsidRPr="00681F00" w:rsidRDefault="007E7400" w:rsidP="00600F9E">
            <w:pPr>
              <w:ind w:firstLine="709"/>
              <w:jc w:val="both"/>
              <w:rPr>
                <w:color w:val="000000"/>
                <w:sz w:val="28"/>
                <w:szCs w:val="28"/>
              </w:rPr>
            </w:pPr>
          </w:p>
        </w:tc>
        <w:tc>
          <w:tcPr>
            <w:tcW w:w="3260" w:type="dxa"/>
            <w:vMerge/>
          </w:tcPr>
          <w:p w:rsidR="007E7400" w:rsidRPr="00681F00" w:rsidRDefault="007E7400" w:rsidP="00600F9E">
            <w:pPr>
              <w:ind w:firstLine="709"/>
              <w:jc w:val="both"/>
              <w:rPr>
                <w:color w:val="000000"/>
                <w:sz w:val="28"/>
                <w:szCs w:val="28"/>
              </w:rPr>
            </w:pPr>
          </w:p>
        </w:tc>
        <w:tc>
          <w:tcPr>
            <w:tcW w:w="3544" w:type="dxa"/>
          </w:tcPr>
          <w:p w:rsidR="007E7400" w:rsidRPr="00B11452" w:rsidRDefault="007E7400" w:rsidP="00067932">
            <w:pPr>
              <w:rPr>
                <w:color w:val="000000"/>
                <w:sz w:val="28"/>
                <w:szCs w:val="28"/>
              </w:rPr>
            </w:pPr>
            <w:r w:rsidRPr="00B11452">
              <w:rPr>
                <w:b/>
                <w:color w:val="000000"/>
                <w:sz w:val="28"/>
                <w:szCs w:val="28"/>
              </w:rPr>
              <w:t>Владеть</w:t>
            </w:r>
            <w:r w:rsidR="00EC1291" w:rsidRPr="00B11452">
              <w:rPr>
                <w:sz w:val="28"/>
                <w:szCs w:val="28"/>
              </w:rPr>
              <w:t xml:space="preserve"> </w:t>
            </w:r>
            <w:r w:rsidR="00EE6C25" w:rsidRPr="00B11452">
              <w:rPr>
                <w:color w:val="000000"/>
                <w:sz w:val="28"/>
                <w:szCs w:val="28"/>
              </w:rPr>
              <w:t xml:space="preserve">навыками анализа собственного профессионального и личностного развития; приемами выявления и осознания своих </w:t>
            </w:r>
            <w:r w:rsidR="00EE6C25" w:rsidRPr="00B11452">
              <w:rPr>
                <w:color w:val="000000"/>
                <w:sz w:val="28"/>
                <w:szCs w:val="28"/>
              </w:rPr>
              <w:lastRenderedPageBreak/>
              <w:t>возможностей, личностных и профессионально-значимых качеств с целью их совершенствования.</w:t>
            </w:r>
          </w:p>
        </w:tc>
        <w:tc>
          <w:tcPr>
            <w:tcW w:w="2661" w:type="dxa"/>
          </w:tcPr>
          <w:p w:rsidR="007E7400" w:rsidRPr="00681F00" w:rsidRDefault="00385AC8" w:rsidP="00A91359">
            <w:pPr>
              <w:jc w:val="both"/>
              <w:rPr>
                <w:sz w:val="28"/>
                <w:szCs w:val="28"/>
              </w:rPr>
            </w:pPr>
            <w:r w:rsidRPr="00681F00">
              <w:rPr>
                <w:color w:val="000000"/>
                <w:sz w:val="28"/>
                <w:szCs w:val="28"/>
              </w:rPr>
              <w:lastRenderedPageBreak/>
              <w:t>практические задания №</w:t>
            </w:r>
            <w:r w:rsidR="008E54E0">
              <w:rPr>
                <w:color w:val="000000"/>
                <w:sz w:val="28"/>
                <w:szCs w:val="28"/>
              </w:rPr>
              <w:t>9,14,15,20,21</w:t>
            </w:r>
          </w:p>
        </w:tc>
      </w:tr>
      <w:tr w:rsidR="007E7400" w:rsidRPr="00681F00" w:rsidTr="00067932">
        <w:tc>
          <w:tcPr>
            <w:tcW w:w="534" w:type="dxa"/>
            <w:vMerge w:val="restart"/>
          </w:tcPr>
          <w:p w:rsidR="007E7400" w:rsidRPr="00681F00" w:rsidRDefault="007E7400" w:rsidP="00600F9E">
            <w:pPr>
              <w:ind w:firstLine="709"/>
              <w:jc w:val="both"/>
              <w:rPr>
                <w:color w:val="000000"/>
                <w:sz w:val="28"/>
                <w:szCs w:val="28"/>
              </w:rPr>
            </w:pPr>
            <w:r w:rsidRPr="00681F00">
              <w:rPr>
                <w:color w:val="000000"/>
                <w:sz w:val="28"/>
                <w:szCs w:val="28"/>
              </w:rPr>
              <w:lastRenderedPageBreak/>
              <w:t>2</w:t>
            </w:r>
          </w:p>
        </w:tc>
        <w:tc>
          <w:tcPr>
            <w:tcW w:w="3260" w:type="dxa"/>
            <w:vMerge w:val="restart"/>
          </w:tcPr>
          <w:p w:rsidR="007E7400" w:rsidRPr="00681F00" w:rsidRDefault="005C1BAC" w:rsidP="00CF6117">
            <w:pPr>
              <w:jc w:val="both"/>
              <w:rPr>
                <w:color w:val="000000"/>
                <w:sz w:val="28"/>
                <w:szCs w:val="28"/>
              </w:rPr>
            </w:pPr>
            <w:r>
              <w:rPr>
                <w:b/>
                <w:color w:val="000000"/>
                <w:sz w:val="28"/>
                <w:szCs w:val="28"/>
              </w:rPr>
              <w:t xml:space="preserve">ОПК – </w:t>
            </w:r>
            <w:r w:rsidR="005C10F8">
              <w:rPr>
                <w:b/>
                <w:color w:val="000000"/>
                <w:sz w:val="28"/>
                <w:szCs w:val="28"/>
              </w:rPr>
              <w:t>2</w:t>
            </w:r>
            <w:r w:rsidR="00EE6C25">
              <w:rPr>
                <w:b/>
                <w:color w:val="000000"/>
                <w:sz w:val="28"/>
                <w:szCs w:val="28"/>
              </w:rPr>
              <w:t>: готовность к преподавательской деятельности по образовательным программам высшего образования</w:t>
            </w:r>
          </w:p>
        </w:tc>
        <w:tc>
          <w:tcPr>
            <w:tcW w:w="3544" w:type="dxa"/>
          </w:tcPr>
          <w:p w:rsidR="00EE6C25" w:rsidRPr="00CF6117" w:rsidRDefault="007E7400" w:rsidP="00CF6117">
            <w:pPr>
              <w:tabs>
                <w:tab w:val="left" w:pos="709"/>
              </w:tabs>
              <w:rPr>
                <w:color w:val="000000"/>
                <w:sz w:val="28"/>
                <w:szCs w:val="28"/>
              </w:rPr>
            </w:pPr>
            <w:r w:rsidRPr="00CF6117">
              <w:rPr>
                <w:b/>
                <w:color w:val="000000"/>
                <w:sz w:val="28"/>
                <w:szCs w:val="28"/>
              </w:rPr>
              <w:t>Знать</w:t>
            </w:r>
            <w:r w:rsidR="00EC1291" w:rsidRPr="00CF6117">
              <w:rPr>
                <w:sz w:val="28"/>
                <w:szCs w:val="28"/>
              </w:rPr>
              <w:t xml:space="preserve"> </w:t>
            </w:r>
            <w:r w:rsidR="00EE6C25" w:rsidRPr="00CF6117">
              <w:rPr>
                <w:color w:val="000000"/>
                <w:sz w:val="28"/>
                <w:szCs w:val="28"/>
              </w:rPr>
              <w:t>современные требования к структуре, методике проведения различных типов занятий в вузе (лекция, семинар, практическая работа, лабораторная работа, самостоятельная работа и др.);</w:t>
            </w:r>
          </w:p>
          <w:p w:rsidR="00EE6C25" w:rsidRPr="00CF6117" w:rsidRDefault="00EE6C25" w:rsidP="00CF6117">
            <w:pPr>
              <w:tabs>
                <w:tab w:val="left" w:pos="709"/>
              </w:tabs>
              <w:rPr>
                <w:color w:val="000000"/>
                <w:sz w:val="28"/>
                <w:szCs w:val="28"/>
              </w:rPr>
            </w:pPr>
            <w:r w:rsidRPr="00CF6117">
              <w:rPr>
                <w:color w:val="000000"/>
                <w:sz w:val="28"/>
                <w:szCs w:val="28"/>
              </w:rPr>
              <w:t>современные требования к структуре, методике проведения различных типов занятий в вузе (лекция, семинар, практическая работа, лабораторная работа, самостоятельная работа и др.);</w:t>
            </w:r>
          </w:p>
          <w:p w:rsidR="00EE6C25" w:rsidRPr="00CF6117" w:rsidRDefault="00EE6C25" w:rsidP="00CF6117">
            <w:pPr>
              <w:tabs>
                <w:tab w:val="left" w:pos="709"/>
              </w:tabs>
              <w:rPr>
                <w:color w:val="000000"/>
                <w:sz w:val="28"/>
                <w:szCs w:val="28"/>
              </w:rPr>
            </w:pPr>
            <w:r w:rsidRPr="00CF6117">
              <w:rPr>
                <w:color w:val="000000"/>
                <w:sz w:val="28"/>
                <w:szCs w:val="28"/>
              </w:rPr>
              <w:t>основы проектирования оценочных средств и критерии оценки образовательных результатов обучающихся в соответствии с рейтинговой системой в рамках вуза;</w:t>
            </w:r>
          </w:p>
          <w:p w:rsidR="00EE6C25" w:rsidRPr="00CF6117" w:rsidRDefault="00EE6C25" w:rsidP="00CF6117">
            <w:pPr>
              <w:tabs>
                <w:tab w:val="left" w:pos="709"/>
              </w:tabs>
              <w:rPr>
                <w:color w:val="000000"/>
                <w:sz w:val="28"/>
                <w:szCs w:val="28"/>
              </w:rPr>
            </w:pPr>
            <w:r w:rsidRPr="00CF6117">
              <w:rPr>
                <w:color w:val="000000"/>
                <w:sz w:val="28"/>
                <w:szCs w:val="28"/>
              </w:rPr>
              <w:t>психолого-педагогические основы организации учебной деятельности и самостоятельной работы студентов с учетом их возрастных, социально-психологических и индивидуальных особенностей;</w:t>
            </w:r>
          </w:p>
          <w:p w:rsidR="007E7400" w:rsidRPr="00CF6117" w:rsidRDefault="00EE6C25" w:rsidP="00CF6117">
            <w:pPr>
              <w:tabs>
                <w:tab w:val="left" w:pos="709"/>
              </w:tabs>
              <w:rPr>
                <w:color w:val="000000"/>
                <w:sz w:val="28"/>
                <w:szCs w:val="28"/>
              </w:rPr>
            </w:pPr>
            <w:r w:rsidRPr="00CF6117">
              <w:rPr>
                <w:color w:val="000000"/>
                <w:sz w:val="28"/>
                <w:szCs w:val="28"/>
              </w:rPr>
              <w:t xml:space="preserve">приемы профилактики и снятия коммуникативных барьеров во взаимодействии преподавателя и студента </w:t>
            </w:r>
            <w:r w:rsidRPr="001D22D1">
              <w:rPr>
                <w:color w:val="000000"/>
                <w:sz w:val="28"/>
                <w:szCs w:val="28"/>
              </w:rPr>
              <w:t>вуза;</w:t>
            </w:r>
          </w:p>
        </w:tc>
        <w:tc>
          <w:tcPr>
            <w:tcW w:w="2661" w:type="dxa"/>
          </w:tcPr>
          <w:p w:rsidR="007E7400" w:rsidRPr="00681F00" w:rsidRDefault="007E7400" w:rsidP="001D22D1">
            <w:pPr>
              <w:jc w:val="both"/>
              <w:rPr>
                <w:color w:val="000000"/>
                <w:sz w:val="28"/>
                <w:szCs w:val="28"/>
              </w:rPr>
            </w:pPr>
            <w:r w:rsidRPr="00681F00">
              <w:rPr>
                <w:color w:val="000000"/>
                <w:sz w:val="28"/>
                <w:szCs w:val="28"/>
              </w:rPr>
              <w:t>вопросы №</w:t>
            </w:r>
            <w:r w:rsidR="001D22D1">
              <w:rPr>
                <w:color w:val="000000"/>
                <w:sz w:val="28"/>
                <w:szCs w:val="28"/>
              </w:rPr>
              <w:t xml:space="preserve"> 1,3,4,6,8,11,15,20,21,23,26</w:t>
            </w:r>
          </w:p>
        </w:tc>
      </w:tr>
      <w:tr w:rsidR="007E7400" w:rsidRPr="00681F00" w:rsidTr="00067932">
        <w:tc>
          <w:tcPr>
            <w:tcW w:w="534" w:type="dxa"/>
            <w:vMerge/>
          </w:tcPr>
          <w:p w:rsidR="007E7400" w:rsidRPr="00681F00" w:rsidRDefault="007E7400" w:rsidP="00600F9E">
            <w:pPr>
              <w:ind w:firstLine="709"/>
              <w:jc w:val="both"/>
              <w:rPr>
                <w:color w:val="000000"/>
                <w:sz w:val="28"/>
                <w:szCs w:val="28"/>
              </w:rPr>
            </w:pPr>
          </w:p>
        </w:tc>
        <w:tc>
          <w:tcPr>
            <w:tcW w:w="3260" w:type="dxa"/>
            <w:vMerge/>
          </w:tcPr>
          <w:p w:rsidR="007E7400" w:rsidRPr="00681F00" w:rsidRDefault="007E7400" w:rsidP="00600F9E">
            <w:pPr>
              <w:ind w:firstLine="709"/>
              <w:jc w:val="both"/>
              <w:rPr>
                <w:color w:val="000000"/>
                <w:sz w:val="28"/>
                <w:szCs w:val="28"/>
              </w:rPr>
            </w:pPr>
          </w:p>
        </w:tc>
        <w:tc>
          <w:tcPr>
            <w:tcW w:w="3544" w:type="dxa"/>
          </w:tcPr>
          <w:p w:rsidR="00EE6C25" w:rsidRPr="00CF6117" w:rsidRDefault="007E7400" w:rsidP="00CF6117">
            <w:pPr>
              <w:tabs>
                <w:tab w:val="left" w:pos="709"/>
              </w:tabs>
              <w:rPr>
                <w:color w:val="000000"/>
                <w:sz w:val="28"/>
                <w:szCs w:val="28"/>
              </w:rPr>
            </w:pPr>
            <w:r w:rsidRPr="00CF6117">
              <w:rPr>
                <w:b/>
                <w:color w:val="000000"/>
                <w:sz w:val="28"/>
                <w:szCs w:val="28"/>
              </w:rPr>
              <w:t>Уметь</w:t>
            </w:r>
            <w:r w:rsidR="00067932" w:rsidRPr="00CF6117">
              <w:rPr>
                <w:color w:val="000000"/>
                <w:sz w:val="28"/>
                <w:szCs w:val="28"/>
              </w:rPr>
              <w:t xml:space="preserve"> </w:t>
            </w:r>
            <w:r w:rsidR="00EE6C25" w:rsidRPr="00CF6117">
              <w:rPr>
                <w:color w:val="000000"/>
                <w:sz w:val="28"/>
                <w:szCs w:val="28"/>
              </w:rPr>
              <w:t xml:space="preserve">разрабатывать </w:t>
            </w:r>
            <w:r w:rsidR="00EE6C25" w:rsidRPr="00CF6117">
              <w:rPr>
                <w:color w:val="000000"/>
                <w:sz w:val="28"/>
                <w:szCs w:val="28"/>
              </w:rPr>
              <w:lastRenderedPageBreak/>
              <w:t>основные составляющие профессиональной деятельности преподавателя вуза: ориентировочную основу, цели, концептуальную модель, технологии реализации и контроля эффективности применительно к миссии и стратегии развития образовательной организации, образовательным стандартам, образовательным программам, индивидуальному стилю деятельности;</w:t>
            </w:r>
          </w:p>
          <w:p w:rsidR="00EE6C25" w:rsidRPr="00CF6117" w:rsidRDefault="00EE6C25" w:rsidP="00CF6117">
            <w:pPr>
              <w:tabs>
                <w:tab w:val="left" w:pos="709"/>
              </w:tabs>
              <w:rPr>
                <w:color w:val="000000"/>
                <w:sz w:val="28"/>
                <w:szCs w:val="28"/>
              </w:rPr>
            </w:pPr>
            <w:r w:rsidRPr="00CF6117">
              <w:rPr>
                <w:color w:val="000000"/>
                <w:sz w:val="28"/>
                <w:szCs w:val="28"/>
              </w:rPr>
              <w:t>анализировать структуру учебной деятельности студентов, выделять её основные содержательные характеристики и свойства (предмет, цель, средства и т.п.); определять ведущие мотивы учебной деятельности студентов;</w:t>
            </w:r>
          </w:p>
          <w:p w:rsidR="007E7400" w:rsidRPr="00B11452" w:rsidRDefault="00EE6C25" w:rsidP="00B11452">
            <w:pPr>
              <w:tabs>
                <w:tab w:val="left" w:pos="709"/>
              </w:tabs>
              <w:rPr>
                <w:color w:val="000000"/>
                <w:sz w:val="28"/>
                <w:szCs w:val="28"/>
              </w:rPr>
            </w:pPr>
            <w:r w:rsidRPr="00CF6117">
              <w:rPr>
                <w:color w:val="000000"/>
                <w:sz w:val="28"/>
                <w:szCs w:val="28"/>
              </w:rPr>
              <w:t>своевременно определять коммуникативные трудности взаимодействия в системе «преподаватель-студент» и использовать приемы по их профилактике и преодолению;</w:t>
            </w:r>
          </w:p>
        </w:tc>
        <w:tc>
          <w:tcPr>
            <w:tcW w:w="2661" w:type="dxa"/>
          </w:tcPr>
          <w:p w:rsidR="007E7400" w:rsidRPr="00681F00" w:rsidRDefault="00385AC8" w:rsidP="00A91359">
            <w:pPr>
              <w:jc w:val="both"/>
              <w:rPr>
                <w:color w:val="000000"/>
                <w:sz w:val="28"/>
                <w:szCs w:val="28"/>
              </w:rPr>
            </w:pPr>
            <w:r w:rsidRPr="00681F00">
              <w:rPr>
                <w:color w:val="000000"/>
                <w:sz w:val="28"/>
                <w:szCs w:val="28"/>
              </w:rPr>
              <w:lastRenderedPageBreak/>
              <w:t>практи</w:t>
            </w:r>
            <w:r w:rsidR="003C016C" w:rsidRPr="00681F00">
              <w:rPr>
                <w:color w:val="000000"/>
                <w:sz w:val="28"/>
                <w:szCs w:val="28"/>
              </w:rPr>
              <w:t xml:space="preserve">ческие </w:t>
            </w:r>
            <w:r w:rsidR="003C016C" w:rsidRPr="00681F00">
              <w:rPr>
                <w:color w:val="000000"/>
                <w:sz w:val="28"/>
                <w:szCs w:val="28"/>
              </w:rPr>
              <w:lastRenderedPageBreak/>
              <w:t>задания</w:t>
            </w:r>
            <w:r w:rsidR="008E54E0">
              <w:rPr>
                <w:color w:val="000000"/>
                <w:sz w:val="28"/>
                <w:szCs w:val="28"/>
              </w:rPr>
              <w:t xml:space="preserve"> </w:t>
            </w:r>
            <w:r w:rsidRPr="00681F00">
              <w:rPr>
                <w:color w:val="000000"/>
                <w:sz w:val="28"/>
                <w:szCs w:val="28"/>
              </w:rPr>
              <w:t>№</w:t>
            </w:r>
            <w:r w:rsidR="003C016C" w:rsidRPr="00681F00">
              <w:rPr>
                <w:color w:val="000000"/>
                <w:sz w:val="28"/>
                <w:szCs w:val="28"/>
              </w:rPr>
              <w:t xml:space="preserve"> </w:t>
            </w:r>
            <w:r w:rsidR="008E54E0">
              <w:rPr>
                <w:color w:val="000000"/>
                <w:sz w:val="28"/>
                <w:szCs w:val="28"/>
              </w:rPr>
              <w:t>1,8,11,17</w:t>
            </w:r>
          </w:p>
        </w:tc>
      </w:tr>
      <w:tr w:rsidR="007E7400" w:rsidRPr="00681F00" w:rsidTr="00067932">
        <w:tc>
          <w:tcPr>
            <w:tcW w:w="534" w:type="dxa"/>
            <w:vMerge/>
          </w:tcPr>
          <w:p w:rsidR="007E7400" w:rsidRPr="00681F00" w:rsidRDefault="007E7400" w:rsidP="00600F9E">
            <w:pPr>
              <w:ind w:firstLine="709"/>
              <w:jc w:val="both"/>
              <w:rPr>
                <w:color w:val="000000"/>
                <w:sz w:val="28"/>
                <w:szCs w:val="28"/>
              </w:rPr>
            </w:pPr>
          </w:p>
        </w:tc>
        <w:tc>
          <w:tcPr>
            <w:tcW w:w="3260" w:type="dxa"/>
            <w:vMerge/>
          </w:tcPr>
          <w:p w:rsidR="007E7400" w:rsidRPr="00681F00" w:rsidRDefault="007E7400" w:rsidP="00600F9E">
            <w:pPr>
              <w:ind w:firstLine="709"/>
              <w:jc w:val="both"/>
              <w:rPr>
                <w:color w:val="000000"/>
                <w:sz w:val="28"/>
                <w:szCs w:val="28"/>
              </w:rPr>
            </w:pPr>
          </w:p>
        </w:tc>
        <w:tc>
          <w:tcPr>
            <w:tcW w:w="3544" w:type="dxa"/>
          </w:tcPr>
          <w:p w:rsidR="00EE6C25" w:rsidRPr="00CF6117" w:rsidRDefault="007E7400" w:rsidP="00CF6117">
            <w:pPr>
              <w:tabs>
                <w:tab w:val="left" w:pos="709"/>
              </w:tabs>
              <w:rPr>
                <w:color w:val="000000"/>
                <w:sz w:val="28"/>
                <w:szCs w:val="28"/>
              </w:rPr>
            </w:pPr>
            <w:r w:rsidRPr="00CF6117">
              <w:rPr>
                <w:b/>
                <w:color w:val="000000"/>
                <w:sz w:val="28"/>
                <w:szCs w:val="28"/>
              </w:rPr>
              <w:t>Владеть</w:t>
            </w:r>
            <w:r w:rsidR="00EC1291" w:rsidRPr="00CF6117">
              <w:rPr>
                <w:sz w:val="28"/>
                <w:szCs w:val="28"/>
              </w:rPr>
              <w:t xml:space="preserve"> </w:t>
            </w:r>
            <w:r w:rsidR="00EE6C25" w:rsidRPr="00CF6117">
              <w:rPr>
                <w:color w:val="000000"/>
                <w:sz w:val="28"/>
                <w:szCs w:val="28"/>
              </w:rPr>
              <w:t>технологией проектирования образовательного процесса на уровне высшего образования, в том числе и с использованием новейших компьютерных технологий;</w:t>
            </w:r>
          </w:p>
          <w:p w:rsidR="00EE6C25" w:rsidRPr="00CF6117" w:rsidRDefault="00EE6C25" w:rsidP="00CF6117">
            <w:pPr>
              <w:tabs>
                <w:tab w:val="left" w:pos="709"/>
              </w:tabs>
              <w:rPr>
                <w:color w:val="000000"/>
                <w:sz w:val="28"/>
                <w:szCs w:val="28"/>
              </w:rPr>
            </w:pPr>
            <w:r w:rsidRPr="00CF6117">
              <w:rPr>
                <w:color w:val="000000"/>
                <w:sz w:val="28"/>
                <w:szCs w:val="28"/>
              </w:rPr>
              <w:t xml:space="preserve">методами активизации и интенсификации обучения </w:t>
            </w:r>
            <w:r w:rsidRPr="00CF6117">
              <w:rPr>
                <w:color w:val="000000"/>
                <w:sz w:val="28"/>
                <w:szCs w:val="28"/>
              </w:rPr>
              <w:lastRenderedPageBreak/>
              <w:t>в высшей школе с их психолого-педагогическим обоснованием;</w:t>
            </w:r>
          </w:p>
          <w:p w:rsidR="007E7400" w:rsidRPr="00CF6117" w:rsidRDefault="00EE6C25" w:rsidP="00CF6117">
            <w:pPr>
              <w:tabs>
                <w:tab w:val="left" w:pos="709"/>
              </w:tabs>
              <w:rPr>
                <w:color w:val="000000"/>
                <w:sz w:val="28"/>
                <w:szCs w:val="28"/>
              </w:rPr>
            </w:pPr>
            <w:r w:rsidRPr="00CF6117">
              <w:rPr>
                <w:color w:val="000000"/>
                <w:sz w:val="28"/>
                <w:szCs w:val="28"/>
              </w:rPr>
              <w:t>основами научно-методической и учебно-методической работы в высшей школе: структурирование и психолого-педагогическое грамотное преобразование научного знания в учебный материал, методы и приемы составления задач, упражнений, тестов по различным темам, систематика учебных и воспитательных задач в соответствии со стратегией высшего образования.</w:t>
            </w:r>
          </w:p>
        </w:tc>
        <w:tc>
          <w:tcPr>
            <w:tcW w:w="2661" w:type="dxa"/>
          </w:tcPr>
          <w:p w:rsidR="007E7400" w:rsidRPr="00681F00" w:rsidRDefault="007E7400" w:rsidP="00A91359">
            <w:pPr>
              <w:jc w:val="both"/>
              <w:rPr>
                <w:color w:val="000000"/>
                <w:sz w:val="28"/>
                <w:szCs w:val="28"/>
              </w:rPr>
            </w:pPr>
            <w:r w:rsidRPr="00681F00">
              <w:rPr>
                <w:color w:val="000000"/>
                <w:sz w:val="28"/>
                <w:szCs w:val="28"/>
              </w:rPr>
              <w:lastRenderedPageBreak/>
              <w:t>практические задания №</w:t>
            </w:r>
            <w:r w:rsidR="008E54E0">
              <w:rPr>
                <w:color w:val="000000"/>
                <w:sz w:val="28"/>
                <w:szCs w:val="28"/>
              </w:rPr>
              <w:t xml:space="preserve"> 12,13,18,19</w:t>
            </w:r>
          </w:p>
        </w:tc>
      </w:tr>
      <w:tr w:rsidR="00CF6117" w:rsidRPr="00681F00" w:rsidTr="00067932">
        <w:tc>
          <w:tcPr>
            <w:tcW w:w="534" w:type="dxa"/>
          </w:tcPr>
          <w:p w:rsidR="00CF6117" w:rsidRPr="00681F00" w:rsidRDefault="00CF6117" w:rsidP="00600F9E">
            <w:pPr>
              <w:ind w:firstLine="709"/>
              <w:jc w:val="both"/>
              <w:rPr>
                <w:color w:val="000000"/>
                <w:sz w:val="28"/>
                <w:szCs w:val="28"/>
              </w:rPr>
            </w:pPr>
          </w:p>
        </w:tc>
        <w:tc>
          <w:tcPr>
            <w:tcW w:w="3260" w:type="dxa"/>
            <w:vMerge w:val="restart"/>
          </w:tcPr>
          <w:p w:rsidR="00F43DFC" w:rsidRPr="00F43DFC" w:rsidRDefault="00F43DFC" w:rsidP="00F43DFC">
            <w:pPr>
              <w:jc w:val="both"/>
              <w:rPr>
                <w:b/>
                <w:sz w:val="28"/>
                <w:szCs w:val="28"/>
              </w:rPr>
            </w:pPr>
            <w:r>
              <w:rPr>
                <w:b/>
                <w:color w:val="000000"/>
                <w:sz w:val="28"/>
                <w:szCs w:val="28"/>
              </w:rPr>
              <w:t>ПК-4</w:t>
            </w:r>
            <w:r w:rsidR="00CF6117">
              <w:rPr>
                <w:b/>
                <w:color w:val="000000"/>
                <w:sz w:val="28"/>
                <w:szCs w:val="28"/>
              </w:rPr>
              <w:t xml:space="preserve">: способность и готовность к преподаванию по образовательным программам высшего образования в </w:t>
            </w:r>
            <w:r w:rsidR="00CF6117" w:rsidRPr="00F43DFC">
              <w:rPr>
                <w:b/>
                <w:color w:val="000000"/>
                <w:sz w:val="28"/>
                <w:szCs w:val="28"/>
              </w:rPr>
              <w:t xml:space="preserve">соответствии с направленностью (профилем) программы </w:t>
            </w:r>
            <w:proofErr w:type="spellStart"/>
            <w:r w:rsidR="00D77F60">
              <w:rPr>
                <w:b/>
                <w:sz w:val="28"/>
                <w:szCs w:val="28"/>
              </w:rPr>
              <w:t>Микробилогия</w:t>
            </w:r>
            <w:proofErr w:type="spellEnd"/>
          </w:p>
          <w:p w:rsidR="00CF6117" w:rsidRPr="00681F00" w:rsidRDefault="00CF6117" w:rsidP="00600F9E">
            <w:pPr>
              <w:ind w:firstLine="709"/>
              <w:jc w:val="both"/>
              <w:rPr>
                <w:color w:val="000000"/>
                <w:sz w:val="28"/>
                <w:szCs w:val="28"/>
              </w:rPr>
            </w:pPr>
          </w:p>
        </w:tc>
        <w:tc>
          <w:tcPr>
            <w:tcW w:w="3544" w:type="dxa"/>
          </w:tcPr>
          <w:p w:rsidR="00CF6117" w:rsidRPr="00B11452" w:rsidRDefault="00CF6117" w:rsidP="00EE6C25">
            <w:pPr>
              <w:tabs>
                <w:tab w:val="left" w:pos="709"/>
              </w:tabs>
              <w:rPr>
                <w:color w:val="000000"/>
                <w:sz w:val="28"/>
                <w:szCs w:val="28"/>
              </w:rPr>
            </w:pPr>
            <w:r w:rsidRPr="00CF6117">
              <w:rPr>
                <w:b/>
                <w:color w:val="000000"/>
                <w:sz w:val="28"/>
                <w:szCs w:val="28"/>
              </w:rPr>
              <w:t xml:space="preserve">Знать </w:t>
            </w:r>
            <w:r w:rsidRPr="00CF6117">
              <w:rPr>
                <w:color w:val="000000"/>
                <w:sz w:val="28"/>
                <w:szCs w:val="28"/>
              </w:rPr>
              <w:t xml:space="preserve">нормативные документы, принципы </w:t>
            </w:r>
            <w:proofErr w:type="spellStart"/>
            <w:r w:rsidRPr="00CF6117">
              <w:rPr>
                <w:color w:val="000000"/>
                <w:sz w:val="28"/>
                <w:szCs w:val="28"/>
              </w:rPr>
              <w:t>компетентностного</w:t>
            </w:r>
            <w:proofErr w:type="spellEnd"/>
            <w:r w:rsidRPr="00CF6117">
              <w:rPr>
                <w:color w:val="000000"/>
                <w:sz w:val="28"/>
                <w:szCs w:val="28"/>
              </w:rPr>
              <w:t xml:space="preserve"> подхода к построению образовательного процесса в вузе, основы практико-ориентированного обучения и инновационные психолого-педагогические технологии, в том числе соответствующие профилю преподаваемых дисциплин;</w:t>
            </w:r>
          </w:p>
        </w:tc>
        <w:tc>
          <w:tcPr>
            <w:tcW w:w="2661" w:type="dxa"/>
          </w:tcPr>
          <w:p w:rsidR="00CF6117" w:rsidRPr="00681F00" w:rsidRDefault="001D22D1" w:rsidP="00385AC8">
            <w:pPr>
              <w:jc w:val="both"/>
              <w:rPr>
                <w:color w:val="000000"/>
                <w:sz w:val="28"/>
                <w:szCs w:val="28"/>
              </w:rPr>
            </w:pPr>
            <w:r>
              <w:rPr>
                <w:color w:val="000000"/>
                <w:sz w:val="28"/>
                <w:szCs w:val="28"/>
              </w:rPr>
              <w:t>Вопросы№ 5,10,12,13,14,19,22,24,25</w:t>
            </w:r>
          </w:p>
        </w:tc>
      </w:tr>
      <w:tr w:rsidR="00CF6117" w:rsidRPr="00681F00" w:rsidTr="00067932">
        <w:tc>
          <w:tcPr>
            <w:tcW w:w="534" w:type="dxa"/>
          </w:tcPr>
          <w:p w:rsidR="00CF6117" w:rsidRPr="00681F00" w:rsidRDefault="00CF6117" w:rsidP="00600F9E">
            <w:pPr>
              <w:ind w:firstLine="709"/>
              <w:jc w:val="both"/>
              <w:rPr>
                <w:color w:val="000000"/>
                <w:sz w:val="28"/>
                <w:szCs w:val="28"/>
              </w:rPr>
            </w:pPr>
          </w:p>
        </w:tc>
        <w:tc>
          <w:tcPr>
            <w:tcW w:w="3260" w:type="dxa"/>
            <w:vMerge/>
          </w:tcPr>
          <w:p w:rsidR="00CF6117" w:rsidRPr="00681F00" w:rsidRDefault="00CF6117" w:rsidP="00600F9E">
            <w:pPr>
              <w:ind w:firstLine="709"/>
              <w:jc w:val="both"/>
              <w:rPr>
                <w:color w:val="000000"/>
                <w:sz w:val="28"/>
                <w:szCs w:val="28"/>
              </w:rPr>
            </w:pPr>
          </w:p>
        </w:tc>
        <w:tc>
          <w:tcPr>
            <w:tcW w:w="3544" w:type="dxa"/>
          </w:tcPr>
          <w:p w:rsidR="00CF6117" w:rsidRPr="00F43DFC" w:rsidRDefault="00CF6117" w:rsidP="00D77F60">
            <w:pPr>
              <w:jc w:val="both"/>
            </w:pPr>
            <w:r w:rsidRPr="00CF6117">
              <w:rPr>
                <w:b/>
                <w:color w:val="000000"/>
                <w:sz w:val="28"/>
                <w:szCs w:val="28"/>
              </w:rPr>
              <w:t xml:space="preserve">Уметь </w:t>
            </w:r>
            <w:r w:rsidRPr="00CF6117">
              <w:rPr>
                <w:color w:val="000000"/>
                <w:sz w:val="28"/>
                <w:szCs w:val="28"/>
              </w:rPr>
              <w:t xml:space="preserve">разрабатывать и реализовывать рабочую программу дисциплины (модуля) на основе требований новых образовательных стандартов высшего образования, в том числе </w:t>
            </w:r>
            <w:r w:rsidRPr="00F43DFC">
              <w:rPr>
                <w:color w:val="000000"/>
                <w:sz w:val="28"/>
                <w:szCs w:val="28"/>
              </w:rPr>
              <w:t>по направленности «</w:t>
            </w:r>
            <w:r w:rsidR="00D77F60">
              <w:rPr>
                <w:sz w:val="28"/>
                <w:szCs w:val="28"/>
              </w:rPr>
              <w:t>Микробиология</w:t>
            </w:r>
            <w:r w:rsidRPr="00F43DFC">
              <w:rPr>
                <w:color w:val="000000"/>
                <w:sz w:val="28"/>
                <w:szCs w:val="28"/>
              </w:rPr>
              <w:t>»;</w:t>
            </w:r>
          </w:p>
        </w:tc>
        <w:tc>
          <w:tcPr>
            <w:tcW w:w="2661" w:type="dxa"/>
          </w:tcPr>
          <w:p w:rsidR="00CF6117" w:rsidRPr="00681F00" w:rsidRDefault="008E54E0" w:rsidP="00385AC8">
            <w:pPr>
              <w:jc w:val="both"/>
              <w:rPr>
                <w:color w:val="000000"/>
                <w:sz w:val="28"/>
                <w:szCs w:val="28"/>
              </w:rPr>
            </w:pPr>
            <w:r>
              <w:rPr>
                <w:color w:val="000000"/>
                <w:sz w:val="28"/>
                <w:szCs w:val="28"/>
              </w:rPr>
              <w:t>практические задания № 3-7, 23,24</w:t>
            </w:r>
          </w:p>
        </w:tc>
      </w:tr>
      <w:tr w:rsidR="00CF6117" w:rsidRPr="00681F00" w:rsidTr="00067932">
        <w:tc>
          <w:tcPr>
            <w:tcW w:w="534" w:type="dxa"/>
          </w:tcPr>
          <w:p w:rsidR="00CF6117" w:rsidRPr="00681F00" w:rsidRDefault="00CF6117" w:rsidP="00600F9E">
            <w:pPr>
              <w:ind w:firstLine="709"/>
              <w:jc w:val="both"/>
              <w:rPr>
                <w:color w:val="000000"/>
                <w:sz w:val="28"/>
                <w:szCs w:val="28"/>
              </w:rPr>
            </w:pPr>
          </w:p>
        </w:tc>
        <w:tc>
          <w:tcPr>
            <w:tcW w:w="3260" w:type="dxa"/>
            <w:vMerge/>
          </w:tcPr>
          <w:p w:rsidR="00CF6117" w:rsidRPr="00681F00" w:rsidRDefault="00CF6117" w:rsidP="00600F9E">
            <w:pPr>
              <w:ind w:firstLine="709"/>
              <w:jc w:val="both"/>
              <w:rPr>
                <w:color w:val="000000"/>
                <w:sz w:val="28"/>
                <w:szCs w:val="28"/>
              </w:rPr>
            </w:pPr>
          </w:p>
        </w:tc>
        <w:tc>
          <w:tcPr>
            <w:tcW w:w="3544" w:type="dxa"/>
          </w:tcPr>
          <w:p w:rsidR="00CF6117" w:rsidRPr="00CF6117" w:rsidRDefault="00CF6117" w:rsidP="00CF6117">
            <w:pPr>
              <w:tabs>
                <w:tab w:val="left" w:pos="709"/>
              </w:tabs>
              <w:rPr>
                <w:color w:val="000000"/>
                <w:sz w:val="28"/>
                <w:szCs w:val="28"/>
              </w:rPr>
            </w:pPr>
            <w:r w:rsidRPr="00CF6117">
              <w:rPr>
                <w:b/>
                <w:color w:val="000000"/>
                <w:sz w:val="28"/>
                <w:szCs w:val="28"/>
              </w:rPr>
              <w:t xml:space="preserve">Владеть </w:t>
            </w:r>
            <w:r w:rsidRPr="00CF6117">
              <w:rPr>
                <w:color w:val="000000"/>
                <w:sz w:val="28"/>
                <w:szCs w:val="28"/>
              </w:rPr>
              <w:t xml:space="preserve">навыками творческого характера, т. е. моделировать, конструировать и проектировать </w:t>
            </w:r>
            <w:r w:rsidRPr="00CF6117">
              <w:rPr>
                <w:color w:val="000000"/>
                <w:sz w:val="28"/>
                <w:szCs w:val="28"/>
              </w:rPr>
              <w:lastRenderedPageBreak/>
              <w:t>теоретические и практические занятия, с применением современных дидактических средств, использованием практико-ориентированных методов обучения и с учетом специфики предметной области.</w:t>
            </w:r>
          </w:p>
        </w:tc>
        <w:tc>
          <w:tcPr>
            <w:tcW w:w="2661" w:type="dxa"/>
          </w:tcPr>
          <w:p w:rsidR="00CF6117" w:rsidRPr="00681F00" w:rsidRDefault="008E54E0" w:rsidP="00385AC8">
            <w:pPr>
              <w:jc w:val="both"/>
              <w:rPr>
                <w:color w:val="000000"/>
                <w:sz w:val="28"/>
                <w:szCs w:val="28"/>
              </w:rPr>
            </w:pPr>
            <w:r>
              <w:rPr>
                <w:color w:val="000000"/>
                <w:sz w:val="28"/>
                <w:szCs w:val="28"/>
              </w:rPr>
              <w:lastRenderedPageBreak/>
              <w:t>практические задания № 16,22,25</w:t>
            </w:r>
          </w:p>
        </w:tc>
      </w:tr>
    </w:tbl>
    <w:p w:rsidR="005108E6" w:rsidRPr="00681F00" w:rsidRDefault="005108E6" w:rsidP="00A907A1">
      <w:pPr>
        <w:rPr>
          <w:b/>
          <w:color w:val="000000"/>
          <w:sz w:val="28"/>
          <w:szCs w:val="28"/>
        </w:rPr>
      </w:pPr>
    </w:p>
    <w:sectPr w:rsidR="005108E6" w:rsidRPr="00681F00" w:rsidSect="00E836D2">
      <w:footerReference w:type="default" r:id="rId1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289" w:rsidRDefault="00902289" w:rsidP="007E7400">
      <w:r>
        <w:separator/>
      </w:r>
    </w:p>
  </w:endnote>
  <w:endnote w:type="continuationSeparator" w:id="0">
    <w:p w:rsidR="00902289" w:rsidRDefault="00902289"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EndPr/>
    <w:sdtContent>
      <w:p w:rsidR="005B5A55" w:rsidRDefault="005B5A55">
        <w:pPr>
          <w:pStyle w:val="aa"/>
          <w:jc w:val="right"/>
        </w:pPr>
        <w:r>
          <w:fldChar w:fldCharType="begin"/>
        </w:r>
        <w:r>
          <w:instrText>PAGE   \* MERGEFORMAT</w:instrText>
        </w:r>
        <w:r>
          <w:fldChar w:fldCharType="separate"/>
        </w:r>
        <w:r w:rsidR="00B5553D">
          <w:rPr>
            <w:noProof/>
          </w:rPr>
          <w:t>49</w:t>
        </w:r>
        <w:r>
          <w:fldChar w:fldCharType="end"/>
        </w:r>
      </w:p>
    </w:sdtContent>
  </w:sdt>
  <w:p w:rsidR="005B5A55" w:rsidRDefault="005B5A5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289" w:rsidRDefault="00902289" w:rsidP="007E7400">
      <w:r>
        <w:separator/>
      </w:r>
    </w:p>
  </w:footnote>
  <w:footnote w:type="continuationSeparator" w:id="0">
    <w:p w:rsidR="00902289" w:rsidRDefault="00902289"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1985"/>
    <w:multiLevelType w:val="hybridMultilevel"/>
    <w:tmpl w:val="6F64D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C30687"/>
    <w:multiLevelType w:val="hybridMultilevel"/>
    <w:tmpl w:val="55B099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68B3DD7"/>
    <w:multiLevelType w:val="hybridMultilevel"/>
    <w:tmpl w:val="076E62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2040AC"/>
    <w:multiLevelType w:val="hybridMultilevel"/>
    <w:tmpl w:val="2CE0E2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2A7443"/>
    <w:multiLevelType w:val="hybridMultilevel"/>
    <w:tmpl w:val="E9F03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96083C"/>
    <w:multiLevelType w:val="hybridMultilevel"/>
    <w:tmpl w:val="10A62F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D314D79"/>
    <w:multiLevelType w:val="hybridMultilevel"/>
    <w:tmpl w:val="B2A4F0E6"/>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D326815"/>
    <w:multiLevelType w:val="hybridMultilevel"/>
    <w:tmpl w:val="7ED4066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0E21441B"/>
    <w:multiLevelType w:val="hybridMultilevel"/>
    <w:tmpl w:val="F18C41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59114C"/>
    <w:multiLevelType w:val="hybridMultilevel"/>
    <w:tmpl w:val="AD40E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04AAC"/>
    <w:multiLevelType w:val="hybridMultilevel"/>
    <w:tmpl w:val="D9622F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613B86"/>
    <w:multiLevelType w:val="hybridMultilevel"/>
    <w:tmpl w:val="7626EE2A"/>
    <w:lvl w:ilvl="0" w:tplc="0A268D8A">
      <w:start w:val="16"/>
      <w:numFmt w:val="decimal"/>
      <w:lvlText w:val="%1)"/>
      <w:lvlJc w:val="left"/>
      <w:pPr>
        <w:ind w:left="390" w:hanging="39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786"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E2D5B86"/>
    <w:multiLevelType w:val="hybridMultilevel"/>
    <w:tmpl w:val="C1E2806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1EC93205"/>
    <w:multiLevelType w:val="hybridMultilevel"/>
    <w:tmpl w:val="71F8AC9C"/>
    <w:lvl w:ilvl="0" w:tplc="0419000F">
      <w:start w:val="1"/>
      <w:numFmt w:val="decimal"/>
      <w:lvlText w:val="%1."/>
      <w:lvlJc w:val="left"/>
      <w:pPr>
        <w:tabs>
          <w:tab w:val="num" w:pos="1800"/>
        </w:tabs>
        <w:ind w:left="1800" w:hanging="360"/>
      </w:pPr>
    </w:lvl>
    <w:lvl w:ilvl="1" w:tplc="04190003">
      <w:start w:val="1"/>
      <w:numFmt w:val="decimal"/>
      <w:lvlText w:val="%2."/>
      <w:lvlJc w:val="left"/>
      <w:pPr>
        <w:tabs>
          <w:tab w:val="num" w:pos="2520"/>
        </w:tabs>
        <w:ind w:left="2520" w:hanging="360"/>
      </w:pPr>
    </w:lvl>
    <w:lvl w:ilvl="2" w:tplc="0419000F">
      <w:start w:val="1"/>
      <w:numFmt w:val="decimal"/>
      <w:lvlText w:val="%3."/>
      <w:lvlJc w:val="left"/>
      <w:pPr>
        <w:tabs>
          <w:tab w:val="num" w:pos="3420"/>
        </w:tabs>
        <w:ind w:left="342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1C6A12"/>
    <w:multiLevelType w:val="hybridMultilevel"/>
    <w:tmpl w:val="F8D217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11D0181"/>
    <w:multiLevelType w:val="hybridMultilevel"/>
    <w:tmpl w:val="748E0D04"/>
    <w:lvl w:ilvl="0" w:tplc="04190003">
      <w:start w:val="1"/>
      <w:numFmt w:val="decimal"/>
      <w:lvlText w:val="%1."/>
      <w:lvlJc w:val="left"/>
      <w:pPr>
        <w:tabs>
          <w:tab w:val="num" w:pos="1440"/>
        </w:tabs>
        <w:ind w:left="1440"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28E6592"/>
    <w:multiLevelType w:val="hybridMultilevel"/>
    <w:tmpl w:val="AC8E6760"/>
    <w:lvl w:ilvl="0" w:tplc="0419000F">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35D60E4"/>
    <w:multiLevelType w:val="hybridMultilevel"/>
    <w:tmpl w:val="BE147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CE3054"/>
    <w:multiLevelType w:val="hybridMultilevel"/>
    <w:tmpl w:val="A1B8B9BA"/>
    <w:lvl w:ilvl="0" w:tplc="0419000F">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6217B10"/>
    <w:multiLevelType w:val="hybridMultilevel"/>
    <w:tmpl w:val="543877B0"/>
    <w:lvl w:ilvl="0" w:tplc="04190003">
      <w:start w:val="1"/>
      <w:numFmt w:val="decimal"/>
      <w:lvlText w:val="%1."/>
      <w:lvlJc w:val="left"/>
      <w:pPr>
        <w:tabs>
          <w:tab w:val="num" w:pos="1440"/>
        </w:tabs>
        <w:ind w:left="1440"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9B37472"/>
    <w:multiLevelType w:val="hybridMultilevel"/>
    <w:tmpl w:val="DE389F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B3D78C6"/>
    <w:multiLevelType w:val="hybridMultilevel"/>
    <w:tmpl w:val="171860A4"/>
    <w:lvl w:ilvl="0" w:tplc="0419000F">
      <w:start w:val="1"/>
      <w:numFmt w:val="decimal"/>
      <w:lvlText w:val="%1."/>
      <w:lvlJc w:val="left"/>
      <w:pPr>
        <w:ind w:left="3306" w:hanging="360"/>
      </w:pPr>
    </w:lvl>
    <w:lvl w:ilvl="1" w:tplc="04190019">
      <w:start w:val="1"/>
      <w:numFmt w:val="lowerLetter"/>
      <w:lvlText w:val="%2."/>
      <w:lvlJc w:val="left"/>
      <w:pPr>
        <w:ind w:left="4026" w:hanging="360"/>
      </w:pPr>
    </w:lvl>
    <w:lvl w:ilvl="2" w:tplc="0419001B">
      <w:start w:val="1"/>
      <w:numFmt w:val="lowerRoman"/>
      <w:lvlText w:val="%3."/>
      <w:lvlJc w:val="right"/>
      <w:pPr>
        <w:ind w:left="4746" w:hanging="180"/>
      </w:pPr>
    </w:lvl>
    <w:lvl w:ilvl="3" w:tplc="0419000F">
      <w:start w:val="1"/>
      <w:numFmt w:val="decimal"/>
      <w:lvlText w:val="%4."/>
      <w:lvlJc w:val="left"/>
      <w:pPr>
        <w:ind w:left="5466" w:hanging="360"/>
      </w:pPr>
    </w:lvl>
    <w:lvl w:ilvl="4" w:tplc="04190019">
      <w:start w:val="1"/>
      <w:numFmt w:val="lowerLetter"/>
      <w:lvlText w:val="%5."/>
      <w:lvlJc w:val="left"/>
      <w:pPr>
        <w:ind w:left="6186" w:hanging="360"/>
      </w:pPr>
    </w:lvl>
    <w:lvl w:ilvl="5" w:tplc="0419001B">
      <w:start w:val="1"/>
      <w:numFmt w:val="lowerRoman"/>
      <w:lvlText w:val="%6."/>
      <w:lvlJc w:val="right"/>
      <w:pPr>
        <w:ind w:left="6906" w:hanging="180"/>
      </w:pPr>
    </w:lvl>
    <w:lvl w:ilvl="6" w:tplc="0419000F">
      <w:start w:val="1"/>
      <w:numFmt w:val="decimal"/>
      <w:lvlText w:val="%7."/>
      <w:lvlJc w:val="left"/>
      <w:pPr>
        <w:ind w:left="7626" w:hanging="360"/>
      </w:pPr>
    </w:lvl>
    <w:lvl w:ilvl="7" w:tplc="04190019">
      <w:start w:val="1"/>
      <w:numFmt w:val="lowerLetter"/>
      <w:lvlText w:val="%8."/>
      <w:lvlJc w:val="left"/>
      <w:pPr>
        <w:ind w:left="8346" w:hanging="360"/>
      </w:pPr>
    </w:lvl>
    <w:lvl w:ilvl="8" w:tplc="0419001B">
      <w:start w:val="1"/>
      <w:numFmt w:val="lowerRoman"/>
      <w:lvlText w:val="%9."/>
      <w:lvlJc w:val="right"/>
      <w:pPr>
        <w:ind w:left="9066" w:hanging="180"/>
      </w:pPr>
    </w:lvl>
  </w:abstractNum>
  <w:abstractNum w:abstractNumId="22">
    <w:nsid w:val="2BE4154F"/>
    <w:multiLevelType w:val="hybridMultilevel"/>
    <w:tmpl w:val="861679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D2B28B60">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2DA30875"/>
    <w:multiLevelType w:val="hybridMultilevel"/>
    <w:tmpl w:val="3EC6895E"/>
    <w:lvl w:ilvl="0" w:tplc="0419000F">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16E0579"/>
    <w:multiLevelType w:val="hybridMultilevel"/>
    <w:tmpl w:val="CE66D462"/>
    <w:lvl w:ilvl="0" w:tplc="0419000F">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1C47817"/>
    <w:multiLevelType w:val="hybridMultilevel"/>
    <w:tmpl w:val="B6D82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24959E9"/>
    <w:multiLevelType w:val="hybridMultilevel"/>
    <w:tmpl w:val="08C85452"/>
    <w:lvl w:ilvl="0" w:tplc="04190019">
      <w:start w:val="1"/>
      <w:numFmt w:val="lowerLetter"/>
      <w:lvlText w:val="%1."/>
      <w:lvlJc w:val="left"/>
      <w:pPr>
        <w:ind w:left="2164" w:hanging="360"/>
      </w:pPr>
      <w:rPr>
        <w:i w:val="0"/>
      </w:rPr>
    </w:lvl>
    <w:lvl w:ilvl="1" w:tplc="04190019">
      <w:start w:val="1"/>
      <w:numFmt w:val="lowerLetter"/>
      <w:lvlText w:val="%2."/>
      <w:lvlJc w:val="left"/>
      <w:pPr>
        <w:ind w:left="2884" w:hanging="360"/>
      </w:pPr>
    </w:lvl>
    <w:lvl w:ilvl="2" w:tplc="0419001B">
      <w:start w:val="1"/>
      <w:numFmt w:val="lowerRoman"/>
      <w:lvlText w:val="%3."/>
      <w:lvlJc w:val="right"/>
      <w:pPr>
        <w:ind w:left="3604" w:hanging="180"/>
      </w:pPr>
    </w:lvl>
    <w:lvl w:ilvl="3" w:tplc="0419000F">
      <w:start w:val="1"/>
      <w:numFmt w:val="decimal"/>
      <w:lvlText w:val="%4."/>
      <w:lvlJc w:val="left"/>
      <w:pPr>
        <w:ind w:left="4324" w:hanging="360"/>
      </w:pPr>
    </w:lvl>
    <w:lvl w:ilvl="4" w:tplc="04190019">
      <w:start w:val="1"/>
      <w:numFmt w:val="lowerLetter"/>
      <w:lvlText w:val="%5."/>
      <w:lvlJc w:val="left"/>
      <w:pPr>
        <w:ind w:left="5044" w:hanging="360"/>
      </w:pPr>
    </w:lvl>
    <w:lvl w:ilvl="5" w:tplc="0419001B">
      <w:start w:val="1"/>
      <w:numFmt w:val="lowerRoman"/>
      <w:lvlText w:val="%6."/>
      <w:lvlJc w:val="right"/>
      <w:pPr>
        <w:ind w:left="5764" w:hanging="180"/>
      </w:pPr>
    </w:lvl>
    <w:lvl w:ilvl="6" w:tplc="0419000F">
      <w:start w:val="1"/>
      <w:numFmt w:val="decimal"/>
      <w:lvlText w:val="%7."/>
      <w:lvlJc w:val="left"/>
      <w:pPr>
        <w:ind w:left="6484" w:hanging="360"/>
      </w:pPr>
    </w:lvl>
    <w:lvl w:ilvl="7" w:tplc="04190019">
      <w:start w:val="1"/>
      <w:numFmt w:val="lowerLetter"/>
      <w:lvlText w:val="%8."/>
      <w:lvlJc w:val="left"/>
      <w:pPr>
        <w:ind w:left="7204" w:hanging="360"/>
      </w:pPr>
    </w:lvl>
    <w:lvl w:ilvl="8" w:tplc="0419001B">
      <w:start w:val="1"/>
      <w:numFmt w:val="lowerRoman"/>
      <w:lvlText w:val="%9."/>
      <w:lvlJc w:val="right"/>
      <w:pPr>
        <w:ind w:left="7924" w:hanging="180"/>
      </w:pPr>
    </w:lvl>
  </w:abstractNum>
  <w:abstractNum w:abstractNumId="27">
    <w:nsid w:val="35B22047"/>
    <w:multiLevelType w:val="hybridMultilevel"/>
    <w:tmpl w:val="DAA20F74"/>
    <w:lvl w:ilvl="0" w:tplc="0419000F">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6AE7D6D"/>
    <w:multiLevelType w:val="hybridMultilevel"/>
    <w:tmpl w:val="2F1214B0"/>
    <w:lvl w:ilvl="0" w:tplc="0419000F">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71C7800"/>
    <w:multiLevelType w:val="hybridMultilevel"/>
    <w:tmpl w:val="8FB813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37F85A59"/>
    <w:multiLevelType w:val="hybridMultilevel"/>
    <w:tmpl w:val="95EE56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0F">
      <w:start w:val="1"/>
      <w:numFmt w:val="decimal"/>
      <w:lvlText w:val="%3."/>
      <w:lvlJc w:val="lef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38EC00C4"/>
    <w:multiLevelType w:val="hybridMultilevel"/>
    <w:tmpl w:val="A42CBC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39553972"/>
    <w:multiLevelType w:val="hybridMultilevel"/>
    <w:tmpl w:val="EE62B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7A70C4"/>
    <w:multiLevelType w:val="hybridMultilevel"/>
    <w:tmpl w:val="AB36DB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3E2C69B0"/>
    <w:multiLevelType w:val="hybridMultilevel"/>
    <w:tmpl w:val="921A71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44B210B2"/>
    <w:multiLevelType w:val="multilevel"/>
    <w:tmpl w:val="7ED4066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nsid w:val="49312F5C"/>
    <w:multiLevelType w:val="hybridMultilevel"/>
    <w:tmpl w:val="6B60AC20"/>
    <w:lvl w:ilvl="0" w:tplc="0419000F">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4E3A4B31"/>
    <w:multiLevelType w:val="hybridMultilevel"/>
    <w:tmpl w:val="9370C70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E972D6C"/>
    <w:multiLevelType w:val="hybridMultilevel"/>
    <w:tmpl w:val="9966846E"/>
    <w:lvl w:ilvl="0" w:tplc="0419000F">
      <w:start w:val="1"/>
      <w:numFmt w:val="decimal"/>
      <w:lvlText w:val="%1."/>
      <w:lvlJc w:val="left"/>
      <w:pPr>
        <w:tabs>
          <w:tab w:val="num" w:pos="2160"/>
        </w:tabs>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EF146DE"/>
    <w:multiLevelType w:val="hybridMultilevel"/>
    <w:tmpl w:val="C860A9A6"/>
    <w:lvl w:ilvl="0" w:tplc="04190003">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4FD90D8D"/>
    <w:multiLevelType w:val="hybridMultilevel"/>
    <w:tmpl w:val="D1B48150"/>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1">
    <w:nsid w:val="50726E94"/>
    <w:multiLevelType w:val="hybridMultilevel"/>
    <w:tmpl w:val="FDC63C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0AB6C82"/>
    <w:multiLevelType w:val="hybridMultilevel"/>
    <w:tmpl w:val="0936AB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52A729A3"/>
    <w:multiLevelType w:val="hybridMultilevel"/>
    <w:tmpl w:val="FE1AEC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53B93193"/>
    <w:multiLevelType w:val="hybridMultilevel"/>
    <w:tmpl w:val="2A8EFE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54CF5C73"/>
    <w:multiLevelType w:val="hybridMultilevel"/>
    <w:tmpl w:val="D81E9F2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8B56F4C"/>
    <w:multiLevelType w:val="hybridMultilevel"/>
    <w:tmpl w:val="1F6839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5B4A6EB8"/>
    <w:multiLevelType w:val="hybridMultilevel"/>
    <w:tmpl w:val="201A0B1E"/>
    <w:lvl w:ilvl="0" w:tplc="CA62A572">
      <w:start w:val="1"/>
      <w:numFmt w:val="decimal"/>
      <w:lvlText w:val="%1."/>
      <w:lvlJc w:val="left"/>
      <w:pPr>
        <w:ind w:left="720" w:hanging="360"/>
      </w:pPr>
      <w:rPr>
        <w:rFonts w:ascii="Times New Roman" w:hAnsi="Times New Roman" w:cs="Times New Roman" w:hint="default"/>
        <w:b w:val="0"/>
        <w:sz w:val="28"/>
        <w:szCs w:val="24"/>
      </w:rPr>
    </w:lvl>
    <w:lvl w:ilvl="1" w:tplc="5A584934">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5C05068E"/>
    <w:multiLevelType w:val="hybridMultilevel"/>
    <w:tmpl w:val="38CA2F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5C87004D"/>
    <w:multiLevelType w:val="hybridMultilevel"/>
    <w:tmpl w:val="567C4A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CE7479E"/>
    <w:multiLevelType w:val="hybridMultilevel"/>
    <w:tmpl w:val="132027D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786"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5DFF59F7"/>
    <w:multiLevelType w:val="hybridMultilevel"/>
    <w:tmpl w:val="4A46B3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5ECA2E67"/>
    <w:multiLevelType w:val="hybridMultilevel"/>
    <w:tmpl w:val="E124E7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62646D9A"/>
    <w:multiLevelType w:val="hybridMultilevel"/>
    <w:tmpl w:val="1454478C"/>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3F87295"/>
    <w:multiLevelType w:val="hybridMultilevel"/>
    <w:tmpl w:val="29A06866"/>
    <w:lvl w:ilvl="0" w:tplc="0419000F">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64863950"/>
    <w:multiLevelType w:val="hybridMultilevel"/>
    <w:tmpl w:val="C1626B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672D0033"/>
    <w:multiLevelType w:val="hybridMultilevel"/>
    <w:tmpl w:val="BC0006F4"/>
    <w:lvl w:ilvl="0" w:tplc="04190001">
      <w:start w:val="1"/>
      <w:numFmt w:val="bullet"/>
      <w:lvlText w:val=""/>
      <w:lvlJc w:val="left"/>
      <w:pPr>
        <w:ind w:left="1729" w:hanging="1020"/>
      </w:pPr>
      <w:rPr>
        <w:rFonts w:ascii="Symbol" w:hAnsi="Symbol"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7">
    <w:nsid w:val="6B4A46AB"/>
    <w:multiLevelType w:val="hybridMultilevel"/>
    <w:tmpl w:val="C83E6F26"/>
    <w:lvl w:ilvl="0" w:tplc="0419000F">
      <w:start w:val="1"/>
      <w:numFmt w:val="decimal"/>
      <w:lvlText w:val="%1."/>
      <w:lvlJc w:val="left"/>
      <w:pPr>
        <w:tabs>
          <w:tab w:val="num" w:pos="2160"/>
        </w:tabs>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6C6E0B08"/>
    <w:multiLevelType w:val="hybridMultilevel"/>
    <w:tmpl w:val="B10A4D0E"/>
    <w:lvl w:ilvl="0" w:tplc="0419000F">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59">
    <w:nsid w:val="6FC52D5D"/>
    <w:multiLevelType w:val="hybridMultilevel"/>
    <w:tmpl w:val="8E76AE18"/>
    <w:lvl w:ilvl="0" w:tplc="04190003">
      <w:start w:val="1"/>
      <w:numFmt w:val="decimal"/>
      <w:lvlText w:val="%1."/>
      <w:lvlJc w:val="left"/>
      <w:pPr>
        <w:tabs>
          <w:tab w:val="num" w:pos="1440"/>
        </w:tabs>
        <w:ind w:left="1440"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718C4F9A"/>
    <w:multiLevelType w:val="hybridMultilevel"/>
    <w:tmpl w:val="4748E4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730D056E"/>
    <w:multiLevelType w:val="hybridMultilevel"/>
    <w:tmpl w:val="1826A8FA"/>
    <w:lvl w:ilvl="0" w:tplc="0419000F">
      <w:start w:val="1"/>
      <w:numFmt w:val="decimal"/>
      <w:lvlText w:val="%1."/>
      <w:lvlJc w:val="left"/>
      <w:pPr>
        <w:tabs>
          <w:tab w:val="num" w:pos="2160"/>
        </w:tabs>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75660B13"/>
    <w:multiLevelType w:val="hybridMultilevel"/>
    <w:tmpl w:val="0CB243D6"/>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75C84268"/>
    <w:multiLevelType w:val="hybridMultilevel"/>
    <w:tmpl w:val="28D03FCE"/>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6AE4B62"/>
    <w:multiLevelType w:val="hybridMultilevel"/>
    <w:tmpl w:val="5DDEA0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789A7058"/>
    <w:multiLevelType w:val="hybridMultilevel"/>
    <w:tmpl w:val="7340EB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797425FE"/>
    <w:multiLevelType w:val="hybridMultilevel"/>
    <w:tmpl w:val="7D7C6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97D7B6A"/>
    <w:multiLevelType w:val="hybridMultilevel"/>
    <w:tmpl w:val="C0506DBE"/>
    <w:lvl w:ilvl="0" w:tplc="E2C663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79C96B1C"/>
    <w:multiLevelType w:val="hybridMultilevel"/>
    <w:tmpl w:val="A8BEEC86"/>
    <w:lvl w:ilvl="0" w:tplc="04190011">
      <w:start w:val="1"/>
      <w:numFmt w:val="decimal"/>
      <w:lvlText w:val="%1)"/>
      <w:lvlJc w:val="left"/>
      <w:pPr>
        <w:ind w:left="786" w:hanging="360"/>
      </w:pPr>
    </w:lvl>
    <w:lvl w:ilvl="1" w:tplc="04190019">
      <w:start w:val="1"/>
      <w:numFmt w:val="lowerLetter"/>
      <w:lvlText w:val="%2."/>
      <w:lvlJc w:val="left"/>
      <w:pPr>
        <w:ind w:left="1495"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1353"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9">
    <w:nsid w:val="7B1E0481"/>
    <w:multiLevelType w:val="hybridMultilevel"/>
    <w:tmpl w:val="F7AAFB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7BB932FF"/>
    <w:multiLevelType w:val="hybridMultilevel"/>
    <w:tmpl w:val="5838EC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C3856A9"/>
    <w:multiLevelType w:val="hybridMultilevel"/>
    <w:tmpl w:val="D7B284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7CB16456"/>
    <w:multiLevelType w:val="hybridMultilevel"/>
    <w:tmpl w:val="A404AB1A"/>
    <w:lvl w:ilvl="0" w:tplc="D3F86B02">
      <w:start w:val="1"/>
      <w:numFmt w:val="decimal"/>
      <w:lvlText w:val="%1."/>
      <w:lvlJc w:val="left"/>
      <w:pPr>
        <w:ind w:left="2164" w:hanging="360"/>
      </w:pPr>
      <w:rPr>
        <w:i w:val="0"/>
      </w:rPr>
    </w:lvl>
    <w:lvl w:ilvl="1" w:tplc="04190019">
      <w:start w:val="1"/>
      <w:numFmt w:val="lowerLetter"/>
      <w:lvlText w:val="%2."/>
      <w:lvlJc w:val="left"/>
      <w:pPr>
        <w:ind w:left="2884" w:hanging="360"/>
      </w:pPr>
    </w:lvl>
    <w:lvl w:ilvl="2" w:tplc="0419001B">
      <w:start w:val="1"/>
      <w:numFmt w:val="lowerRoman"/>
      <w:lvlText w:val="%3."/>
      <w:lvlJc w:val="right"/>
      <w:pPr>
        <w:ind w:left="3604" w:hanging="180"/>
      </w:pPr>
    </w:lvl>
    <w:lvl w:ilvl="3" w:tplc="0419000F">
      <w:start w:val="1"/>
      <w:numFmt w:val="decimal"/>
      <w:lvlText w:val="%4."/>
      <w:lvlJc w:val="left"/>
      <w:pPr>
        <w:ind w:left="4324" w:hanging="360"/>
      </w:pPr>
    </w:lvl>
    <w:lvl w:ilvl="4" w:tplc="04190019">
      <w:start w:val="1"/>
      <w:numFmt w:val="lowerLetter"/>
      <w:lvlText w:val="%5."/>
      <w:lvlJc w:val="left"/>
      <w:pPr>
        <w:ind w:left="5044" w:hanging="360"/>
      </w:pPr>
    </w:lvl>
    <w:lvl w:ilvl="5" w:tplc="0419001B">
      <w:start w:val="1"/>
      <w:numFmt w:val="lowerRoman"/>
      <w:lvlText w:val="%6."/>
      <w:lvlJc w:val="right"/>
      <w:pPr>
        <w:ind w:left="5764" w:hanging="180"/>
      </w:pPr>
    </w:lvl>
    <w:lvl w:ilvl="6" w:tplc="0419000F">
      <w:start w:val="1"/>
      <w:numFmt w:val="decimal"/>
      <w:lvlText w:val="%7."/>
      <w:lvlJc w:val="left"/>
      <w:pPr>
        <w:ind w:left="6484" w:hanging="360"/>
      </w:pPr>
    </w:lvl>
    <w:lvl w:ilvl="7" w:tplc="04190019">
      <w:start w:val="1"/>
      <w:numFmt w:val="lowerLetter"/>
      <w:lvlText w:val="%8."/>
      <w:lvlJc w:val="left"/>
      <w:pPr>
        <w:ind w:left="7204" w:hanging="360"/>
      </w:pPr>
    </w:lvl>
    <w:lvl w:ilvl="8" w:tplc="0419001B">
      <w:start w:val="1"/>
      <w:numFmt w:val="lowerRoman"/>
      <w:lvlText w:val="%9."/>
      <w:lvlJc w:val="right"/>
      <w:pPr>
        <w:ind w:left="7924" w:hanging="180"/>
      </w:pPr>
    </w:lvl>
  </w:abstractNum>
  <w:abstractNum w:abstractNumId="73">
    <w:nsid w:val="7D0F7C5A"/>
    <w:multiLevelType w:val="multilevel"/>
    <w:tmpl w:val="AAC27704"/>
    <w:lvl w:ilvl="0">
      <w:start w:val="1"/>
      <w:numFmt w:val="decimal"/>
      <w:lvlText w:val="%1)"/>
      <w:lvlJc w:val="left"/>
      <w:pPr>
        <w:tabs>
          <w:tab w:val="num" w:pos="0"/>
        </w:tabs>
        <w:ind w:left="720" w:hanging="360"/>
      </w:pPr>
      <w:rPr>
        <w:rFonts w:ascii="Times New Roman" w:eastAsia="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3"/>
  </w:num>
  <w:num w:numId="2">
    <w:abstractNumId w:val="67"/>
  </w:num>
  <w:num w:numId="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37"/>
  </w:num>
  <w:num w:numId="20">
    <w:abstractNumId w:val="10"/>
  </w:num>
  <w:num w:numId="21">
    <w:abstractNumId w:val="3"/>
  </w:num>
  <w:num w:numId="2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num>
  <w:num w:numId="25">
    <w:abstractNumId w:val="35"/>
  </w:num>
  <w:num w:numId="26">
    <w:abstractNumId w:val="25"/>
  </w:num>
  <w:num w:numId="27">
    <w:abstractNumId w:val="41"/>
  </w:num>
  <w:num w:numId="28">
    <w:abstractNumId w:val="0"/>
  </w:num>
  <w:num w:numId="29">
    <w:abstractNumId w:val="45"/>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7"/>
  </w:num>
  <w:num w:numId="3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8"/>
  </w:num>
  <w:num w:numId="38">
    <w:abstractNumId w:val="9"/>
  </w:num>
  <w:num w:numId="39">
    <w:abstractNumId w:val="32"/>
  </w:num>
  <w:num w:numId="40">
    <w:abstractNumId w:val="66"/>
  </w:num>
  <w:num w:numId="41">
    <w:abstractNumId w:val="4"/>
  </w:num>
  <w:num w:numId="42">
    <w:abstractNumId w:val="67"/>
  </w:num>
  <w:num w:numId="4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7"/>
    <w:lvlOverride w:ilvl="0"/>
    <w:lvlOverride w:ilvl="1"/>
    <w:lvlOverride w:ilvl="2"/>
    <w:lvlOverride w:ilvl="3"/>
    <w:lvlOverride w:ilvl="4"/>
    <w:lvlOverride w:ilvl="5"/>
    <w:lvlOverride w:ilvl="6"/>
    <w:lvlOverride w:ilvl="7"/>
    <w:lvlOverride w:ilvl="8"/>
  </w:num>
  <w:num w:numId="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1C18"/>
    <w:rsid w:val="00011317"/>
    <w:rsid w:val="00012564"/>
    <w:rsid w:val="00017353"/>
    <w:rsid w:val="00020BF0"/>
    <w:rsid w:val="00031D29"/>
    <w:rsid w:val="00046CE0"/>
    <w:rsid w:val="00051AB7"/>
    <w:rsid w:val="00052E23"/>
    <w:rsid w:val="00060C83"/>
    <w:rsid w:val="00065BC5"/>
    <w:rsid w:val="00065CD5"/>
    <w:rsid w:val="00067932"/>
    <w:rsid w:val="00074C5F"/>
    <w:rsid w:val="0007677C"/>
    <w:rsid w:val="00093C52"/>
    <w:rsid w:val="00095949"/>
    <w:rsid w:val="000A67F4"/>
    <w:rsid w:val="000A7E35"/>
    <w:rsid w:val="000B1ACC"/>
    <w:rsid w:val="000B3AF3"/>
    <w:rsid w:val="000B587F"/>
    <w:rsid w:val="000C2200"/>
    <w:rsid w:val="000C2D25"/>
    <w:rsid w:val="000C3485"/>
    <w:rsid w:val="000D2532"/>
    <w:rsid w:val="000D3803"/>
    <w:rsid w:val="000E26DB"/>
    <w:rsid w:val="000E2E61"/>
    <w:rsid w:val="000E72A1"/>
    <w:rsid w:val="000F0DD6"/>
    <w:rsid w:val="0010372D"/>
    <w:rsid w:val="001040B1"/>
    <w:rsid w:val="00112D09"/>
    <w:rsid w:val="00113945"/>
    <w:rsid w:val="00120066"/>
    <w:rsid w:val="0012710C"/>
    <w:rsid w:val="001317BB"/>
    <w:rsid w:val="00131CF8"/>
    <w:rsid w:val="00133CF2"/>
    <w:rsid w:val="00134498"/>
    <w:rsid w:val="001563FE"/>
    <w:rsid w:val="001770F9"/>
    <w:rsid w:val="00177CCA"/>
    <w:rsid w:val="00183033"/>
    <w:rsid w:val="0019726E"/>
    <w:rsid w:val="001A34AB"/>
    <w:rsid w:val="001C2884"/>
    <w:rsid w:val="001C4D18"/>
    <w:rsid w:val="001C59AE"/>
    <w:rsid w:val="001D22D1"/>
    <w:rsid w:val="001E1051"/>
    <w:rsid w:val="001F2755"/>
    <w:rsid w:val="001F3DC2"/>
    <w:rsid w:val="001F4E4E"/>
    <w:rsid w:val="00216377"/>
    <w:rsid w:val="00233D53"/>
    <w:rsid w:val="0026044E"/>
    <w:rsid w:val="002765C0"/>
    <w:rsid w:val="00280ADB"/>
    <w:rsid w:val="002821E2"/>
    <w:rsid w:val="002842EC"/>
    <w:rsid w:val="00286CAD"/>
    <w:rsid w:val="00286CE2"/>
    <w:rsid w:val="00286F32"/>
    <w:rsid w:val="0028735C"/>
    <w:rsid w:val="00291271"/>
    <w:rsid w:val="002A4504"/>
    <w:rsid w:val="002A7874"/>
    <w:rsid w:val="002A7905"/>
    <w:rsid w:val="002B2BEE"/>
    <w:rsid w:val="002B4C10"/>
    <w:rsid w:val="002C6500"/>
    <w:rsid w:val="002D0560"/>
    <w:rsid w:val="002D2154"/>
    <w:rsid w:val="002D4E5E"/>
    <w:rsid w:val="002D7F28"/>
    <w:rsid w:val="002E236C"/>
    <w:rsid w:val="002F1B50"/>
    <w:rsid w:val="002F1CA2"/>
    <w:rsid w:val="002F3C21"/>
    <w:rsid w:val="002F7B4A"/>
    <w:rsid w:val="00301A06"/>
    <w:rsid w:val="00301C1A"/>
    <w:rsid w:val="003028E8"/>
    <w:rsid w:val="0030653F"/>
    <w:rsid w:val="003101FD"/>
    <w:rsid w:val="0032106A"/>
    <w:rsid w:val="003246DC"/>
    <w:rsid w:val="00341045"/>
    <w:rsid w:val="00346B3E"/>
    <w:rsid w:val="003527DC"/>
    <w:rsid w:val="003602DA"/>
    <w:rsid w:val="00365D8C"/>
    <w:rsid w:val="003735B0"/>
    <w:rsid w:val="00373A7B"/>
    <w:rsid w:val="00385AC8"/>
    <w:rsid w:val="003905AD"/>
    <w:rsid w:val="003977FC"/>
    <w:rsid w:val="003A1EFA"/>
    <w:rsid w:val="003A757D"/>
    <w:rsid w:val="003C016C"/>
    <w:rsid w:val="003F07C3"/>
    <w:rsid w:val="00402290"/>
    <w:rsid w:val="0042412D"/>
    <w:rsid w:val="004338C5"/>
    <w:rsid w:val="00435C07"/>
    <w:rsid w:val="004412A9"/>
    <w:rsid w:val="004461E4"/>
    <w:rsid w:val="0045105C"/>
    <w:rsid w:val="00453C85"/>
    <w:rsid w:val="00464BD1"/>
    <w:rsid w:val="00465458"/>
    <w:rsid w:val="004746D6"/>
    <w:rsid w:val="0048080D"/>
    <w:rsid w:val="00483C49"/>
    <w:rsid w:val="00483D8C"/>
    <w:rsid w:val="004917B6"/>
    <w:rsid w:val="004A2DFE"/>
    <w:rsid w:val="004A5714"/>
    <w:rsid w:val="004A5C19"/>
    <w:rsid w:val="004B0078"/>
    <w:rsid w:val="004C0AE7"/>
    <w:rsid w:val="004C1CF6"/>
    <w:rsid w:val="004C7D91"/>
    <w:rsid w:val="00500CF6"/>
    <w:rsid w:val="005108E6"/>
    <w:rsid w:val="00512BD5"/>
    <w:rsid w:val="00515244"/>
    <w:rsid w:val="0052509D"/>
    <w:rsid w:val="00530693"/>
    <w:rsid w:val="005349AA"/>
    <w:rsid w:val="005378F7"/>
    <w:rsid w:val="00547E9E"/>
    <w:rsid w:val="00557AF6"/>
    <w:rsid w:val="005658FB"/>
    <w:rsid w:val="0057654D"/>
    <w:rsid w:val="005B0847"/>
    <w:rsid w:val="005B0A6A"/>
    <w:rsid w:val="005B5A55"/>
    <w:rsid w:val="005C10F8"/>
    <w:rsid w:val="005C1BAC"/>
    <w:rsid w:val="005D2A35"/>
    <w:rsid w:val="005D70F9"/>
    <w:rsid w:val="005E5C08"/>
    <w:rsid w:val="005E6A0D"/>
    <w:rsid w:val="005F563F"/>
    <w:rsid w:val="00600F9E"/>
    <w:rsid w:val="00605973"/>
    <w:rsid w:val="006070F1"/>
    <w:rsid w:val="00607928"/>
    <w:rsid w:val="006127BE"/>
    <w:rsid w:val="00627F6A"/>
    <w:rsid w:val="006374D2"/>
    <w:rsid w:val="00652A9F"/>
    <w:rsid w:val="00671370"/>
    <w:rsid w:val="00681F00"/>
    <w:rsid w:val="00685BB0"/>
    <w:rsid w:val="006978F8"/>
    <w:rsid w:val="006B3893"/>
    <w:rsid w:val="006C63FD"/>
    <w:rsid w:val="006E6F19"/>
    <w:rsid w:val="006E7CCD"/>
    <w:rsid w:val="006F10CE"/>
    <w:rsid w:val="006F3EF4"/>
    <w:rsid w:val="007157C8"/>
    <w:rsid w:val="00727DEC"/>
    <w:rsid w:val="00745F4F"/>
    <w:rsid w:val="007559E4"/>
    <w:rsid w:val="007577BA"/>
    <w:rsid w:val="007769A6"/>
    <w:rsid w:val="00782430"/>
    <w:rsid w:val="00782BCC"/>
    <w:rsid w:val="00785842"/>
    <w:rsid w:val="00786729"/>
    <w:rsid w:val="007945E0"/>
    <w:rsid w:val="007A3A71"/>
    <w:rsid w:val="007A3C19"/>
    <w:rsid w:val="007A71E7"/>
    <w:rsid w:val="007B5BA8"/>
    <w:rsid w:val="007C1713"/>
    <w:rsid w:val="007C4A95"/>
    <w:rsid w:val="007E3E6C"/>
    <w:rsid w:val="007E5928"/>
    <w:rsid w:val="007E7400"/>
    <w:rsid w:val="007F0721"/>
    <w:rsid w:val="007F781A"/>
    <w:rsid w:val="0080448C"/>
    <w:rsid w:val="008047A7"/>
    <w:rsid w:val="00826238"/>
    <w:rsid w:val="008347E8"/>
    <w:rsid w:val="00847018"/>
    <w:rsid w:val="008607F8"/>
    <w:rsid w:val="00865FBA"/>
    <w:rsid w:val="00876450"/>
    <w:rsid w:val="008774FF"/>
    <w:rsid w:val="00892723"/>
    <w:rsid w:val="008965E2"/>
    <w:rsid w:val="008A116C"/>
    <w:rsid w:val="008D115A"/>
    <w:rsid w:val="008D23E6"/>
    <w:rsid w:val="008E2244"/>
    <w:rsid w:val="008E54E0"/>
    <w:rsid w:val="008E674E"/>
    <w:rsid w:val="008F53A5"/>
    <w:rsid w:val="009017FA"/>
    <w:rsid w:val="00902289"/>
    <w:rsid w:val="009052AD"/>
    <w:rsid w:val="009276F9"/>
    <w:rsid w:val="00940830"/>
    <w:rsid w:val="009430A7"/>
    <w:rsid w:val="00945B72"/>
    <w:rsid w:val="00946F9C"/>
    <w:rsid w:val="0095082F"/>
    <w:rsid w:val="00954ED2"/>
    <w:rsid w:val="00955CF6"/>
    <w:rsid w:val="009633B7"/>
    <w:rsid w:val="00963816"/>
    <w:rsid w:val="0097164D"/>
    <w:rsid w:val="00973155"/>
    <w:rsid w:val="00974A4C"/>
    <w:rsid w:val="00984163"/>
    <w:rsid w:val="009925FD"/>
    <w:rsid w:val="009A4F0A"/>
    <w:rsid w:val="009B1CC0"/>
    <w:rsid w:val="009C3443"/>
    <w:rsid w:val="009D0344"/>
    <w:rsid w:val="009D484D"/>
    <w:rsid w:val="009D497E"/>
    <w:rsid w:val="009D5256"/>
    <w:rsid w:val="009D72B8"/>
    <w:rsid w:val="009E2859"/>
    <w:rsid w:val="009F6AB2"/>
    <w:rsid w:val="00A04231"/>
    <w:rsid w:val="00A12190"/>
    <w:rsid w:val="00A14A60"/>
    <w:rsid w:val="00A1641F"/>
    <w:rsid w:val="00A22044"/>
    <w:rsid w:val="00A2488F"/>
    <w:rsid w:val="00A30436"/>
    <w:rsid w:val="00A451CB"/>
    <w:rsid w:val="00A528FB"/>
    <w:rsid w:val="00A55EE9"/>
    <w:rsid w:val="00A62A2D"/>
    <w:rsid w:val="00A743F6"/>
    <w:rsid w:val="00A75787"/>
    <w:rsid w:val="00A76E7B"/>
    <w:rsid w:val="00A817D4"/>
    <w:rsid w:val="00A817E8"/>
    <w:rsid w:val="00A85DA6"/>
    <w:rsid w:val="00A907A1"/>
    <w:rsid w:val="00A91359"/>
    <w:rsid w:val="00A91580"/>
    <w:rsid w:val="00A96215"/>
    <w:rsid w:val="00AA24C6"/>
    <w:rsid w:val="00AA2EFC"/>
    <w:rsid w:val="00AA41C0"/>
    <w:rsid w:val="00AA4503"/>
    <w:rsid w:val="00AA504A"/>
    <w:rsid w:val="00AB2BED"/>
    <w:rsid w:val="00AD5BD6"/>
    <w:rsid w:val="00B01353"/>
    <w:rsid w:val="00B04A20"/>
    <w:rsid w:val="00B05F4C"/>
    <w:rsid w:val="00B07F0A"/>
    <w:rsid w:val="00B10F23"/>
    <w:rsid w:val="00B11452"/>
    <w:rsid w:val="00B30DF8"/>
    <w:rsid w:val="00B356CB"/>
    <w:rsid w:val="00B51190"/>
    <w:rsid w:val="00B549F2"/>
    <w:rsid w:val="00B5553D"/>
    <w:rsid w:val="00B65483"/>
    <w:rsid w:val="00B71E6A"/>
    <w:rsid w:val="00B73684"/>
    <w:rsid w:val="00B808F2"/>
    <w:rsid w:val="00B874F4"/>
    <w:rsid w:val="00B97CC4"/>
    <w:rsid w:val="00BA0AEF"/>
    <w:rsid w:val="00BA0B02"/>
    <w:rsid w:val="00BA2A2F"/>
    <w:rsid w:val="00BB5383"/>
    <w:rsid w:val="00BF6864"/>
    <w:rsid w:val="00C04A59"/>
    <w:rsid w:val="00C04E85"/>
    <w:rsid w:val="00C0566F"/>
    <w:rsid w:val="00C10A38"/>
    <w:rsid w:val="00C1486D"/>
    <w:rsid w:val="00C16FFB"/>
    <w:rsid w:val="00C17CBB"/>
    <w:rsid w:val="00C219EF"/>
    <w:rsid w:val="00C43C79"/>
    <w:rsid w:val="00C45E83"/>
    <w:rsid w:val="00C46188"/>
    <w:rsid w:val="00C54BC1"/>
    <w:rsid w:val="00C56283"/>
    <w:rsid w:val="00C72C81"/>
    <w:rsid w:val="00C74FE9"/>
    <w:rsid w:val="00C7570D"/>
    <w:rsid w:val="00C76729"/>
    <w:rsid w:val="00C77C3B"/>
    <w:rsid w:val="00C80E84"/>
    <w:rsid w:val="00C81D34"/>
    <w:rsid w:val="00C924C2"/>
    <w:rsid w:val="00CA3381"/>
    <w:rsid w:val="00CA5A4F"/>
    <w:rsid w:val="00CA7B90"/>
    <w:rsid w:val="00CB45F6"/>
    <w:rsid w:val="00CC05ED"/>
    <w:rsid w:val="00CD6299"/>
    <w:rsid w:val="00CF6117"/>
    <w:rsid w:val="00D048CC"/>
    <w:rsid w:val="00D20845"/>
    <w:rsid w:val="00D20861"/>
    <w:rsid w:val="00D22328"/>
    <w:rsid w:val="00D270FF"/>
    <w:rsid w:val="00D272D0"/>
    <w:rsid w:val="00D424FC"/>
    <w:rsid w:val="00D531C0"/>
    <w:rsid w:val="00D56DC1"/>
    <w:rsid w:val="00D62B10"/>
    <w:rsid w:val="00D71CD7"/>
    <w:rsid w:val="00D74A83"/>
    <w:rsid w:val="00D75DE5"/>
    <w:rsid w:val="00D77F60"/>
    <w:rsid w:val="00D9206B"/>
    <w:rsid w:val="00D934F7"/>
    <w:rsid w:val="00D93976"/>
    <w:rsid w:val="00DA08C3"/>
    <w:rsid w:val="00DA2565"/>
    <w:rsid w:val="00DA4F5C"/>
    <w:rsid w:val="00DA59F5"/>
    <w:rsid w:val="00DA5AAB"/>
    <w:rsid w:val="00DA698A"/>
    <w:rsid w:val="00DB0A7A"/>
    <w:rsid w:val="00DB75CD"/>
    <w:rsid w:val="00DE43C7"/>
    <w:rsid w:val="00DE668A"/>
    <w:rsid w:val="00DF08E2"/>
    <w:rsid w:val="00DF3F08"/>
    <w:rsid w:val="00E069FB"/>
    <w:rsid w:val="00E13AEE"/>
    <w:rsid w:val="00E148F6"/>
    <w:rsid w:val="00E25459"/>
    <w:rsid w:val="00E31B77"/>
    <w:rsid w:val="00E370F0"/>
    <w:rsid w:val="00E45525"/>
    <w:rsid w:val="00E51ECC"/>
    <w:rsid w:val="00E52D64"/>
    <w:rsid w:val="00E54673"/>
    <w:rsid w:val="00E60809"/>
    <w:rsid w:val="00E64307"/>
    <w:rsid w:val="00E723A9"/>
    <w:rsid w:val="00E75266"/>
    <w:rsid w:val="00E7584D"/>
    <w:rsid w:val="00E836D2"/>
    <w:rsid w:val="00E92F3A"/>
    <w:rsid w:val="00EA15C5"/>
    <w:rsid w:val="00EB06AF"/>
    <w:rsid w:val="00EB7417"/>
    <w:rsid w:val="00EC0818"/>
    <w:rsid w:val="00EC1291"/>
    <w:rsid w:val="00ED06DE"/>
    <w:rsid w:val="00EE060E"/>
    <w:rsid w:val="00EE6C25"/>
    <w:rsid w:val="00EF294D"/>
    <w:rsid w:val="00EF6BDC"/>
    <w:rsid w:val="00EF755F"/>
    <w:rsid w:val="00F124D7"/>
    <w:rsid w:val="00F15425"/>
    <w:rsid w:val="00F175D9"/>
    <w:rsid w:val="00F321E8"/>
    <w:rsid w:val="00F32703"/>
    <w:rsid w:val="00F3616B"/>
    <w:rsid w:val="00F42A37"/>
    <w:rsid w:val="00F43DFC"/>
    <w:rsid w:val="00F458D1"/>
    <w:rsid w:val="00F5134F"/>
    <w:rsid w:val="00F52E99"/>
    <w:rsid w:val="00F55332"/>
    <w:rsid w:val="00F569C8"/>
    <w:rsid w:val="00F57B44"/>
    <w:rsid w:val="00F64B8E"/>
    <w:rsid w:val="00F65F99"/>
    <w:rsid w:val="00F7507C"/>
    <w:rsid w:val="00F75929"/>
    <w:rsid w:val="00F77430"/>
    <w:rsid w:val="00F77874"/>
    <w:rsid w:val="00F81C67"/>
    <w:rsid w:val="00F82542"/>
    <w:rsid w:val="00F9115F"/>
    <w:rsid w:val="00F960A9"/>
    <w:rsid w:val="00FA56AA"/>
    <w:rsid w:val="00FC5738"/>
    <w:rsid w:val="00FC65F7"/>
    <w:rsid w:val="00FD4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074C5F"/>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
    <w:basedOn w:val="a"/>
    <w:uiPriority w:val="34"/>
    <w:qFormat/>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pple-converted-space">
    <w:name w:val="apple-converted-space"/>
    <w:basedOn w:val="a0"/>
    <w:rsid w:val="00A1641F"/>
  </w:style>
  <w:style w:type="paragraph" w:customStyle="1" w:styleId="12">
    <w:name w:val="Стиль1"/>
    <w:basedOn w:val="a"/>
    <w:uiPriority w:val="99"/>
    <w:rsid w:val="006127BE"/>
    <w:pPr>
      <w:overflowPunct w:val="0"/>
      <w:autoSpaceDE w:val="0"/>
      <w:autoSpaceDN w:val="0"/>
      <w:adjustRightInd w:val="0"/>
      <w:spacing w:line="360" w:lineRule="auto"/>
      <w:ind w:firstLine="720"/>
      <w:jc w:val="both"/>
    </w:pPr>
    <w:rPr>
      <w:sz w:val="28"/>
      <w:szCs w:val="28"/>
    </w:rPr>
  </w:style>
  <w:style w:type="paragraph" w:styleId="ae">
    <w:name w:val="Body Text Indent"/>
    <w:basedOn w:val="a"/>
    <w:link w:val="af"/>
    <w:unhideWhenUsed/>
    <w:rsid w:val="00095949"/>
    <w:pPr>
      <w:spacing w:after="120"/>
      <w:ind w:left="283"/>
    </w:pPr>
    <w:rPr>
      <w:szCs w:val="20"/>
    </w:rPr>
  </w:style>
  <w:style w:type="character" w:customStyle="1" w:styleId="af">
    <w:name w:val="Основной текст с отступом Знак"/>
    <w:basedOn w:val="a0"/>
    <w:link w:val="ae"/>
    <w:rsid w:val="00095949"/>
    <w:rPr>
      <w:rFonts w:ascii="Times New Roman" w:eastAsia="Times New Roman" w:hAnsi="Times New Roman" w:cs="Times New Roman"/>
      <w:sz w:val="24"/>
      <w:szCs w:val="20"/>
      <w:lang w:eastAsia="ru-RU"/>
    </w:rPr>
  </w:style>
  <w:style w:type="paragraph" w:styleId="af0">
    <w:name w:val="Body Text"/>
    <w:basedOn w:val="a"/>
    <w:link w:val="af1"/>
    <w:uiPriority w:val="99"/>
    <w:unhideWhenUsed/>
    <w:rsid w:val="001F4E4E"/>
    <w:pPr>
      <w:spacing w:after="120"/>
    </w:pPr>
  </w:style>
  <w:style w:type="character" w:customStyle="1" w:styleId="af1">
    <w:name w:val="Основной текст Знак"/>
    <w:basedOn w:val="a0"/>
    <w:link w:val="af0"/>
    <w:uiPriority w:val="99"/>
    <w:rsid w:val="001F4E4E"/>
    <w:rPr>
      <w:rFonts w:ascii="Times New Roman" w:eastAsia="Times New Roman" w:hAnsi="Times New Roman" w:cs="Times New Roman"/>
      <w:sz w:val="24"/>
      <w:szCs w:val="24"/>
      <w:lang w:eastAsia="ru-RU"/>
    </w:rPr>
  </w:style>
  <w:style w:type="character" w:styleId="af2">
    <w:name w:val="Strong"/>
    <w:basedOn w:val="a0"/>
    <w:uiPriority w:val="22"/>
    <w:qFormat/>
    <w:rsid w:val="00AA24C6"/>
    <w:rPr>
      <w:b/>
      <w:bCs/>
    </w:rPr>
  </w:style>
  <w:style w:type="character" w:customStyle="1" w:styleId="4">
    <w:name w:val="Заголовок №4_"/>
    <w:link w:val="41"/>
    <w:uiPriority w:val="99"/>
    <w:locked/>
    <w:rsid w:val="00AA4503"/>
    <w:rPr>
      <w:b/>
      <w:bCs/>
      <w:sz w:val="23"/>
      <w:szCs w:val="23"/>
      <w:shd w:val="clear" w:color="auto" w:fill="FFFFFF"/>
    </w:rPr>
  </w:style>
  <w:style w:type="paragraph" w:customStyle="1" w:styleId="41">
    <w:name w:val="Заголовок №41"/>
    <w:basedOn w:val="a"/>
    <w:link w:val="4"/>
    <w:uiPriority w:val="99"/>
    <w:rsid w:val="00AA4503"/>
    <w:pPr>
      <w:shd w:val="clear" w:color="auto" w:fill="FFFFFF"/>
      <w:spacing w:after="300" w:line="240" w:lineRule="atLeast"/>
      <w:ind w:hanging="300"/>
      <w:jc w:val="both"/>
      <w:outlineLvl w:val="3"/>
    </w:pPr>
    <w:rPr>
      <w:rFonts w:asciiTheme="minorHAnsi" w:eastAsiaTheme="minorHAnsi" w:hAnsiTheme="minorHAnsi" w:cstheme="minorBidi"/>
      <w:b/>
      <w:bCs/>
      <w:sz w:val="23"/>
      <w:szCs w:val="23"/>
      <w:lang w:eastAsia="en-US"/>
    </w:rPr>
  </w:style>
  <w:style w:type="character" w:customStyle="1" w:styleId="42">
    <w:name w:val="Заголовок №4 (2)_"/>
    <w:link w:val="420"/>
    <w:uiPriority w:val="99"/>
    <w:locked/>
    <w:rsid w:val="00AA4503"/>
    <w:rPr>
      <w:sz w:val="23"/>
      <w:szCs w:val="23"/>
      <w:shd w:val="clear" w:color="auto" w:fill="FFFFFF"/>
    </w:rPr>
  </w:style>
  <w:style w:type="paragraph" w:customStyle="1" w:styleId="420">
    <w:name w:val="Заголовок №4 (2)"/>
    <w:basedOn w:val="a"/>
    <w:link w:val="42"/>
    <w:uiPriority w:val="99"/>
    <w:rsid w:val="00AA4503"/>
    <w:pPr>
      <w:shd w:val="clear" w:color="auto" w:fill="FFFFFF"/>
      <w:spacing w:line="274" w:lineRule="exact"/>
      <w:outlineLvl w:val="3"/>
    </w:pPr>
    <w:rPr>
      <w:rFonts w:asciiTheme="minorHAnsi" w:eastAsiaTheme="minorHAnsi" w:hAnsiTheme="minorHAnsi" w:cstheme="minorBidi"/>
      <w:sz w:val="23"/>
      <w:szCs w:val="23"/>
      <w:lang w:eastAsia="en-US"/>
    </w:rPr>
  </w:style>
  <w:style w:type="character" w:customStyle="1" w:styleId="421">
    <w:name w:val="Заголовок №4 (2) + Полужирный"/>
    <w:uiPriority w:val="99"/>
    <w:rsid w:val="00AA4503"/>
    <w:rPr>
      <w:b/>
      <w:bCs/>
      <w:sz w:val="23"/>
      <w:szCs w:val="23"/>
      <w:shd w:val="clear" w:color="auto" w:fill="FFFFFF"/>
    </w:rPr>
  </w:style>
  <w:style w:type="character" w:customStyle="1" w:styleId="5">
    <w:name w:val="Основной текст + Полужирный5"/>
    <w:uiPriority w:val="99"/>
    <w:rsid w:val="00AA4503"/>
    <w:rPr>
      <w:rFonts w:ascii="Times New Roman" w:hAnsi="Times New Roman" w:cs="Times New Roman" w:hint="default"/>
      <w:b/>
      <w:bCs/>
      <w:sz w:val="23"/>
      <w:szCs w:val="23"/>
      <w:shd w:val="clear" w:color="auto" w:fill="FFFFFF"/>
    </w:rPr>
  </w:style>
  <w:style w:type="paragraph" w:customStyle="1" w:styleId="Default">
    <w:name w:val="Default"/>
    <w:rsid w:val="00AA450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
    <w:name w:val="Основной текст (2)_"/>
    <w:link w:val="20"/>
    <w:uiPriority w:val="99"/>
    <w:locked/>
    <w:rsid w:val="00020BF0"/>
    <w:rPr>
      <w:b/>
      <w:bCs/>
      <w:sz w:val="23"/>
      <w:szCs w:val="23"/>
      <w:shd w:val="clear" w:color="auto" w:fill="FFFFFF"/>
    </w:rPr>
  </w:style>
  <w:style w:type="paragraph" w:customStyle="1" w:styleId="20">
    <w:name w:val="Основной текст (2)"/>
    <w:basedOn w:val="a"/>
    <w:link w:val="2"/>
    <w:uiPriority w:val="99"/>
    <w:rsid w:val="00020BF0"/>
    <w:pPr>
      <w:shd w:val="clear" w:color="auto" w:fill="FFFFFF"/>
      <w:spacing w:after="360" w:line="240" w:lineRule="atLeast"/>
      <w:ind w:hanging="560"/>
    </w:pPr>
    <w:rPr>
      <w:rFonts w:asciiTheme="minorHAnsi" w:eastAsiaTheme="minorHAnsi" w:hAnsiTheme="minorHAnsi" w:cstheme="minorBidi"/>
      <w:b/>
      <w:bCs/>
      <w:sz w:val="23"/>
      <w:szCs w:val="23"/>
      <w:lang w:eastAsia="en-US"/>
    </w:rPr>
  </w:style>
  <w:style w:type="character" w:customStyle="1" w:styleId="7">
    <w:name w:val="Основной текст + Полужирный7"/>
    <w:uiPriority w:val="99"/>
    <w:rsid w:val="00020BF0"/>
    <w:rPr>
      <w:rFonts w:ascii="Times New Roman" w:hAnsi="Times New Roman" w:cs="Times New Roman" w:hint="default"/>
      <w:b/>
      <w:bCs/>
      <w:sz w:val="23"/>
      <w:szCs w:val="23"/>
      <w:shd w:val="clear" w:color="auto" w:fill="FFFFFF"/>
    </w:rPr>
  </w:style>
  <w:style w:type="character" w:customStyle="1" w:styleId="422">
    <w:name w:val="Заголовок №4 + Не полужирный2"/>
    <w:uiPriority w:val="99"/>
    <w:rsid w:val="00020BF0"/>
    <w:rPr>
      <w:b w:val="0"/>
      <w:bCs w:val="0"/>
      <w:sz w:val="23"/>
      <w:szCs w:val="23"/>
      <w:shd w:val="clear" w:color="auto" w:fill="FFFFFF"/>
    </w:rPr>
  </w:style>
  <w:style w:type="character" w:customStyle="1" w:styleId="6">
    <w:name w:val="Основной текст + Полужирный6"/>
    <w:uiPriority w:val="99"/>
    <w:rsid w:val="00020BF0"/>
    <w:rPr>
      <w:rFonts w:ascii="Times New Roman" w:hAnsi="Times New Roman" w:cs="Times New Roman" w:hint="default"/>
      <w:b/>
      <w:bCs/>
      <w:sz w:val="23"/>
      <w:szCs w:val="23"/>
      <w:shd w:val="clear" w:color="auto" w:fill="FFFFFF"/>
    </w:rPr>
  </w:style>
  <w:style w:type="character" w:customStyle="1" w:styleId="22">
    <w:name w:val="Основной текст (2) + Не полужирный2"/>
    <w:uiPriority w:val="99"/>
    <w:rsid w:val="00020BF0"/>
    <w:rPr>
      <w:b w:val="0"/>
      <w:bCs w:val="0"/>
      <w:sz w:val="23"/>
      <w:szCs w:val="23"/>
      <w:shd w:val="clear" w:color="auto" w:fill="FFFFFF"/>
    </w:rPr>
  </w:style>
  <w:style w:type="character" w:customStyle="1" w:styleId="8">
    <w:name w:val="Основной текст (8)_"/>
    <w:link w:val="80"/>
    <w:uiPriority w:val="99"/>
    <w:locked/>
    <w:rsid w:val="008347E8"/>
    <w:rPr>
      <w:i/>
      <w:iCs/>
      <w:sz w:val="21"/>
      <w:szCs w:val="21"/>
      <w:shd w:val="clear" w:color="auto" w:fill="FFFFFF"/>
    </w:rPr>
  </w:style>
  <w:style w:type="paragraph" w:customStyle="1" w:styleId="80">
    <w:name w:val="Основной текст (8)"/>
    <w:basedOn w:val="a"/>
    <w:link w:val="8"/>
    <w:uiPriority w:val="99"/>
    <w:qFormat/>
    <w:rsid w:val="008347E8"/>
    <w:pPr>
      <w:shd w:val="clear" w:color="auto" w:fill="FFFFFF"/>
      <w:spacing w:line="504" w:lineRule="exact"/>
    </w:pPr>
    <w:rPr>
      <w:rFonts w:asciiTheme="minorHAnsi" w:eastAsiaTheme="minorHAnsi" w:hAnsiTheme="minorHAnsi" w:cstheme="minorBidi"/>
      <w:i/>
      <w:iCs/>
      <w:sz w:val="21"/>
      <w:szCs w:val="21"/>
      <w:lang w:eastAsia="en-US"/>
    </w:rPr>
  </w:style>
  <w:style w:type="paragraph" w:customStyle="1" w:styleId="c8">
    <w:name w:val="c8"/>
    <w:basedOn w:val="a"/>
    <w:rsid w:val="00EA15C5"/>
    <w:pPr>
      <w:spacing w:before="100" w:beforeAutospacing="1" w:after="100" w:afterAutospacing="1"/>
    </w:pPr>
  </w:style>
  <w:style w:type="character" w:customStyle="1" w:styleId="c2">
    <w:name w:val="c2"/>
    <w:basedOn w:val="a0"/>
    <w:rsid w:val="00EA15C5"/>
  </w:style>
  <w:style w:type="character" w:customStyle="1" w:styleId="16">
    <w:name w:val="Основной текст + Полужирный16"/>
    <w:uiPriority w:val="99"/>
    <w:rsid w:val="008E2244"/>
    <w:rPr>
      <w:rFonts w:ascii="Times New Roman" w:hAnsi="Times New Roman" w:cs="Times New Roman" w:hint="default"/>
      <w:b/>
      <w:bCs/>
      <w:sz w:val="23"/>
      <w:szCs w:val="23"/>
      <w:shd w:val="clear" w:color="auto" w:fill="FFFFFF"/>
    </w:rPr>
  </w:style>
  <w:style w:type="character" w:customStyle="1" w:styleId="30">
    <w:name w:val="Заголовок 3 Знак"/>
    <w:basedOn w:val="a0"/>
    <w:link w:val="3"/>
    <w:uiPriority w:val="9"/>
    <w:semiHidden/>
    <w:rsid w:val="00074C5F"/>
    <w:rPr>
      <w:rFonts w:asciiTheme="majorHAnsi" w:eastAsiaTheme="majorEastAsia" w:hAnsiTheme="majorHAnsi" w:cstheme="majorBidi"/>
      <w:b/>
      <w:bCs/>
      <w:color w:val="5B9BD5"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074C5F"/>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
    <w:basedOn w:val="a"/>
    <w:uiPriority w:val="34"/>
    <w:qFormat/>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pple-converted-space">
    <w:name w:val="apple-converted-space"/>
    <w:basedOn w:val="a0"/>
    <w:rsid w:val="00A1641F"/>
  </w:style>
  <w:style w:type="paragraph" w:customStyle="1" w:styleId="12">
    <w:name w:val="Стиль1"/>
    <w:basedOn w:val="a"/>
    <w:uiPriority w:val="99"/>
    <w:rsid w:val="006127BE"/>
    <w:pPr>
      <w:overflowPunct w:val="0"/>
      <w:autoSpaceDE w:val="0"/>
      <w:autoSpaceDN w:val="0"/>
      <w:adjustRightInd w:val="0"/>
      <w:spacing w:line="360" w:lineRule="auto"/>
      <w:ind w:firstLine="720"/>
      <w:jc w:val="both"/>
    </w:pPr>
    <w:rPr>
      <w:sz w:val="28"/>
      <w:szCs w:val="28"/>
    </w:rPr>
  </w:style>
  <w:style w:type="paragraph" w:styleId="ae">
    <w:name w:val="Body Text Indent"/>
    <w:basedOn w:val="a"/>
    <w:link w:val="af"/>
    <w:unhideWhenUsed/>
    <w:rsid w:val="00095949"/>
    <w:pPr>
      <w:spacing w:after="120"/>
      <w:ind w:left="283"/>
    </w:pPr>
    <w:rPr>
      <w:szCs w:val="20"/>
    </w:rPr>
  </w:style>
  <w:style w:type="character" w:customStyle="1" w:styleId="af">
    <w:name w:val="Основной текст с отступом Знак"/>
    <w:basedOn w:val="a0"/>
    <w:link w:val="ae"/>
    <w:rsid w:val="00095949"/>
    <w:rPr>
      <w:rFonts w:ascii="Times New Roman" w:eastAsia="Times New Roman" w:hAnsi="Times New Roman" w:cs="Times New Roman"/>
      <w:sz w:val="24"/>
      <w:szCs w:val="20"/>
      <w:lang w:eastAsia="ru-RU"/>
    </w:rPr>
  </w:style>
  <w:style w:type="paragraph" w:styleId="af0">
    <w:name w:val="Body Text"/>
    <w:basedOn w:val="a"/>
    <w:link w:val="af1"/>
    <w:uiPriority w:val="99"/>
    <w:unhideWhenUsed/>
    <w:rsid w:val="001F4E4E"/>
    <w:pPr>
      <w:spacing w:after="120"/>
    </w:pPr>
  </w:style>
  <w:style w:type="character" w:customStyle="1" w:styleId="af1">
    <w:name w:val="Основной текст Знак"/>
    <w:basedOn w:val="a0"/>
    <w:link w:val="af0"/>
    <w:uiPriority w:val="99"/>
    <w:rsid w:val="001F4E4E"/>
    <w:rPr>
      <w:rFonts w:ascii="Times New Roman" w:eastAsia="Times New Roman" w:hAnsi="Times New Roman" w:cs="Times New Roman"/>
      <w:sz w:val="24"/>
      <w:szCs w:val="24"/>
      <w:lang w:eastAsia="ru-RU"/>
    </w:rPr>
  </w:style>
  <w:style w:type="character" w:styleId="af2">
    <w:name w:val="Strong"/>
    <w:basedOn w:val="a0"/>
    <w:uiPriority w:val="22"/>
    <w:qFormat/>
    <w:rsid w:val="00AA24C6"/>
    <w:rPr>
      <w:b/>
      <w:bCs/>
    </w:rPr>
  </w:style>
  <w:style w:type="character" w:customStyle="1" w:styleId="4">
    <w:name w:val="Заголовок №4_"/>
    <w:link w:val="41"/>
    <w:uiPriority w:val="99"/>
    <w:locked/>
    <w:rsid w:val="00AA4503"/>
    <w:rPr>
      <w:b/>
      <w:bCs/>
      <w:sz w:val="23"/>
      <w:szCs w:val="23"/>
      <w:shd w:val="clear" w:color="auto" w:fill="FFFFFF"/>
    </w:rPr>
  </w:style>
  <w:style w:type="paragraph" w:customStyle="1" w:styleId="41">
    <w:name w:val="Заголовок №41"/>
    <w:basedOn w:val="a"/>
    <w:link w:val="4"/>
    <w:uiPriority w:val="99"/>
    <w:rsid w:val="00AA4503"/>
    <w:pPr>
      <w:shd w:val="clear" w:color="auto" w:fill="FFFFFF"/>
      <w:spacing w:after="300" w:line="240" w:lineRule="atLeast"/>
      <w:ind w:hanging="300"/>
      <w:jc w:val="both"/>
      <w:outlineLvl w:val="3"/>
    </w:pPr>
    <w:rPr>
      <w:rFonts w:asciiTheme="minorHAnsi" w:eastAsiaTheme="minorHAnsi" w:hAnsiTheme="minorHAnsi" w:cstheme="minorBidi"/>
      <w:b/>
      <w:bCs/>
      <w:sz w:val="23"/>
      <w:szCs w:val="23"/>
      <w:lang w:eastAsia="en-US"/>
    </w:rPr>
  </w:style>
  <w:style w:type="character" w:customStyle="1" w:styleId="42">
    <w:name w:val="Заголовок №4 (2)_"/>
    <w:link w:val="420"/>
    <w:uiPriority w:val="99"/>
    <w:locked/>
    <w:rsid w:val="00AA4503"/>
    <w:rPr>
      <w:sz w:val="23"/>
      <w:szCs w:val="23"/>
      <w:shd w:val="clear" w:color="auto" w:fill="FFFFFF"/>
    </w:rPr>
  </w:style>
  <w:style w:type="paragraph" w:customStyle="1" w:styleId="420">
    <w:name w:val="Заголовок №4 (2)"/>
    <w:basedOn w:val="a"/>
    <w:link w:val="42"/>
    <w:uiPriority w:val="99"/>
    <w:rsid w:val="00AA4503"/>
    <w:pPr>
      <w:shd w:val="clear" w:color="auto" w:fill="FFFFFF"/>
      <w:spacing w:line="274" w:lineRule="exact"/>
      <w:outlineLvl w:val="3"/>
    </w:pPr>
    <w:rPr>
      <w:rFonts w:asciiTheme="minorHAnsi" w:eastAsiaTheme="minorHAnsi" w:hAnsiTheme="minorHAnsi" w:cstheme="minorBidi"/>
      <w:sz w:val="23"/>
      <w:szCs w:val="23"/>
      <w:lang w:eastAsia="en-US"/>
    </w:rPr>
  </w:style>
  <w:style w:type="character" w:customStyle="1" w:styleId="421">
    <w:name w:val="Заголовок №4 (2) + Полужирный"/>
    <w:uiPriority w:val="99"/>
    <w:rsid w:val="00AA4503"/>
    <w:rPr>
      <w:b/>
      <w:bCs/>
      <w:sz w:val="23"/>
      <w:szCs w:val="23"/>
      <w:shd w:val="clear" w:color="auto" w:fill="FFFFFF"/>
    </w:rPr>
  </w:style>
  <w:style w:type="character" w:customStyle="1" w:styleId="5">
    <w:name w:val="Основной текст + Полужирный5"/>
    <w:uiPriority w:val="99"/>
    <w:rsid w:val="00AA4503"/>
    <w:rPr>
      <w:rFonts w:ascii="Times New Roman" w:hAnsi="Times New Roman" w:cs="Times New Roman" w:hint="default"/>
      <w:b/>
      <w:bCs/>
      <w:sz w:val="23"/>
      <w:szCs w:val="23"/>
      <w:shd w:val="clear" w:color="auto" w:fill="FFFFFF"/>
    </w:rPr>
  </w:style>
  <w:style w:type="paragraph" w:customStyle="1" w:styleId="Default">
    <w:name w:val="Default"/>
    <w:rsid w:val="00AA450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
    <w:name w:val="Основной текст (2)_"/>
    <w:link w:val="20"/>
    <w:uiPriority w:val="99"/>
    <w:locked/>
    <w:rsid w:val="00020BF0"/>
    <w:rPr>
      <w:b/>
      <w:bCs/>
      <w:sz w:val="23"/>
      <w:szCs w:val="23"/>
      <w:shd w:val="clear" w:color="auto" w:fill="FFFFFF"/>
    </w:rPr>
  </w:style>
  <w:style w:type="paragraph" w:customStyle="1" w:styleId="20">
    <w:name w:val="Основной текст (2)"/>
    <w:basedOn w:val="a"/>
    <w:link w:val="2"/>
    <w:uiPriority w:val="99"/>
    <w:rsid w:val="00020BF0"/>
    <w:pPr>
      <w:shd w:val="clear" w:color="auto" w:fill="FFFFFF"/>
      <w:spacing w:after="360" w:line="240" w:lineRule="atLeast"/>
      <w:ind w:hanging="560"/>
    </w:pPr>
    <w:rPr>
      <w:rFonts w:asciiTheme="minorHAnsi" w:eastAsiaTheme="minorHAnsi" w:hAnsiTheme="minorHAnsi" w:cstheme="minorBidi"/>
      <w:b/>
      <w:bCs/>
      <w:sz w:val="23"/>
      <w:szCs w:val="23"/>
      <w:lang w:eastAsia="en-US"/>
    </w:rPr>
  </w:style>
  <w:style w:type="character" w:customStyle="1" w:styleId="7">
    <w:name w:val="Основной текст + Полужирный7"/>
    <w:uiPriority w:val="99"/>
    <w:rsid w:val="00020BF0"/>
    <w:rPr>
      <w:rFonts w:ascii="Times New Roman" w:hAnsi="Times New Roman" w:cs="Times New Roman" w:hint="default"/>
      <w:b/>
      <w:bCs/>
      <w:sz w:val="23"/>
      <w:szCs w:val="23"/>
      <w:shd w:val="clear" w:color="auto" w:fill="FFFFFF"/>
    </w:rPr>
  </w:style>
  <w:style w:type="character" w:customStyle="1" w:styleId="422">
    <w:name w:val="Заголовок №4 + Не полужирный2"/>
    <w:uiPriority w:val="99"/>
    <w:rsid w:val="00020BF0"/>
    <w:rPr>
      <w:b w:val="0"/>
      <w:bCs w:val="0"/>
      <w:sz w:val="23"/>
      <w:szCs w:val="23"/>
      <w:shd w:val="clear" w:color="auto" w:fill="FFFFFF"/>
    </w:rPr>
  </w:style>
  <w:style w:type="character" w:customStyle="1" w:styleId="6">
    <w:name w:val="Основной текст + Полужирный6"/>
    <w:uiPriority w:val="99"/>
    <w:rsid w:val="00020BF0"/>
    <w:rPr>
      <w:rFonts w:ascii="Times New Roman" w:hAnsi="Times New Roman" w:cs="Times New Roman" w:hint="default"/>
      <w:b/>
      <w:bCs/>
      <w:sz w:val="23"/>
      <w:szCs w:val="23"/>
      <w:shd w:val="clear" w:color="auto" w:fill="FFFFFF"/>
    </w:rPr>
  </w:style>
  <w:style w:type="character" w:customStyle="1" w:styleId="22">
    <w:name w:val="Основной текст (2) + Не полужирный2"/>
    <w:uiPriority w:val="99"/>
    <w:rsid w:val="00020BF0"/>
    <w:rPr>
      <w:b w:val="0"/>
      <w:bCs w:val="0"/>
      <w:sz w:val="23"/>
      <w:szCs w:val="23"/>
      <w:shd w:val="clear" w:color="auto" w:fill="FFFFFF"/>
    </w:rPr>
  </w:style>
  <w:style w:type="character" w:customStyle="1" w:styleId="8">
    <w:name w:val="Основной текст (8)_"/>
    <w:link w:val="80"/>
    <w:uiPriority w:val="99"/>
    <w:locked/>
    <w:rsid w:val="008347E8"/>
    <w:rPr>
      <w:i/>
      <w:iCs/>
      <w:sz w:val="21"/>
      <w:szCs w:val="21"/>
      <w:shd w:val="clear" w:color="auto" w:fill="FFFFFF"/>
    </w:rPr>
  </w:style>
  <w:style w:type="paragraph" w:customStyle="1" w:styleId="80">
    <w:name w:val="Основной текст (8)"/>
    <w:basedOn w:val="a"/>
    <w:link w:val="8"/>
    <w:uiPriority w:val="99"/>
    <w:qFormat/>
    <w:rsid w:val="008347E8"/>
    <w:pPr>
      <w:shd w:val="clear" w:color="auto" w:fill="FFFFFF"/>
      <w:spacing w:line="504" w:lineRule="exact"/>
    </w:pPr>
    <w:rPr>
      <w:rFonts w:asciiTheme="minorHAnsi" w:eastAsiaTheme="minorHAnsi" w:hAnsiTheme="minorHAnsi" w:cstheme="minorBidi"/>
      <w:i/>
      <w:iCs/>
      <w:sz w:val="21"/>
      <w:szCs w:val="21"/>
      <w:lang w:eastAsia="en-US"/>
    </w:rPr>
  </w:style>
  <w:style w:type="paragraph" w:customStyle="1" w:styleId="c8">
    <w:name w:val="c8"/>
    <w:basedOn w:val="a"/>
    <w:rsid w:val="00EA15C5"/>
    <w:pPr>
      <w:spacing w:before="100" w:beforeAutospacing="1" w:after="100" w:afterAutospacing="1"/>
    </w:pPr>
  </w:style>
  <w:style w:type="character" w:customStyle="1" w:styleId="c2">
    <w:name w:val="c2"/>
    <w:basedOn w:val="a0"/>
    <w:rsid w:val="00EA15C5"/>
  </w:style>
  <w:style w:type="character" w:customStyle="1" w:styleId="16">
    <w:name w:val="Основной текст + Полужирный16"/>
    <w:uiPriority w:val="99"/>
    <w:rsid w:val="008E2244"/>
    <w:rPr>
      <w:rFonts w:ascii="Times New Roman" w:hAnsi="Times New Roman" w:cs="Times New Roman" w:hint="default"/>
      <w:b/>
      <w:bCs/>
      <w:sz w:val="23"/>
      <w:szCs w:val="23"/>
      <w:shd w:val="clear" w:color="auto" w:fill="FFFFFF"/>
    </w:rPr>
  </w:style>
  <w:style w:type="character" w:customStyle="1" w:styleId="30">
    <w:name w:val="Заголовок 3 Знак"/>
    <w:basedOn w:val="a0"/>
    <w:link w:val="3"/>
    <w:uiPriority w:val="9"/>
    <w:semiHidden/>
    <w:rsid w:val="00074C5F"/>
    <w:rPr>
      <w:rFonts w:asciiTheme="majorHAnsi" w:eastAsiaTheme="majorEastAsia" w:hAnsiTheme="majorHAnsi" w:cstheme="majorBidi"/>
      <w:b/>
      <w:bCs/>
      <w:color w:val="5B9BD5"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089">
      <w:bodyDiv w:val="1"/>
      <w:marLeft w:val="0"/>
      <w:marRight w:val="0"/>
      <w:marTop w:val="0"/>
      <w:marBottom w:val="0"/>
      <w:divBdr>
        <w:top w:val="none" w:sz="0" w:space="0" w:color="auto"/>
        <w:left w:val="none" w:sz="0" w:space="0" w:color="auto"/>
        <w:bottom w:val="none" w:sz="0" w:space="0" w:color="auto"/>
        <w:right w:val="none" w:sz="0" w:space="0" w:color="auto"/>
      </w:divBdr>
    </w:div>
    <w:div w:id="3477041">
      <w:bodyDiv w:val="1"/>
      <w:marLeft w:val="0"/>
      <w:marRight w:val="0"/>
      <w:marTop w:val="0"/>
      <w:marBottom w:val="0"/>
      <w:divBdr>
        <w:top w:val="none" w:sz="0" w:space="0" w:color="auto"/>
        <w:left w:val="none" w:sz="0" w:space="0" w:color="auto"/>
        <w:bottom w:val="none" w:sz="0" w:space="0" w:color="auto"/>
        <w:right w:val="none" w:sz="0" w:space="0" w:color="auto"/>
      </w:divBdr>
    </w:div>
    <w:div w:id="4333857">
      <w:bodyDiv w:val="1"/>
      <w:marLeft w:val="0"/>
      <w:marRight w:val="0"/>
      <w:marTop w:val="0"/>
      <w:marBottom w:val="0"/>
      <w:divBdr>
        <w:top w:val="none" w:sz="0" w:space="0" w:color="auto"/>
        <w:left w:val="none" w:sz="0" w:space="0" w:color="auto"/>
        <w:bottom w:val="none" w:sz="0" w:space="0" w:color="auto"/>
        <w:right w:val="none" w:sz="0" w:space="0" w:color="auto"/>
      </w:divBdr>
    </w:div>
    <w:div w:id="25297774">
      <w:bodyDiv w:val="1"/>
      <w:marLeft w:val="0"/>
      <w:marRight w:val="0"/>
      <w:marTop w:val="0"/>
      <w:marBottom w:val="0"/>
      <w:divBdr>
        <w:top w:val="none" w:sz="0" w:space="0" w:color="auto"/>
        <w:left w:val="none" w:sz="0" w:space="0" w:color="auto"/>
        <w:bottom w:val="none" w:sz="0" w:space="0" w:color="auto"/>
        <w:right w:val="none" w:sz="0" w:space="0" w:color="auto"/>
      </w:divBdr>
    </w:div>
    <w:div w:id="28652070">
      <w:bodyDiv w:val="1"/>
      <w:marLeft w:val="0"/>
      <w:marRight w:val="0"/>
      <w:marTop w:val="0"/>
      <w:marBottom w:val="0"/>
      <w:divBdr>
        <w:top w:val="none" w:sz="0" w:space="0" w:color="auto"/>
        <w:left w:val="none" w:sz="0" w:space="0" w:color="auto"/>
        <w:bottom w:val="none" w:sz="0" w:space="0" w:color="auto"/>
        <w:right w:val="none" w:sz="0" w:space="0" w:color="auto"/>
      </w:divBdr>
    </w:div>
    <w:div w:id="44330098">
      <w:bodyDiv w:val="1"/>
      <w:marLeft w:val="0"/>
      <w:marRight w:val="0"/>
      <w:marTop w:val="0"/>
      <w:marBottom w:val="0"/>
      <w:divBdr>
        <w:top w:val="none" w:sz="0" w:space="0" w:color="auto"/>
        <w:left w:val="none" w:sz="0" w:space="0" w:color="auto"/>
        <w:bottom w:val="none" w:sz="0" w:space="0" w:color="auto"/>
        <w:right w:val="none" w:sz="0" w:space="0" w:color="auto"/>
      </w:divBdr>
    </w:div>
    <w:div w:id="48920201">
      <w:bodyDiv w:val="1"/>
      <w:marLeft w:val="0"/>
      <w:marRight w:val="0"/>
      <w:marTop w:val="0"/>
      <w:marBottom w:val="0"/>
      <w:divBdr>
        <w:top w:val="none" w:sz="0" w:space="0" w:color="auto"/>
        <w:left w:val="none" w:sz="0" w:space="0" w:color="auto"/>
        <w:bottom w:val="none" w:sz="0" w:space="0" w:color="auto"/>
        <w:right w:val="none" w:sz="0" w:space="0" w:color="auto"/>
      </w:divBdr>
    </w:div>
    <w:div w:id="49152742">
      <w:bodyDiv w:val="1"/>
      <w:marLeft w:val="0"/>
      <w:marRight w:val="0"/>
      <w:marTop w:val="0"/>
      <w:marBottom w:val="0"/>
      <w:divBdr>
        <w:top w:val="none" w:sz="0" w:space="0" w:color="auto"/>
        <w:left w:val="none" w:sz="0" w:space="0" w:color="auto"/>
        <w:bottom w:val="none" w:sz="0" w:space="0" w:color="auto"/>
        <w:right w:val="none" w:sz="0" w:space="0" w:color="auto"/>
      </w:divBdr>
    </w:div>
    <w:div w:id="52972337">
      <w:bodyDiv w:val="1"/>
      <w:marLeft w:val="0"/>
      <w:marRight w:val="0"/>
      <w:marTop w:val="0"/>
      <w:marBottom w:val="0"/>
      <w:divBdr>
        <w:top w:val="none" w:sz="0" w:space="0" w:color="auto"/>
        <w:left w:val="none" w:sz="0" w:space="0" w:color="auto"/>
        <w:bottom w:val="none" w:sz="0" w:space="0" w:color="auto"/>
        <w:right w:val="none" w:sz="0" w:space="0" w:color="auto"/>
      </w:divBdr>
    </w:div>
    <w:div w:id="53699235">
      <w:bodyDiv w:val="1"/>
      <w:marLeft w:val="0"/>
      <w:marRight w:val="0"/>
      <w:marTop w:val="0"/>
      <w:marBottom w:val="0"/>
      <w:divBdr>
        <w:top w:val="none" w:sz="0" w:space="0" w:color="auto"/>
        <w:left w:val="none" w:sz="0" w:space="0" w:color="auto"/>
        <w:bottom w:val="none" w:sz="0" w:space="0" w:color="auto"/>
        <w:right w:val="none" w:sz="0" w:space="0" w:color="auto"/>
      </w:divBdr>
    </w:div>
    <w:div w:id="76752500">
      <w:bodyDiv w:val="1"/>
      <w:marLeft w:val="0"/>
      <w:marRight w:val="0"/>
      <w:marTop w:val="0"/>
      <w:marBottom w:val="0"/>
      <w:divBdr>
        <w:top w:val="none" w:sz="0" w:space="0" w:color="auto"/>
        <w:left w:val="none" w:sz="0" w:space="0" w:color="auto"/>
        <w:bottom w:val="none" w:sz="0" w:space="0" w:color="auto"/>
        <w:right w:val="none" w:sz="0" w:space="0" w:color="auto"/>
      </w:divBdr>
    </w:div>
    <w:div w:id="78258155">
      <w:bodyDiv w:val="1"/>
      <w:marLeft w:val="0"/>
      <w:marRight w:val="0"/>
      <w:marTop w:val="0"/>
      <w:marBottom w:val="0"/>
      <w:divBdr>
        <w:top w:val="none" w:sz="0" w:space="0" w:color="auto"/>
        <w:left w:val="none" w:sz="0" w:space="0" w:color="auto"/>
        <w:bottom w:val="none" w:sz="0" w:space="0" w:color="auto"/>
        <w:right w:val="none" w:sz="0" w:space="0" w:color="auto"/>
      </w:divBdr>
    </w:div>
    <w:div w:id="92367035">
      <w:bodyDiv w:val="1"/>
      <w:marLeft w:val="0"/>
      <w:marRight w:val="0"/>
      <w:marTop w:val="0"/>
      <w:marBottom w:val="0"/>
      <w:divBdr>
        <w:top w:val="none" w:sz="0" w:space="0" w:color="auto"/>
        <w:left w:val="none" w:sz="0" w:space="0" w:color="auto"/>
        <w:bottom w:val="none" w:sz="0" w:space="0" w:color="auto"/>
        <w:right w:val="none" w:sz="0" w:space="0" w:color="auto"/>
      </w:divBdr>
    </w:div>
    <w:div w:id="111288364">
      <w:bodyDiv w:val="1"/>
      <w:marLeft w:val="0"/>
      <w:marRight w:val="0"/>
      <w:marTop w:val="0"/>
      <w:marBottom w:val="0"/>
      <w:divBdr>
        <w:top w:val="none" w:sz="0" w:space="0" w:color="auto"/>
        <w:left w:val="none" w:sz="0" w:space="0" w:color="auto"/>
        <w:bottom w:val="none" w:sz="0" w:space="0" w:color="auto"/>
        <w:right w:val="none" w:sz="0" w:space="0" w:color="auto"/>
      </w:divBdr>
    </w:div>
    <w:div w:id="122965300">
      <w:bodyDiv w:val="1"/>
      <w:marLeft w:val="0"/>
      <w:marRight w:val="0"/>
      <w:marTop w:val="0"/>
      <w:marBottom w:val="0"/>
      <w:divBdr>
        <w:top w:val="none" w:sz="0" w:space="0" w:color="auto"/>
        <w:left w:val="none" w:sz="0" w:space="0" w:color="auto"/>
        <w:bottom w:val="none" w:sz="0" w:space="0" w:color="auto"/>
        <w:right w:val="none" w:sz="0" w:space="0" w:color="auto"/>
      </w:divBdr>
    </w:div>
    <w:div w:id="127404320">
      <w:bodyDiv w:val="1"/>
      <w:marLeft w:val="0"/>
      <w:marRight w:val="0"/>
      <w:marTop w:val="0"/>
      <w:marBottom w:val="0"/>
      <w:divBdr>
        <w:top w:val="none" w:sz="0" w:space="0" w:color="auto"/>
        <w:left w:val="none" w:sz="0" w:space="0" w:color="auto"/>
        <w:bottom w:val="none" w:sz="0" w:space="0" w:color="auto"/>
        <w:right w:val="none" w:sz="0" w:space="0" w:color="auto"/>
      </w:divBdr>
    </w:div>
    <w:div w:id="128476186">
      <w:bodyDiv w:val="1"/>
      <w:marLeft w:val="0"/>
      <w:marRight w:val="0"/>
      <w:marTop w:val="0"/>
      <w:marBottom w:val="0"/>
      <w:divBdr>
        <w:top w:val="none" w:sz="0" w:space="0" w:color="auto"/>
        <w:left w:val="none" w:sz="0" w:space="0" w:color="auto"/>
        <w:bottom w:val="none" w:sz="0" w:space="0" w:color="auto"/>
        <w:right w:val="none" w:sz="0" w:space="0" w:color="auto"/>
      </w:divBdr>
    </w:div>
    <w:div w:id="129061730">
      <w:bodyDiv w:val="1"/>
      <w:marLeft w:val="0"/>
      <w:marRight w:val="0"/>
      <w:marTop w:val="0"/>
      <w:marBottom w:val="0"/>
      <w:divBdr>
        <w:top w:val="none" w:sz="0" w:space="0" w:color="auto"/>
        <w:left w:val="none" w:sz="0" w:space="0" w:color="auto"/>
        <w:bottom w:val="none" w:sz="0" w:space="0" w:color="auto"/>
        <w:right w:val="none" w:sz="0" w:space="0" w:color="auto"/>
      </w:divBdr>
    </w:div>
    <w:div w:id="129592835">
      <w:bodyDiv w:val="1"/>
      <w:marLeft w:val="0"/>
      <w:marRight w:val="0"/>
      <w:marTop w:val="0"/>
      <w:marBottom w:val="0"/>
      <w:divBdr>
        <w:top w:val="none" w:sz="0" w:space="0" w:color="auto"/>
        <w:left w:val="none" w:sz="0" w:space="0" w:color="auto"/>
        <w:bottom w:val="none" w:sz="0" w:space="0" w:color="auto"/>
        <w:right w:val="none" w:sz="0" w:space="0" w:color="auto"/>
      </w:divBdr>
    </w:div>
    <w:div w:id="148136172">
      <w:bodyDiv w:val="1"/>
      <w:marLeft w:val="0"/>
      <w:marRight w:val="0"/>
      <w:marTop w:val="0"/>
      <w:marBottom w:val="0"/>
      <w:divBdr>
        <w:top w:val="none" w:sz="0" w:space="0" w:color="auto"/>
        <w:left w:val="none" w:sz="0" w:space="0" w:color="auto"/>
        <w:bottom w:val="none" w:sz="0" w:space="0" w:color="auto"/>
        <w:right w:val="none" w:sz="0" w:space="0" w:color="auto"/>
      </w:divBdr>
    </w:div>
    <w:div w:id="177276864">
      <w:bodyDiv w:val="1"/>
      <w:marLeft w:val="0"/>
      <w:marRight w:val="0"/>
      <w:marTop w:val="0"/>
      <w:marBottom w:val="0"/>
      <w:divBdr>
        <w:top w:val="none" w:sz="0" w:space="0" w:color="auto"/>
        <w:left w:val="none" w:sz="0" w:space="0" w:color="auto"/>
        <w:bottom w:val="none" w:sz="0" w:space="0" w:color="auto"/>
        <w:right w:val="none" w:sz="0" w:space="0" w:color="auto"/>
      </w:divBdr>
    </w:div>
    <w:div w:id="185752116">
      <w:bodyDiv w:val="1"/>
      <w:marLeft w:val="0"/>
      <w:marRight w:val="0"/>
      <w:marTop w:val="0"/>
      <w:marBottom w:val="0"/>
      <w:divBdr>
        <w:top w:val="none" w:sz="0" w:space="0" w:color="auto"/>
        <w:left w:val="none" w:sz="0" w:space="0" w:color="auto"/>
        <w:bottom w:val="none" w:sz="0" w:space="0" w:color="auto"/>
        <w:right w:val="none" w:sz="0" w:space="0" w:color="auto"/>
      </w:divBdr>
    </w:div>
    <w:div w:id="198470632">
      <w:bodyDiv w:val="1"/>
      <w:marLeft w:val="0"/>
      <w:marRight w:val="0"/>
      <w:marTop w:val="0"/>
      <w:marBottom w:val="0"/>
      <w:divBdr>
        <w:top w:val="none" w:sz="0" w:space="0" w:color="auto"/>
        <w:left w:val="none" w:sz="0" w:space="0" w:color="auto"/>
        <w:bottom w:val="none" w:sz="0" w:space="0" w:color="auto"/>
        <w:right w:val="none" w:sz="0" w:space="0" w:color="auto"/>
      </w:divBdr>
    </w:div>
    <w:div w:id="207491935">
      <w:bodyDiv w:val="1"/>
      <w:marLeft w:val="0"/>
      <w:marRight w:val="0"/>
      <w:marTop w:val="0"/>
      <w:marBottom w:val="0"/>
      <w:divBdr>
        <w:top w:val="none" w:sz="0" w:space="0" w:color="auto"/>
        <w:left w:val="none" w:sz="0" w:space="0" w:color="auto"/>
        <w:bottom w:val="none" w:sz="0" w:space="0" w:color="auto"/>
        <w:right w:val="none" w:sz="0" w:space="0" w:color="auto"/>
      </w:divBdr>
    </w:div>
    <w:div w:id="211575456">
      <w:bodyDiv w:val="1"/>
      <w:marLeft w:val="0"/>
      <w:marRight w:val="0"/>
      <w:marTop w:val="0"/>
      <w:marBottom w:val="0"/>
      <w:divBdr>
        <w:top w:val="none" w:sz="0" w:space="0" w:color="auto"/>
        <w:left w:val="none" w:sz="0" w:space="0" w:color="auto"/>
        <w:bottom w:val="none" w:sz="0" w:space="0" w:color="auto"/>
        <w:right w:val="none" w:sz="0" w:space="0" w:color="auto"/>
      </w:divBdr>
    </w:div>
    <w:div w:id="222957888">
      <w:bodyDiv w:val="1"/>
      <w:marLeft w:val="0"/>
      <w:marRight w:val="0"/>
      <w:marTop w:val="0"/>
      <w:marBottom w:val="0"/>
      <w:divBdr>
        <w:top w:val="none" w:sz="0" w:space="0" w:color="auto"/>
        <w:left w:val="none" w:sz="0" w:space="0" w:color="auto"/>
        <w:bottom w:val="none" w:sz="0" w:space="0" w:color="auto"/>
        <w:right w:val="none" w:sz="0" w:space="0" w:color="auto"/>
      </w:divBdr>
    </w:div>
    <w:div w:id="223807217">
      <w:bodyDiv w:val="1"/>
      <w:marLeft w:val="0"/>
      <w:marRight w:val="0"/>
      <w:marTop w:val="0"/>
      <w:marBottom w:val="0"/>
      <w:divBdr>
        <w:top w:val="none" w:sz="0" w:space="0" w:color="auto"/>
        <w:left w:val="none" w:sz="0" w:space="0" w:color="auto"/>
        <w:bottom w:val="none" w:sz="0" w:space="0" w:color="auto"/>
        <w:right w:val="none" w:sz="0" w:space="0" w:color="auto"/>
      </w:divBdr>
    </w:div>
    <w:div w:id="229120845">
      <w:bodyDiv w:val="1"/>
      <w:marLeft w:val="0"/>
      <w:marRight w:val="0"/>
      <w:marTop w:val="0"/>
      <w:marBottom w:val="0"/>
      <w:divBdr>
        <w:top w:val="none" w:sz="0" w:space="0" w:color="auto"/>
        <w:left w:val="none" w:sz="0" w:space="0" w:color="auto"/>
        <w:bottom w:val="none" w:sz="0" w:space="0" w:color="auto"/>
        <w:right w:val="none" w:sz="0" w:space="0" w:color="auto"/>
      </w:divBdr>
    </w:div>
    <w:div w:id="237403020">
      <w:bodyDiv w:val="1"/>
      <w:marLeft w:val="0"/>
      <w:marRight w:val="0"/>
      <w:marTop w:val="0"/>
      <w:marBottom w:val="0"/>
      <w:divBdr>
        <w:top w:val="none" w:sz="0" w:space="0" w:color="auto"/>
        <w:left w:val="none" w:sz="0" w:space="0" w:color="auto"/>
        <w:bottom w:val="none" w:sz="0" w:space="0" w:color="auto"/>
        <w:right w:val="none" w:sz="0" w:space="0" w:color="auto"/>
      </w:divBdr>
    </w:div>
    <w:div w:id="238487177">
      <w:bodyDiv w:val="1"/>
      <w:marLeft w:val="0"/>
      <w:marRight w:val="0"/>
      <w:marTop w:val="0"/>
      <w:marBottom w:val="0"/>
      <w:divBdr>
        <w:top w:val="none" w:sz="0" w:space="0" w:color="auto"/>
        <w:left w:val="none" w:sz="0" w:space="0" w:color="auto"/>
        <w:bottom w:val="none" w:sz="0" w:space="0" w:color="auto"/>
        <w:right w:val="none" w:sz="0" w:space="0" w:color="auto"/>
      </w:divBdr>
    </w:div>
    <w:div w:id="247735973">
      <w:bodyDiv w:val="1"/>
      <w:marLeft w:val="0"/>
      <w:marRight w:val="0"/>
      <w:marTop w:val="0"/>
      <w:marBottom w:val="0"/>
      <w:divBdr>
        <w:top w:val="none" w:sz="0" w:space="0" w:color="auto"/>
        <w:left w:val="none" w:sz="0" w:space="0" w:color="auto"/>
        <w:bottom w:val="none" w:sz="0" w:space="0" w:color="auto"/>
        <w:right w:val="none" w:sz="0" w:space="0" w:color="auto"/>
      </w:divBdr>
    </w:div>
    <w:div w:id="258607528">
      <w:bodyDiv w:val="1"/>
      <w:marLeft w:val="0"/>
      <w:marRight w:val="0"/>
      <w:marTop w:val="0"/>
      <w:marBottom w:val="0"/>
      <w:divBdr>
        <w:top w:val="none" w:sz="0" w:space="0" w:color="auto"/>
        <w:left w:val="none" w:sz="0" w:space="0" w:color="auto"/>
        <w:bottom w:val="none" w:sz="0" w:space="0" w:color="auto"/>
        <w:right w:val="none" w:sz="0" w:space="0" w:color="auto"/>
      </w:divBdr>
    </w:div>
    <w:div w:id="265649758">
      <w:bodyDiv w:val="1"/>
      <w:marLeft w:val="0"/>
      <w:marRight w:val="0"/>
      <w:marTop w:val="0"/>
      <w:marBottom w:val="0"/>
      <w:divBdr>
        <w:top w:val="none" w:sz="0" w:space="0" w:color="auto"/>
        <w:left w:val="none" w:sz="0" w:space="0" w:color="auto"/>
        <w:bottom w:val="none" w:sz="0" w:space="0" w:color="auto"/>
        <w:right w:val="none" w:sz="0" w:space="0" w:color="auto"/>
      </w:divBdr>
    </w:div>
    <w:div w:id="289942595">
      <w:bodyDiv w:val="1"/>
      <w:marLeft w:val="0"/>
      <w:marRight w:val="0"/>
      <w:marTop w:val="0"/>
      <w:marBottom w:val="0"/>
      <w:divBdr>
        <w:top w:val="none" w:sz="0" w:space="0" w:color="auto"/>
        <w:left w:val="none" w:sz="0" w:space="0" w:color="auto"/>
        <w:bottom w:val="none" w:sz="0" w:space="0" w:color="auto"/>
        <w:right w:val="none" w:sz="0" w:space="0" w:color="auto"/>
      </w:divBdr>
    </w:div>
    <w:div w:id="292833238">
      <w:bodyDiv w:val="1"/>
      <w:marLeft w:val="0"/>
      <w:marRight w:val="0"/>
      <w:marTop w:val="0"/>
      <w:marBottom w:val="0"/>
      <w:divBdr>
        <w:top w:val="none" w:sz="0" w:space="0" w:color="auto"/>
        <w:left w:val="none" w:sz="0" w:space="0" w:color="auto"/>
        <w:bottom w:val="none" w:sz="0" w:space="0" w:color="auto"/>
        <w:right w:val="none" w:sz="0" w:space="0" w:color="auto"/>
      </w:divBdr>
    </w:div>
    <w:div w:id="300887076">
      <w:bodyDiv w:val="1"/>
      <w:marLeft w:val="0"/>
      <w:marRight w:val="0"/>
      <w:marTop w:val="0"/>
      <w:marBottom w:val="0"/>
      <w:divBdr>
        <w:top w:val="none" w:sz="0" w:space="0" w:color="auto"/>
        <w:left w:val="none" w:sz="0" w:space="0" w:color="auto"/>
        <w:bottom w:val="none" w:sz="0" w:space="0" w:color="auto"/>
        <w:right w:val="none" w:sz="0" w:space="0" w:color="auto"/>
      </w:divBdr>
    </w:div>
    <w:div w:id="305818218">
      <w:bodyDiv w:val="1"/>
      <w:marLeft w:val="0"/>
      <w:marRight w:val="0"/>
      <w:marTop w:val="0"/>
      <w:marBottom w:val="0"/>
      <w:divBdr>
        <w:top w:val="none" w:sz="0" w:space="0" w:color="auto"/>
        <w:left w:val="none" w:sz="0" w:space="0" w:color="auto"/>
        <w:bottom w:val="none" w:sz="0" w:space="0" w:color="auto"/>
        <w:right w:val="none" w:sz="0" w:space="0" w:color="auto"/>
      </w:divBdr>
    </w:div>
    <w:div w:id="306668113">
      <w:bodyDiv w:val="1"/>
      <w:marLeft w:val="0"/>
      <w:marRight w:val="0"/>
      <w:marTop w:val="0"/>
      <w:marBottom w:val="0"/>
      <w:divBdr>
        <w:top w:val="none" w:sz="0" w:space="0" w:color="auto"/>
        <w:left w:val="none" w:sz="0" w:space="0" w:color="auto"/>
        <w:bottom w:val="none" w:sz="0" w:space="0" w:color="auto"/>
        <w:right w:val="none" w:sz="0" w:space="0" w:color="auto"/>
      </w:divBdr>
    </w:div>
    <w:div w:id="313411279">
      <w:bodyDiv w:val="1"/>
      <w:marLeft w:val="0"/>
      <w:marRight w:val="0"/>
      <w:marTop w:val="0"/>
      <w:marBottom w:val="0"/>
      <w:divBdr>
        <w:top w:val="none" w:sz="0" w:space="0" w:color="auto"/>
        <w:left w:val="none" w:sz="0" w:space="0" w:color="auto"/>
        <w:bottom w:val="none" w:sz="0" w:space="0" w:color="auto"/>
        <w:right w:val="none" w:sz="0" w:space="0" w:color="auto"/>
      </w:divBdr>
    </w:div>
    <w:div w:id="313995376">
      <w:bodyDiv w:val="1"/>
      <w:marLeft w:val="0"/>
      <w:marRight w:val="0"/>
      <w:marTop w:val="0"/>
      <w:marBottom w:val="0"/>
      <w:divBdr>
        <w:top w:val="none" w:sz="0" w:space="0" w:color="auto"/>
        <w:left w:val="none" w:sz="0" w:space="0" w:color="auto"/>
        <w:bottom w:val="none" w:sz="0" w:space="0" w:color="auto"/>
        <w:right w:val="none" w:sz="0" w:space="0" w:color="auto"/>
      </w:divBdr>
    </w:div>
    <w:div w:id="344942778">
      <w:bodyDiv w:val="1"/>
      <w:marLeft w:val="0"/>
      <w:marRight w:val="0"/>
      <w:marTop w:val="0"/>
      <w:marBottom w:val="0"/>
      <w:divBdr>
        <w:top w:val="none" w:sz="0" w:space="0" w:color="auto"/>
        <w:left w:val="none" w:sz="0" w:space="0" w:color="auto"/>
        <w:bottom w:val="none" w:sz="0" w:space="0" w:color="auto"/>
        <w:right w:val="none" w:sz="0" w:space="0" w:color="auto"/>
      </w:divBdr>
    </w:div>
    <w:div w:id="357857659">
      <w:bodyDiv w:val="1"/>
      <w:marLeft w:val="0"/>
      <w:marRight w:val="0"/>
      <w:marTop w:val="0"/>
      <w:marBottom w:val="0"/>
      <w:divBdr>
        <w:top w:val="none" w:sz="0" w:space="0" w:color="auto"/>
        <w:left w:val="none" w:sz="0" w:space="0" w:color="auto"/>
        <w:bottom w:val="none" w:sz="0" w:space="0" w:color="auto"/>
        <w:right w:val="none" w:sz="0" w:space="0" w:color="auto"/>
      </w:divBdr>
    </w:div>
    <w:div w:id="358550340">
      <w:bodyDiv w:val="1"/>
      <w:marLeft w:val="0"/>
      <w:marRight w:val="0"/>
      <w:marTop w:val="0"/>
      <w:marBottom w:val="0"/>
      <w:divBdr>
        <w:top w:val="none" w:sz="0" w:space="0" w:color="auto"/>
        <w:left w:val="none" w:sz="0" w:space="0" w:color="auto"/>
        <w:bottom w:val="none" w:sz="0" w:space="0" w:color="auto"/>
        <w:right w:val="none" w:sz="0" w:space="0" w:color="auto"/>
      </w:divBdr>
    </w:div>
    <w:div w:id="362630115">
      <w:bodyDiv w:val="1"/>
      <w:marLeft w:val="0"/>
      <w:marRight w:val="0"/>
      <w:marTop w:val="0"/>
      <w:marBottom w:val="0"/>
      <w:divBdr>
        <w:top w:val="none" w:sz="0" w:space="0" w:color="auto"/>
        <w:left w:val="none" w:sz="0" w:space="0" w:color="auto"/>
        <w:bottom w:val="none" w:sz="0" w:space="0" w:color="auto"/>
        <w:right w:val="none" w:sz="0" w:space="0" w:color="auto"/>
      </w:divBdr>
    </w:div>
    <w:div w:id="380831225">
      <w:bodyDiv w:val="1"/>
      <w:marLeft w:val="0"/>
      <w:marRight w:val="0"/>
      <w:marTop w:val="0"/>
      <w:marBottom w:val="0"/>
      <w:divBdr>
        <w:top w:val="none" w:sz="0" w:space="0" w:color="auto"/>
        <w:left w:val="none" w:sz="0" w:space="0" w:color="auto"/>
        <w:bottom w:val="none" w:sz="0" w:space="0" w:color="auto"/>
        <w:right w:val="none" w:sz="0" w:space="0" w:color="auto"/>
      </w:divBdr>
    </w:div>
    <w:div w:id="384450240">
      <w:bodyDiv w:val="1"/>
      <w:marLeft w:val="0"/>
      <w:marRight w:val="0"/>
      <w:marTop w:val="0"/>
      <w:marBottom w:val="0"/>
      <w:divBdr>
        <w:top w:val="none" w:sz="0" w:space="0" w:color="auto"/>
        <w:left w:val="none" w:sz="0" w:space="0" w:color="auto"/>
        <w:bottom w:val="none" w:sz="0" w:space="0" w:color="auto"/>
        <w:right w:val="none" w:sz="0" w:space="0" w:color="auto"/>
      </w:divBdr>
    </w:div>
    <w:div w:id="395666875">
      <w:bodyDiv w:val="1"/>
      <w:marLeft w:val="0"/>
      <w:marRight w:val="0"/>
      <w:marTop w:val="0"/>
      <w:marBottom w:val="0"/>
      <w:divBdr>
        <w:top w:val="none" w:sz="0" w:space="0" w:color="auto"/>
        <w:left w:val="none" w:sz="0" w:space="0" w:color="auto"/>
        <w:bottom w:val="none" w:sz="0" w:space="0" w:color="auto"/>
        <w:right w:val="none" w:sz="0" w:space="0" w:color="auto"/>
      </w:divBdr>
    </w:div>
    <w:div w:id="399400355">
      <w:bodyDiv w:val="1"/>
      <w:marLeft w:val="0"/>
      <w:marRight w:val="0"/>
      <w:marTop w:val="0"/>
      <w:marBottom w:val="0"/>
      <w:divBdr>
        <w:top w:val="none" w:sz="0" w:space="0" w:color="auto"/>
        <w:left w:val="none" w:sz="0" w:space="0" w:color="auto"/>
        <w:bottom w:val="none" w:sz="0" w:space="0" w:color="auto"/>
        <w:right w:val="none" w:sz="0" w:space="0" w:color="auto"/>
      </w:divBdr>
    </w:div>
    <w:div w:id="399983696">
      <w:bodyDiv w:val="1"/>
      <w:marLeft w:val="0"/>
      <w:marRight w:val="0"/>
      <w:marTop w:val="0"/>
      <w:marBottom w:val="0"/>
      <w:divBdr>
        <w:top w:val="none" w:sz="0" w:space="0" w:color="auto"/>
        <w:left w:val="none" w:sz="0" w:space="0" w:color="auto"/>
        <w:bottom w:val="none" w:sz="0" w:space="0" w:color="auto"/>
        <w:right w:val="none" w:sz="0" w:space="0" w:color="auto"/>
      </w:divBdr>
    </w:div>
    <w:div w:id="414209807">
      <w:bodyDiv w:val="1"/>
      <w:marLeft w:val="0"/>
      <w:marRight w:val="0"/>
      <w:marTop w:val="0"/>
      <w:marBottom w:val="0"/>
      <w:divBdr>
        <w:top w:val="none" w:sz="0" w:space="0" w:color="auto"/>
        <w:left w:val="none" w:sz="0" w:space="0" w:color="auto"/>
        <w:bottom w:val="none" w:sz="0" w:space="0" w:color="auto"/>
        <w:right w:val="none" w:sz="0" w:space="0" w:color="auto"/>
      </w:divBdr>
    </w:div>
    <w:div w:id="439568960">
      <w:bodyDiv w:val="1"/>
      <w:marLeft w:val="0"/>
      <w:marRight w:val="0"/>
      <w:marTop w:val="0"/>
      <w:marBottom w:val="0"/>
      <w:divBdr>
        <w:top w:val="none" w:sz="0" w:space="0" w:color="auto"/>
        <w:left w:val="none" w:sz="0" w:space="0" w:color="auto"/>
        <w:bottom w:val="none" w:sz="0" w:space="0" w:color="auto"/>
        <w:right w:val="none" w:sz="0" w:space="0" w:color="auto"/>
      </w:divBdr>
    </w:div>
    <w:div w:id="447049313">
      <w:bodyDiv w:val="1"/>
      <w:marLeft w:val="0"/>
      <w:marRight w:val="0"/>
      <w:marTop w:val="0"/>
      <w:marBottom w:val="0"/>
      <w:divBdr>
        <w:top w:val="none" w:sz="0" w:space="0" w:color="auto"/>
        <w:left w:val="none" w:sz="0" w:space="0" w:color="auto"/>
        <w:bottom w:val="none" w:sz="0" w:space="0" w:color="auto"/>
        <w:right w:val="none" w:sz="0" w:space="0" w:color="auto"/>
      </w:divBdr>
    </w:div>
    <w:div w:id="473178318">
      <w:bodyDiv w:val="1"/>
      <w:marLeft w:val="0"/>
      <w:marRight w:val="0"/>
      <w:marTop w:val="0"/>
      <w:marBottom w:val="0"/>
      <w:divBdr>
        <w:top w:val="none" w:sz="0" w:space="0" w:color="auto"/>
        <w:left w:val="none" w:sz="0" w:space="0" w:color="auto"/>
        <w:bottom w:val="none" w:sz="0" w:space="0" w:color="auto"/>
        <w:right w:val="none" w:sz="0" w:space="0" w:color="auto"/>
      </w:divBdr>
    </w:div>
    <w:div w:id="491726447">
      <w:bodyDiv w:val="1"/>
      <w:marLeft w:val="0"/>
      <w:marRight w:val="0"/>
      <w:marTop w:val="0"/>
      <w:marBottom w:val="0"/>
      <w:divBdr>
        <w:top w:val="none" w:sz="0" w:space="0" w:color="auto"/>
        <w:left w:val="none" w:sz="0" w:space="0" w:color="auto"/>
        <w:bottom w:val="none" w:sz="0" w:space="0" w:color="auto"/>
        <w:right w:val="none" w:sz="0" w:space="0" w:color="auto"/>
      </w:divBdr>
    </w:div>
    <w:div w:id="503474574">
      <w:bodyDiv w:val="1"/>
      <w:marLeft w:val="0"/>
      <w:marRight w:val="0"/>
      <w:marTop w:val="0"/>
      <w:marBottom w:val="0"/>
      <w:divBdr>
        <w:top w:val="none" w:sz="0" w:space="0" w:color="auto"/>
        <w:left w:val="none" w:sz="0" w:space="0" w:color="auto"/>
        <w:bottom w:val="none" w:sz="0" w:space="0" w:color="auto"/>
        <w:right w:val="none" w:sz="0" w:space="0" w:color="auto"/>
      </w:divBdr>
    </w:div>
    <w:div w:id="509027088">
      <w:bodyDiv w:val="1"/>
      <w:marLeft w:val="0"/>
      <w:marRight w:val="0"/>
      <w:marTop w:val="0"/>
      <w:marBottom w:val="0"/>
      <w:divBdr>
        <w:top w:val="none" w:sz="0" w:space="0" w:color="auto"/>
        <w:left w:val="none" w:sz="0" w:space="0" w:color="auto"/>
        <w:bottom w:val="none" w:sz="0" w:space="0" w:color="auto"/>
        <w:right w:val="none" w:sz="0" w:space="0" w:color="auto"/>
      </w:divBdr>
    </w:div>
    <w:div w:id="510224030">
      <w:bodyDiv w:val="1"/>
      <w:marLeft w:val="0"/>
      <w:marRight w:val="0"/>
      <w:marTop w:val="0"/>
      <w:marBottom w:val="0"/>
      <w:divBdr>
        <w:top w:val="none" w:sz="0" w:space="0" w:color="auto"/>
        <w:left w:val="none" w:sz="0" w:space="0" w:color="auto"/>
        <w:bottom w:val="none" w:sz="0" w:space="0" w:color="auto"/>
        <w:right w:val="none" w:sz="0" w:space="0" w:color="auto"/>
      </w:divBdr>
    </w:div>
    <w:div w:id="513345292">
      <w:bodyDiv w:val="1"/>
      <w:marLeft w:val="0"/>
      <w:marRight w:val="0"/>
      <w:marTop w:val="0"/>
      <w:marBottom w:val="0"/>
      <w:divBdr>
        <w:top w:val="none" w:sz="0" w:space="0" w:color="auto"/>
        <w:left w:val="none" w:sz="0" w:space="0" w:color="auto"/>
        <w:bottom w:val="none" w:sz="0" w:space="0" w:color="auto"/>
        <w:right w:val="none" w:sz="0" w:space="0" w:color="auto"/>
      </w:divBdr>
    </w:div>
    <w:div w:id="527448444">
      <w:bodyDiv w:val="1"/>
      <w:marLeft w:val="0"/>
      <w:marRight w:val="0"/>
      <w:marTop w:val="0"/>
      <w:marBottom w:val="0"/>
      <w:divBdr>
        <w:top w:val="none" w:sz="0" w:space="0" w:color="auto"/>
        <w:left w:val="none" w:sz="0" w:space="0" w:color="auto"/>
        <w:bottom w:val="none" w:sz="0" w:space="0" w:color="auto"/>
        <w:right w:val="none" w:sz="0" w:space="0" w:color="auto"/>
      </w:divBdr>
    </w:div>
    <w:div w:id="528640951">
      <w:bodyDiv w:val="1"/>
      <w:marLeft w:val="0"/>
      <w:marRight w:val="0"/>
      <w:marTop w:val="0"/>
      <w:marBottom w:val="0"/>
      <w:divBdr>
        <w:top w:val="none" w:sz="0" w:space="0" w:color="auto"/>
        <w:left w:val="none" w:sz="0" w:space="0" w:color="auto"/>
        <w:bottom w:val="none" w:sz="0" w:space="0" w:color="auto"/>
        <w:right w:val="none" w:sz="0" w:space="0" w:color="auto"/>
      </w:divBdr>
    </w:div>
    <w:div w:id="544566314">
      <w:bodyDiv w:val="1"/>
      <w:marLeft w:val="0"/>
      <w:marRight w:val="0"/>
      <w:marTop w:val="0"/>
      <w:marBottom w:val="0"/>
      <w:divBdr>
        <w:top w:val="none" w:sz="0" w:space="0" w:color="auto"/>
        <w:left w:val="none" w:sz="0" w:space="0" w:color="auto"/>
        <w:bottom w:val="none" w:sz="0" w:space="0" w:color="auto"/>
        <w:right w:val="none" w:sz="0" w:space="0" w:color="auto"/>
      </w:divBdr>
    </w:div>
    <w:div w:id="550268268">
      <w:bodyDiv w:val="1"/>
      <w:marLeft w:val="0"/>
      <w:marRight w:val="0"/>
      <w:marTop w:val="0"/>
      <w:marBottom w:val="0"/>
      <w:divBdr>
        <w:top w:val="none" w:sz="0" w:space="0" w:color="auto"/>
        <w:left w:val="none" w:sz="0" w:space="0" w:color="auto"/>
        <w:bottom w:val="none" w:sz="0" w:space="0" w:color="auto"/>
        <w:right w:val="none" w:sz="0" w:space="0" w:color="auto"/>
      </w:divBdr>
    </w:div>
    <w:div w:id="554395286">
      <w:bodyDiv w:val="1"/>
      <w:marLeft w:val="0"/>
      <w:marRight w:val="0"/>
      <w:marTop w:val="0"/>
      <w:marBottom w:val="0"/>
      <w:divBdr>
        <w:top w:val="none" w:sz="0" w:space="0" w:color="auto"/>
        <w:left w:val="none" w:sz="0" w:space="0" w:color="auto"/>
        <w:bottom w:val="none" w:sz="0" w:space="0" w:color="auto"/>
        <w:right w:val="none" w:sz="0" w:space="0" w:color="auto"/>
      </w:divBdr>
    </w:div>
    <w:div w:id="568542907">
      <w:bodyDiv w:val="1"/>
      <w:marLeft w:val="0"/>
      <w:marRight w:val="0"/>
      <w:marTop w:val="0"/>
      <w:marBottom w:val="0"/>
      <w:divBdr>
        <w:top w:val="none" w:sz="0" w:space="0" w:color="auto"/>
        <w:left w:val="none" w:sz="0" w:space="0" w:color="auto"/>
        <w:bottom w:val="none" w:sz="0" w:space="0" w:color="auto"/>
        <w:right w:val="none" w:sz="0" w:space="0" w:color="auto"/>
      </w:divBdr>
    </w:div>
    <w:div w:id="591352483">
      <w:bodyDiv w:val="1"/>
      <w:marLeft w:val="0"/>
      <w:marRight w:val="0"/>
      <w:marTop w:val="0"/>
      <w:marBottom w:val="0"/>
      <w:divBdr>
        <w:top w:val="none" w:sz="0" w:space="0" w:color="auto"/>
        <w:left w:val="none" w:sz="0" w:space="0" w:color="auto"/>
        <w:bottom w:val="none" w:sz="0" w:space="0" w:color="auto"/>
        <w:right w:val="none" w:sz="0" w:space="0" w:color="auto"/>
      </w:divBdr>
    </w:div>
    <w:div w:id="596716747">
      <w:bodyDiv w:val="1"/>
      <w:marLeft w:val="0"/>
      <w:marRight w:val="0"/>
      <w:marTop w:val="0"/>
      <w:marBottom w:val="0"/>
      <w:divBdr>
        <w:top w:val="none" w:sz="0" w:space="0" w:color="auto"/>
        <w:left w:val="none" w:sz="0" w:space="0" w:color="auto"/>
        <w:bottom w:val="none" w:sz="0" w:space="0" w:color="auto"/>
        <w:right w:val="none" w:sz="0" w:space="0" w:color="auto"/>
      </w:divBdr>
    </w:div>
    <w:div w:id="605891542">
      <w:bodyDiv w:val="1"/>
      <w:marLeft w:val="0"/>
      <w:marRight w:val="0"/>
      <w:marTop w:val="0"/>
      <w:marBottom w:val="0"/>
      <w:divBdr>
        <w:top w:val="none" w:sz="0" w:space="0" w:color="auto"/>
        <w:left w:val="none" w:sz="0" w:space="0" w:color="auto"/>
        <w:bottom w:val="none" w:sz="0" w:space="0" w:color="auto"/>
        <w:right w:val="none" w:sz="0" w:space="0" w:color="auto"/>
      </w:divBdr>
    </w:div>
    <w:div w:id="609505827">
      <w:bodyDiv w:val="1"/>
      <w:marLeft w:val="0"/>
      <w:marRight w:val="0"/>
      <w:marTop w:val="0"/>
      <w:marBottom w:val="0"/>
      <w:divBdr>
        <w:top w:val="none" w:sz="0" w:space="0" w:color="auto"/>
        <w:left w:val="none" w:sz="0" w:space="0" w:color="auto"/>
        <w:bottom w:val="none" w:sz="0" w:space="0" w:color="auto"/>
        <w:right w:val="none" w:sz="0" w:space="0" w:color="auto"/>
      </w:divBdr>
    </w:div>
    <w:div w:id="616762515">
      <w:bodyDiv w:val="1"/>
      <w:marLeft w:val="0"/>
      <w:marRight w:val="0"/>
      <w:marTop w:val="0"/>
      <w:marBottom w:val="0"/>
      <w:divBdr>
        <w:top w:val="none" w:sz="0" w:space="0" w:color="auto"/>
        <w:left w:val="none" w:sz="0" w:space="0" w:color="auto"/>
        <w:bottom w:val="none" w:sz="0" w:space="0" w:color="auto"/>
        <w:right w:val="none" w:sz="0" w:space="0" w:color="auto"/>
      </w:divBdr>
    </w:div>
    <w:div w:id="625502360">
      <w:bodyDiv w:val="1"/>
      <w:marLeft w:val="0"/>
      <w:marRight w:val="0"/>
      <w:marTop w:val="0"/>
      <w:marBottom w:val="0"/>
      <w:divBdr>
        <w:top w:val="none" w:sz="0" w:space="0" w:color="auto"/>
        <w:left w:val="none" w:sz="0" w:space="0" w:color="auto"/>
        <w:bottom w:val="none" w:sz="0" w:space="0" w:color="auto"/>
        <w:right w:val="none" w:sz="0" w:space="0" w:color="auto"/>
      </w:divBdr>
    </w:div>
    <w:div w:id="626013556">
      <w:bodyDiv w:val="1"/>
      <w:marLeft w:val="0"/>
      <w:marRight w:val="0"/>
      <w:marTop w:val="0"/>
      <w:marBottom w:val="0"/>
      <w:divBdr>
        <w:top w:val="none" w:sz="0" w:space="0" w:color="auto"/>
        <w:left w:val="none" w:sz="0" w:space="0" w:color="auto"/>
        <w:bottom w:val="none" w:sz="0" w:space="0" w:color="auto"/>
        <w:right w:val="none" w:sz="0" w:space="0" w:color="auto"/>
      </w:divBdr>
    </w:div>
    <w:div w:id="634526656">
      <w:bodyDiv w:val="1"/>
      <w:marLeft w:val="0"/>
      <w:marRight w:val="0"/>
      <w:marTop w:val="0"/>
      <w:marBottom w:val="0"/>
      <w:divBdr>
        <w:top w:val="none" w:sz="0" w:space="0" w:color="auto"/>
        <w:left w:val="none" w:sz="0" w:space="0" w:color="auto"/>
        <w:bottom w:val="none" w:sz="0" w:space="0" w:color="auto"/>
        <w:right w:val="none" w:sz="0" w:space="0" w:color="auto"/>
      </w:divBdr>
    </w:div>
    <w:div w:id="641544104">
      <w:bodyDiv w:val="1"/>
      <w:marLeft w:val="0"/>
      <w:marRight w:val="0"/>
      <w:marTop w:val="0"/>
      <w:marBottom w:val="0"/>
      <w:divBdr>
        <w:top w:val="none" w:sz="0" w:space="0" w:color="auto"/>
        <w:left w:val="none" w:sz="0" w:space="0" w:color="auto"/>
        <w:bottom w:val="none" w:sz="0" w:space="0" w:color="auto"/>
        <w:right w:val="none" w:sz="0" w:space="0" w:color="auto"/>
      </w:divBdr>
    </w:div>
    <w:div w:id="642394392">
      <w:bodyDiv w:val="1"/>
      <w:marLeft w:val="0"/>
      <w:marRight w:val="0"/>
      <w:marTop w:val="0"/>
      <w:marBottom w:val="0"/>
      <w:divBdr>
        <w:top w:val="none" w:sz="0" w:space="0" w:color="auto"/>
        <w:left w:val="none" w:sz="0" w:space="0" w:color="auto"/>
        <w:bottom w:val="none" w:sz="0" w:space="0" w:color="auto"/>
        <w:right w:val="none" w:sz="0" w:space="0" w:color="auto"/>
      </w:divBdr>
    </w:div>
    <w:div w:id="648167147">
      <w:bodyDiv w:val="1"/>
      <w:marLeft w:val="0"/>
      <w:marRight w:val="0"/>
      <w:marTop w:val="0"/>
      <w:marBottom w:val="0"/>
      <w:divBdr>
        <w:top w:val="none" w:sz="0" w:space="0" w:color="auto"/>
        <w:left w:val="none" w:sz="0" w:space="0" w:color="auto"/>
        <w:bottom w:val="none" w:sz="0" w:space="0" w:color="auto"/>
        <w:right w:val="none" w:sz="0" w:space="0" w:color="auto"/>
      </w:divBdr>
    </w:div>
    <w:div w:id="648827750">
      <w:bodyDiv w:val="1"/>
      <w:marLeft w:val="0"/>
      <w:marRight w:val="0"/>
      <w:marTop w:val="0"/>
      <w:marBottom w:val="0"/>
      <w:divBdr>
        <w:top w:val="none" w:sz="0" w:space="0" w:color="auto"/>
        <w:left w:val="none" w:sz="0" w:space="0" w:color="auto"/>
        <w:bottom w:val="none" w:sz="0" w:space="0" w:color="auto"/>
        <w:right w:val="none" w:sz="0" w:space="0" w:color="auto"/>
      </w:divBdr>
    </w:div>
    <w:div w:id="659430156">
      <w:bodyDiv w:val="1"/>
      <w:marLeft w:val="0"/>
      <w:marRight w:val="0"/>
      <w:marTop w:val="0"/>
      <w:marBottom w:val="0"/>
      <w:divBdr>
        <w:top w:val="none" w:sz="0" w:space="0" w:color="auto"/>
        <w:left w:val="none" w:sz="0" w:space="0" w:color="auto"/>
        <w:bottom w:val="none" w:sz="0" w:space="0" w:color="auto"/>
        <w:right w:val="none" w:sz="0" w:space="0" w:color="auto"/>
      </w:divBdr>
    </w:div>
    <w:div w:id="672488039">
      <w:bodyDiv w:val="1"/>
      <w:marLeft w:val="0"/>
      <w:marRight w:val="0"/>
      <w:marTop w:val="0"/>
      <w:marBottom w:val="0"/>
      <w:divBdr>
        <w:top w:val="none" w:sz="0" w:space="0" w:color="auto"/>
        <w:left w:val="none" w:sz="0" w:space="0" w:color="auto"/>
        <w:bottom w:val="none" w:sz="0" w:space="0" w:color="auto"/>
        <w:right w:val="none" w:sz="0" w:space="0" w:color="auto"/>
      </w:divBdr>
    </w:div>
    <w:div w:id="682049023">
      <w:bodyDiv w:val="1"/>
      <w:marLeft w:val="0"/>
      <w:marRight w:val="0"/>
      <w:marTop w:val="0"/>
      <w:marBottom w:val="0"/>
      <w:divBdr>
        <w:top w:val="none" w:sz="0" w:space="0" w:color="auto"/>
        <w:left w:val="none" w:sz="0" w:space="0" w:color="auto"/>
        <w:bottom w:val="none" w:sz="0" w:space="0" w:color="auto"/>
        <w:right w:val="none" w:sz="0" w:space="0" w:color="auto"/>
      </w:divBdr>
    </w:div>
    <w:div w:id="687292485">
      <w:bodyDiv w:val="1"/>
      <w:marLeft w:val="0"/>
      <w:marRight w:val="0"/>
      <w:marTop w:val="0"/>
      <w:marBottom w:val="0"/>
      <w:divBdr>
        <w:top w:val="none" w:sz="0" w:space="0" w:color="auto"/>
        <w:left w:val="none" w:sz="0" w:space="0" w:color="auto"/>
        <w:bottom w:val="none" w:sz="0" w:space="0" w:color="auto"/>
        <w:right w:val="none" w:sz="0" w:space="0" w:color="auto"/>
      </w:divBdr>
    </w:div>
    <w:div w:id="687408426">
      <w:bodyDiv w:val="1"/>
      <w:marLeft w:val="0"/>
      <w:marRight w:val="0"/>
      <w:marTop w:val="0"/>
      <w:marBottom w:val="0"/>
      <w:divBdr>
        <w:top w:val="none" w:sz="0" w:space="0" w:color="auto"/>
        <w:left w:val="none" w:sz="0" w:space="0" w:color="auto"/>
        <w:bottom w:val="none" w:sz="0" w:space="0" w:color="auto"/>
        <w:right w:val="none" w:sz="0" w:space="0" w:color="auto"/>
      </w:divBdr>
    </w:div>
    <w:div w:id="701516909">
      <w:bodyDiv w:val="1"/>
      <w:marLeft w:val="0"/>
      <w:marRight w:val="0"/>
      <w:marTop w:val="0"/>
      <w:marBottom w:val="0"/>
      <w:divBdr>
        <w:top w:val="none" w:sz="0" w:space="0" w:color="auto"/>
        <w:left w:val="none" w:sz="0" w:space="0" w:color="auto"/>
        <w:bottom w:val="none" w:sz="0" w:space="0" w:color="auto"/>
        <w:right w:val="none" w:sz="0" w:space="0" w:color="auto"/>
      </w:divBdr>
    </w:div>
    <w:div w:id="702631412">
      <w:bodyDiv w:val="1"/>
      <w:marLeft w:val="0"/>
      <w:marRight w:val="0"/>
      <w:marTop w:val="0"/>
      <w:marBottom w:val="0"/>
      <w:divBdr>
        <w:top w:val="none" w:sz="0" w:space="0" w:color="auto"/>
        <w:left w:val="none" w:sz="0" w:space="0" w:color="auto"/>
        <w:bottom w:val="none" w:sz="0" w:space="0" w:color="auto"/>
        <w:right w:val="none" w:sz="0" w:space="0" w:color="auto"/>
      </w:divBdr>
    </w:div>
    <w:div w:id="715273475">
      <w:bodyDiv w:val="1"/>
      <w:marLeft w:val="0"/>
      <w:marRight w:val="0"/>
      <w:marTop w:val="0"/>
      <w:marBottom w:val="0"/>
      <w:divBdr>
        <w:top w:val="none" w:sz="0" w:space="0" w:color="auto"/>
        <w:left w:val="none" w:sz="0" w:space="0" w:color="auto"/>
        <w:bottom w:val="none" w:sz="0" w:space="0" w:color="auto"/>
        <w:right w:val="none" w:sz="0" w:space="0" w:color="auto"/>
      </w:divBdr>
    </w:div>
    <w:div w:id="719088396">
      <w:bodyDiv w:val="1"/>
      <w:marLeft w:val="0"/>
      <w:marRight w:val="0"/>
      <w:marTop w:val="0"/>
      <w:marBottom w:val="0"/>
      <w:divBdr>
        <w:top w:val="none" w:sz="0" w:space="0" w:color="auto"/>
        <w:left w:val="none" w:sz="0" w:space="0" w:color="auto"/>
        <w:bottom w:val="none" w:sz="0" w:space="0" w:color="auto"/>
        <w:right w:val="none" w:sz="0" w:space="0" w:color="auto"/>
      </w:divBdr>
    </w:div>
    <w:div w:id="727267939">
      <w:bodyDiv w:val="1"/>
      <w:marLeft w:val="0"/>
      <w:marRight w:val="0"/>
      <w:marTop w:val="0"/>
      <w:marBottom w:val="0"/>
      <w:divBdr>
        <w:top w:val="none" w:sz="0" w:space="0" w:color="auto"/>
        <w:left w:val="none" w:sz="0" w:space="0" w:color="auto"/>
        <w:bottom w:val="none" w:sz="0" w:space="0" w:color="auto"/>
        <w:right w:val="none" w:sz="0" w:space="0" w:color="auto"/>
      </w:divBdr>
    </w:div>
    <w:div w:id="735249174">
      <w:bodyDiv w:val="1"/>
      <w:marLeft w:val="0"/>
      <w:marRight w:val="0"/>
      <w:marTop w:val="0"/>
      <w:marBottom w:val="0"/>
      <w:divBdr>
        <w:top w:val="none" w:sz="0" w:space="0" w:color="auto"/>
        <w:left w:val="none" w:sz="0" w:space="0" w:color="auto"/>
        <w:bottom w:val="none" w:sz="0" w:space="0" w:color="auto"/>
        <w:right w:val="none" w:sz="0" w:space="0" w:color="auto"/>
      </w:divBdr>
    </w:div>
    <w:div w:id="745296888">
      <w:bodyDiv w:val="1"/>
      <w:marLeft w:val="0"/>
      <w:marRight w:val="0"/>
      <w:marTop w:val="0"/>
      <w:marBottom w:val="0"/>
      <w:divBdr>
        <w:top w:val="none" w:sz="0" w:space="0" w:color="auto"/>
        <w:left w:val="none" w:sz="0" w:space="0" w:color="auto"/>
        <w:bottom w:val="none" w:sz="0" w:space="0" w:color="auto"/>
        <w:right w:val="none" w:sz="0" w:space="0" w:color="auto"/>
      </w:divBdr>
    </w:div>
    <w:div w:id="753165793">
      <w:bodyDiv w:val="1"/>
      <w:marLeft w:val="0"/>
      <w:marRight w:val="0"/>
      <w:marTop w:val="0"/>
      <w:marBottom w:val="0"/>
      <w:divBdr>
        <w:top w:val="none" w:sz="0" w:space="0" w:color="auto"/>
        <w:left w:val="none" w:sz="0" w:space="0" w:color="auto"/>
        <w:bottom w:val="none" w:sz="0" w:space="0" w:color="auto"/>
        <w:right w:val="none" w:sz="0" w:space="0" w:color="auto"/>
      </w:divBdr>
    </w:div>
    <w:div w:id="753622913">
      <w:bodyDiv w:val="1"/>
      <w:marLeft w:val="0"/>
      <w:marRight w:val="0"/>
      <w:marTop w:val="0"/>
      <w:marBottom w:val="0"/>
      <w:divBdr>
        <w:top w:val="none" w:sz="0" w:space="0" w:color="auto"/>
        <w:left w:val="none" w:sz="0" w:space="0" w:color="auto"/>
        <w:bottom w:val="none" w:sz="0" w:space="0" w:color="auto"/>
        <w:right w:val="none" w:sz="0" w:space="0" w:color="auto"/>
      </w:divBdr>
    </w:div>
    <w:div w:id="754397498">
      <w:bodyDiv w:val="1"/>
      <w:marLeft w:val="0"/>
      <w:marRight w:val="0"/>
      <w:marTop w:val="0"/>
      <w:marBottom w:val="0"/>
      <w:divBdr>
        <w:top w:val="none" w:sz="0" w:space="0" w:color="auto"/>
        <w:left w:val="none" w:sz="0" w:space="0" w:color="auto"/>
        <w:bottom w:val="none" w:sz="0" w:space="0" w:color="auto"/>
        <w:right w:val="none" w:sz="0" w:space="0" w:color="auto"/>
      </w:divBdr>
    </w:div>
    <w:div w:id="755521148">
      <w:bodyDiv w:val="1"/>
      <w:marLeft w:val="0"/>
      <w:marRight w:val="0"/>
      <w:marTop w:val="0"/>
      <w:marBottom w:val="0"/>
      <w:divBdr>
        <w:top w:val="none" w:sz="0" w:space="0" w:color="auto"/>
        <w:left w:val="none" w:sz="0" w:space="0" w:color="auto"/>
        <w:bottom w:val="none" w:sz="0" w:space="0" w:color="auto"/>
        <w:right w:val="none" w:sz="0" w:space="0" w:color="auto"/>
      </w:divBdr>
    </w:div>
    <w:div w:id="761217775">
      <w:bodyDiv w:val="1"/>
      <w:marLeft w:val="0"/>
      <w:marRight w:val="0"/>
      <w:marTop w:val="0"/>
      <w:marBottom w:val="0"/>
      <w:divBdr>
        <w:top w:val="none" w:sz="0" w:space="0" w:color="auto"/>
        <w:left w:val="none" w:sz="0" w:space="0" w:color="auto"/>
        <w:bottom w:val="none" w:sz="0" w:space="0" w:color="auto"/>
        <w:right w:val="none" w:sz="0" w:space="0" w:color="auto"/>
      </w:divBdr>
    </w:div>
    <w:div w:id="766773058">
      <w:bodyDiv w:val="1"/>
      <w:marLeft w:val="0"/>
      <w:marRight w:val="0"/>
      <w:marTop w:val="0"/>
      <w:marBottom w:val="0"/>
      <w:divBdr>
        <w:top w:val="none" w:sz="0" w:space="0" w:color="auto"/>
        <w:left w:val="none" w:sz="0" w:space="0" w:color="auto"/>
        <w:bottom w:val="none" w:sz="0" w:space="0" w:color="auto"/>
        <w:right w:val="none" w:sz="0" w:space="0" w:color="auto"/>
      </w:divBdr>
    </w:div>
    <w:div w:id="771441967">
      <w:bodyDiv w:val="1"/>
      <w:marLeft w:val="0"/>
      <w:marRight w:val="0"/>
      <w:marTop w:val="0"/>
      <w:marBottom w:val="0"/>
      <w:divBdr>
        <w:top w:val="none" w:sz="0" w:space="0" w:color="auto"/>
        <w:left w:val="none" w:sz="0" w:space="0" w:color="auto"/>
        <w:bottom w:val="none" w:sz="0" w:space="0" w:color="auto"/>
        <w:right w:val="none" w:sz="0" w:space="0" w:color="auto"/>
      </w:divBdr>
    </w:div>
    <w:div w:id="775249154">
      <w:bodyDiv w:val="1"/>
      <w:marLeft w:val="0"/>
      <w:marRight w:val="0"/>
      <w:marTop w:val="0"/>
      <w:marBottom w:val="0"/>
      <w:divBdr>
        <w:top w:val="none" w:sz="0" w:space="0" w:color="auto"/>
        <w:left w:val="none" w:sz="0" w:space="0" w:color="auto"/>
        <w:bottom w:val="none" w:sz="0" w:space="0" w:color="auto"/>
        <w:right w:val="none" w:sz="0" w:space="0" w:color="auto"/>
      </w:divBdr>
    </w:div>
    <w:div w:id="780536111">
      <w:bodyDiv w:val="1"/>
      <w:marLeft w:val="0"/>
      <w:marRight w:val="0"/>
      <w:marTop w:val="0"/>
      <w:marBottom w:val="0"/>
      <w:divBdr>
        <w:top w:val="none" w:sz="0" w:space="0" w:color="auto"/>
        <w:left w:val="none" w:sz="0" w:space="0" w:color="auto"/>
        <w:bottom w:val="none" w:sz="0" w:space="0" w:color="auto"/>
        <w:right w:val="none" w:sz="0" w:space="0" w:color="auto"/>
      </w:divBdr>
    </w:div>
    <w:div w:id="790826287">
      <w:bodyDiv w:val="1"/>
      <w:marLeft w:val="0"/>
      <w:marRight w:val="0"/>
      <w:marTop w:val="0"/>
      <w:marBottom w:val="0"/>
      <w:divBdr>
        <w:top w:val="none" w:sz="0" w:space="0" w:color="auto"/>
        <w:left w:val="none" w:sz="0" w:space="0" w:color="auto"/>
        <w:bottom w:val="none" w:sz="0" w:space="0" w:color="auto"/>
        <w:right w:val="none" w:sz="0" w:space="0" w:color="auto"/>
      </w:divBdr>
    </w:div>
    <w:div w:id="791093525">
      <w:bodyDiv w:val="1"/>
      <w:marLeft w:val="0"/>
      <w:marRight w:val="0"/>
      <w:marTop w:val="0"/>
      <w:marBottom w:val="0"/>
      <w:divBdr>
        <w:top w:val="none" w:sz="0" w:space="0" w:color="auto"/>
        <w:left w:val="none" w:sz="0" w:space="0" w:color="auto"/>
        <w:bottom w:val="none" w:sz="0" w:space="0" w:color="auto"/>
        <w:right w:val="none" w:sz="0" w:space="0" w:color="auto"/>
      </w:divBdr>
    </w:div>
    <w:div w:id="791627990">
      <w:bodyDiv w:val="1"/>
      <w:marLeft w:val="0"/>
      <w:marRight w:val="0"/>
      <w:marTop w:val="0"/>
      <w:marBottom w:val="0"/>
      <w:divBdr>
        <w:top w:val="none" w:sz="0" w:space="0" w:color="auto"/>
        <w:left w:val="none" w:sz="0" w:space="0" w:color="auto"/>
        <w:bottom w:val="none" w:sz="0" w:space="0" w:color="auto"/>
        <w:right w:val="none" w:sz="0" w:space="0" w:color="auto"/>
      </w:divBdr>
    </w:div>
    <w:div w:id="814418238">
      <w:bodyDiv w:val="1"/>
      <w:marLeft w:val="0"/>
      <w:marRight w:val="0"/>
      <w:marTop w:val="0"/>
      <w:marBottom w:val="0"/>
      <w:divBdr>
        <w:top w:val="none" w:sz="0" w:space="0" w:color="auto"/>
        <w:left w:val="none" w:sz="0" w:space="0" w:color="auto"/>
        <w:bottom w:val="none" w:sz="0" w:space="0" w:color="auto"/>
        <w:right w:val="none" w:sz="0" w:space="0" w:color="auto"/>
      </w:divBdr>
    </w:div>
    <w:div w:id="828208746">
      <w:bodyDiv w:val="1"/>
      <w:marLeft w:val="0"/>
      <w:marRight w:val="0"/>
      <w:marTop w:val="0"/>
      <w:marBottom w:val="0"/>
      <w:divBdr>
        <w:top w:val="none" w:sz="0" w:space="0" w:color="auto"/>
        <w:left w:val="none" w:sz="0" w:space="0" w:color="auto"/>
        <w:bottom w:val="none" w:sz="0" w:space="0" w:color="auto"/>
        <w:right w:val="none" w:sz="0" w:space="0" w:color="auto"/>
      </w:divBdr>
    </w:div>
    <w:div w:id="835611679">
      <w:bodyDiv w:val="1"/>
      <w:marLeft w:val="0"/>
      <w:marRight w:val="0"/>
      <w:marTop w:val="0"/>
      <w:marBottom w:val="0"/>
      <w:divBdr>
        <w:top w:val="none" w:sz="0" w:space="0" w:color="auto"/>
        <w:left w:val="none" w:sz="0" w:space="0" w:color="auto"/>
        <w:bottom w:val="none" w:sz="0" w:space="0" w:color="auto"/>
        <w:right w:val="none" w:sz="0" w:space="0" w:color="auto"/>
      </w:divBdr>
    </w:div>
    <w:div w:id="850681287">
      <w:bodyDiv w:val="1"/>
      <w:marLeft w:val="0"/>
      <w:marRight w:val="0"/>
      <w:marTop w:val="0"/>
      <w:marBottom w:val="0"/>
      <w:divBdr>
        <w:top w:val="none" w:sz="0" w:space="0" w:color="auto"/>
        <w:left w:val="none" w:sz="0" w:space="0" w:color="auto"/>
        <w:bottom w:val="none" w:sz="0" w:space="0" w:color="auto"/>
        <w:right w:val="none" w:sz="0" w:space="0" w:color="auto"/>
      </w:divBdr>
    </w:div>
    <w:div w:id="850996009">
      <w:bodyDiv w:val="1"/>
      <w:marLeft w:val="0"/>
      <w:marRight w:val="0"/>
      <w:marTop w:val="0"/>
      <w:marBottom w:val="0"/>
      <w:divBdr>
        <w:top w:val="none" w:sz="0" w:space="0" w:color="auto"/>
        <w:left w:val="none" w:sz="0" w:space="0" w:color="auto"/>
        <w:bottom w:val="none" w:sz="0" w:space="0" w:color="auto"/>
        <w:right w:val="none" w:sz="0" w:space="0" w:color="auto"/>
      </w:divBdr>
    </w:div>
    <w:div w:id="865479772">
      <w:bodyDiv w:val="1"/>
      <w:marLeft w:val="0"/>
      <w:marRight w:val="0"/>
      <w:marTop w:val="0"/>
      <w:marBottom w:val="0"/>
      <w:divBdr>
        <w:top w:val="none" w:sz="0" w:space="0" w:color="auto"/>
        <w:left w:val="none" w:sz="0" w:space="0" w:color="auto"/>
        <w:bottom w:val="none" w:sz="0" w:space="0" w:color="auto"/>
        <w:right w:val="none" w:sz="0" w:space="0" w:color="auto"/>
      </w:divBdr>
    </w:div>
    <w:div w:id="867526474">
      <w:bodyDiv w:val="1"/>
      <w:marLeft w:val="0"/>
      <w:marRight w:val="0"/>
      <w:marTop w:val="0"/>
      <w:marBottom w:val="0"/>
      <w:divBdr>
        <w:top w:val="none" w:sz="0" w:space="0" w:color="auto"/>
        <w:left w:val="none" w:sz="0" w:space="0" w:color="auto"/>
        <w:bottom w:val="none" w:sz="0" w:space="0" w:color="auto"/>
        <w:right w:val="none" w:sz="0" w:space="0" w:color="auto"/>
      </w:divBdr>
    </w:div>
    <w:div w:id="867722178">
      <w:bodyDiv w:val="1"/>
      <w:marLeft w:val="0"/>
      <w:marRight w:val="0"/>
      <w:marTop w:val="0"/>
      <w:marBottom w:val="0"/>
      <w:divBdr>
        <w:top w:val="none" w:sz="0" w:space="0" w:color="auto"/>
        <w:left w:val="none" w:sz="0" w:space="0" w:color="auto"/>
        <w:bottom w:val="none" w:sz="0" w:space="0" w:color="auto"/>
        <w:right w:val="none" w:sz="0" w:space="0" w:color="auto"/>
      </w:divBdr>
    </w:div>
    <w:div w:id="880560422">
      <w:bodyDiv w:val="1"/>
      <w:marLeft w:val="0"/>
      <w:marRight w:val="0"/>
      <w:marTop w:val="0"/>
      <w:marBottom w:val="0"/>
      <w:divBdr>
        <w:top w:val="none" w:sz="0" w:space="0" w:color="auto"/>
        <w:left w:val="none" w:sz="0" w:space="0" w:color="auto"/>
        <w:bottom w:val="none" w:sz="0" w:space="0" w:color="auto"/>
        <w:right w:val="none" w:sz="0" w:space="0" w:color="auto"/>
      </w:divBdr>
    </w:div>
    <w:div w:id="888801296">
      <w:bodyDiv w:val="1"/>
      <w:marLeft w:val="0"/>
      <w:marRight w:val="0"/>
      <w:marTop w:val="0"/>
      <w:marBottom w:val="0"/>
      <w:divBdr>
        <w:top w:val="none" w:sz="0" w:space="0" w:color="auto"/>
        <w:left w:val="none" w:sz="0" w:space="0" w:color="auto"/>
        <w:bottom w:val="none" w:sz="0" w:space="0" w:color="auto"/>
        <w:right w:val="none" w:sz="0" w:space="0" w:color="auto"/>
      </w:divBdr>
    </w:div>
    <w:div w:id="889682722">
      <w:bodyDiv w:val="1"/>
      <w:marLeft w:val="0"/>
      <w:marRight w:val="0"/>
      <w:marTop w:val="0"/>
      <w:marBottom w:val="0"/>
      <w:divBdr>
        <w:top w:val="none" w:sz="0" w:space="0" w:color="auto"/>
        <w:left w:val="none" w:sz="0" w:space="0" w:color="auto"/>
        <w:bottom w:val="none" w:sz="0" w:space="0" w:color="auto"/>
        <w:right w:val="none" w:sz="0" w:space="0" w:color="auto"/>
      </w:divBdr>
    </w:div>
    <w:div w:id="892694998">
      <w:bodyDiv w:val="1"/>
      <w:marLeft w:val="0"/>
      <w:marRight w:val="0"/>
      <w:marTop w:val="0"/>
      <w:marBottom w:val="0"/>
      <w:divBdr>
        <w:top w:val="none" w:sz="0" w:space="0" w:color="auto"/>
        <w:left w:val="none" w:sz="0" w:space="0" w:color="auto"/>
        <w:bottom w:val="none" w:sz="0" w:space="0" w:color="auto"/>
        <w:right w:val="none" w:sz="0" w:space="0" w:color="auto"/>
      </w:divBdr>
    </w:div>
    <w:div w:id="911235288">
      <w:bodyDiv w:val="1"/>
      <w:marLeft w:val="0"/>
      <w:marRight w:val="0"/>
      <w:marTop w:val="0"/>
      <w:marBottom w:val="0"/>
      <w:divBdr>
        <w:top w:val="none" w:sz="0" w:space="0" w:color="auto"/>
        <w:left w:val="none" w:sz="0" w:space="0" w:color="auto"/>
        <w:bottom w:val="none" w:sz="0" w:space="0" w:color="auto"/>
        <w:right w:val="none" w:sz="0" w:space="0" w:color="auto"/>
      </w:divBdr>
    </w:div>
    <w:div w:id="917440886">
      <w:bodyDiv w:val="1"/>
      <w:marLeft w:val="0"/>
      <w:marRight w:val="0"/>
      <w:marTop w:val="0"/>
      <w:marBottom w:val="0"/>
      <w:divBdr>
        <w:top w:val="none" w:sz="0" w:space="0" w:color="auto"/>
        <w:left w:val="none" w:sz="0" w:space="0" w:color="auto"/>
        <w:bottom w:val="none" w:sz="0" w:space="0" w:color="auto"/>
        <w:right w:val="none" w:sz="0" w:space="0" w:color="auto"/>
      </w:divBdr>
    </w:div>
    <w:div w:id="924722594">
      <w:bodyDiv w:val="1"/>
      <w:marLeft w:val="0"/>
      <w:marRight w:val="0"/>
      <w:marTop w:val="0"/>
      <w:marBottom w:val="0"/>
      <w:divBdr>
        <w:top w:val="none" w:sz="0" w:space="0" w:color="auto"/>
        <w:left w:val="none" w:sz="0" w:space="0" w:color="auto"/>
        <w:bottom w:val="none" w:sz="0" w:space="0" w:color="auto"/>
        <w:right w:val="none" w:sz="0" w:space="0" w:color="auto"/>
      </w:divBdr>
    </w:div>
    <w:div w:id="924722669">
      <w:bodyDiv w:val="1"/>
      <w:marLeft w:val="0"/>
      <w:marRight w:val="0"/>
      <w:marTop w:val="0"/>
      <w:marBottom w:val="0"/>
      <w:divBdr>
        <w:top w:val="none" w:sz="0" w:space="0" w:color="auto"/>
        <w:left w:val="none" w:sz="0" w:space="0" w:color="auto"/>
        <w:bottom w:val="none" w:sz="0" w:space="0" w:color="auto"/>
        <w:right w:val="none" w:sz="0" w:space="0" w:color="auto"/>
      </w:divBdr>
    </w:div>
    <w:div w:id="925578060">
      <w:bodyDiv w:val="1"/>
      <w:marLeft w:val="0"/>
      <w:marRight w:val="0"/>
      <w:marTop w:val="0"/>
      <w:marBottom w:val="0"/>
      <w:divBdr>
        <w:top w:val="none" w:sz="0" w:space="0" w:color="auto"/>
        <w:left w:val="none" w:sz="0" w:space="0" w:color="auto"/>
        <w:bottom w:val="none" w:sz="0" w:space="0" w:color="auto"/>
        <w:right w:val="none" w:sz="0" w:space="0" w:color="auto"/>
      </w:divBdr>
    </w:div>
    <w:div w:id="926159371">
      <w:bodyDiv w:val="1"/>
      <w:marLeft w:val="0"/>
      <w:marRight w:val="0"/>
      <w:marTop w:val="0"/>
      <w:marBottom w:val="0"/>
      <w:divBdr>
        <w:top w:val="none" w:sz="0" w:space="0" w:color="auto"/>
        <w:left w:val="none" w:sz="0" w:space="0" w:color="auto"/>
        <w:bottom w:val="none" w:sz="0" w:space="0" w:color="auto"/>
        <w:right w:val="none" w:sz="0" w:space="0" w:color="auto"/>
      </w:divBdr>
    </w:div>
    <w:div w:id="930940571">
      <w:bodyDiv w:val="1"/>
      <w:marLeft w:val="0"/>
      <w:marRight w:val="0"/>
      <w:marTop w:val="0"/>
      <w:marBottom w:val="0"/>
      <w:divBdr>
        <w:top w:val="none" w:sz="0" w:space="0" w:color="auto"/>
        <w:left w:val="none" w:sz="0" w:space="0" w:color="auto"/>
        <w:bottom w:val="none" w:sz="0" w:space="0" w:color="auto"/>
        <w:right w:val="none" w:sz="0" w:space="0" w:color="auto"/>
      </w:divBdr>
    </w:div>
    <w:div w:id="932972972">
      <w:bodyDiv w:val="1"/>
      <w:marLeft w:val="0"/>
      <w:marRight w:val="0"/>
      <w:marTop w:val="0"/>
      <w:marBottom w:val="0"/>
      <w:divBdr>
        <w:top w:val="none" w:sz="0" w:space="0" w:color="auto"/>
        <w:left w:val="none" w:sz="0" w:space="0" w:color="auto"/>
        <w:bottom w:val="none" w:sz="0" w:space="0" w:color="auto"/>
        <w:right w:val="none" w:sz="0" w:space="0" w:color="auto"/>
      </w:divBdr>
    </w:div>
    <w:div w:id="936601610">
      <w:bodyDiv w:val="1"/>
      <w:marLeft w:val="0"/>
      <w:marRight w:val="0"/>
      <w:marTop w:val="0"/>
      <w:marBottom w:val="0"/>
      <w:divBdr>
        <w:top w:val="none" w:sz="0" w:space="0" w:color="auto"/>
        <w:left w:val="none" w:sz="0" w:space="0" w:color="auto"/>
        <w:bottom w:val="none" w:sz="0" w:space="0" w:color="auto"/>
        <w:right w:val="none" w:sz="0" w:space="0" w:color="auto"/>
      </w:divBdr>
    </w:div>
    <w:div w:id="940573901">
      <w:bodyDiv w:val="1"/>
      <w:marLeft w:val="0"/>
      <w:marRight w:val="0"/>
      <w:marTop w:val="0"/>
      <w:marBottom w:val="0"/>
      <w:divBdr>
        <w:top w:val="none" w:sz="0" w:space="0" w:color="auto"/>
        <w:left w:val="none" w:sz="0" w:space="0" w:color="auto"/>
        <w:bottom w:val="none" w:sz="0" w:space="0" w:color="auto"/>
        <w:right w:val="none" w:sz="0" w:space="0" w:color="auto"/>
      </w:divBdr>
    </w:div>
    <w:div w:id="945383221">
      <w:bodyDiv w:val="1"/>
      <w:marLeft w:val="0"/>
      <w:marRight w:val="0"/>
      <w:marTop w:val="0"/>
      <w:marBottom w:val="0"/>
      <w:divBdr>
        <w:top w:val="none" w:sz="0" w:space="0" w:color="auto"/>
        <w:left w:val="none" w:sz="0" w:space="0" w:color="auto"/>
        <w:bottom w:val="none" w:sz="0" w:space="0" w:color="auto"/>
        <w:right w:val="none" w:sz="0" w:space="0" w:color="auto"/>
      </w:divBdr>
    </w:div>
    <w:div w:id="948046015">
      <w:bodyDiv w:val="1"/>
      <w:marLeft w:val="0"/>
      <w:marRight w:val="0"/>
      <w:marTop w:val="0"/>
      <w:marBottom w:val="0"/>
      <w:divBdr>
        <w:top w:val="none" w:sz="0" w:space="0" w:color="auto"/>
        <w:left w:val="none" w:sz="0" w:space="0" w:color="auto"/>
        <w:bottom w:val="none" w:sz="0" w:space="0" w:color="auto"/>
        <w:right w:val="none" w:sz="0" w:space="0" w:color="auto"/>
      </w:divBdr>
    </w:div>
    <w:div w:id="955449409">
      <w:bodyDiv w:val="1"/>
      <w:marLeft w:val="0"/>
      <w:marRight w:val="0"/>
      <w:marTop w:val="0"/>
      <w:marBottom w:val="0"/>
      <w:divBdr>
        <w:top w:val="none" w:sz="0" w:space="0" w:color="auto"/>
        <w:left w:val="none" w:sz="0" w:space="0" w:color="auto"/>
        <w:bottom w:val="none" w:sz="0" w:space="0" w:color="auto"/>
        <w:right w:val="none" w:sz="0" w:space="0" w:color="auto"/>
      </w:divBdr>
    </w:div>
    <w:div w:id="964696908">
      <w:bodyDiv w:val="1"/>
      <w:marLeft w:val="0"/>
      <w:marRight w:val="0"/>
      <w:marTop w:val="0"/>
      <w:marBottom w:val="0"/>
      <w:divBdr>
        <w:top w:val="none" w:sz="0" w:space="0" w:color="auto"/>
        <w:left w:val="none" w:sz="0" w:space="0" w:color="auto"/>
        <w:bottom w:val="none" w:sz="0" w:space="0" w:color="auto"/>
        <w:right w:val="none" w:sz="0" w:space="0" w:color="auto"/>
      </w:divBdr>
    </w:div>
    <w:div w:id="965739862">
      <w:bodyDiv w:val="1"/>
      <w:marLeft w:val="0"/>
      <w:marRight w:val="0"/>
      <w:marTop w:val="0"/>
      <w:marBottom w:val="0"/>
      <w:divBdr>
        <w:top w:val="none" w:sz="0" w:space="0" w:color="auto"/>
        <w:left w:val="none" w:sz="0" w:space="0" w:color="auto"/>
        <w:bottom w:val="none" w:sz="0" w:space="0" w:color="auto"/>
        <w:right w:val="none" w:sz="0" w:space="0" w:color="auto"/>
      </w:divBdr>
    </w:div>
    <w:div w:id="971204767">
      <w:bodyDiv w:val="1"/>
      <w:marLeft w:val="0"/>
      <w:marRight w:val="0"/>
      <w:marTop w:val="0"/>
      <w:marBottom w:val="0"/>
      <w:divBdr>
        <w:top w:val="none" w:sz="0" w:space="0" w:color="auto"/>
        <w:left w:val="none" w:sz="0" w:space="0" w:color="auto"/>
        <w:bottom w:val="none" w:sz="0" w:space="0" w:color="auto"/>
        <w:right w:val="none" w:sz="0" w:space="0" w:color="auto"/>
      </w:divBdr>
    </w:div>
    <w:div w:id="977689314">
      <w:bodyDiv w:val="1"/>
      <w:marLeft w:val="0"/>
      <w:marRight w:val="0"/>
      <w:marTop w:val="0"/>
      <w:marBottom w:val="0"/>
      <w:divBdr>
        <w:top w:val="none" w:sz="0" w:space="0" w:color="auto"/>
        <w:left w:val="none" w:sz="0" w:space="0" w:color="auto"/>
        <w:bottom w:val="none" w:sz="0" w:space="0" w:color="auto"/>
        <w:right w:val="none" w:sz="0" w:space="0" w:color="auto"/>
      </w:divBdr>
    </w:div>
    <w:div w:id="983775454">
      <w:bodyDiv w:val="1"/>
      <w:marLeft w:val="0"/>
      <w:marRight w:val="0"/>
      <w:marTop w:val="0"/>
      <w:marBottom w:val="0"/>
      <w:divBdr>
        <w:top w:val="none" w:sz="0" w:space="0" w:color="auto"/>
        <w:left w:val="none" w:sz="0" w:space="0" w:color="auto"/>
        <w:bottom w:val="none" w:sz="0" w:space="0" w:color="auto"/>
        <w:right w:val="none" w:sz="0" w:space="0" w:color="auto"/>
      </w:divBdr>
    </w:div>
    <w:div w:id="993683615">
      <w:bodyDiv w:val="1"/>
      <w:marLeft w:val="0"/>
      <w:marRight w:val="0"/>
      <w:marTop w:val="0"/>
      <w:marBottom w:val="0"/>
      <w:divBdr>
        <w:top w:val="none" w:sz="0" w:space="0" w:color="auto"/>
        <w:left w:val="none" w:sz="0" w:space="0" w:color="auto"/>
        <w:bottom w:val="none" w:sz="0" w:space="0" w:color="auto"/>
        <w:right w:val="none" w:sz="0" w:space="0" w:color="auto"/>
      </w:divBdr>
    </w:div>
    <w:div w:id="1002002169">
      <w:bodyDiv w:val="1"/>
      <w:marLeft w:val="0"/>
      <w:marRight w:val="0"/>
      <w:marTop w:val="0"/>
      <w:marBottom w:val="0"/>
      <w:divBdr>
        <w:top w:val="none" w:sz="0" w:space="0" w:color="auto"/>
        <w:left w:val="none" w:sz="0" w:space="0" w:color="auto"/>
        <w:bottom w:val="none" w:sz="0" w:space="0" w:color="auto"/>
        <w:right w:val="none" w:sz="0" w:space="0" w:color="auto"/>
      </w:divBdr>
    </w:div>
    <w:div w:id="1009478515">
      <w:bodyDiv w:val="1"/>
      <w:marLeft w:val="0"/>
      <w:marRight w:val="0"/>
      <w:marTop w:val="0"/>
      <w:marBottom w:val="0"/>
      <w:divBdr>
        <w:top w:val="none" w:sz="0" w:space="0" w:color="auto"/>
        <w:left w:val="none" w:sz="0" w:space="0" w:color="auto"/>
        <w:bottom w:val="none" w:sz="0" w:space="0" w:color="auto"/>
        <w:right w:val="none" w:sz="0" w:space="0" w:color="auto"/>
      </w:divBdr>
    </w:div>
    <w:div w:id="1009792217">
      <w:bodyDiv w:val="1"/>
      <w:marLeft w:val="0"/>
      <w:marRight w:val="0"/>
      <w:marTop w:val="0"/>
      <w:marBottom w:val="0"/>
      <w:divBdr>
        <w:top w:val="none" w:sz="0" w:space="0" w:color="auto"/>
        <w:left w:val="none" w:sz="0" w:space="0" w:color="auto"/>
        <w:bottom w:val="none" w:sz="0" w:space="0" w:color="auto"/>
        <w:right w:val="none" w:sz="0" w:space="0" w:color="auto"/>
      </w:divBdr>
    </w:div>
    <w:div w:id="1015576816">
      <w:bodyDiv w:val="1"/>
      <w:marLeft w:val="0"/>
      <w:marRight w:val="0"/>
      <w:marTop w:val="0"/>
      <w:marBottom w:val="0"/>
      <w:divBdr>
        <w:top w:val="none" w:sz="0" w:space="0" w:color="auto"/>
        <w:left w:val="none" w:sz="0" w:space="0" w:color="auto"/>
        <w:bottom w:val="none" w:sz="0" w:space="0" w:color="auto"/>
        <w:right w:val="none" w:sz="0" w:space="0" w:color="auto"/>
      </w:divBdr>
    </w:div>
    <w:div w:id="1019697543">
      <w:bodyDiv w:val="1"/>
      <w:marLeft w:val="0"/>
      <w:marRight w:val="0"/>
      <w:marTop w:val="0"/>
      <w:marBottom w:val="0"/>
      <w:divBdr>
        <w:top w:val="none" w:sz="0" w:space="0" w:color="auto"/>
        <w:left w:val="none" w:sz="0" w:space="0" w:color="auto"/>
        <w:bottom w:val="none" w:sz="0" w:space="0" w:color="auto"/>
        <w:right w:val="none" w:sz="0" w:space="0" w:color="auto"/>
      </w:divBdr>
    </w:div>
    <w:div w:id="1024863762">
      <w:bodyDiv w:val="1"/>
      <w:marLeft w:val="0"/>
      <w:marRight w:val="0"/>
      <w:marTop w:val="0"/>
      <w:marBottom w:val="0"/>
      <w:divBdr>
        <w:top w:val="none" w:sz="0" w:space="0" w:color="auto"/>
        <w:left w:val="none" w:sz="0" w:space="0" w:color="auto"/>
        <w:bottom w:val="none" w:sz="0" w:space="0" w:color="auto"/>
        <w:right w:val="none" w:sz="0" w:space="0" w:color="auto"/>
      </w:divBdr>
    </w:div>
    <w:div w:id="1033264551">
      <w:bodyDiv w:val="1"/>
      <w:marLeft w:val="0"/>
      <w:marRight w:val="0"/>
      <w:marTop w:val="0"/>
      <w:marBottom w:val="0"/>
      <w:divBdr>
        <w:top w:val="none" w:sz="0" w:space="0" w:color="auto"/>
        <w:left w:val="none" w:sz="0" w:space="0" w:color="auto"/>
        <w:bottom w:val="none" w:sz="0" w:space="0" w:color="auto"/>
        <w:right w:val="none" w:sz="0" w:space="0" w:color="auto"/>
      </w:divBdr>
    </w:div>
    <w:div w:id="1038819077">
      <w:bodyDiv w:val="1"/>
      <w:marLeft w:val="0"/>
      <w:marRight w:val="0"/>
      <w:marTop w:val="0"/>
      <w:marBottom w:val="0"/>
      <w:divBdr>
        <w:top w:val="none" w:sz="0" w:space="0" w:color="auto"/>
        <w:left w:val="none" w:sz="0" w:space="0" w:color="auto"/>
        <w:bottom w:val="none" w:sz="0" w:space="0" w:color="auto"/>
        <w:right w:val="none" w:sz="0" w:space="0" w:color="auto"/>
      </w:divBdr>
    </w:div>
    <w:div w:id="1060203494">
      <w:bodyDiv w:val="1"/>
      <w:marLeft w:val="0"/>
      <w:marRight w:val="0"/>
      <w:marTop w:val="0"/>
      <w:marBottom w:val="0"/>
      <w:divBdr>
        <w:top w:val="none" w:sz="0" w:space="0" w:color="auto"/>
        <w:left w:val="none" w:sz="0" w:space="0" w:color="auto"/>
        <w:bottom w:val="none" w:sz="0" w:space="0" w:color="auto"/>
        <w:right w:val="none" w:sz="0" w:space="0" w:color="auto"/>
      </w:divBdr>
    </w:div>
    <w:div w:id="1060831406">
      <w:bodyDiv w:val="1"/>
      <w:marLeft w:val="0"/>
      <w:marRight w:val="0"/>
      <w:marTop w:val="0"/>
      <w:marBottom w:val="0"/>
      <w:divBdr>
        <w:top w:val="none" w:sz="0" w:space="0" w:color="auto"/>
        <w:left w:val="none" w:sz="0" w:space="0" w:color="auto"/>
        <w:bottom w:val="none" w:sz="0" w:space="0" w:color="auto"/>
        <w:right w:val="none" w:sz="0" w:space="0" w:color="auto"/>
      </w:divBdr>
    </w:div>
    <w:div w:id="1070421558">
      <w:bodyDiv w:val="1"/>
      <w:marLeft w:val="0"/>
      <w:marRight w:val="0"/>
      <w:marTop w:val="0"/>
      <w:marBottom w:val="0"/>
      <w:divBdr>
        <w:top w:val="none" w:sz="0" w:space="0" w:color="auto"/>
        <w:left w:val="none" w:sz="0" w:space="0" w:color="auto"/>
        <w:bottom w:val="none" w:sz="0" w:space="0" w:color="auto"/>
        <w:right w:val="none" w:sz="0" w:space="0" w:color="auto"/>
      </w:divBdr>
    </w:div>
    <w:div w:id="1075787294">
      <w:bodyDiv w:val="1"/>
      <w:marLeft w:val="0"/>
      <w:marRight w:val="0"/>
      <w:marTop w:val="0"/>
      <w:marBottom w:val="0"/>
      <w:divBdr>
        <w:top w:val="none" w:sz="0" w:space="0" w:color="auto"/>
        <w:left w:val="none" w:sz="0" w:space="0" w:color="auto"/>
        <w:bottom w:val="none" w:sz="0" w:space="0" w:color="auto"/>
        <w:right w:val="none" w:sz="0" w:space="0" w:color="auto"/>
      </w:divBdr>
    </w:div>
    <w:div w:id="1076979599">
      <w:bodyDiv w:val="1"/>
      <w:marLeft w:val="0"/>
      <w:marRight w:val="0"/>
      <w:marTop w:val="0"/>
      <w:marBottom w:val="0"/>
      <w:divBdr>
        <w:top w:val="none" w:sz="0" w:space="0" w:color="auto"/>
        <w:left w:val="none" w:sz="0" w:space="0" w:color="auto"/>
        <w:bottom w:val="none" w:sz="0" w:space="0" w:color="auto"/>
        <w:right w:val="none" w:sz="0" w:space="0" w:color="auto"/>
      </w:divBdr>
    </w:div>
    <w:div w:id="1098990658">
      <w:bodyDiv w:val="1"/>
      <w:marLeft w:val="0"/>
      <w:marRight w:val="0"/>
      <w:marTop w:val="0"/>
      <w:marBottom w:val="0"/>
      <w:divBdr>
        <w:top w:val="none" w:sz="0" w:space="0" w:color="auto"/>
        <w:left w:val="none" w:sz="0" w:space="0" w:color="auto"/>
        <w:bottom w:val="none" w:sz="0" w:space="0" w:color="auto"/>
        <w:right w:val="none" w:sz="0" w:space="0" w:color="auto"/>
      </w:divBdr>
    </w:div>
    <w:div w:id="1099063121">
      <w:bodyDiv w:val="1"/>
      <w:marLeft w:val="0"/>
      <w:marRight w:val="0"/>
      <w:marTop w:val="0"/>
      <w:marBottom w:val="0"/>
      <w:divBdr>
        <w:top w:val="none" w:sz="0" w:space="0" w:color="auto"/>
        <w:left w:val="none" w:sz="0" w:space="0" w:color="auto"/>
        <w:bottom w:val="none" w:sz="0" w:space="0" w:color="auto"/>
        <w:right w:val="none" w:sz="0" w:space="0" w:color="auto"/>
      </w:divBdr>
    </w:div>
    <w:div w:id="1101027069">
      <w:bodyDiv w:val="1"/>
      <w:marLeft w:val="0"/>
      <w:marRight w:val="0"/>
      <w:marTop w:val="0"/>
      <w:marBottom w:val="0"/>
      <w:divBdr>
        <w:top w:val="none" w:sz="0" w:space="0" w:color="auto"/>
        <w:left w:val="none" w:sz="0" w:space="0" w:color="auto"/>
        <w:bottom w:val="none" w:sz="0" w:space="0" w:color="auto"/>
        <w:right w:val="none" w:sz="0" w:space="0" w:color="auto"/>
      </w:divBdr>
    </w:div>
    <w:div w:id="1109348321">
      <w:bodyDiv w:val="1"/>
      <w:marLeft w:val="0"/>
      <w:marRight w:val="0"/>
      <w:marTop w:val="0"/>
      <w:marBottom w:val="0"/>
      <w:divBdr>
        <w:top w:val="none" w:sz="0" w:space="0" w:color="auto"/>
        <w:left w:val="none" w:sz="0" w:space="0" w:color="auto"/>
        <w:bottom w:val="none" w:sz="0" w:space="0" w:color="auto"/>
        <w:right w:val="none" w:sz="0" w:space="0" w:color="auto"/>
      </w:divBdr>
    </w:div>
    <w:div w:id="1117867283">
      <w:bodyDiv w:val="1"/>
      <w:marLeft w:val="0"/>
      <w:marRight w:val="0"/>
      <w:marTop w:val="0"/>
      <w:marBottom w:val="0"/>
      <w:divBdr>
        <w:top w:val="none" w:sz="0" w:space="0" w:color="auto"/>
        <w:left w:val="none" w:sz="0" w:space="0" w:color="auto"/>
        <w:bottom w:val="none" w:sz="0" w:space="0" w:color="auto"/>
        <w:right w:val="none" w:sz="0" w:space="0" w:color="auto"/>
      </w:divBdr>
    </w:div>
    <w:div w:id="1141069735">
      <w:bodyDiv w:val="1"/>
      <w:marLeft w:val="0"/>
      <w:marRight w:val="0"/>
      <w:marTop w:val="0"/>
      <w:marBottom w:val="0"/>
      <w:divBdr>
        <w:top w:val="none" w:sz="0" w:space="0" w:color="auto"/>
        <w:left w:val="none" w:sz="0" w:space="0" w:color="auto"/>
        <w:bottom w:val="none" w:sz="0" w:space="0" w:color="auto"/>
        <w:right w:val="none" w:sz="0" w:space="0" w:color="auto"/>
      </w:divBdr>
    </w:div>
    <w:div w:id="1142112372">
      <w:bodyDiv w:val="1"/>
      <w:marLeft w:val="0"/>
      <w:marRight w:val="0"/>
      <w:marTop w:val="0"/>
      <w:marBottom w:val="0"/>
      <w:divBdr>
        <w:top w:val="none" w:sz="0" w:space="0" w:color="auto"/>
        <w:left w:val="none" w:sz="0" w:space="0" w:color="auto"/>
        <w:bottom w:val="none" w:sz="0" w:space="0" w:color="auto"/>
        <w:right w:val="none" w:sz="0" w:space="0" w:color="auto"/>
      </w:divBdr>
    </w:div>
    <w:div w:id="1156145984">
      <w:bodyDiv w:val="1"/>
      <w:marLeft w:val="0"/>
      <w:marRight w:val="0"/>
      <w:marTop w:val="0"/>
      <w:marBottom w:val="0"/>
      <w:divBdr>
        <w:top w:val="none" w:sz="0" w:space="0" w:color="auto"/>
        <w:left w:val="none" w:sz="0" w:space="0" w:color="auto"/>
        <w:bottom w:val="none" w:sz="0" w:space="0" w:color="auto"/>
        <w:right w:val="none" w:sz="0" w:space="0" w:color="auto"/>
      </w:divBdr>
    </w:div>
    <w:div w:id="1159079090">
      <w:bodyDiv w:val="1"/>
      <w:marLeft w:val="0"/>
      <w:marRight w:val="0"/>
      <w:marTop w:val="0"/>
      <w:marBottom w:val="0"/>
      <w:divBdr>
        <w:top w:val="none" w:sz="0" w:space="0" w:color="auto"/>
        <w:left w:val="none" w:sz="0" w:space="0" w:color="auto"/>
        <w:bottom w:val="none" w:sz="0" w:space="0" w:color="auto"/>
        <w:right w:val="none" w:sz="0" w:space="0" w:color="auto"/>
      </w:divBdr>
    </w:div>
    <w:div w:id="1167404432">
      <w:bodyDiv w:val="1"/>
      <w:marLeft w:val="0"/>
      <w:marRight w:val="0"/>
      <w:marTop w:val="0"/>
      <w:marBottom w:val="0"/>
      <w:divBdr>
        <w:top w:val="none" w:sz="0" w:space="0" w:color="auto"/>
        <w:left w:val="none" w:sz="0" w:space="0" w:color="auto"/>
        <w:bottom w:val="none" w:sz="0" w:space="0" w:color="auto"/>
        <w:right w:val="none" w:sz="0" w:space="0" w:color="auto"/>
      </w:divBdr>
    </w:div>
    <w:div w:id="1173911110">
      <w:bodyDiv w:val="1"/>
      <w:marLeft w:val="0"/>
      <w:marRight w:val="0"/>
      <w:marTop w:val="0"/>
      <w:marBottom w:val="0"/>
      <w:divBdr>
        <w:top w:val="none" w:sz="0" w:space="0" w:color="auto"/>
        <w:left w:val="none" w:sz="0" w:space="0" w:color="auto"/>
        <w:bottom w:val="none" w:sz="0" w:space="0" w:color="auto"/>
        <w:right w:val="none" w:sz="0" w:space="0" w:color="auto"/>
      </w:divBdr>
    </w:div>
    <w:div w:id="1174107369">
      <w:bodyDiv w:val="1"/>
      <w:marLeft w:val="0"/>
      <w:marRight w:val="0"/>
      <w:marTop w:val="0"/>
      <w:marBottom w:val="0"/>
      <w:divBdr>
        <w:top w:val="none" w:sz="0" w:space="0" w:color="auto"/>
        <w:left w:val="none" w:sz="0" w:space="0" w:color="auto"/>
        <w:bottom w:val="none" w:sz="0" w:space="0" w:color="auto"/>
        <w:right w:val="none" w:sz="0" w:space="0" w:color="auto"/>
      </w:divBdr>
    </w:div>
    <w:div w:id="1177229821">
      <w:bodyDiv w:val="1"/>
      <w:marLeft w:val="0"/>
      <w:marRight w:val="0"/>
      <w:marTop w:val="0"/>
      <w:marBottom w:val="0"/>
      <w:divBdr>
        <w:top w:val="none" w:sz="0" w:space="0" w:color="auto"/>
        <w:left w:val="none" w:sz="0" w:space="0" w:color="auto"/>
        <w:bottom w:val="none" w:sz="0" w:space="0" w:color="auto"/>
        <w:right w:val="none" w:sz="0" w:space="0" w:color="auto"/>
      </w:divBdr>
    </w:div>
    <w:div w:id="1206068483">
      <w:bodyDiv w:val="1"/>
      <w:marLeft w:val="0"/>
      <w:marRight w:val="0"/>
      <w:marTop w:val="0"/>
      <w:marBottom w:val="0"/>
      <w:divBdr>
        <w:top w:val="none" w:sz="0" w:space="0" w:color="auto"/>
        <w:left w:val="none" w:sz="0" w:space="0" w:color="auto"/>
        <w:bottom w:val="none" w:sz="0" w:space="0" w:color="auto"/>
        <w:right w:val="none" w:sz="0" w:space="0" w:color="auto"/>
      </w:divBdr>
    </w:div>
    <w:div w:id="1213661743">
      <w:bodyDiv w:val="1"/>
      <w:marLeft w:val="0"/>
      <w:marRight w:val="0"/>
      <w:marTop w:val="0"/>
      <w:marBottom w:val="0"/>
      <w:divBdr>
        <w:top w:val="none" w:sz="0" w:space="0" w:color="auto"/>
        <w:left w:val="none" w:sz="0" w:space="0" w:color="auto"/>
        <w:bottom w:val="none" w:sz="0" w:space="0" w:color="auto"/>
        <w:right w:val="none" w:sz="0" w:space="0" w:color="auto"/>
      </w:divBdr>
    </w:div>
    <w:div w:id="1216697288">
      <w:bodyDiv w:val="1"/>
      <w:marLeft w:val="0"/>
      <w:marRight w:val="0"/>
      <w:marTop w:val="0"/>
      <w:marBottom w:val="0"/>
      <w:divBdr>
        <w:top w:val="none" w:sz="0" w:space="0" w:color="auto"/>
        <w:left w:val="none" w:sz="0" w:space="0" w:color="auto"/>
        <w:bottom w:val="none" w:sz="0" w:space="0" w:color="auto"/>
        <w:right w:val="none" w:sz="0" w:space="0" w:color="auto"/>
      </w:divBdr>
    </w:div>
    <w:div w:id="1221135368">
      <w:bodyDiv w:val="1"/>
      <w:marLeft w:val="0"/>
      <w:marRight w:val="0"/>
      <w:marTop w:val="0"/>
      <w:marBottom w:val="0"/>
      <w:divBdr>
        <w:top w:val="none" w:sz="0" w:space="0" w:color="auto"/>
        <w:left w:val="none" w:sz="0" w:space="0" w:color="auto"/>
        <w:bottom w:val="none" w:sz="0" w:space="0" w:color="auto"/>
        <w:right w:val="none" w:sz="0" w:space="0" w:color="auto"/>
      </w:divBdr>
    </w:div>
    <w:div w:id="1230458233">
      <w:bodyDiv w:val="1"/>
      <w:marLeft w:val="0"/>
      <w:marRight w:val="0"/>
      <w:marTop w:val="0"/>
      <w:marBottom w:val="0"/>
      <w:divBdr>
        <w:top w:val="none" w:sz="0" w:space="0" w:color="auto"/>
        <w:left w:val="none" w:sz="0" w:space="0" w:color="auto"/>
        <w:bottom w:val="none" w:sz="0" w:space="0" w:color="auto"/>
        <w:right w:val="none" w:sz="0" w:space="0" w:color="auto"/>
      </w:divBdr>
    </w:div>
    <w:div w:id="1249535675">
      <w:bodyDiv w:val="1"/>
      <w:marLeft w:val="0"/>
      <w:marRight w:val="0"/>
      <w:marTop w:val="0"/>
      <w:marBottom w:val="0"/>
      <w:divBdr>
        <w:top w:val="none" w:sz="0" w:space="0" w:color="auto"/>
        <w:left w:val="none" w:sz="0" w:space="0" w:color="auto"/>
        <w:bottom w:val="none" w:sz="0" w:space="0" w:color="auto"/>
        <w:right w:val="none" w:sz="0" w:space="0" w:color="auto"/>
      </w:divBdr>
    </w:div>
    <w:div w:id="1252591033">
      <w:bodyDiv w:val="1"/>
      <w:marLeft w:val="0"/>
      <w:marRight w:val="0"/>
      <w:marTop w:val="0"/>
      <w:marBottom w:val="0"/>
      <w:divBdr>
        <w:top w:val="none" w:sz="0" w:space="0" w:color="auto"/>
        <w:left w:val="none" w:sz="0" w:space="0" w:color="auto"/>
        <w:bottom w:val="none" w:sz="0" w:space="0" w:color="auto"/>
        <w:right w:val="none" w:sz="0" w:space="0" w:color="auto"/>
      </w:divBdr>
    </w:div>
    <w:div w:id="1260093052">
      <w:bodyDiv w:val="1"/>
      <w:marLeft w:val="0"/>
      <w:marRight w:val="0"/>
      <w:marTop w:val="0"/>
      <w:marBottom w:val="0"/>
      <w:divBdr>
        <w:top w:val="none" w:sz="0" w:space="0" w:color="auto"/>
        <w:left w:val="none" w:sz="0" w:space="0" w:color="auto"/>
        <w:bottom w:val="none" w:sz="0" w:space="0" w:color="auto"/>
        <w:right w:val="none" w:sz="0" w:space="0" w:color="auto"/>
      </w:divBdr>
    </w:div>
    <w:div w:id="1261066989">
      <w:bodyDiv w:val="1"/>
      <w:marLeft w:val="0"/>
      <w:marRight w:val="0"/>
      <w:marTop w:val="0"/>
      <w:marBottom w:val="0"/>
      <w:divBdr>
        <w:top w:val="none" w:sz="0" w:space="0" w:color="auto"/>
        <w:left w:val="none" w:sz="0" w:space="0" w:color="auto"/>
        <w:bottom w:val="none" w:sz="0" w:space="0" w:color="auto"/>
        <w:right w:val="none" w:sz="0" w:space="0" w:color="auto"/>
      </w:divBdr>
    </w:div>
    <w:div w:id="1262565600">
      <w:bodyDiv w:val="1"/>
      <w:marLeft w:val="0"/>
      <w:marRight w:val="0"/>
      <w:marTop w:val="0"/>
      <w:marBottom w:val="0"/>
      <w:divBdr>
        <w:top w:val="none" w:sz="0" w:space="0" w:color="auto"/>
        <w:left w:val="none" w:sz="0" w:space="0" w:color="auto"/>
        <w:bottom w:val="none" w:sz="0" w:space="0" w:color="auto"/>
        <w:right w:val="none" w:sz="0" w:space="0" w:color="auto"/>
      </w:divBdr>
    </w:div>
    <w:div w:id="1264344262">
      <w:bodyDiv w:val="1"/>
      <w:marLeft w:val="0"/>
      <w:marRight w:val="0"/>
      <w:marTop w:val="0"/>
      <w:marBottom w:val="0"/>
      <w:divBdr>
        <w:top w:val="none" w:sz="0" w:space="0" w:color="auto"/>
        <w:left w:val="none" w:sz="0" w:space="0" w:color="auto"/>
        <w:bottom w:val="none" w:sz="0" w:space="0" w:color="auto"/>
        <w:right w:val="none" w:sz="0" w:space="0" w:color="auto"/>
      </w:divBdr>
    </w:div>
    <w:div w:id="1292974225">
      <w:bodyDiv w:val="1"/>
      <w:marLeft w:val="0"/>
      <w:marRight w:val="0"/>
      <w:marTop w:val="0"/>
      <w:marBottom w:val="0"/>
      <w:divBdr>
        <w:top w:val="none" w:sz="0" w:space="0" w:color="auto"/>
        <w:left w:val="none" w:sz="0" w:space="0" w:color="auto"/>
        <w:bottom w:val="none" w:sz="0" w:space="0" w:color="auto"/>
        <w:right w:val="none" w:sz="0" w:space="0" w:color="auto"/>
      </w:divBdr>
    </w:div>
    <w:div w:id="1293249788">
      <w:bodyDiv w:val="1"/>
      <w:marLeft w:val="0"/>
      <w:marRight w:val="0"/>
      <w:marTop w:val="0"/>
      <w:marBottom w:val="0"/>
      <w:divBdr>
        <w:top w:val="none" w:sz="0" w:space="0" w:color="auto"/>
        <w:left w:val="none" w:sz="0" w:space="0" w:color="auto"/>
        <w:bottom w:val="none" w:sz="0" w:space="0" w:color="auto"/>
        <w:right w:val="none" w:sz="0" w:space="0" w:color="auto"/>
      </w:divBdr>
    </w:div>
    <w:div w:id="1295255951">
      <w:bodyDiv w:val="1"/>
      <w:marLeft w:val="0"/>
      <w:marRight w:val="0"/>
      <w:marTop w:val="0"/>
      <w:marBottom w:val="0"/>
      <w:divBdr>
        <w:top w:val="none" w:sz="0" w:space="0" w:color="auto"/>
        <w:left w:val="none" w:sz="0" w:space="0" w:color="auto"/>
        <w:bottom w:val="none" w:sz="0" w:space="0" w:color="auto"/>
        <w:right w:val="none" w:sz="0" w:space="0" w:color="auto"/>
      </w:divBdr>
    </w:div>
    <w:div w:id="1300724700">
      <w:bodyDiv w:val="1"/>
      <w:marLeft w:val="0"/>
      <w:marRight w:val="0"/>
      <w:marTop w:val="0"/>
      <w:marBottom w:val="0"/>
      <w:divBdr>
        <w:top w:val="none" w:sz="0" w:space="0" w:color="auto"/>
        <w:left w:val="none" w:sz="0" w:space="0" w:color="auto"/>
        <w:bottom w:val="none" w:sz="0" w:space="0" w:color="auto"/>
        <w:right w:val="none" w:sz="0" w:space="0" w:color="auto"/>
      </w:divBdr>
    </w:div>
    <w:div w:id="1301957549">
      <w:bodyDiv w:val="1"/>
      <w:marLeft w:val="0"/>
      <w:marRight w:val="0"/>
      <w:marTop w:val="0"/>
      <w:marBottom w:val="0"/>
      <w:divBdr>
        <w:top w:val="none" w:sz="0" w:space="0" w:color="auto"/>
        <w:left w:val="none" w:sz="0" w:space="0" w:color="auto"/>
        <w:bottom w:val="none" w:sz="0" w:space="0" w:color="auto"/>
        <w:right w:val="none" w:sz="0" w:space="0" w:color="auto"/>
      </w:divBdr>
    </w:div>
    <w:div w:id="1302689764">
      <w:bodyDiv w:val="1"/>
      <w:marLeft w:val="0"/>
      <w:marRight w:val="0"/>
      <w:marTop w:val="0"/>
      <w:marBottom w:val="0"/>
      <w:divBdr>
        <w:top w:val="none" w:sz="0" w:space="0" w:color="auto"/>
        <w:left w:val="none" w:sz="0" w:space="0" w:color="auto"/>
        <w:bottom w:val="none" w:sz="0" w:space="0" w:color="auto"/>
        <w:right w:val="none" w:sz="0" w:space="0" w:color="auto"/>
      </w:divBdr>
    </w:div>
    <w:div w:id="1307510868">
      <w:bodyDiv w:val="1"/>
      <w:marLeft w:val="0"/>
      <w:marRight w:val="0"/>
      <w:marTop w:val="0"/>
      <w:marBottom w:val="0"/>
      <w:divBdr>
        <w:top w:val="none" w:sz="0" w:space="0" w:color="auto"/>
        <w:left w:val="none" w:sz="0" w:space="0" w:color="auto"/>
        <w:bottom w:val="none" w:sz="0" w:space="0" w:color="auto"/>
        <w:right w:val="none" w:sz="0" w:space="0" w:color="auto"/>
      </w:divBdr>
    </w:div>
    <w:div w:id="1323585639">
      <w:bodyDiv w:val="1"/>
      <w:marLeft w:val="0"/>
      <w:marRight w:val="0"/>
      <w:marTop w:val="0"/>
      <w:marBottom w:val="0"/>
      <w:divBdr>
        <w:top w:val="none" w:sz="0" w:space="0" w:color="auto"/>
        <w:left w:val="none" w:sz="0" w:space="0" w:color="auto"/>
        <w:bottom w:val="none" w:sz="0" w:space="0" w:color="auto"/>
        <w:right w:val="none" w:sz="0" w:space="0" w:color="auto"/>
      </w:divBdr>
    </w:div>
    <w:div w:id="1327129994">
      <w:bodyDiv w:val="1"/>
      <w:marLeft w:val="0"/>
      <w:marRight w:val="0"/>
      <w:marTop w:val="0"/>
      <w:marBottom w:val="0"/>
      <w:divBdr>
        <w:top w:val="none" w:sz="0" w:space="0" w:color="auto"/>
        <w:left w:val="none" w:sz="0" w:space="0" w:color="auto"/>
        <w:bottom w:val="none" w:sz="0" w:space="0" w:color="auto"/>
        <w:right w:val="none" w:sz="0" w:space="0" w:color="auto"/>
      </w:divBdr>
    </w:div>
    <w:div w:id="1329409435">
      <w:bodyDiv w:val="1"/>
      <w:marLeft w:val="0"/>
      <w:marRight w:val="0"/>
      <w:marTop w:val="0"/>
      <w:marBottom w:val="0"/>
      <w:divBdr>
        <w:top w:val="none" w:sz="0" w:space="0" w:color="auto"/>
        <w:left w:val="none" w:sz="0" w:space="0" w:color="auto"/>
        <w:bottom w:val="none" w:sz="0" w:space="0" w:color="auto"/>
        <w:right w:val="none" w:sz="0" w:space="0" w:color="auto"/>
      </w:divBdr>
    </w:div>
    <w:div w:id="1333147394">
      <w:bodyDiv w:val="1"/>
      <w:marLeft w:val="0"/>
      <w:marRight w:val="0"/>
      <w:marTop w:val="0"/>
      <w:marBottom w:val="0"/>
      <w:divBdr>
        <w:top w:val="none" w:sz="0" w:space="0" w:color="auto"/>
        <w:left w:val="none" w:sz="0" w:space="0" w:color="auto"/>
        <w:bottom w:val="none" w:sz="0" w:space="0" w:color="auto"/>
        <w:right w:val="none" w:sz="0" w:space="0" w:color="auto"/>
      </w:divBdr>
    </w:div>
    <w:div w:id="1343437375">
      <w:bodyDiv w:val="1"/>
      <w:marLeft w:val="0"/>
      <w:marRight w:val="0"/>
      <w:marTop w:val="0"/>
      <w:marBottom w:val="0"/>
      <w:divBdr>
        <w:top w:val="none" w:sz="0" w:space="0" w:color="auto"/>
        <w:left w:val="none" w:sz="0" w:space="0" w:color="auto"/>
        <w:bottom w:val="none" w:sz="0" w:space="0" w:color="auto"/>
        <w:right w:val="none" w:sz="0" w:space="0" w:color="auto"/>
      </w:divBdr>
    </w:div>
    <w:div w:id="1346207134">
      <w:bodyDiv w:val="1"/>
      <w:marLeft w:val="0"/>
      <w:marRight w:val="0"/>
      <w:marTop w:val="0"/>
      <w:marBottom w:val="0"/>
      <w:divBdr>
        <w:top w:val="none" w:sz="0" w:space="0" w:color="auto"/>
        <w:left w:val="none" w:sz="0" w:space="0" w:color="auto"/>
        <w:bottom w:val="none" w:sz="0" w:space="0" w:color="auto"/>
        <w:right w:val="none" w:sz="0" w:space="0" w:color="auto"/>
      </w:divBdr>
    </w:div>
    <w:div w:id="1363557235">
      <w:bodyDiv w:val="1"/>
      <w:marLeft w:val="0"/>
      <w:marRight w:val="0"/>
      <w:marTop w:val="0"/>
      <w:marBottom w:val="0"/>
      <w:divBdr>
        <w:top w:val="none" w:sz="0" w:space="0" w:color="auto"/>
        <w:left w:val="none" w:sz="0" w:space="0" w:color="auto"/>
        <w:bottom w:val="none" w:sz="0" w:space="0" w:color="auto"/>
        <w:right w:val="none" w:sz="0" w:space="0" w:color="auto"/>
      </w:divBdr>
    </w:div>
    <w:div w:id="1370640634">
      <w:bodyDiv w:val="1"/>
      <w:marLeft w:val="0"/>
      <w:marRight w:val="0"/>
      <w:marTop w:val="0"/>
      <w:marBottom w:val="0"/>
      <w:divBdr>
        <w:top w:val="none" w:sz="0" w:space="0" w:color="auto"/>
        <w:left w:val="none" w:sz="0" w:space="0" w:color="auto"/>
        <w:bottom w:val="none" w:sz="0" w:space="0" w:color="auto"/>
        <w:right w:val="none" w:sz="0" w:space="0" w:color="auto"/>
      </w:divBdr>
    </w:div>
    <w:div w:id="1400833194">
      <w:bodyDiv w:val="1"/>
      <w:marLeft w:val="0"/>
      <w:marRight w:val="0"/>
      <w:marTop w:val="0"/>
      <w:marBottom w:val="0"/>
      <w:divBdr>
        <w:top w:val="none" w:sz="0" w:space="0" w:color="auto"/>
        <w:left w:val="none" w:sz="0" w:space="0" w:color="auto"/>
        <w:bottom w:val="none" w:sz="0" w:space="0" w:color="auto"/>
        <w:right w:val="none" w:sz="0" w:space="0" w:color="auto"/>
      </w:divBdr>
    </w:div>
    <w:div w:id="1401055527">
      <w:bodyDiv w:val="1"/>
      <w:marLeft w:val="0"/>
      <w:marRight w:val="0"/>
      <w:marTop w:val="0"/>
      <w:marBottom w:val="0"/>
      <w:divBdr>
        <w:top w:val="none" w:sz="0" w:space="0" w:color="auto"/>
        <w:left w:val="none" w:sz="0" w:space="0" w:color="auto"/>
        <w:bottom w:val="none" w:sz="0" w:space="0" w:color="auto"/>
        <w:right w:val="none" w:sz="0" w:space="0" w:color="auto"/>
      </w:divBdr>
    </w:div>
    <w:div w:id="1411849058">
      <w:bodyDiv w:val="1"/>
      <w:marLeft w:val="0"/>
      <w:marRight w:val="0"/>
      <w:marTop w:val="0"/>
      <w:marBottom w:val="0"/>
      <w:divBdr>
        <w:top w:val="none" w:sz="0" w:space="0" w:color="auto"/>
        <w:left w:val="none" w:sz="0" w:space="0" w:color="auto"/>
        <w:bottom w:val="none" w:sz="0" w:space="0" w:color="auto"/>
        <w:right w:val="none" w:sz="0" w:space="0" w:color="auto"/>
      </w:divBdr>
    </w:div>
    <w:div w:id="1435785483">
      <w:bodyDiv w:val="1"/>
      <w:marLeft w:val="0"/>
      <w:marRight w:val="0"/>
      <w:marTop w:val="0"/>
      <w:marBottom w:val="0"/>
      <w:divBdr>
        <w:top w:val="none" w:sz="0" w:space="0" w:color="auto"/>
        <w:left w:val="none" w:sz="0" w:space="0" w:color="auto"/>
        <w:bottom w:val="none" w:sz="0" w:space="0" w:color="auto"/>
        <w:right w:val="none" w:sz="0" w:space="0" w:color="auto"/>
      </w:divBdr>
    </w:div>
    <w:div w:id="1436175921">
      <w:bodyDiv w:val="1"/>
      <w:marLeft w:val="0"/>
      <w:marRight w:val="0"/>
      <w:marTop w:val="0"/>
      <w:marBottom w:val="0"/>
      <w:divBdr>
        <w:top w:val="none" w:sz="0" w:space="0" w:color="auto"/>
        <w:left w:val="none" w:sz="0" w:space="0" w:color="auto"/>
        <w:bottom w:val="none" w:sz="0" w:space="0" w:color="auto"/>
        <w:right w:val="none" w:sz="0" w:space="0" w:color="auto"/>
      </w:divBdr>
    </w:div>
    <w:div w:id="1439180772">
      <w:bodyDiv w:val="1"/>
      <w:marLeft w:val="0"/>
      <w:marRight w:val="0"/>
      <w:marTop w:val="0"/>
      <w:marBottom w:val="0"/>
      <w:divBdr>
        <w:top w:val="none" w:sz="0" w:space="0" w:color="auto"/>
        <w:left w:val="none" w:sz="0" w:space="0" w:color="auto"/>
        <w:bottom w:val="none" w:sz="0" w:space="0" w:color="auto"/>
        <w:right w:val="none" w:sz="0" w:space="0" w:color="auto"/>
      </w:divBdr>
    </w:div>
    <w:div w:id="1443454554">
      <w:bodyDiv w:val="1"/>
      <w:marLeft w:val="0"/>
      <w:marRight w:val="0"/>
      <w:marTop w:val="0"/>
      <w:marBottom w:val="0"/>
      <w:divBdr>
        <w:top w:val="none" w:sz="0" w:space="0" w:color="auto"/>
        <w:left w:val="none" w:sz="0" w:space="0" w:color="auto"/>
        <w:bottom w:val="none" w:sz="0" w:space="0" w:color="auto"/>
        <w:right w:val="none" w:sz="0" w:space="0" w:color="auto"/>
      </w:divBdr>
    </w:div>
    <w:div w:id="1450783822">
      <w:bodyDiv w:val="1"/>
      <w:marLeft w:val="0"/>
      <w:marRight w:val="0"/>
      <w:marTop w:val="0"/>
      <w:marBottom w:val="0"/>
      <w:divBdr>
        <w:top w:val="none" w:sz="0" w:space="0" w:color="auto"/>
        <w:left w:val="none" w:sz="0" w:space="0" w:color="auto"/>
        <w:bottom w:val="none" w:sz="0" w:space="0" w:color="auto"/>
        <w:right w:val="none" w:sz="0" w:space="0" w:color="auto"/>
      </w:divBdr>
    </w:div>
    <w:div w:id="1466654458">
      <w:bodyDiv w:val="1"/>
      <w:marLeft w:val="0"/>
      <w:marRight w:val="0"/>
      <w:marTop w:val="0"/>
      <w:marBottom w:val="0"/>
      <w:divBdr>
        <w:top w:val="none" w:sz="0" w:space="0" w:color="auto"/>
        <w:left w:val="none" w:sz="0" w:space="0" w:color="auto"/>
        <w:bottom w:val="none" w:sz="0" w:space="0" w:color="auto"/>
        <w:right w:val="none" w:sz="0" w:space="0" w:color="auto"/>
      </w:divBdr>
    </w:div>
    <w:div w:id="1471945267">
      <w:bodyDiv w:val="1"/>
      <w:marLeft w:val="0"/>
      <w:marRight w:val="0"/>
      <w:marTop w:val="0"/>
      <w:marBottom w:val="0"/>
      <w:divBdr>
        <w:top w:val="none" w:sz="0" w:space="0" w:color="auto"/>
        <w:left w:val="none" w:sz="0" w:space="0" w:color="auto"/>
        <w:bottom w:val="none" w:sz="0" w:space="0" w:color="auto"/>
        <w:right w:val="none" w:sz="0" w:space="0" w:color="auto"/>
      </w:divBdr>
    </w:div>
    <w:div w:id="1474177028">
      <w:bodyDiv w:val="1"/>
      <w:marLeft w:val="0"/>
      <w:marRight w:val="0"/>
      <w:marTop w:val="0"/>
      <w:marBottom w:val="0"/>
      <w:divBdr>
        <w:top w:val="none" w:sz="0" w:space="0" w:color="auto"/>
        <w:left w:val="none" w:sz="0" w:space="0" w:color="auto"/>
        <w:bottom w:val="none" w:sz="0" w:space="0" w:color="auto"/>
        <w:right w:val="none" w:sz="0" w:space="0" w:color="auto"/>
      </w:divBdr>
    </w:div>
    <w:div w:id="1478646900">
      <w:bodyDiv w:val="1"/>
      <w:marLeft w:val="0"/>
      <w:marRight w:val="0"/>
      <w:marTop w:val="0"/>
      <w:marBottom w:val="0"/>
      <w:divBdr>
        <w:top w:val="none" w:sz="0" w:space="0" w:color="auto"/>
        <w:left w:val="none" w:sz="0" w:space="0" w:color="auto"/>
        <w:bottom w:val="none" w:sz="0" w:space="0" w:color="auto"/>
        <w:right w:val="none" w:sz="0" w:space="0" w:color="auto"/>
      </w:divBdr>
    </w:div>
    <w:div w:id="1490058920">
      <w:bodyDiv w:val="1"/>
      <w:marLeft w:val="0"/>
      <w:marRight w:val="0"/>
      <w:marTop w:val="0"/>
      <w:marBottom w:val="0"/>
      <w:divBdr>
        <w:top w:val="none" w:sz="0" w:space="0" w:color="auto"/>
        <w:left w:val="none" w:sz="0" w:space="0" w:color="auto"/>
        <w:bottom w:val="none" w:sz="0" w:space="0" w:color="auto"/>
        <w:right w:val="none" w:sz="0" w:space="0" w:color="auto"/>
      </w:divBdr>
    </w:div>
    <w:div w:id="1492018483">
      <w:bodyDiv w:val="1"/>
      <w:marLeft w:val="0"/>
      <w:marRight w:val="0"/>
      <w:marTop w:val="0"/>
      <w:marBottom w:val="0"/>
      <w:divBdr>
        <w:top w:val="none" w:sz="0" w:space="0" w:color="auto"/>
        <w:left w:val="none" w:sz="0" w:space="0" w:color="auto"/>
        <w:bottom w:val="none" w:sz="0" w:space="0" w:color="auto"/>
        <w:right w:val="none" w:sz="0" w:space="0" w:color="auto"/>
      </w:divBdr>
    </w:div>
    <w:div w:id="1494836912">
      <w:bodyDiv w:val="1"/>
      <w:marLeft w:val="0"/>
      <w:marRight w:val="0"/>
      <w:marTop w:val="0"/>
      <w:marBottom w:val="0"/>
      <w:divBdr>
        <w:top w:val="none" w:sz="0" w:space="0" w:color="auto"/>
        <w:left w:val="none" w:sz="0" w:space="0" w:color="auto"/>
        <w:bottom w:val="none" w:sz="0" w:space="0" w:color="auto"/>
        <w:right w:val="none" w:sz="0" w:space="0" w:color="auto"/>
      </w:divBdr>
    </w:div>
    <w:div w:id="1494837352">
      <w:bodyDiv w:val="1"/>
      <w:marLeft w:val="0"/>
      <w:marRight w:val="0"/>
      <w:marTop w:val="0"/>
      <w:marBottom w:val="0"/>
      <w:divBdr>
        <w:top w:val="none" w:sz="0" w:space="0" w:color="auto"/>
        <w:left w:val="none" w:sz="0" w:space="0" w:color="auto"/>
        <w:bottom w:val="none" w:sz="0" w:space="0" w:color="auto"/>
        <w:right w:val="none" w:sz="0" w:space="0" w:color="auto"/>
      </w:divBdr>
    </w:div>
    <w:div w:id="1495487435">
      <w:bodyDiv w:val="1"/>
      <w:marLeft w:val="0"/>
      <w:marRight w:val="0"/>
      <w:marTop w:val="0"/>
      <w:marBottom w:val="0"/>
      <w:divBdr>
        <w:top w:val="none" w:sz="0" w:space="0" w:color="auto"/>
        <w:left w:val="none" w:sz="0" w:space="0" w:color="auto"/>
        <w:bottom w:val="none" w:sz="0" w:space="0" w:color="auto"/>
        <w:right w:val="none" w:sz="0" w:space="0" w:color="auto"/>
      </w:divBdr>
    </w:div>
    <w:div w:id="1499269500">
      <w:bodyDiv w:val="1"/>
      <w:marLeft w:val="0"/>
      <w:marRight w:val="0"/>
      <w:marTop w:val="0"/>
      <w:marBottom w:val="0"/>
      <w:divBdr>
        <w:top w:val="none" w:sz="0" w:space="0" w:color="auto"/>
        <w:left w:val="none" w:sz="0" w:space="0" w:color="auto"/>
        <w:bottom w:val="none" w:sz="0" w:space="0" w:color="auto"/>
        <w:right w:val="none" w:sz="0" w:space="0" w:color="auto"/>
      </w:divBdr>
    </w:div>
    <w:div w:id="1501122434">
      <w:bodyDiv w:val="1"/>
      <w:marLeft w:val="0"/>
      <w:marRight w:val="0"/>
      <w:marTop w:val="0"/>
      <w:marBottom w:val="0"/>
      <w:divBdr>
        <w:top w:val="none" w:sz="0" w:space="0" w:color="auto"/>
        <w:left w:val="none" w:sz="0" w:space="0" w:color="auto"/>
        <w:bottom w:val="none" w:sz="0" w:space="0" w:color="auto"/>
        <w:right w:val="none" w:sz="0" w:space="0" w:color="auto"/>
      </w:divBdr>
    </w:div>
    <w:div w:id="1502088594">
      <w:bodyDiv w:val="1"/>
      <w:marLeft w:val="0"/>
      <w:marRight w:val="0"/>
      <w:marTop w:val="0"/>
      <w:marBottom w:val="0"/>
      <w:divBdr>
        <w:top w:val="none" w:sz="0" w:space="0" w:color="auto"/>
        <w:left w:val="none" w:sz="0" w:space="0" w:color="auto"/>
        <w:bottom w:val="none" w:sz="0" w:space="0" w:color="auto"/>
        <w:right w:val="none" w:sz="0" w:space="0" w:color="auto"/>
      </w:divBdr>
    </w:div>
    <w:div w:id="1509061324">
      <w:bodyDiv w:val="1"/>
      <w:marLeft w:val="0"/>
      <w:marRight w:val="0"/>
      <w:marTop w:val="0"/>
      <w:marBottom w:val="0"/>
      <w:divBdr>
        <w:top w:val="none" w:sz="0" w:space="0" w:color="auto"/>
        <w:left w:val="none" w:sz="0" w:space="0" w:color="auto"/>
        <w:bottom w:val="none" w:sz="0" w:space="0" w:color="auto"/>
        <w:right w:val="none" w:sz="0" w:space="0" w:color="auto"/>
      </w:divBdr>
    </w:div>
    <w:div w:id="1514880386">
      <w:bodyDiv w:val="1"/>
      <w:marLeft w:val="0"/>
      <w:marRight w:val="0"/>
      <w:marTop w:val="0"/>
      <w:marBottom w:val="0"/>
      <w:divBdr>
        <w:top w:val="none" w:sz="0" w:space="0" w:color="auto"/>
        <w:left w:val="none" w:sz="0" w:space="0" w:color="auto"/>
        <w:bottom w:val="none" w:sz="0" w:space="0" w:color="auto"/>
        <w:right w:val="none" w:sz="0" w:space="0" w:color="auto"/>
      </w:divBdr>
    </w:div>
    <w:div w:id="1515728637">
      <w:bodyDiv w:val="1"/>
      <w:marLeft w:val="0"/>
      <w:marRight w:val="0"/>
      <w:marTop w:val="0"/>
      <w:marBottom w:val="0"/>
      <w:divBdr>
        <w:top w:val="none" w:sz="0" w:space="0" w:color="auto"/>
        <w:left w:val="none" w:sz="0" w:space="0" w:color="auto"/>
        <w:bottom w:val="none" w:sz="0" w:space="0" w:color="auto"/>
        <w:right w:val="none" w:sz="0" w:space="0" w:color="auto"/>
      </w:divBdr>
    </w:div>
    <w:div w:id="1520270521">
      <w:bodyDiv w:val="1"/>
      <w:marLeft w:val="0"/>
      <w:marRight w:val="0"/>
      <w:marTop w:val="0"/>
      <w:marBottom w:val="0"/>
      <w:divBdr>
        <w:top w:val="none" w:sz="0" w:space="0" w:color="auto"/>
        <w:left w:val="none" w:sz="0" w:space="0" w:color="auto"/>
        <w:bottom w:val="none" w:sz="0" w:space="0" w:color="auto"/>
        <w:right w:val="none" w:sz="0" w:space="0" w:color="auto"/>
      </w:divBdr>
    </w:div>
    <w:div w:id="1521313155">
      <w:bodyDiv w:val="1"/>
      <w:marLeft w:val="0"/>
      <w:marRight w:val="0"/>
      <w:marTop w:val="0"/>
      <w:marBottom w:val="0"/>
      <w:divBdr>
        <w:top w:val="none" w:sz="0" w:space="0" w:color="auto"/>
        <w:left w:val="none" w:sz="0" w:space="0" w:color="auto"/>
        <w:bottom w:val="none" w:sz="0" w:space="0" w:color="auto"/>
        <w:right w:val="none" w:sz="0" w:space="0" w:color="auto"/>
      </w:divBdr>
    </w:div>
    <w:div w:id="1522822498">
      <w:bodyDiv w:val="1"/>
      <w:marLeft w:val="0"/>
      <w:marRight w:val="0"/>
      <w:marTop w:val="0"/>
      <w:marBottom w:val="0"/>
      <w:divBdr>
        <w:top w:val="none" w:sz="0" w:space="0" w:color="auto"/>
        <w:left w:val="none" w:sz="0" w:space="0" w:color="auto"/>
        <w:bottom w:val="none" w:sz="0" w:space="0" w:color="auto"/>
        <w:right w:val="none" w:sz="0" w:space="0" w:color="auto"/>
      </w:divBdr>
    </w:div>
    <w:div w:id="1527325597">
      <w:bodyDiv w:val="1"/>
      <w:marLeft w:val="0"/>
      <w:marRight w:val="0"/>
      <w:marTop w:val="0"/>
      <w:marBottom w:val="0"/>
      <w:divBdr>
        <w:top w:val="none" w:sz="0" w:space="0" w:color="auto"/>
        <w:left w:val="none" w:sz="0" w:space="0" w:color="auto"/>
        <w:bottom w:val="none" w:sz="0" w:space="0" w:color="auto"/>
        <w:right w:val="none" w:sz="0" w:space="0" w:color="auto"/>
      </w:divBdr>
    </w:div>
    <w:div w:id="1539468052">
      <w:bodyDiv w:val="1"/>
      <w:marLeft w:val="0"/>
      <w:marRight w:val="0"/>
      <w:marTop w:val="0"/>
      <w:marBottom w:val="0"/>
      <w:divBdr>
        <w:top w:val="none" w:sz="0" w:space="0" w:color="auto"/>
        <w:left w:val="none" w:sz="0" w:space="0" w:color="auto"/>
        <w:bottom w:val="none" w:sz="0" w:space="0" w:color="auto"/>
        <w:right w:val="none" w:sz="0" w:space="0" w:color="auto"/>
      </w:divBdr>
    </w:div>
    <w:div w:id="1556620855">
      <w:bodyDiv w:val="1"/>
      <w:marLeft w:val="0"/>
      <w:marRight w:val="0"/>
      <w:marTop w:val="0"/>
      <w:marBottom w:val="0"/>
      <w:divBdr>
        <w:top w:val="none" w:sz="0" w:space="0" w:color="auto"/>
        <w:left w:val="none" w:sz="0" w:space="0" w:color="auto"/>
        <w:bottom w:val="none" w:sz="0" w:space="0" w:color="auto"/>
        <w:right w:val="none" w:sz="0" w:space="0" w:color="auto"/>
      </w:divBdr>
    </w:div>
    <w:div w:id="1559979172">
      <w:bodyDiv w:val="1"/>
      <w:marLeft w:val="0"/>
      <w:marRight w:val="0"/>
      <w:marTop w:val="0"/>
      <w:marBottom w:val="0"/>
      <w:divBdr>
        <w:top w:val="none" w:sz="0" w:space="0" w:color="auto"/>
        <w:left w:val="none" w:sz="0" w:space="0" w:color="auto"/>
        <w:bottom w:val="none" w:sz="0" w:space="0" w:color="auto"/>
        <w:right w:val="none" w:sz="0" w:space="0" w:color="auto"/>
      </w:divBdr>
    </w:div>
    <w:div w:id="1560895916">
      <w:bodyDiv w:val="1"/>
      <w:marLeft w:val="0"/>
      <w:marRight w:val="0"/>
      <w:marTop w:val="0"/>
      <w:marBottom w:val="0"/>
      <w:divBdr>
        <w:top w:val="none" w:sz="0" w:space="0" w:color="auto"/>
        <w:left w:val="none" w:sz="0" w:space="0" w:color="auto"/>
        <w:bottom w:val="none" w:sz="0" w:space="0" w:color="auto"/>
        <w:right w:val="none" w:sz="0" w:space="0" w:color="auto"/>
      </w:divBdr>
    </w:div>
    <w:div w:id="1563367399">
      <w:bodyDiv w:val="1"/>
      <w:marLeft w:val="0"/>
      <w:marRight w:val="0"/>
      <w:marTop w:val="0"/>
      <w:marBottom w:val="0"/>
      <w:divBdr>
        <w:top w:val="none" w:sz="0" w:space="0" w:color="auto"/>
        <w:left w:val="none" w:sz="0" w:space="0" w:color="auto"/>
        <w:bottom w:val="none" w:sz="0" w:space="0" w:color="auto"/>
        <w:right w:val="none" w:sz="0" w:space="0" w:color="auto"/>
      </w:divBdr>
    </w:div>
    <w:div w:id="1564759357">
      <w:bodyDiv w:val="1"/>
      <w:marLeft w:val="0"/>
      <w:marRight w:val="0"/>
      <w:marTop w:val="0"/>
      <w:marBottom w:val="0"/>
      <w:divBdr>
        <w:top w:val="none" w:sz="0" w:space="0" w:color="auto"/>
        <w:left w:val="none" w:sz="0" w:space="0" w:color="auto"/>
        <w:bottom w:val="none" w:sz="0" w:space="0" w:color="auto"/>
        <w:right w:val="none" w:sz="0" w:space="0" w:color="auto"/>
      </w:divBdr>
    </w:div>
    <w:div w:id="1569880977">
      <w:bodyDiv w:val="1"/>
      <w:marLeft w:val="0"/>
      <w:marRight w:val="0"/>
      <w:marTop w:val="0"/>
      <w:marBottom w:val="0"/>
      <w:divBdr>
        <w:top w:val="none" w:sz="0" w:space="0" w:color="auto"/>
        <w:left w:val="none" w:sz="0" w:space="0" w:color="auto"/>
        <w:bottom w:val="none" w:sz="0" w:space="0" w:color="auto"/>
        <w:right w:val="none" w:sz="0" w:space="0" w:color="auto"/>
      </w:divBdr>
    </w:div>
    <w:div w:id="1569999311">
      <w:bodyDiv w:val="1"/>
      <w:marLeft w:val="0"/>
      <w:marRight w:val="0"/>
      <w:marTop w:val="0"/>
      <w:marBottom w:val="0"/>
      <w:divBdr>
        <w:top w:val="none" w:sz="0" w:space="0" w:color="auto"/>
        <w:left w:val="none" w:sz="0" w:space="0" w:color="auto"/>
        <w:bottom w:val="none" w:sz="0" w:space="0" w:color="auto"/>
        <w:right w:val="none" w:sz="0" w:space="0" w:color="auto"/>
      </w:divBdr>
    </w:div>
    <w:div w:id="1577589023">
      <w:bodyDiv w:val="1"/>
      <w:marLeft w:val="0"/>
      <w:marRight w:val="0"/>
      <w:marTop w:val="0"/>
      <w:marBottom w:val="0"/>
      <w:divBdr>
        <w:top w:val="none" w:sz="0" w:space="0" w:color="auto"/>
        <w:left w:val="none" w:sz="0" w:space="0" w:color="auto"/>
        <w:bottom w:val="none" w:sz="0" w:space="0" w:color="auto"/>
        <w:right w:val="none" w:sz="0" w:space="0" w:color="auto"/>
      </w:divBdr>
    </w:div>
    <w:div w:id="1582910237">
      <w:bodyDiv w:val="1"/>
      <w:marLeft w:val="0"/>
      <w:marRight w:val="0"/>
      <w:marTop w:val="0"/>
      <w:marBottom w:val="0"/>
      <w:divBdr>
        <w:top w:val="none" w:sz="0" w:space="0" w:color="auto"/>
        <w:left w:val="none" w:sz="0" w:space="0" w:color="auto"/>
        <w:bottom w:val="none" w:sz="0" w:space="0" w:color="auto"/>
        <w:right w:val="none" w:sz="0" w:space="0" w:color="auto"/>
      </w:divBdr>
    </w:div>
    <w:div w:id="1586111136">
      <w:bodyDiv w:val="1"/>
      <w:marLeft w:val="0"/>
      <w:marRight w:val="0"/>
      <w:marTop w:val="0"/>
      <w:marBottom w:val="0"/>
      <w:divBdr>
        <w:top w:val="none" w:sz="0" w:space="0" w:color="auto"/>
        <w:left w:val="none" w:sz="0" w:space="0" w:color="auto"/>
        <w:bottom w:val="none" w:sz="0" w:space="0" w:color="auto"/>
        <w:right w:val="none" w:sz="0" w:space="0" w:color="auto"/>
      </w:divBdr>
    </w:div>
    <w:div w:id="1587035877">
      <w:bodyDiv w:val="1"/>
      <w:marLeft w:val="0"/>
      <w:marRight w:val="0"/>
      <w:marTop w:val="0"/>
      <w:marBottom w:val="0"/>
      <w:divBdr>
        <w:top w:val="none" w:sz="0" w:space="0" w:color="auto"/>
        <w:left w:val="none" w:sz="0" w:space="0" w:color="auto"/>
        <w:bottom w:val="none" w:sz="0" w:space="0" w:color="auto"/>
        <w:right w:val="none" w:sz="0" w:space="0" w:color="auto"/>
      </w:divBdr>
    </w:div>
    <w:div w:id="1587690244">
      <w:bodyDiv w:val="1"/>
      <w:marLeft w:val="0"/>
      <w:marRight w:val="0"/>
      <w:marTop w:val="0"/>
      <w:marBottom w:val="0"/>
      <w:divBdr>
        <w:top w:val="none" w:sz="0" w:space="0" w:color="auto"/>
        <w:left w:val="none" w:sz="0" w:space="0" w:color="auto"/>
        <w:bottom w:val="none" w:sz="0" w:space="0" w:color="auto"/>
        <w:right w:val="none" w:sz="0" w:space="0" w:color="auto"/>
      </w:divBdr>
    </w:div>
    <w:div w:id="1591887767">
      <w:bodyDiv w:val="1"/>
      <w:marLeft w:val="0"/>
      <w:marRight w:val="0"/>
      <w:marTop w:val="0"/>
      <w:marBottom w:val="0"/>
      <w:divBdr>
        <w:top w:val="none" w:sz="0" w:space="0" w:color="auto"/>
        <w:left w:val="none" w:sz="0" w:space="0" w:color="auto"/>
        <w:bottom w:val="none" w:sz="0" w:space="0" w:color="auto"/>
        <w:right w:val="none" w:sz="0" w:space="0" w:color="auto"/>
      </w:divBdr>
    </w:div>
    <w:div w:id="1593246134">
      <w:bodyDiv w:val="1"/>
      <w:marLeft w:val="0"/>
      <w:marRight w:val="0"/>
      <w:marTop w:val="0"/>
      <w:marBottom w:val="0"/>
      <w:divBdr>
        <w:top w:val="none" w:sz="0" w:space="0" w:color="auto"/>
        <w:left w:val="none" w:sz="0" w:space="0" w:color="auto"/>
        <w:bottom w:val="none" w:sz="0" w:space="0" w:color="auto"/>
        <w:right w:val="none" w:sz="0" w:space="0" w:color="auto"/>
      </w:divBdr>
    </w:div>
    <w:div w:id="1593665287">
      <w:bodyDiv w:val="1"/>
      <w:marLeft w:val="0"/>
      <w:marRight w:val="0"/>
      <w:marTop w:val="0"/>
      <w:marBottom w:val="0"/>
      <w:divBdr>
        <w:top w:val="none" w:sz="0" w:space="0" w:color="auto"/>
        <w:left w:val="none" w:sz="0" w:space="0" w:color="auto"/>
        <w:bottom w:val="none" w:sz="0" w:space="0" w:color="auto"/>
        <w:right w:val="none" w:sz="0" w:space="0" w:color="auto"/>
      </w:divBdr>
    </w:div>
    <w:div w:id="1598899450">
      <w:bodyDiv w:val="1"/>
      <w:marLeft w:val="0"/>
      <w:marRight w:val="0"/>
      <w:marTop w:val="0"/>
      <w:marBottom w:val="0"/>
      <w:divBdr>
        <w:top w:val="none" w:sz="0" w:space="0" w:color="auto"/>
        <w:left w:val="none" w:sz="0" w:space="0" w:color="auto"/>
        <w:bottom w:val="none" w:sz="0" w:space="0" w:color="auto"/>
        <w:right w:val="none" w:sz="0" w:space="0" w:color="auto"/>
      </w:divBdr>
    </w:div>
    <w:div w:id="1606187022">
      <w:bodyDiv w:val="1"/>
      <w:marLeft w:val="0"/>
      <w:marRight w:val="0"/>
      <w:marTop w:val="0"/>
      <w:marBottom w:val="0"/>
      <w:divBdr>
        <w:top w:val="none" w:sz="0" w:space="0" w:color="auto"/>
        <w:left w:val="none" w:sz="0" w:space="0" w:color="auto"/>
        <w:bottom w:val="none" w:sz="0" w:space="0" w:color="auto"/>
        <w:right w:val="none" w:sz="0" w:space="0" w:color="auto"/>
      </w:divBdr>
    </w:div>
    <w:div w:id="1615332433">
      <w:bodyDiv w:val="1"/>
      <w:marLeft w:val="0"/>
      <w:marRight w:val="0"/>
      <w:marTop w:val="0"/>
      <w:marBottom w:val="0"/>
      <w:divBdr>
        <w:top w:val="none" w:sz="0" w:space="0" w:color="auto"/>
        <w:left w:val="none" w:sz="0" w:space="0" w:color="auto"/>
        <w:bottom w:val="none" w:sz="0" w:space="0" w:color="auto"/>
        <w:right w:val="none" w:sz="0" w:space="0" w:color="auto"/>
      </w:divBdr>
    </w:div>
    <w:div w:id="1620605593">
      <w:bodyDiv w:val="1"/>
      <w:marLeft w:val="0"/>
      <w:marRight w:val="0"/>
      <w:marTop w:val="0"/>
      <w:marBottom w:val="0"/>
      <w:divBdr>
        <w:top w:val="none" w:sz="0" w:space="0" w:color="auto"/>
        <w:left w:val="none" w:sz="0" w:space="0" w:color="auto"/>
        <w:bottom w:val="none" w:sz="0" w:space="0" w:color="auto"/>
        <w:right w:val="none" w:sz="0" w:space="0" w:color="auto"/>
      </w:divBdr>
    </w:div>
    <w:div w:id="1621296800">
      <w:bodyDiv w:val="1"/>
      <w:marLeft w:val="0"/>
      <w:marRight w:val="0"/>
      <w:marTop w:val="0"/>
      <w:marBottom w:val="0"/>
      <w:divBdr>
        <w:top w:val="none" w:sz="0" w:space="0" w:color="auto"/>
        <w:left w:val="none" w:sz="0" w:space="0" w:color="auto"/>
        <w:bottom w:val="none" w:sz="0" w:space="0" w:color="auto"/>
        <w:right w:val="none" w:sz="0" w:space="0" w:color="auto"/>
      </w:divBdr>
    </w:div>
    <w:div w:id="1621913880">
      <w:bodyDiv w:val="1"/>
      <w:marLeft w:val="0"/>
      <w:marRight w:val="0"/>
      <w:marTop w:val="0"/>
      <w:marBottom w:val="0"/>
      <w:divBdr>
        <w:top w:val="none" w:sz="0" w:space="0" w:color="auto"/>
        <w:left w:val="none" w:sz="0" w:space="0" w:color="auto"/>
        <w:bottom w:val="none" w:sz="0" w:space="0" w:color="auto"/>
        <w:right w:val="none" w:sz="0" w:space="0" w:color="auto"/>
      </w:divBdr>
    </w:div>
    <w:div w:id="1651053184">
      <w:bodyDiv w:val="1"/>
      <w:marLeft w:val="0"/>
      <w:marRight w:val="0"/>
      <w:marTop w:val="0"/>
      <w:marBottom w:val="0"/>
      <w:divBdr>
        <w:top w:val="none" w:sz="0" w:space="0" w:color="auto"/>
        <w:left w:val="none" w:sz="0" w:space="0" w:color="auto"/>
        <w:bottom w:val="none" w:sz="0" w:space="0" w:color="auto"/>
        <w:right w:val="none" w:sz="0" w:space="0" w:color="auto"/>
      </w:divBdr>
    </w:div>
    <w:div w:id="1654990202">
      <w:bodyDiv w:val="1"/>
      <w:marLeft w:val="0"/>
      <w:marRight w:val="0"/>
      <w:marTop w:val="0"/>
      <w:marBottom w:val="0"/>
      <w:divBdr>
        <w:top w:val="none" w:sz="0" w:space="0" w:color="auto"/>
        <w:left w:val="none" w:sz="0" w:space="0" w:color="auto"/>
        <w:bottom w:val="none" w:sz="0" w:space="0" w:color="auto"/>
        <w:right w:val="none" w:sz="0" w:space="0" w:color="auto"/>
      </w:divBdr>
    </w:div>
    <w:div w:id="1664775422">
      <w:bodyDiv w:val="1"/>
      <w:marLeft w:val="0"/>
      <w:marRight w:val="0"/>
      <w:marTop w:val="0"/>
      <w:marBottom w:val="0"/>
      <w:divBdr>
        <w:top w:val="none" w:sz="0" w:space="0" w:color="auto"/>
        <w:left w:val="none" w:sz="0" w:space="0" w:color="auto"/>
        <w:bottom w:val="none" w:sz="0" w:space="0" w:color="auto"/>
        <w:right w:val="none" w:sz="0" w:space="0" w:color="auto"/>
      </w:divBdr>
    </w:div>
    <w:div w:id="1669097546">
      <w:bodyDiv w:val="1"/>
      <w:marLeft w:val="0"/>
      <w:marRight w:val="0"/>
      <w:marTop w:val="0"/>
      <w:marBottom w:val="0"/>
      <w:divBdr>
        <w:top w:val="none" w:sz="0" w:space="0" w:color="auto"/>
        <w:left w:val="none" w:sz="0" w:space="0" w:color="auto"/>
        <w:bottom w:val="none" w:sz="0" w:space="0" w:color="auto"/>
        <w:right w:val="none" w:sz="0" w:space="0" w:color="auto"/>
      </w:divBdr>
    </w:div>
    <w:div w:id="1669475256">
      <w:bodyDiv w:val="1"/>
      <w:marLeft w:val="0"/>
      <w:marRight w:val="0"/>
      <w:marTop w:val="0"/>
      <w:marBottom w:val="0"/>
      <w:divBdr>
        <w:top w:val="none" w:sz="0" w:space="0" w:color="auto"/>
        <w:left w:val="none" w:sz="0" w:space="0" w:color="auto"/>
        <w:bottom w:val="none" w:sz="0" w:space="0" w:color="auto"/>
        <w:right w:val="none" w:sz="0" w:space="0" w:color="auto"/>
      </w:divBdr>
    </w:div>
    <w:div w:id="1670789959">
      <w:bodyDiv w:val="1"/>
      <w:marLeft w:val="0"/>
      <w:marRight w:val="0"/>
      <w:marTop w:val="0"/>
      <w:marBottom w:val="0"/>
      <w:divBdr>
        <w:top w:val="none" w:sz="0" w:space="0" w:color="auto"/>
        <w:left w:val="none" w:sz="0" w:space="0" w:color="auto"/>
        <w:bottom w:val="none" w:sz="0" w:space="0" w:color="auto"/>
        <w:right w:val="none" w:sz="0" w:space="0" w:color="auto"/>
      </w:divBdr>
    </w:div>
    <w:div w:id="1675692107">
      <w:bodyDiv w:val="1"/>
      <w:marLeft w:val="0"/>
      <w:marRight w:val="0"/>
      <w:marTop w:val="0"/>
      <w:marBottom w:val="0"/>
      <w:divBdr>
        <w:top w:val="none" w:sz="0" w:space="0" w:color="auto"/>
        <w:left w:val="none" w:sz="0" w:space="0" w:color="auto"/>
        <w:bottom w:val="none" w:sz="0" w:space="0" w:color="auto"/>
        <w:right w:val="none" w:sz="0" w:space="0" w:color="auto"/>
      </w:divBdr>
    </w:div>
    <w:div w:id="1703021176">
      <w:bodyDiv w:val="1"/>
      <w:marLeft w:val="0"/>
      <w:marRight w:val="0"/>
      <w:marTop w:val="0"/>
      <w:marBottom w:val="0"/>
      <w:divBdr>
        <w:top w:val="none" w:sz="0" w:space="0" w:color="auto"/>
        <w:left w:val="none" w:sz="0" w:space="0" w:color="auto"/>
        <w:bottom w:val="none" w:sz="0" w:space="0" w:color="auto"/>
        <w:right w:val="none" w:sz="0" w:space="0" w:color="auto"/>
      </w:divBdr>
    </w:div>
    <w:div w:id="1709456275">
      <w:bodyDiv w:val="1"/>
      <w:marLeft w:val="0"/>
      <w:marRight w:val="0"/>
      <w:marTop w:val="0"/>
      <w:marBottom w:val="0"/>
      <w:divBdr>
        <w:top w:val="none" w:sz="0" w:space="0" w:color="auto"/>
        <w:left w:val="none" w:sz="0" w:space="0" w:color="auto"/>
        <w:bottom w:val="none" w:sz="0" w:space="0" w:color="auto"/>
        <w:right w:val="none" w:sz="0" w:space="0" w:color="auto"/>
      </w:divBdr>
    </w:div>
    <w:div w:id="1712807588">
      <w:bodyDiv w:val="1"/>
      <w:marLeft w:val="0"/>
      <w:marRight w:val="0"/>
      <w:marTop w:val="0"/>
      <w:marBottom w:val="0"/>
      <w:divBdr>
        <w:top w:val="none" w:sz="0" w:space="0" w:color="auto"/>
        <w:left w:val="none" w:sz="0" w:space="0" w:color="auto"/>
        <w:bottom w:val="none" w:sz="0" w:space="0" w:color="auto"/>
        <w:right w:val="none" w:sz="0" w:space="0" w:color="auto"/>
      </w:divBdr>
    </w:div>
    <w:div w:id="1713114550">
      <w:bodyDiv w:val="1"/>
      <w:marLeft w:val="0"/>
      <w:marRight w:val="0"/>
      <w:marTop w:val="0"/>
      <w:marBottom w:val="0"/>
      <w:divBdr>
        <w:top w:val="none" w:sz="0" w:space="0" w:color="auto"/>
        <w:left w:val="none" w:sz="0" w:space="0" w:color="auto"/>
        <w:bottom w:val="none" w:sz="0" w:space="0" w:color="auto"/>
        <w:right w:val="none" w:sz="0" w:space="0" w:color="auto"/>
      </w:divBdr>
    </w:div>
    <w:div w:id="1714622754">
      <w:bodyDiv w:val="1"/>
      <w:marLeft w:val="0"/>
      <w:marRight w:val="0"/>
      <w:marTop w:val="0"/>
      <w:marBottom w:val="0"/>
      <w:divBdr>
        <w:top w:val="none" w:sz="0" w:space="0" w:color="auto"/>
        <w:left w:val="none" w:sz="0" w:space="0" w:color="auto"/>
        <w:bottom w:val="none" w:sz="0" w:space="0" w:color="auto"/>
        <w:right w:val="none" w:sz="0" w:space="0" w:color="auto"/>
      </w:divBdr>
    </w:div>
    <w:div w:id="1720127072">
      <w:bodyDiv w:val="1"/>
      <w:marLeft w:val="0"/>
      <w:marRight w:val="0"/>
      <w:marTop w:val="0"/>
      <w:marBottom w:val="0"/>
      <w:divBdr>
        <w:top w:val="none" w:sz="0" w:space="0" w:color="auto"/>
        <w:left w:val="none" w:sz="0" w:space="0" w:color="auto"/>
        <w:bottom w:val="none" w:sz="0" w:space="0" w:color="auto"/>
        <w:right w:val="none" w:sz="0" w:space="0" w:color="auto"/>
      </w:divBdr>
    </w:div>
    <w:div w:id="1723944553">
      <w:bodyDiv w:val="1"/>
      <w:marLeft w:val="0"/>
      <w:marRight w:val="0"/>
      <w:marTop w:val="0"/>
      <w:marBottom w:val="0"/>
      <w:divBdr>
        <w:top w:val="none" w:sz="0" w:space="0" w:color="auto"/>
        <w:left w:val="none" w:sz="0" w:space="0" w:color="auto"/>
        <w:bottom w:val="none" w:sz="0" w:space="0" w:color="auto"/>
        <w:right w:val="none" w:sz="0" w:space="0" w:color="auto"/>
      </w:divBdr>
    </w:div>
    <w:div w:id="1730155486">
      <w:bodyDiv w:val="1"/>
      <w:marLeft w:val="0"/>
      <w:marRight w:val="0"/>
      <w:marTop w:val="0"/>
      <w:marBottom w:val="0"/>
      <w:divBdr>
        <w:top w:val="none" w:sz="0" w:space="0" w:color="auto"/>
        <w:left w:val="none" w:sz="0" w:space="0" w:color="auto"/>
        <w:bottom w:val="none" w:sz="0" w:space="0" w:color="auto"/>
        <w:right w:val="none" w:sz="0" w:space="0" w:color="auto"/>
      </w:divBdr>
    </w:div>
    <w:div w:id="1734307112">
      <w:bodyDiv w:val="1"/>
      <w:marLeft w:val="0"/>
      <w:marRight w:val="0"/>
      <w:marTop w:val="0"/>
      <w:marBottom w:val="0"/>
      <w:divBdr>
        <w:top w:val="none" w:sz="0" w:space="0" w:color="auto"/>
        <w:left w:val="none" w:sz="0" w:space="0" w:color="auto"/>
        <w:bottom w:val="none" w:sz="0" w:space="0" w:color="auto"/>
        <w:right w:val="none" w:sz="0" w:space="0" w:color="auto"/>
      </w:divBdr>
    </w:div>
    <w:div w:id="1746149853">
      <w:bodyDiv w:val="1"/>
      <w:marLeft w:val="0"/>
      <w:marRight w:val="0"/>
      <w:marTop w:val="0"/>
      <w:marBottom w:val="0"/>
      <w:divBdr>
        <w:top w:val="none" w:sz="0" w:space="0" w:color="auto"/>
        <w:left w:val="none" w:sz="0" w:space="0" w:color="auto"/>
        <w:bottom w:val="none" w:sz="0" w:space="0" w:color="auto"/>
        <w:right w:val="none" w:sz="0" w:space="0" w:color="auto"/>
      </w:divBdr>
    </w:div>
    <w:div w:id="1751001445">
      <w:bodyDiv w:val="1"/>
      <w:marLeft w:val="0"/>
      <w:marRight w:val="0"/>
      <w:marTop w:val="0"/>
      <w:marBottom w:val="0"/>
      <w:divBdr>
        <w:top w:val="none" w:sz="0" w:space="0" w:color="auto"/>
        <w:left w:val="none" w:sz="0" w:space="0" w:color="auto"/>
        <w:bottom w:val="none" w:sz="0" w:space="0" w:color="auto"/>
        <w:right w:val="none" w:sz="0" w:space="0" w:color="auto"/>
      </w:divBdr>
    </w:div>
    <w:div w:id="1751151804">
      <w:bodyDiv w:val="1"/>
      <w:marLeft w:val="0"/>
      <w:marRight w:val="0"/>
      <w:marTop w:val="0"/>
      <w:marBottom w:val="0"/>
      <w:divBdr>
        <w:top w:val="none" w:sz="0" w:space="0" w:color="auto"/>
        <w:left w:val="none" w:sz="0" w:space="0" w:color="auto"/>
        <w:bottom w:val="none" w:sz="0" w:space="0" w:color="auto"/>
        <w:right w:val="none" w:sz="0" w:space="0" w:color="auto"/>
      </w:divBdr>
    </w:div>
    <w:div w:id="1765569866">
      <w:bodyDiv w:val="1"/>
      <w:marLeft w:val="0"/>
      <w:marRight w:val="0"/>
      <w:marTop w:val="0"/>
      <w:marBottom w:val="0"/>
      <w:divBdr>
        <w:top w:val="none" w:sz="0" w:space="0" w:color="auto"/>
        <w:left w:val="none" w:sz="0" w:space="0" w:color="auto"/>
        <w:bottom w:val="none" w:sz="0" w:space="0" w:color="auto"/>
        <w:right w:val="none" w:sz="0" w:space="0" w:color="auto"/>
      </w:divBdr>
    </w:div>
    <w:div w:id="1776053083">
      <w:bodyDiv w:val="1"/>
      <w:marLeft w:val="0"/>
      <w:marRight w:val="0"/>
      <w:marTop w:val="0"/>
      <w:marBottom w:val="0"/>
      <w:divBdr>
        <w:top w:val="none" w:sz="0" w:space="0" w:color="auto"/>
        <w:left w:val="none" w:sz="0" w:space="0" w:color="auto"/>
        <w:bottom w:val="none" w:sz="0" w:space="0" w:color="auto"/>
        <w:right w:val="none" w:sz="0" w:space="0" w:color="auto"/>
      </w:divBdr>
    </w:div>
    <w:div w:id="1784307434">
      <w:bodyDiv w:val="1"/>
      <w:marLeft w:val="0"/>
      <w:marRight w:val="0"/>
      <w:marTop w:val="0"/>
      <w:marBottom w:val="0"/>
      <w:divBdr>
        <w:top w:val="none" w:sz="0" w:space="0" w:color="auto"/>
        <w:left w:val="none" w:sz="0" w:space="0" w:color="auto"/>
        <w:bottom w:val="none" w:sz="0" w:space="0" w:color="auto"/>
        <w:right w:val="none" w:sz="0" w:space="0" w:color="auto"/>
      </w:divBdr>
    </w:div>
    <w:div w:id="1786728731">
      <w:bodyDiv w:val="1"/>
      <w:marLeft w:val="0"/>
      <w:marRight w:val="0"/>
      <w:marTop w:val="0"/>
      <w:marBottom w:val="0"/>
      <w:divBdr>
        <w:top w:val="none" w:sz="0" w:space="0" w:color="auto"/>
        <w:left w:val="none" w:sz="0" w:space="0" w:color="auto"/>
        <w:bottom w:val="none" w:sz="0" w:space="0" w:color="auto"/>
        <w:right w:val="none" w:sz="0" w:space="0" w:color="auto"/>
      </w:divBdr>
    </w:div>
    <w:div w:id="1788740619">
      <w:bodyDiv w:val="1"/>
      <w:marLeft w:val="0"/>
      <w:marRight w:val="0"/>
      <w:marTop w:val="0"/>
      <w:marBottom w:val="0"/>
      <w:divBdr>
        <w:top w:val="none" w:sz="0" w:space="0" w:color="auto"/>
        <w:left w:val="none" w:sz="0" w:space="0" w:color="auto"/>
        <w:bottom w:val="none" w:sz="0" w:space="0" w:color="auto"/>
        <w:right w:val="none" w:sz="0" w:space="0" w:color="auto"/>
      </w:divBdr>
    </w:div>
    <w:div w:id="1790392013">
      <w:bodyDiv w:val="1"/>
      <w:marLeft w:val="0"/>
      <w:marRight w:val="0"/>
      <w:marTop w:val="0"/>
      <w:marBottom w:val="0"/>
      <w:divBdr>
        <w:top w:val="none" w:sz="0" w:space="0" w:color="auto"/>
        <w:left w:val="none" w:sz="0" w:space="0" w:color="auto"/>
        <w:bottom w:val="none" w:sz="0" w:space="0" w:color="auto"/>
        <w:right w:val="none" w:sz="0" w:space="0" w:color="auto"/>
      </w:divBdr>
    </w:div>
    <w:div w:id="1796833166">
      <w:bodyDiv w:val="1"/>
      <w:marLeft w:val="0"/>
      <w:marRight w:val="0"/>
      <w:marTop w:val="0"/>
      <w:marBottom w:val="0"/>
      <w:divBdr>
        <w:top w:val="none" w:sz="0" w:space="0" w:color="auto"/>
        <w:left w:val="none" w:sz="0" w:space="0" w:color="auto"/>
        <w:bottom w:val="none" w:sz="0" w:space="0" w:color="auto"/>
        <w:right w:val="none" w:sz="0" w:space="0" w:color="auto"/>
      </w:divBdr>
    </w:div>
    <w:div w:id="1809323297">
      <w:bodyDiv w:val="1"/>
      <w:marLeft w:val="0"/>
      <w:marRight w:val="0"/>
      <w:marTop w:val="0"/>
      <w:marBottom w:val="0"/>
      <w:divBdr>
        <w:top w:val="none" w:sz="0" w:space="0" w:color="auto"/>
        <w:left w:val="none" w:sz="0" w:space="0" w:color="auto"/>
        <w:bottom w:val="none" w:sz="0" w:space="0" w:color="auto"/>
        <w:right w:val="none" w:sz="0" w:space="0" w:color="auto"/>
      </w:divBdr>
    </w:div>
    <w:div w:id="1815367659">
      <w:bodyDiv w:val="1"/>
      <w:marLeft w:val="0"/>
      <w:marRight w:val="0"/>
      <w:marTop w:val="0"/>
      <w:marBottom w:val="0"/>
      <w:divBdr>
        <w:top w:val="none" w:sz="0" w:space="0" w:color="auto"/>
        <w:left w:val="none" w:sz="0" w:space="0" w:color="auto"/>
        <w:bottom w:val="none" w:sz="0" w:space="0" w:color="auto"/>
        <w:right w:val="none" w:sz="0" w:space="0" w:color="auto"/>
      </w:divBdr>
    </w:div>
    <w:div w:id="1816099800">
      <w:bodyDiv w:val="1"/>
      <w:marLeft w:val="0"/>
      <w:marRight w:val="0"/>
      <w:marTop w:val="0"/>
      <w:marBottom w:val="0"/>
      <w:divBdr>
        <w:top w:val="none" w:sz="0" w:space="0" w:color="auto"/>
        <w:left w:val="none" w:sz="0" w:space="0" w:color="auto"/>
        <w:bottom w:val="none" w:sz="0" w:space="0" w:color="auto"/>
        <w:right w:val="none" w:sz="0" w:space="0" w:color="auto"/>
      </w:divBdr>
    </w:div>
    <w:div w:id="1818645381">
      <w:bodyDiv w:val="1"/>
      <w:marLeft w:val="0"/>
      <w:marRight w:val="0"/>
      <w:marTop w:val="0"/>
      <w:marBottom w:val="0"/>
      <w:divBdr>
        <w:top w:val="none" w:sz="0" w:space="0" w:color="auto"/>
        <w:left w:val="none" w:sz="0" w:space="0" w:color="auto"/>
        <w:bottom w:val="none" w:sz="0" w:space="0" w:color="auto"/>
        <w:right w:val="none" w:sz="0" w:space="0" w:color="auto"/>
      </w:divBdr>
    </w:div>
    <w:div w:id="1821070807">
      <w:bodyDiv w:val="1"/>
      <w:marLeft w:val="0"/>
      <w:marRight w:val="0"/>
      <w:marTop w:val="0"/>
      <w:marBottom w:val="0"/>
      <w:divBdr>
        <w:top w:val="none" w:sz="0" w:space="0" w:color="auto"/>
        <w:left w:val="none" w:sz="0" w:space="0" w:color="auto"/>
        <w:bottom w:val="none" w:sz="0" w:space="0" w:color="auto"/>
        <w:right w:val="none" w:sz="0" w:space="0" w:color="auto"/>
      </w:divBdr>
    </w:div>
    <w:div w:id="1825658168">
      <w:bodyDiv w:val="1"/>
      <w:marLeft w:val="0"/>
      <w:marRight w:val="0"/>
      <w:marTop w:val="0"/>
      <w:marBottom w:val="0"/>
      <w:divBdr>
        <w:top w:val="none" w:sz="0" w:space="0" w:color="auto"/>
        <w:left w:val="none" w:sz="0" w:space="0" w:color="auto"/>
        <w:bottom w:val="none" w:sz="0" w:space="0" w:color="auto"/>
        <w:right w:val="none" w:sz="0" w:space="0" w:color="auto"/>
      </w:divBdr>
    </w:div>
    <w:div w:id="1836069318">
      <w:bodyDiv w:val="1"/>
      <w:marLeft w:val="0"/>
      <w:marRight w:val="0"/>
      <w:marTop w:val="0"/>
      <w:marBottom w:val="0"/>
      <w:divBdr>
        <w:top w:val="none" w:sz="0" w:space="0" w:color="auto"/>
        <w:left w:val="none" w:sz="0" w:space="0" w:color="auto"/>
        <w:bottom w:val="none" w:sz="0" w:space="0" w:color="auto"/>
        <w:right w:val="none" w:sz="0" w:space="0" w:color="auto"/>
      </w:divBdr>
    </w:div>
    <w:div w:id="1839493594">
      <w:bodyDiv w:val="1"/>
      <w:marLeft w:val="0"/>
      <w:marRight w:val="0"/>
      <w:marTop w:val="0"/>
      <w:marBottom w:val="0"/>
      <w:divBdr>
        <w:top w:val="none" w:sz="0" w:space="0" w:color="auto"/>
        <w:left w:val="none" w:sz="0" w:space="0" w:color="auto"/>
        <w:bottom w:val="none" w:sz="0" w:space="0" w:color="auto"/>
        <w:right w:val="none" w:sz="0" w:space="0" w:color="auto"/>
      </w:divBdr>
    </w:div>
    <w:div w:id="1847790388">
      <w:bodyDiv w:val="1"/>
      <w:marLeft w:val="0"/>
      <w:marRight w:val="0"/>
      <w:marTop w:val="0"/>
      <w:marBottom w:val="0"/>
      <w:divBdr>
        <w:top w:val="none" w:sz="0" w:space="0" w:color="auto"/>
        <w:left w:val="none" w:sz="0" w:space="0" w:color="auto"/>
        <w:bottom w:val="none" w:sz="0" w:space="0" w:color="auto"/>
        <w:right w:val="none" w:sz="0" w:space="0" w:color="auto"/>
      </w:divBdr>
    </w:div>
    <w:div w:id="1860702631">
      <w:bodyDiv w:val="1"/>
      <w:marLeft w:val="0"/>
      <w:marRight w:val="0"/>
      <w:marTop w:val="0"/>
      <w:marBottom w:val="0"/>
      <w:divBdr>
        <w:top w:val="none" w:sz="0" w:space="0" w:color="auto"/>
        <w:left w:val="none" w:sz="0" w:space="0" w:color="auto"/>
        <w:bottom w:val="none" w:sz="0" w:space="0" w:color="auto"/>
        <w:right w:val="none" w:sz="0" w:space="0" w:color="auto"/>
      </w:divBdr>
    </w:div>
    <w:div w:id="1861891768">
      <w:bodyDiv w:val="1"/>
      <w:marLeft w:val="0"/>
      <w:marRight w:val="0"/>
      <w:marTop w:val="0"/>
      <w:marBottom w:val="0"/>
      <w:divBdr>
        <w:top w:val="none" w:sz="0" w:space="0" w:color="auto"/>
        <w:left w:val="none" w:sz="0" w:space="0" w:color="auto"/>
        <w:bottom w:val="none" w:sz="0" w:space="0" w:color="auto"/>
        <w:right w:val="none" w:sz="0" w:space="0" w:color="auto"/>
      </w:divBdr>
    </w:div>
    <w:div w:id="1864853473">
      <w:bodyDiv w:val="1"/>
      <w:marLeft w:val="0"/>
      <w:marRight w:val="0"/>
      <w:marTop w:val="0"/>
      <w:marBottom w:val="0"/>
      <w:divBdr>
        <w:top w:val="none" w:sz="0" w:space="0" w:color="auto"/>
        <w:left w:val="none" w:sz="0" w:space="0" w:color="auto"/>
        <w:bottom w:val="none" w:sz="0" w:space="0" w:color="auto"/>
        <w:right w:val="none" w:sz="0" w:space="0" w:color="auto"/>
      </w:divBdr>
    </w:div>
    <w:div w:id="1885286359">
      <w:bodyDiv w:val="1"/>
      <w:marLeft w:val="0"/>
      <w:marRight w:val="0"/>
      <w:marTop w:val="0"/>
      <w:marBottom w:val="0"/>
      <w:divBdr>
        <w:top w:val="none" w:sz="0" w:space="0" w:color="auto"/>
        <w:left w:val="none" w:sz="0" w:space="0" w:color="auto"/>
        <w:bottom w:val="none" w:sz="0" w:space="0" w:color="auto"/>
        <w:right w:val="none" w:sz="0" w:space="0" w:color="auto"/>
      </w:divBdr>
    </w:div>
    <w:div w:id="1897013912">
      <w:bodyDiv w:val="1"/>
      <w:marLeft w:val="0"/>
      <w:marRight w:val="0"/>
      <w:marTop w:val="0"/>
      <w:marBottom w:val="0"/>
      <w:divBdr>
        <w:top w:val="none" w:sz="0" w:space="0" w:color="auto"/>
        <w:left w:val="none" w:sz="0" w:space="0" w:color="auto"/>
        <w:bottom w:val="none" w:sz="0" w:space="0" w:color="auto"/>
        <w:right w:val="none" w:sz="0" w:space="0" w:color="auto"/>
      </w:divBdr>
    </w:div>
    <w:div w:id="1901667080">
      <w:bodyDiv w:val="1"/>
      <w:marLeft w:val="0"/>
      <w:marRight w:val="0"/>
      <w:marTop w:val="0"/>
      <w:marBottom w:val="0"/>
      <w:divBdr>
        <w:top w:val="none" w:sz="0" w:space="0" w:color="auto"/>
        <w:left w:val="none" w:sz="0" w:space="0" w:color="auto"/>
        <w:bottom w:val="none" w:sz="0" w:space="0" w:color="auto"/>
        <w:right w:val="none" w:sz="0" w:space="0" w:color="auto"/>
      </w:divBdr>
    </w:div>
    <w:div w:id="1904095440">
      <w:bodyDiv w:val="1"/>
      <w:marLeft w:val="0"/>
      <w:marRight w:val="0"/>
      <w:marTop w:val="0"/>
      <w:marBottom w:val="0"/>
      <w:divBdr>
        <w:top w:val="none" w:sz="0" w:space="0" w:color="auto"/>
        <w:left w:val="none" w:sz="0" w:space="0" w:color="auto"/>
        <w:bottom w:val="none" w:sz="0" w:space="0" w:color="auto"/>
        <w:right w:val="none" w:sz="0" w:space="0" w:color="auto"/>
      </w:divBdr>
    </w:div>
    <w:div w:id="1908028037">
      <w:bodyDiv w:val="1"/>
      <w:marLeft w:val="0"/>
      <w:marRight w:val="0"/>
      <w:marTop w:val="0"/>
      <w:marBottom w:val="0"/>
      <w:divBdr>
        <w:top w:val="none" w:sz="0" w:space="0" w:color="auto"/>
        <w:left w:val="none" w:sz="0" w:space="0" w:color="auto"/>
        <w:bottom w:val="none" w:sz="0" w:space="0" w:color="auto"/>
        <w:right w:val="none" w:sz="0" w:space="0" w:color="auto"/>
      </w:divBdr>
    </w:div>
    <w:div w:id="1910386460">
      <w:bodyDiv w:val="1"/>
      <w:marLeft w:val="0"/>
      <w:marRight w:val="0"/>
      <w:marTop w:val="0"/>
      <w:marBottom w:val="0"/>
      <w:divBdr>
        <w:top w:val="none" w:sz="0" w:space="0" w:color="auto"/>
        <w:left w:val="none" w:sz="0" w:space="0" w:color="auto"/>
        <w:bottom w:val="none" w:sz="0" w:space="0" w:color="auto"/>
        <w:right w:val="none" w:sz="0" w:space="0" w:color="auto"/>
      </w:divBdr>
    </w:div>
    <w:div w:id="1916813269">
      <w:bodyDiv w:val="1"/>
      <w:marLeft w:val="0"/>
      <w:marRight w:val="0"/>
      <w:marTop w:val="0"/>
      <w:marBottom w:val="0"/>
      <w:divBdr>
        <w:top w:val="none" w:sz="0" w:space="0" w:color="auto"/>
        <w:left w:val="none" w:sz="0" w:space="0" w:color="auto"/>
        <w:bottom w:val="none" w:sz="0" w:space="0" w:color="auto"/>
        <w:right w:val="none" w:sz="0" w:space="0" w:color="auto"/>
      </w:divBdr>
    </w:div>
    <w:div w:id="1918401920">
      <w:bodyDiv w:val="1"/>
      <w:marLeft w:val="0"/>
      <w:marRight w:val="0"/>
      <w:marTop w:val="0"/>
      <w:marBottom w:val="0"/>
      <w:divBdr>
        <w:top w:val="none" w:sz="0" w:space="0" w:color="auto"/>
        <w:left w:val="none" w:sz="0" w:space="0" w:color="auto"/>
        <w:bottom w:val="none" w:sz="0" w:space="0" w:color="auto"/>
        <w:right w:val="none" w:sz="0" w:space="0" w:color="auto"/>
      </w:divBdr>
    </w:div>
    <w:div w:id="1920405417">
      <w:bodyDiv w:val="1"/>
      <w:marLeft w:val="0"/>
      <w:marRight w:val="0"/>
      <w:marTop w:val="0"/>
      <w:marBottom w:val="0"/>
      <w:divBdr>
        <w:top w:val="none" w:sz="0" w:space="0" w:color="auto"/>
        <w:left w:val="none" w:sz="0" w:space="0" w:color="auto"/>
        <w:bottom w:val="none" w:sz="0" w:space="0" w:color="auto"/>
        <w:right w:val="none" w:sz="0" w:space="0" w:color="auto"/>
      </w:divBdr>
    </w:div>
    <w:div w:id="1921403866">
      <w:bodyDiv w:val="1"/>
      <w:marLeft w:val="0"/>
      <w:marRight w:val="0"/>
      <w:marTop w:val="0"/>
      <w:marBottom w:val="0"/>
      <w:divBdr>
        <w:top w:val="none" w:sz="0" w:space="0" w:color="auto"/>
        <w:left w:val="none" w:sz="0" w:space="0" w:color="auto"/>
        <w:bottom w:val="none" w:sz="0" w:space="0" w:color="auto"/>
        <w:right w:val="none" w:sz="0" w:space="0" w:color="auto"/>
      </w:divBdr>
    </w:div>
    <w:div w:id="1928154846">
      <w:bodyDiv w:val="1"/>
      <w:marLeft w:val="0"/>
      <w:marRight w:val="0"/>
      <w:marTop w:val="0"/>
      <w:marBottom w:val="0"/>
      <w:divBdr>
        <w:top w:val="none" w:sz="0" w:space="0" w:color="auto"/>
        <w:left w:val="none" w:sz="0" w:space="0" w:color="auto"/>
        <w:bottom w:val="none" w:sz="0" w:space="0" w:color="auto"/>
        <w:right w:val="none" w:sz="0" w:space="0" w:color="auto"/>
      </w:divBdr>
    </w:div>
    <w:div w:id="1936208344">
      <w:bodyDiv w:val="1"/>
      <w:marLeft w:val="0"/>
      <w:marRight w:val="0"/>
      <w:marTop w:val="0"/>
      <w:marBottom w:val="0"/>
      <w:divBdr>
        <w:top w:val="none" w:sz="0" w:space="0" w:color="auto"/>
        <w:left w:val="none" w:sz="0" w:space="0" w:color="auto"/>
        <w:bottom w:val="none" w:sz="0" w:space="0" w:color="auto"/>
        <w:right w:val="none" w:sz="0" w:space="0" w:color="auto"/>
      </w:divBdr>
    </w:div>
    <w:div w:id="1942372826">
      <w:bodyDiv w:val="1"/>
      <w:marLeft w:val="0"/>
      <w:marRight w:val="0"/>
      <w:marTop w:val="0"/>
      <w:marBottom w:val="0"/>
      <w:divBdr>
        <w:top w:val="none" w:sz="0" w:space="0" w:color="auto"/>
        <w:left w:val="none" w:sz="0" w:space="0" w:color="auto"/>
        <w:bottom w:val="none" w:sz="0" w:space="0" w:color="auto"/>
        <w:right w:val="none" w:sz="0" w:space="0" w:color="auto"/>
      </w:divBdr>
    </w:div>
    <w:div w:id="1943999622">
      <w:bodyDiv w:val="1"/>
      <w:marLeft w:val="0"/>
      <w:marRight w:val="0"/>
      <w:marTop w:val="0"/>
      <w:marBottom w:val="0"/>
      <w:divBdr>
        <w:top w:val="none" w:sz="0" w:space="0" w:color="auto"/>
        <w:left w:val="none" w:sz="0" w:space="0" w:color="auto"/>
        <w:bottom w:val="none" w:sz="0" w:space="0" w:color="auto"/>
        <w:right w:val="none" w:sz="0" w:space="0" w:color="auto"/>
      </w:divBdr>
    </w:div>
    <w:div w:id="1945379588">
      <w:bodyDiv w:val="1"/>
      <w:marLeft w:val="0"/>
      <w:marRight w:val="0"/>
      <w:marTop w:val="0"/>
      <w:marBottom w:val="0"/>
      <w:divBdr>
        <w:top w:val="none" w:sz="0" w:space="0" w:color="auto"/>
        <w:left w:val="none" w:sz="0" w:space="0" w:color="auto"/>
        <w:bottom w:val="none" w:sz="0" w:space="0" w:color="auto"/>
        <w:right w:val="none" w:sz="0" w:space="0" w:color="auto"/>
      </w:divBdr>
    </w:div>
    <w:div w:id="1952740088">
      <w:bodyDiv w:val="1"/>
      <w:marLeft w:val="0"/>
      <w:marRight w:val="0"/>
      <w:marTop w:val="0"/>
      <w:marBottom w:val="0"/>
      <w:divBdr>
        <w:top w:val="none" w:sz="0" w:space="0" w:color="auto"/>
        <w:left w:val="none" w:sz="0" w:space="0" w:color="auto"/>
        <w:bottom w:val="none" w:sz="0" w:space="0" w:color="auto"/>
        <w:right w:val="none" w:sz="0" w:space="0" w:color="auto"/>
      </w:divBdr>
    </w:div>
    <w:div w:id="1957447930">
      <w:bodyDiv w:val="1"/>
      <w:marLeft w:val="0"/>
      <w:marRight w:val="0"/>
      <w:marTop w:val="0"/>
      <w:marBottom w:val="0"/>
      <w:divBdr>
        <w:top w:val="none" w:sz="0" w:space="0" w:color="auto"/>
        <w:left w:val="none" w:sz="0" w:space="0" w:color="auto"/>
        <w:bottom w:val="none" w:sz="0" w:space="0" w:color="auto"/>
        <w:right w:val="none" w:sz="0" w:space="0" w:color="auto"/>
      </w:divBdr>
    </w:div>
    <w:div w:id="1970238811">
      <w:bodyDiv w:val="1"/>
      <w:marLeft w:val="0"/>
      <w:marRight w:val="0"/>
      <w:marTop w:val="0"/>
      <w:marBottom w:val="0"/>
      <w:divBdr>
        <w:top w:val="none" w:sz="0" w:space="0" w:color="auto"/>
        <w:left w:val="none" w:sz="0" w:space="0" w:color="auto"/>
        <w:bottom w:val="none" w:sz="0" w:space="0" w:color="auto"/>
        <w:right w:val="none" w:sz="0" w:space="0" w:color="auto"/>
      </w:divBdr>
    </w:div>
    <w:div w:id="1973636550">
      <w:bodyDiv w:val="1"/>
      <w:marLeft w:val="0"/>
      <w:marRight w:val="0"/>
      <w:marTop w:val="0"/>
      <w:marBottom w:val="0"/>
      <w:divBdr>
        <w:top w:val="none" w:sz="0" w:space="0" w:color="auto"/>
        <w:left w:val="none" w:sz="0" w:space="0" w:color="auto"/>
        <w:bottom w:val="none" w:sz="0" w:space="0" w:color="auto"/>
        <w:right w:val="none" w:sz="0" w:space="0" w:color="auto"/>
      </w:divBdr>
    </w:div>
    <w:div w:id="1975259052">
      <w:bodyDiv w:val="1"/>
      <w:marLeft w:val="0"/>
      <w:marRight w:val="0"/>
      <w:marTop w:val="0"/>
      <w:marBottom w:val="0"/>
      <w:divBdr>
        <w:top w:val="none" w:sz="0" w:space="0" w:color="auto"/>
        <w:left w:val="none" w:sz="0" w:space="0" w:color="auto"/>
        <w:bottom w:val="none" w:sz="0" w:space="0" w:color="auto"/>
        <w:right w:val="none" w:sz="0" w:space="0" w:color="auto"/>
      </w:divBdr>
    </w:div>
    <w:div w:id="1978534396">
      <w:bodyDiv w:val="1"/>
      <w:marLeft w:val="0"/>
      <w:marRight w:val="0"/>
      <w:marTop w:val="0"/>
      <w:marBottom w:val="0"/>
      <w:divBdr>
        <w:top w:val="none" w:sz="0" w:space="0" w:color="auto"/>
        <w:left w:val="none" w:sz="0" w:space="0" w:color="auto"/>
        <w:bottom w:val="none" w:sz="0" w:space="0" w:color="auto"/>
        <w:right w:val="none" w:sz="0" w:space="0" w:color="auto"/>
      </w:divBdr>
    </w:div>
    <w:div w:id="1980767352">
      <w:bodyDiv w:val="1"/>
      <w:marLeft w:val="0"/>
      <w:marRight w:val="0"/>
      <w:marTop w:val="0"/>
      <w:marBottom w:val="0"/>
      <w:divBdr>
        <w:top w:val="none" w:sz="0" w:space="0" w:color="auto"/>
        <w:left w:val="none" w:sz="0" w:space="0" w:color="auto"/>
        <w:bottom w:val="none" w:sz="0" w:space="0" w:color="auto"/>
        <w:right w:val="none" w:sz="0" w:space="0" w:color="auto"/>
      </w:divBdr>
    </w:div>
    <w:div w:id="1982539233">
      <w:bodyDiv w:val="1"/>
      <w:marLeft w:val="0"/>
      <w:marRight w:val="0"/>
      <w:marTop w:val="0"/>
      <w:marBottom w:val="0"/>
      <w:divBdr>
        <w:top w:val="none" w:sz="0" w:space="0" w:color="auto"/>
        <w:left w:val="none" w:sz="0" w:space="0" w:color="auto"/>
        <w:bottom w:val="none" w:sz="0" w:space="0" w:color="auto"/>
        <w:right w:val="none" w:sz="0" w:space="0" w:color="auto"/>
      </w:divBdr>
    </w:div>
    <w:div w:id="1996378304">
      <w:bodyDiv w:val="1"/>
      <w:marLeft w:val="0"/>
      <w:marRight w:val="0"/>
      <w:marTop w:val="0"/>
      <w:marBottom w:val="0"/>
      <w:divBdr>
        <w:top w:val="none" w:sz="0" w:space="0" w:color="auto"/>
        <w:left w:val="none" w:sz="0" w:space="0" w:color="auto"/>
        <w:bottom w:val="none" w:sz="0" w:space="0" w:color="auto"/>
        <w:right w:val="none" w:sz="0" w:space="0" w:color="auto"/>
      </w:divBdr>
    </w:div>
    <w:div w:id="1999646795">
      <w:bodyDiv w:val="1"/>
      <w:marLeft w:val="0"/>
      <w:marRight w:val="0"/>
      <w:marTop w:val="0"/>
      <w:marBottom w:val="0"/>
      <w:divBdr>
        <w:top w:val="none" w:sz="0" w:space="0" w:color="auto"/>
        <w:left w:val="none" w:sz="0" w:space="0" w:color="auto"/>
        <w:bottom w:val="none" w:sz="0" w:space="0" w:color="auto"/>
        <w:right w:val="none" w:sz="0" w:space="0" w:color="auto"/>
      </w:divBdr>
    </w:div>
    <w:div w:id="2009358343">
      <w:bodyDiv w:val="1"/>
      <w:marLeft w:val="0"/>
      <w:marRight w:val="0"/>
      <w:marTop w:val="0"/>
      <w:marBottom w:val="0"/>
      <w:divBdr>
        <w:top w:val="none" w:sz="0" w:space="0" w:color="auto"/>
        <w:left w:val="none" w:sz="0" w:space="0" w:color="auto"/>
        <w:bottom w:val="none" w:sz="0" w:space="0" w:color="auto"/>
        <w:right w:val="none" w:sz="0" w:space="0" w:color="auto"/>
      </w:divBdr>
    </w:div>
    <w:div w:id="2013676005">
      <w:bodyDiv w:val="1"/>
      <w:marLeft w:val="0"/>
      <w:marRight w:val="0"/>
      <w:marTop w:val="0"/>
      <w:marBottom w:val="0"/>
      <w:divBdr>
        <w:top w:val="none" w:sz="0" w:space="0" w:color="auto"/>
        <w:left w:val="none" w:sz="0" w:space="0" w:color="auto"/>
        <w:bottom w:val="none" w:sz="0" w:space="0" w:color="auto"/>
        <w:right w:val="none" w:sz="0" w:space="0" w:color="auto"/>
      </w:divBdr>
    </w:div>
    <w:div w:id="2028554836">
      <w:bodyDiv w:val="1"/>
      <w:marLeft w:val="0"/>
      <w:marRight w:val="0"/>
      <w:marTop w:val="0"/>
      <w:marBottom w:val="0"/>
      <w:divBdr>
        <w:top w:val="none" w:sz="0" w:space="0" w:color="auto"/>
        <w:left w:val="none" w:sz="0" w:space="0" w:color="auto"/>
        <w:bottom w:val="none" w:sz="0" w:space="0" w:color="auto"/>
        <w:right w:val="none" w:sz="0" w:space="0" w:color="auto"/>
      </w:divBdr>
    </w:div>
    <w:div w:id="2035039619">
      <w:bodyDiv w:val="1"/>
      <w:marLeft w:val="0"/>
      <w:marRight w:val="0"/>
      <w:marTop w:val="0"/>
      <w:marBottom w:val="0"/>
      <w:divBdr>
        <w:top w:val="none" w:sz="0" w:space="0" w:color="auto"/>
        <w:left w:val="none" w:sz="0" w:space="0" w:color="auto"/>
        <w:bottom w:val="none" w:sz="0" w:space="0" w:color="auto"/>
        <w:right w:val="none" w:sz="0" w:space="0" w:color="auto"/>
      </w:divBdr>
    </w:div>
    <w:div w:id="2049839096">
      <w:bodyDiv w:val="1"/>
      <w:marLeft w:val="0"/>
      <w:marRight w:val="0"/>
      <w:marTop w:val="0"/>
      <w:marBottom w:val="0"/>
      <w:divBdr>
        <w:top w:val="none" w:sz="0" w:space="0" w:color="auto"/>
        <w:left w:val="none" w:sz="0" w:space="0" w:color="auto"/>
        <w:bottom w:val="none" w:sz="0" w:space="0" w:color="auto"/>
        <w:right w:val="none" w:sz="0" w:space="0" w:color="auto"/>
      </w:divBdr>
    </w:div>
    <w:div w:id="2051688611">
      <w:bodyDiv w:val="1"/>
      <w:marLeft w:val="0"/>
      <w:marRight w:val="0"/>
      <w:marTop w:val="0"/>
      <w:marBottom w:val="0"/>
      <w:divBdr>
        <w:top w:val="none" w:sz="0" w:space="0" w:color="auto"/>
        <w:left w:val="none" w:sz="0" w:space="0" w:color="auto"/>
        <w:bottom w:val="none" w:sz="0" w:space="0" w:color="auto"/>
        <w:right w:val="none" w:sz="0" w:space="0" w:color="auto"/>
      </w:divBdr>
    </w:div>
    <w:div w:id="2055033652">
      <w:bodyDiv w:val="1"/>
      <w:marLeft w:val="0"/>
      <w:marRight w:val="0"/>
      <w:marTop w:val="0"/>
      <w:marBottom w:val="0"/>
      <w:divBdr>
        <w:top w:val="none" w:sz="0" w:space="0" w:color="auto"/>
        <w:left w:val="none" w:sz="0" w:space="0" w:color="auto"/>
        <w:bottom w:val="none" w:sz="0" w:space="0" w:color="auto"/>
        <w:right w:val="none" w:sz="0" w:space="0" w:color="auto"/>
      </w:divBdr>
    </w:div>
    <w:div w:id="2062317354">
      <w:bodyDiv w:val="1"/>
      <w:marLeft w:val="0"/>
      <w:marRight w:val="0"/>
      <w:marTop w:val="0"/>
      <w:marBottom w:val="0"/>
      <w:divBdr>
        <w:top w:val="none" w:sz="0" w:space="0" w:color="auto"/>
        <w:left w:val="none" w:sz="0" w:space="0" w:color="auto"/>
        <w:bottom w:val="none" w:sz="0" w:space="0" w:color="auto"/>
        <w:right w:val="none" w:sz="0" w:space="0" w:color="auto"/>
      </w:divBdr>
    </w:div>
    <w:div w:id="2071876649">
      <w:bodyDiv w:val="1"/>
      <w:marLeft w:val="0"/>
      <w:marRight w:val="0"/>
      <w:marTop w:val="0"/>
      <w:marBottom w:val="0"/>
      <w:divBdr>
        <w:top w:val="none" w:sz="0" w:space="0" w:color="auto"/>
        <w:left w:val="none" w:sz="0" w:space="0" w:color="auto"/>
        <w:bottom w:val="none" w:sz="0" w:space="0" w:color="auto"/>
        <w:right w:val="none" w:sz="0" w:space="0" w:color="auto"/>
      </w:divBdr>
    </w:div>
    <w:div w:id="2075154310">
      <w:bodyDiv w:val="1"/>
      <w:marLeft w:val="0"/>
      <w:marRight w:val="0"/>
      <w:marTop w:val="0"/>
      <w:marBottom w:val="0"/>
      <w:divBdr>
        <w:top w:val="none" w:sz="0" w:space="0" w:color="auto"/>
        <w:left w:val="none" w:sz="0" w:space="0" w:color="auto"/>
        <w:bottom w:val="none" w:sz="0" w:space="0" w:color="auto"/>
        <w:right w:val="none" w:sz="0" w:space="0" w:color="auto"/>
      </w:divBdr>
    </w:div>
    <w:div w:id="2077362836">
      <w:bodyDiv w:val="1"/>
      <w:marLeft w:val="0"/>
      <w:marRight w:val="0"/>
      <w:marTop w:val="0"/>
      <w:marBottom w:val="0"/>
      <w:divBdr>
        <w:top w:val="none" w:sz="0" w:space="0" w:color="auto"/>
        <w:left w:val="none" w:sz="0" w:space="0" w:color="auto"/>
        <w:bottom w:val="none" w:sz="0" w:space="0" w:color="auto"/>
        <w:right w:val="none" w:sz="0" w:space="0" w:color="auto"/>
      </w:divBdr>
    </w:div>
    <w:div w:id="2096432904">
      <w:bodyDiv w:val="1"/>
      <w:marLeft w:val="0"/>
      <w:marRight w:val="0"/>
      <w:marTop w:val="0"/>
      <w:marBottom w:val="0"/>
      <w:divBdr>
        <w:top w:val="none" w:sz="0" w:space="0" w:color="auto"/>
        <w:left w:val="none" w:sz="0" w:space="0" w:color="auto"/>
        <w:bottom w:val="none" w:sz="0" w:space="0" w:color="auto"/>
        <w:right w:val="none" w:sz="0" w:space="0" w:color="auto"/>
      </w:divBdr>
    </w:div>
    <w:div w:id="2098016039">
      <w:bodyDiv w:val="1"/>
      <w:marLeft w:val="0"/>
      <w:marRight w:val="0"/>
      <w:marTop w:val="0"/>
      <w:marBottom w:val="0"/>
      <w:divBdr>
        <w:top w:val="none" w:sz="0" w:space="0" w:color="auto"/>
        <w:left w:val="none" w:sz="0" w:space="0" w:color="auto"/>
        <w:bottom w:val="none" w:sz="0" w:space="0" w:color="auto"/>
        <w:right w:val="none" w:sz="0" w:space="0" w:color="auto"/>
      </w:divBdr>
    </w:div>
    <w:div w:id="2100636632">
      <w:bodyDiv w:val="1"/>
      <w:marLeft w:val="0"/>
      <w:marRight w:val="0"/>
      <w:marTop w:val="0"/>
      <w:marBottom w:val="0"/>
      <w:divBdr>
        <w:top w:val="none" w:sz="0" w:space="0" w:color="auto"/>
        <w:left w:val="none" w:sz="0" w:space="0" w:color="auto"/>
        <w:bottom w:val="none" w:sz="0" w:space="0" w:color="auto"/>
        <w:right w:val="none" w:sz="0" w:space="0" w:color="auto"/>
      </w:divBdr>
    </w:div>
    <w:div w:id="2107075683">
      <w:bodyDiv w:val="1"/>
      <w:marLeft w:val="0"/>
      <w:marRight w:val="0"/>
      <w:marTop w:val="0"/>
      <w:marBottom w:val="0"/>
      <w:divBdr>
        <w:top w:val="none" w:sz="0" w:space="0" w:color="auto"/>
        <w:left w:val="none" w:sz="0" w:space="0" w:color="auto"/>
        <w:bottom w:val="none" w:sz="0" w:space="0" w:color="auto"/>
        <w:right w:val="none" w:sz="0" w:space="0" w:color="auto"/>
      </w:divBdr>
    </w:div>
    <w:div w:id="2118090225">
      <w:bodyDiv w:val="1"/>
      <w:marLeft w:val="0"/>
      <w:marRight w:val="0"/>
      <w:marTop w:val="0"/>
      <w:marBottom w:val="0"/>
      <w:divBdr>
        <w:top w:val="none" w:sz="0" w:space="0" w:color="auto"/>
        <w:left w:val="none" w:sz="0" w:space="0" w:color="auto"/>
        <w:bottom w:val="none" w:sz="0" w:space="0" w:color="auto"/>
        <w:right w:val="none" w:sz="0" w:space="0" w:color="auto"/>
      </w:divBdr>
    </w:div>
    <w:div w:id="2122409181">
      <w:bodyDiv w:val="1"/>
      <w:marLeft w:val="0"/>
      <w:marRight w:val="0"/>
      <w:marTop w:val="0"/>
      <w:marBottom w:val="0"/>
      <w:divBdr>
        <w:top w:val="none" w:sz="0" w:space="0" w:color="auto"/>
        <w:left w:val="none" w:sz="0" w:space="0" w:color="auto"/>
        <w:bottom w:val="none" w:sz="0" w:space="0" w:color="auto"/>
        <w:right w:val="none" w:sz="0" w:space="0" w:color="auto"/>
      </w:divBdr>
    </w:div>
    <w:div w:id="2123915873">
      <w:bodyDiv w:val="1"/>
      <w:marLeft w:val="0"/>
      <w:marRight w:val="0"/>
      <w:marTop w:val="0"/>
      <w:marBottom w:val="0"/>
      <w:divBdr>
        <w:top w:val="none" w:sz="0" w:space="0" w:color="auto"/>
        <w:left w:val="none" w:sz="0" w:space="0" w:color="auto"/>
        <w:bottom w:val="none" w:sz="0" w:space="0" w:color="auto"/>
        <w:right w:val="none" w:sz="0" w:space="0" w:color="auto"/>
      </w:divBdr>
    </w:div>
    <w:div w:id="2141875059">
      <w:bodyDiv w:val="1"/>
      <w:marLeft w:val="0"/>
      <w:marRight w:val="0"/>
      <w:marTop w:val="0"/>
      <w:marBottom w:val="0"/>
      <w:divBdr>
        <w:top w:val="none" w:sz="0" w:space="0" w:color="auto"/>
        <w:left w:val="none" w:sz="0" w:space="0" w:color="auto"/>
        <w:bottom w:val="none" w:sz="0" w:space="0" w:color="auto"/>
        <w:right w:val="none" w:sz="0" w:space="0" w:color="auto"/>
      </w:divBdr>
    </w:div>
    <w:div w:id="214689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ontrol.orgma.ru/(S(tjxyyfhorlhvjr5qzgvqqm0l))/StudyPlanPartsShow.aspx?stratum=1&amp;basicplanid=1316fd6f-da0d-4656-8349-e0a6c8d4c833" TargetMode="External"/><Relationship Id="rId4" Type="http://schemas.microsoft.com/office/2007/relationships/stylesWithEffects" Target="stylesWithEffects.xml"/><Relationship Id="rId9" Type="http://schemas.openxmlformats.org/officeDocument/2006/relationships/hyperlink" Target="https://control.orgma.ru/(S(tjxyyfhorlhvjr5qzgvqqm0l))/StudyPlanPartsShow.aspx?stratum=1&amp;basicplanid=1316fd6f-da0d-4656-8349-e0a6c8d4c83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D369E-C628-4FB6-A2C0-E0F95D81C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54</Pages>
  <Words>13229</Words>
  <Characters>75408</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Marina</cp:lastModifiedBy>
  <cp:revision>22</cp:revision>
  <cp:lastPrinted>2019-01-16T06:19:00Z</cp:lastPrinted>
  <dcterms:created xsi:type="dcterms:W3CDTF">2019-03-23T09:36:00Z</dcterms:created>
  <dcterms:modified xsi:type="dcterms:W3CDTF">2019-05-20T15:46:00Z</dcterms:modified>
</cp:coreProperties>
</file>